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BAAC4" w14:textId="71426667" w:rsidR="00BD7352" w:rsidRDefault="00C96FC8" w:rsidP="00BD7352">
      <w:pPr>
        <w:pBdr>
          <w:bottom w:val="single" w:sz="6" w:space="1" w:color="auto"/>
        </w:pBdr>
        <w:spacing w:after="0" w:line="240" w:lineRule="auto"/>
      </w:pPr>
      <w:r>
        <w:rPr>
          <w:rStyle w:val="Strong"/>
        </w:rPr>
        <w:t>Absolute Relativity / Overall V2 Theory – v1.9</w:t>
      </w:r>
      <w:r w:rsidR="00AD42B5">
        <w:br/>
        <w:t>Document: (6) Context Level framework</w:t>
      </w:r>
      <w:r w:rsidR="00AD42B5">
        <w:br/>
      </w:r>
      <w:r w:rsidR="00BD7352">
        <w:t>Author: Kent Nimmo – absoluterelativityproject@gmail.com</w:t>
      </w:r>
    </w:p>
    <w:p w14:paraId="47F2E204" w14:textId="77777777" w:rsidR="00BD7352" w:rsidRDefault="00BD7352" w:rsidP="00BD7352">
      <w:pPr>
        <w:pBdr>
          <w:bottom w:val="single" w:sz="6" w:space="1" w:color="auto"/>
        </w:pBdr>
        <w:spacing w:after="0" w:line="240" w:lineRule="auto"/>
      </w:pPr>
      <w:r>
        <w:t>Project tokens: “Absolute Relativity (AR)” – ETH contract 0xAacCd7bA616405C184335F193fEf080fC982921F, SOL mint ARafKuCqRgszXZWjYGWyBT7GnLZkyiaXQd1YjXC1x224</w:t>
      </w:r>
    </w:p>
    <w:p w14:paraId="3804BA4A" w14:textId="044B1DDF" w:rsidR="00BD7352" w:rsidRDefault="00BD7352" w:rsidP="00D969E7">
      <w:pPr>
        <w:pBdr>
          <w:bottom w:val="single" w:sz="6" w:space="1" w:color="auto"/>
        </w:pBdr>
        <w:spacing w:after="0" w:line="240" w:lineRule="auto"/>
      </w:pPr>
      <w:r>
        <w:t>On-chain hash record (Ethereum): see (0) Front Matter &amp; File Map.docx, §§0.4–0.5</w:t>
      </w:r>
    </w:p>
    <w:sdt>
      <w:sdtPr>
        <w:rPr>
          <w:rFonts w:asciiTheme="minorHAnsi" w:eastAsiaTheme="minorHAnsi" w:hAnsiTheme="minorHAnsi" w:cstheme="minorBidi"/>
          <w:color w:val="auto"/>
          <w:kern w:val="2"/>
          <w:sz w:val="24"/>
          <w:szCs w:val="24"/>
          <w14:ligatures w14:val="standardContextual"/>
        </w:rPr>
        <w:id w:val="1526290493"/>
        <w:docPartObj>
          <w:docPartGallery w:val="Table of Contents"/>
          <w:docPartUnique/>
        </w:docPartObj>
      </w:sdtPr>
      <w:sdtEndPr>
        <w:rPr>
          <w:b/>
          <w:bCs/>
          <w:noProof/>
        </w:rPr>
      </w:sdtEndPr>
      <w:sdtContent>
        <w:p w14:paraId="79BC189A" w14:textId="77777777" w:rsidR="00D969E7" w:rsidRDefault="00D969E7">
          <w:pPr>
            <w:pStyle w:val="TOCHeading"/>
            <w:rPr>
              <w:rFonts w:asciiTheme="minorHAnsi" w:eastAsiaTheme="minorHAnsi" w:hAnsiTheme="minorHAnsi" w:cstheme="minorBidi"/>
              <w:color w:val="auto"/>
              <w:kern w:val="2"/>
              <w:sz w:val="24"/>
              <w:szCs w:val="24"/>
              <w14:ligatures w14:val="standardContextual"/>
            </w:rPr>
          </w:pPr>
        </w:p>
        <w:p w14:paraId="324ECB47" w14:textId="77777777" w:rsidR="00D969E7" w:rsidRPr="00D969E7" w:rsidRDefault="00D969E7" w:rsidP="00D969E7"/>
        <w:p w14:paraId="274F7E41" w14:textId="5F1A8310" w:rsidR="00D969E7" w:rsidRPr="00D969E7" w:rsidRDefault="00AD42B5" w:rsidP="00D969E7">
          <w:pPr>
            <w:pStyle w:val="TOCHeading"/>
          </w:pPr>
          <w:r>
            <w:t>Contents</w:t>
          </w:r>
        </w:p>
        <w:p w14:paraId="1D065947" w14:textId="616E4166" w:rsidR="00AD42B5" w:rsidRDefault="00AD42B5">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5316874" w:history="1">
            <w:r w:rsidRPr="00991E13">
              <w:rPr>
                <w:rStyle w:val="Hyperlink"/>
                <w:noProof/>
              </w:rPr>
              <w:t>Sections</w:t>
            </w:r>
            <w:r>
              <w:rPr>
                <w:noProof/>
                <w:webHidden/>
              </w:rPr>
              <w:tab/>
            </w:r>
            <w:r>
              <w:rPr>
                <w:noProof/>
                <w:webHidden/>
              </w:rPr>
              <w:fldChar w:fldCharType="begin"/>
            </w:r>
            <w:r>
              <w:rPr>
                <w:noProof/>
                <w:webHidden/>
              </w:rPr>
              <w:instrText xml:space="preserve"> PAGEREF _Toc215316874 \h </w:instrText>
            </w:r>
            <w:r>
              <w:rPr>
                <w:noProof/>
                <w:webHidden/>
              </w:rPr>
            </w:r>
            <w:r>
              <w:rPr>
                <w:noProof/>
                <w:webHidden/>
              </w:rPr>
              <w:fldChar w:fldCharType="separate"/>
            </w:r>
            <w:r>
              <w:rPr>
                <w:noProof/>
                <w:webHidden/>
              </w:rPr>
              <w:t>2</w:t>
            </w:r>
            <w:r>
              <w:rPr>
                <w:noProof/>
                <w:webHidden/>
              </w:rPr>
              <w:fldChar w:fldCharType="end"/>
            </w:r>
          </w:hyperlink>
        </w:p>
        <w:p w14:paraId="179BAC46" w14:textId="0A70F2C8" w:rsidR="00AD42B5" w:rsidRDefault="00AD42B5">
          <w:pPr>
            <w:pStyle w:val="TOC2"/>
            <w:tabs>
              <w:tab w:val="right" w:leader="dot" w:pos="10790"/>
            </w:tabs>
            <w:rPr>
              <w:rFonts w:eastAsiaTheme="minorEastAsia"/>
              <w:noProof/>
            </w:rPr>
          </w:pPr>
          <w:hyperlink w:anchor="_Toc215316875" w:history="1">
            <w:r w:rsidRPr="00991E13">
              <w:rPr>
                <w:rStyle w:val="Hyperlink"/>
                <w:rFonts w:ascii="Times New Roman" w:eastAsia="Times New Roman" w:hAnsi="Times New Roman" w:cs="Times New Roman"/>
                <w:b/>
                <w:bCs/>
                <w:noProof/>
                <w:kern w:val="0"/>
                <w14:ligatures w14:val="none"/>
              </w:rPr>
              <w:t>0. Orientation &amp; Aims</w:t>
            </w:r>
            <w:r>
              <w:rPr>
                <w:noProof/>
                <w:webHidden/>
              </w:rPr>
              <w:tab/>
            </w:r>
            <w:r>
              <w:rPr>
                <w:noProof/>
                <w:webHidden/>
              </w:rPr>
              <w:fldChar w:fldCharType="begin"/>
            </w:r>
            <w:r>
              <w:rPr>
                <w:noProof/>
                <w:webHidden/>
              </w:rPr>
              <w:instrText xml:space="preserve"> PAGEREF _Toc215316875 \h </w:instrText>
            </w:r>
            <w:r>
              <w:rPr>
                <w:noProof/>
                <w:webHidden/>
              </w:rPr>
            </w:r>
            <w:r>
              <w:rPr>
                <w:noProof/>
                <w:webHidden/>
              </w:rPr>
              <w:fldChar w:fldCharType="separate"/>
            </w:r>
            <w:r>
              <w:rPr>
                <w:noProof/>
                <w:webHidden/>
              </w:rPr>
              <w:t>2</w:t>
            </w:r>
            <w:r>
              <w:rPr>
                <w:noProof/>
                <w:webHidden/>
              </w:rPr>
              <w:fldChar w:fldCharType="end"/>
            </w:r>
          </w:hyperlink>
        </w:p>
        <w:p w14:paraId="4A2CA4BD" w14:textId="75A5A32A" w:rsidR="00AD42B5" w:rsidRDefault="00AD42B5">
          <w:pPr>
            <w:pStyle w:val="TOC3"/>
            <w:tabs>
              <w:tab w:val="right" w:leader="dot" w:pos="10790"/>
            </w:tabs>
            <w:rPr>
              <w:rFonts w:eastAsiaTheme="minorEastAsia"/>
              <w:noProof/>
            </w:rPr>
          </w:pPr>
          <w:hyperlink w:anchor="_Toc215316876" w:history="1">
            <w:r w:rsidRPr="00991E13">
              <w:rPr>
                <w:rStyle w:val="Hyperlink"/>
                <w:rFonts w:ascii="Times New Roman" w:eastAsia="Times New Roman" w:hAnsi="Times New Roman" w:cs="Times New Roman"/>
                <w:b/>
                <w:bCs/>
                <w:noProof/>
                <w:kern w:val="0"/>
                <w14:ligatures w14:val="none"/>
              </w:rPr>
              <w:t>0.1 Why a “Context-Levels” volume</w:t>
            </w:r>
            <w:r>
              <w:rPr>
                <w:noProof/>
                <w:webHidden/>
              </w:rPr>
              <w:tab/>
            </w:r>
            <w:r>
              <w:rPr>
                <w:noProof/>
                <w:webHidden/>
              </w:rPr>
              <w:fldChar w:fldCharType="begin"/>
            </w:r>
            <w:r>
              <w:rPr>
                <w:noProof/>
                <w:webHidden/>
              </w:rPr>
              <w:instrText xml:space="preserve"> PAGEREF _Toc215316876 \h </w:instrText>
            </w:r>
            <w:r>
              <w:rPr>
                <w:noProof/>
                <w:webHidden/>
              </w:rPr>
            </w:r>
            <w:r>
              <w:rPr>
                <w:noProof/>
                <w:webHidden/>
              </w:rPr>
              <w:fldChar w:fldCharType="separate"/>
            </w:r>
            <w:r>
              <w:rPr>
                <w:noProof/>
                <w:webHidden/>
              </w:rPr>
              <w:t>2</w:t>
            </w:r>
            <w:r>
              <w:rPr>
                <w:noProof/>
                <w:webHidden/>
              </w:rPr>
              <w:fldChar w:fldCharType="end"/>
            </w:r>
          </w:hyperlink>
        </w:p>
        <w:p w14:paraId="2DB8C00D" w14:textId="100C0435" w:rsidR="00AD42B5" w:rsidRDefault="00AD42B5">
          <w:pPr>
            <w:pStyle w:val="TOC3"/>
            <w:tabs>
              <w:tab w:val="right" w:leader="dot" w:pos="10790"/>
            </w:tabs>
            <w:rPr>
              <w:rFonts w:eastAsiaTheme="minorEastAsia"/>
              <w:noProof/>
            </w:rPr>
          </w:pPr>
          <w:hyperlink w:anchor="_Toc215316877" w:history="1">
            <w:r w:rsidRPr="00991E13">
              <w:rPr>
                <w:rStyle w:val="Hyperlink"/>
                <w:rFonts w:ascii="Times New Roman" w:eastAsia="Times New Roman" w:hAnsi="Times New Roman" w:cs="Times New Roman"/>
                <w:b/>
                <w:bCs/>
                <w:noProof/>
                <w:kern w:val="0"/>
                <w14:ligatures w14:val="none"/>
              </w:rPr>
              <w:t>0.2 What a context level is (quick recap)</w:t>
            </w:r>
            <w:r>
              <w:rPr>
                <w:noProof/>
                <w:webHidden/>
              </w:rPr>
              <w:tab/>
            </w:r>
            <w:r>
              <w:rPr>
                <w:noProof/>
                <w:webHidden/>
              </w:rPr>
              <w:fldChar w:fldCharType="begin"/>
            </w:r>
            <w:r>
              <w:rPr>
                <w:noProof/>
                <w:webHidden/>
              </w:rPr>
              <w:instrText xml:space="preserve"> PAGEREF _Toc215316877 \h </w:instrText>
            </w:r>
            <w:r>
              <w:rPr>
                <w:noProof/>
                <w:webHidden/>
              </w:rPr>
            </w:r>
            <w:r>
              <w:rPr>
                <w:noProof/>
                <w:webHidden/>
              </w:rPr>
              <w:fldChar w:fldCharType="separate"/>
            </w:r>
            <w:r>
              <w:rPr>
                <w:noProof/>
                <w:webHidden/>
              </w:rPr>
              <w:t>3</w:t>
            </w:r>
            <w:r>
              <w:rPr>
                <w:noProof/>
                <w:webHidden/>
              </w:rPr>
              <w:fldChar w:fldCharType="end"/>
            </w:r>
          </w:hyperlink>
        </w:p>
        <w:p w14:paraId="23AC80F3" w14:textId="75721A77" w:rsidR="00AD42B5" w:rsidRDefault="00AD42B5">
          <w:pPr>
            <w:pStyle w:val="TOC2"/>
            <w:tabs>
              <w:tab w:val="right" w:leader="dot" w:pos="10790"/>
            </w:tabs>
            <w:rPr>
              <w:rFonts w:eastAsiaTheme="minorEastAsia"/>
              <w:noProof/>
            </w:rPr>
          </w:pPr>
          <w:hyperlink w:anchor="_Toc215316878" w:history="1">
            <w:r w:rsidRPr="00991E13">
              <w:rPr>
                <w:rStyle w:val="Hyperlink"/>
                <w:rFonts w:ascii="Times New Roman" w:eastAsia="Times New Roman" w:hAnsi="Times New Roman" w:cs="Times New Roman"/>
                <w:b/>
                <w:bCs/>
                <w:noProof/>
                <w:kern w:val="0"/>
                <w14:ligatures w14:val="none"/>
              </w:rPr>
              <w:t>1. Conceptual Frame: AR, Space, and Context Levels</w:t>
            </w:r>
            <w:r>
              <w:rPr>
                <w:noProof/>
                <w:webHidden/>
              </w:rPr>
              <w:tab/>
            </w:r>
            <w:r>
              <w:rPr>
                <w:noProof/>
                <w:webHidden/>
              </w:rPr>
              <w:fldChar w:fldCharType="begin"/>
            </w:r>
            <w:r>
              <w:rPr>
                <w:noProof/>
                <w:webHidden/>
              </w:rPr>
              <w:instrText xml:space="preserve"> PAGEREF _Toc215316878 \h </w:instrText>
            </w:r>
            <w:r>
              <w:rPr>
                <w:noProof/>
                <w:webHidden/>
              </w:rPr>
            </w:r>
            <w:r>
              <w:rPr>
                <w:noProof/>
                <w:webHidden/>
              </w:rPr>
              <w:fldChar w:fldCharType="separate"/>
            </w:r>
            <w:r>
              <w:rPr>
                <w:noProof/>
                <w:webHidden/>
              </w:rPr>
              <w:t>6</w:t>
            </w:r>
            <w:r>
              <w:rPr>
                <w:noProof/>
                <w:webHidden/>
              </w:rPr>
              <w:fldChar w:fldCharType="end"/>
            </w:r>
          </w:hyperlink>
        </w:p>
        <w:p w14:paraId="2BDBB608" w14:textId="62C87E4B" w:rsidR="00AD42B5" w:rsidRDefault="00AD42B5">
          <w:pPr>
            <w:pStyle w:val="TOC3"/>
            <w:tabs>
              <w:tab w:val="right" w:leader="dot" w:pos="10790"/>
            </w:tabs>
            <w:rPr>
              <w:rFonts w:eastAsiaTheme="minorEastAsia"/>
              <w:noProof/>
            </w:rPr>
          </w:pPr>
          <w:hyperlink w:anchor="_Toc215316879" w:history="1">
            <w:r w:rsidRPr="00991E13">
              <w:rPr>
                <w:rStyle w:val="Hyperlink"/>
                <w:rFonts w:ascii="Times New Roman" w:eastAsia="Times New Roman" w:hAnsi="Times New Roman" w:cs="Times New Roman"/>
                <w:b/>
                <w:bCs/>
                <w:noProof/>
                <w:kern w:val="0"/>
                <w14:ligatures w14:val="none"/>
              </w:rPr>
              <w:t>1.1 AR ontology in one page (only what we need)</w:t>
            </w:r>
            <w:r>
              <w:rPr>
                <w:noProof/>
                <w:webHidden/>
              </w:rPr>
              <w:tab/>
            </w:r>
            <w:r>
              <w:rPr>
                <w:noProof/>
                <w:webHidden/>
              </w:rPr>
              <w:fldChar w:fldCharType="begin"/>
            </w:r>
            <w:r>
              <w:rPr>
                <w:noProof/>
                <w:webHidden/>
              </w:rPr>
              <w:instrText xml:space="preserve"> PAGEREF _Toc215316879 \h </w:instrText>
            </w:r>
            <w:r>
              <w:rPr>
                <w:noProof/>
                <w:webHidden/>
              </w:rPr>
            </w:r>
            <w:r>
              <w:rPr>
                <w:noProof/>
                <w:webHidden/>
              </w:rPr>
              <w:fldChar w:fldCharType="separate"/>
            </w:r>
            <w:r>
              <w:rPr>
                <w:noProof/>
                <w:webHidden/>
              </w:rPr>
              <w:t>6</w:t>
            </w:r>
            <w:r>
              <w:rPr>
                <w:noProof/>
                <w:webHidden/>
              </w:rPr>
              <w:fldChar w:fldCharType="end"/>
            </w:r>
          </w:hyperlink>
        </w:p>
        <w:p w14:paraId="26E31CE3" w14:textId="1FB0A3E1" w:rsidR="00AD42B5" w:rsidRDefault="00AD42B5">
          <w:pPr>
            <w:pStyle w:val="TOC2"/>
            <w:tabs>
              <w:tab w:val="right" w:leader="dot" w:pos="10790"/>
            </w:tabs>
            <w:rPr>
              <w:rFonts w:eastAsiaTheme="minorEastAsia"/>
              <w:noProof/>
            </w:rPr>
          </w:pPr>
          <w:hyperlink w:anchor="_Toc215316880" w:history="1">
            <w:r w:rsidRPr="00991E13">
              <w:rPr>
                <w:rStyle w:val="Hyperlink"/>
                <w:rFonts w:ascii="Times New Roman" w:eastAsia="Times New Roman" w:hAnsi="Times New Roman" w:cs="Times New Roman"/>
                <w:b/>
                <w:bCs/>
                <w:noProof/>
                <w:kern w:val="0"/>
                <w14:ligatures w14:val="none"/>
              </w:rPr>
              <w:t>1. Conceptual Frame: AR, Space, and Context Levels</w:t>
            </w:r>
            <w:r>
              <w:rPr>
                <w:noProof/>
                <w:webHidden/>
              </w:rPr>
              <w:tab/>
            </w:r>
            <w:r>
              <w:rPr>
                <w:noProof/>
                <w:webHidden/>
              </w:rPr>
              <w:fldChar w:fldCharType="begin"/>
            </w:r>
            <w:r>
              <w:rPr>
                <w:noProof/>
                <w:webHidden/>
              </w:rPr>
              <w:instrText xml:space="preserve"> PAGEREF _Toc215316880 \h </w:instrText>
            </w:r>
            <w:r>
              <w:rPr>
                <w:noProof/>
                <w:webHidden/>
              </w:rPr>
            </w:r>
            <w:r>
              <w:rPr>
                <w:noProof/>
                <w:webHidden/>
              </w:rPr>
              <w:fldChar w:fldCharType="separate"/>
            </w:r>
            <w:r>
              <w:rPr>
                <w:noProof/>
                <w:webHidden/>
              </w:rPr>
              <w:t>9</w:t>
            </w:r>
            <w:r>
              <w:rPr>
                <w:noProof/>
                <w:webHidden/>
              </w:rPr>
              <w:fldChar w:fldCharType="end"/>
            </w:r>
          </w:hyperlink>
        </w:p>
        <w:p w14:paraId="71D7EAFB" w14:textId="46620393" w:rsidR="00AD42B5" w:rsidRDefault="00AD42B5">
          <w:pPr>
            <w:pStyle w:val="TOC3"/>
            <w:tabs>
              <w:tab w:val="right" w:leader="dot" w:pos="10790"/>
            </w:tabs>
            <w:rPr>
              <w:rFonts w:eastAsiaTheme="minorEastAsia"/>
              <w:noProof/>
            </w:rPr>
          </w:pPr>
          <w:hyperlink w:anchor="_Toc215316881" w:history="1">
            <w:r w:rsidRPr="00991E13">
              <w:rPr>
                <w:rStyle w:val="Hyperlink"/>
                <w:rFonts w:ascii="Times New Roman" w:eastAsia="Times New Roman" w:hAnsi="Times New Roman" w:cs="Times New Roman"/>
                <w:b/>
                <w:bCs/>
                <w:noProof/>
                <w:kern w:val="0"/>
                <w14:ligatures w14:val="none"/>
              </w:rPr>
              <w:t>1.2 The 0↔+1 hinge and why it’s special</w:t>
            </w:r>
            <w:r>
              <w:rPr>
                <w:noProof/>
                <w:webHidden/>
              </w:rPr>
              <w:tab/>
            </w:r>
            <w:r>
              <w:rPr>
                <w:noProof/>
                <w:webHidden/>
              </w:rPr>
              <w:fldChar w:fldCharType="begin"/>
            </w:r>
            <w:r>
              <w:rPr>
                <w:noProof/>
                <w:webHidden/>
              </w:rPr>
              <w:instrText xml:space="preserve"> PAGEREF _Toc215316881 \h </w:instrText>
            </w:r>
            <w:r>
              <w:rPr>
                <w:noProof/>
                <w:webHidden/>
              </w:rPr>
            </w:r>
            <w:r>
              <w:rPr>
                <w:noProof/>
                <w:webHidden/>
              </w:rPr>
              <w:fldChar w:fldCharType="separate"/>
            </w:r>
            <w:r>
              <w:rPr>
                <w:noProof/>
                <w:webHidden/>
              </w:rPr>
              <w:t>9</w:t>
            </w:r>
            <w:r>
              <w:rPr>
                <w:noProof/>
                <w:webHidden/>
              </w:rPr>
              <w:fldChar w:fldCharType="end"/>
            </w:r>
          </w:hyperlink>
        </w:p>
        <w:p w14:paraId="035E9A12" w14:textId="7FFA1833" w:rsidR="00AD42B5" w:rsidRDefault="00AD42B5">
          <w:pPr>
            <w:pStyle w:val="TOC2"/>
            <w:tabs>
              <w:tab w:val="right" w:leader="dot" w:pos="10790"/>
            </w:tabs>
            <w:rPr>
              <w:rFonts w:eastAsiaTheme="minorEastAsia"/>
              <w:noProof/>
            </w:rPr>
          </w:pPr>
          <w:hyperlink w:anchor="_Toc215316882" w:history="1">
            <w:r w:rsidRPr="00991E13">
              <w:rPr>
                <w:rStyle w:val="Hyperlink"/>
                <w:rFonts w:ascii="Times New Roman" w:eastAsia="Times New Roman" w:hAnsi="Times New Roman" w:cs="Times New Roman"/>
                <w:b/>
                <w:bCs/>
                <w:noProof/>
                <w:kern w:val="0"/>
                <w14:ligatures w14:val="none"/>
              </w:rPr>
              <w:t>1. Conceptual Frame: AR, Space, and Context Levels</w:t>
            </w:r>
            <w:r>
              <w:rPr>
                <w:noProof/>
                <w:webHidden/>
              </w:rPr>
              <w:tab/>
            </w:r>
            <w:r>
              <w:rPr>
                <w:noProof/>
                <w:webHidden/>
              </w:rPr>
              <w:fldChar w:fldCharType="begin"/>
            </w:r>
            <w:r>
              <w:rPr>
                <w:noProof/>
                <w:webHidden/>
              </w:rPr>
              <w:instrText xml:space="preserve"> PAGEREF _Toc215316882 \h </w:instrText>
            </w:r>
            <w:r>
              <w:rPr>
                <w:noProof/>
                <w:webHidden/>
              </w:rPr>
            </w:r>
            <w:r>
              <w:rPr>
                <w:noProof/>
                <w:webHidden/>
              </w:rPr>
              <w:fldChar w:fldCharType="separate"/>
            </w:r>
            <w:r>
              <w:rPr>
                <w:noProof/>
                <w:webHidden/>
              </w:rPr>
              <w:t>13</w:t>
            </w:r>
            <w:r>
              <w:rPr>
                <w:noProof/>
                <w:webHidden/>
              </w:rPr>
              <w:fldChar w:fldCharType="end"/>
            </w:r>
          </w:hyperlink>
        </w:p>
        <w:p w14:paraId="5F4953D1" w14:textId="0AE9CEAE" w:rsidR="00AD42B5" w:rsidRDefault="00AD42B5">
          <w:pPr>
            <w:pStyle w:val="TOC3"/>
            <w:tabs>
              <w:tab w:val="right" w:leader="dot" w:pos="10790"/>
            </w:tabs>
            <w:rPr>
              <w:rFonts w:eastAsiaTheme="minorEastAsia"/>
              <w:noProof/>
            </w:rPr>
          </w:pPr>
          <w:hyperlink w:anchor="_Toc215316883" w:history="1">
            <w:r w:rsidRPr="00991E13">
              <w:rPr>
                <w:rStyle w:val="Hyperlink"/>
                <w:rFonts w:ascii="Times New Roman" w:eastAsia="Times New Roman" w:hAnsi="Times New Roman" w:cs="Times New Roman"/>
                <w:b/>
                <w:bCs/>
                <w:noProof/>
                <w:kern w:val="0"/>
                <w14:ligatures w14:val="none"/>
              </w:rPr>
              <w:t>1.3 How “space” is built from nested presents</w:t>
            </w:r>
            <w:r>
              <w:rPr>
                <w:noProof/>
                <w:webHidden/>
              </w:rPr>
              <w:tab/>
            </w:r>
            <w:r>
              <w:rPr>
                <w:noProof/>
                <w:webHidden/>
              </w:rPr>
              <w:fldChar w:fldCharType="begin"/>
            </w:r>
            <w:r>
              <w:rPr>
                <w:noProof/>
                <w:webHidden/>
              </w:rPr>
              <w:instrText xml:space="preserve"> PAGEREF _Toc215316883 \h </w:instrText>
            </w:r>
            <w:r>
              <w:rPr>
                <w:noProof/>
                <w:webHidden/>
              </w:rPr>
            </w:r>
            <w:r>
              <w:rPr>
                <w:noProof/>
                <w:webHidden/>
              </w:rPr>
              <w:fldChar w:fldCharType="separate"/>
            </w:r>
            <w:r>
              <w:rPr>
                <w:noProof/>
                <w:webHidden/>
              </w:rPr>
              <w:t>13</w:t>
            </w:r>
            <w:r>
              <w:rPr>
                <w:noProof/>
                <w:webHidden/>
              </w:rPr>
              <w:fldChar w:fldCharType="end"/>
            </w:r>
          </w:hyperlink>
        </w:p>
        <w:p w14:paraId="1B216A5F" w14:textId="19610816" w:rsidR="00AD42B5" w:rsidRDefault="00AD42B5">
          <w:pPr>
            <w:pStyle w:val="TOC3"/>
            <w:tabs>
              <w:tab w:val="right" w:leader="dot" w:pos="10790"/>
            </w:tabs>
            <w:rPr>
              <w:rFonts w:eastAsiaTheme="minorEastAsia"/>
              <w:noProof/>
            </w:rPr>
          </w:pPr>
          <w:hyperlink w:anchor="_Toc215316884" w:history="1">
            <w:r w:rsidRPr="00991E13">
              <w:rPr>
                <w:rStyle w:val="Hyperlink"/>
                <w:rFonts w:ascii="Times New Roman" w:eastAsia="Times New Roman" w:hAnsi="Times New Roman" w:cs="Times New Roman"/>
                <w:b/>
                <w:bCs/>
                <w:noProof/>
                <w:kern w:val="0"/>
                <w14:ligatures w14:val="none"/>
              </w:rPr>
              <w:t xml:space="preserve">1.4 What a context </w:t>
            </w:r>
            <w:r w:rsidRPr="00991E13">
              <w:rPr>
                <w:rStyle w:val="Hyperlink"/>
                <w:rFonts w:ascii="Times New Roman" w:eastAsia="Times New Roman" w:hAnsi="Times New Roman" w:cs="Times New Roman"/>
                <w:b/>
                <w:bCs/>
                <w:i/>
                <w:iCs/>
                <w:noProof/>
                <w:kern w:val="0"/>
                <w14:ligatures w14:val="none"/>
              </w:rPr>
              <w:t>seam</w:t>
            </w:r>
            <w:r w:rsidRPr="00991E13">
              <w:rPr>
                <w:rStyle w:val="Hyperlink"/>
                <w:rFonts w:ascii="Times New Roman" w:eastAsia="Times New Roman" w:hAnsi="Times New Roman" w:cs="Times New Roman"/>
                <w:b/>
                <w:bCs/>
                <w:noProof/>
                <w:kern w:val="0"/>
                <w14:ligatures w14:val="none"/>
              </w:rPr>
              <w:t xml:space="preserve"> is</w:t>
            </w:r>
            <w:r>
              <w:rPr>
                <w:noProof/>
                <w:webHidden/>
              </w:rPr>
              <w:tab/>
            </w:r>
            <w:r>
              <w:rPr>
                <w:noProof/>
                <w:webHidden/>
              </w:rPr>
              <w:fldChar w:fldCharType="begin"/>
            </w:r>
            <w:r>
              <w:rPr>
                <w:noProof/>
                <w:webHidden/>
              </w:rPr>
              <w:instrText xml:space="preserve"> PAGEREF _Toc215316884 \h </w:instrText>
            </w:r>
            <w:r>
              <w:rPr>
                <w:noProof/>
                <w:webHidden/>
              </w:rPr>
            </w:r>
            <w:r>
              <w:rPr>
                <w:noProof/>
                <w:webHidden/>
              </w:rPr>
              <w:fldChar w:fldCharType="separate"/>
            </w:r>
            <w:r>
              <w:rPr>
                <w:noProof/>
                <w:webHidden/>
              </w:rPr>
              <w:t>17</w:t>
            </w:r>
            <w:r>
              <w:rPr>
                <w:noProof/>
                <w:webHidden/>
              </w:rPr>
              <w:fldChar w:fldCharType="end"/>
            </w:r>
          </w:hyperlink>
        </w:p>
        <w:p w14:paraId="6BFA7223" w14:textId="5BD66A9D" w:rsidR="00AD42B5" w:rsidRDefault="00AD42B5">
          <w:pPr>
            <w:pStyle w:val="TOC2"/>
            <w:tabs>
              <w:tab w:val="right" w:leader="dot" w:pos="10790"/>
            </w:tabs>
            <w:rPr>
              <w:rFonts w:eastAsiaTheme="minorEastAsia"/>
              <w:noProof/>
            </w:rPr>
          </w:pPr>
          <w:hyperlink w:anchor="_Toc215316885" w:history="1">
            <w:r w:rsidRPr="00991E13">
              <w:rPr>
                <w:rStyle w:val="Hyperlink"/>
                <w:rFonts w:ascii="Times New Roman" w:eastAsia="Times New Roman" w:hAnsi="Times New Roman" w:cs="Times New Roman"/>
                <w:b/>
                <w:bCs/>
                <w:noProof/>
                <w:kern w:val="0"/>
                <w14:ligatures w14:val="none"/>
              </w:rPr>
              <w:t>2. The Ladder as Math Object: Log-Scale &amp; Bridges</w:t>
            </w:r>
            <w:r>
              <w:rPr>
                <w:noProof/>
                <w:webHidden/>
              </w:rPr>
              <w:tab/>
            </w:r>
            <w:r>
              <w:rPr>
                <w:noProof/>
                <w:webHidden/>
              </w:rPr>
              <w:fldChar w:fldCharType="begin"/>
            </w:r>
            <w:r>
              <w:rPr>
                <w:noProof/>
                <w:webHidden/>
              </w:rPr>
              <w:instrText xml:space="preserve"> PAGEREF _Toc215316885 \h </w:instrText>
            </w:r>
            <w:r>
              <w:rPr>
                <w:noProof/>
                <w:webHidden/>
              </w:rPr>
            </w:r>
            <w:r>
              <w:rPr>
                <w:noProof/>
                <w:webHidden/>
              </w:rPr>
              <w:fldChar w:fldCharType="separate"/>
            </w:r>
            <w:r>
              <w:rPr>
                <w:noProof/>
                <w:webHidden/>
              </w:rPr>
              <w:t>20</w:t>
            </w:r>
            <w:r>
              <w:rPr>
                <w:noProof/>
                <w:webHidden/>
              </w:rPr>
              <w:fldChar w:fldCharType="end"/>
            </w:r>
          </w:hyperlink>
        </w:p>
        <w:p w14:paraId="01F98854" w14:textId="5BA51885" w:rsidR="00AD42B5" w:rsidRDefault="00AD42B5">
          <w:pPr>
            <w:pStyle w:val="TOC3"/>
            <w:tabs>
              <w:tab w:val="right" w:leader="dot" w:pos="10790"/>
            </w:tabs>
            <w:rPr>
              <w:rFonts w:eastAsiaTheme="minorEastAsia"/>
              <w:noProof/>
            </w:rPr>
          </w:pPr>
          <w:hyperlink w:anchor="_Toc215316886" w:history="1">
            <w:r w:rsidRPr="00991E13">
              <w:rPr>
                <w:rStyle w:val="Hyperlink"/>
                <w:rFonts w:ascii="Times New Roman" w:eastAsia="Times New Roman" w:hAnsi="Times New Roman" w:cs="Times New Roman"/>
                <w:b/>
                <w:bCs/>
                <w:noProof/>
                <w:kern w:val="0"/>
                <w14:ligatures w14:val="none"/>
              </w:rPr>
              <w:t>2.1 Coordinates on the ladder</w:t>
            </w:r>
            <w:r>
              <w:rPr>
                <w:noProof/>
                <w:webHidden/>
              </w:rPr>
              <w:tab/>
            </w:r>
            <w:r>
              <w:rPr>
                <w:noProof/>
                <w:webHidden/>
              </w:rPr>
              <w:fldChar w:fldCharType="begin"/>
            </w:r>
            <w:r>
              <w:rPr>
                <w:noProof/>
                <w:webHidden/>
              </w:rPr>
              <w:instrText xml:space="preserve"> PAGEREF _Toc215316886 \h </w:instrText>
            </w:r>
            <w:r>
              <w:rPr>
                <w:noProof/>
                <w:webHidden/>
              </w:rPr>
            </w:r>
            <w:r>
              <w:rPr>
                <w:noProof/>
                <w:webHidden/>
              </w:rPr>
              <w:fldChar w:fldCharType="separate"/>
            </w:r>
            <w:r>
              <w:rPr>
                <w:noProof/>
                <w:webHidden/>
              </w:rPr>
              <w:t>20</w:t>
            </w:r>
            <w:r>
              <w:rPr>
                <w:noProof/>
                <w:webHidden/>
              </w:rPr>
              <w:fldChar w:fldCharType="end"/>
            </w:r>
          </w:hyperlink>
        </w:p>
        <w:p w14:paraId="5CEFA94C" w14:textId="1453A113" w:rsidR="00AD42B5" w:rsidRDefault="00AD42B5">
          <w:pPr>
            <w:pStyle w:val="TOC3"/>
            <w:tabs>
              <w:tab w:val="right" w:leader="dot" w:pos="10790"/>
            </w:tabs>
            <w:rPr>
              <w:rFonts w:eastAsiaTheme="minorEastAsia"/>
              <w:noProof/>
            </w:rPr>
          </w:pPr>
          <w:hyperlink w:anchor="_Toc215316887" w:history="1">
            <w:r w:rsidRPr="00991E13">
              <w:rPr>
                <w:rStyle w:val="Hyperlink"/>
                <w:rFonts w:ascii="Times New Roman" w:eastAsia="Times New Roman" w:hAnsi="Times New Roman" w:cs="Times New Roman"/>
                <w:b/>
                <w:bCs/>
                <w:noProof/>
                <w:kern w:val="0"/>
                <w14:ligatures w14:val="none"/>
              </w:rPr>
              <w:t>2.2 Empirical placement of level centers</w:t>
            </w:r>
            <w:r>
              <w:rPr>
                <w:noProof/>
                <w:webHidden/>
              </w:rPr>
              <w:tab/>
            </w:r>
            <w:r>
              <w:rPr>
                <w:noProof/>
                <w:webHidden/>
              </w:rPr>
              <w:fldChar w:fldCharType="begin"/>
            </w:r>
            <w:r>
              <w:rPr>
                <w:noProof/>
                <w:webHidden/>
              </w:rPr>
              <w:instrText xml:space="preserve"> PAGEREF _Toc215316887 \h </w:instrText>
            </w:r>
            <w:r>
              <w:rPr>
                <w:noProof/>
                <w:webHidden/>
              </w:rPr>
            </w:r>
            <w:r>
              <w:rPr>
                <w:noProof/>
                <w:webHidden/>
              </w:rPr>
              <w:fldChar w:fldCharType="separate"/>
            </w:r>
            <w:r>
              <w:rPr>
                <w:noProof/>
                <w:webHidden/>
              </w:rPr>
              <w:t>23</w:t>
            </w:r>
            <w:r>
              <w:rPr>
                <w:noProof/>
                <w:webHidden/>
              </w:rPr>
              <w:fldChar w:fldCharType="end"/>
            </w:r>
          </w:hyperlink>
        </w:p>
        <w:p w14:paraId="713EBDF2" w14:textId="1379A41C" w:rsidR="00AD42B5" w:rsidRDefault="00AD42B5">
          <w:pPr>
            <w:pStyle w:val="TOC3"/>
            <w:tabs>
              <w:tab w:val="right" w:leader="dot" w:pos="10790"/>
            </w:tabs>
            <w:rPr>
              <w:rFonts w:eastAsiaTheme="minorEastAsia"/>
              <w:noProof/>
            </w:rPr>
          </w:pPr>
          <w:hyperlink w:anchor="_Toc215316888" w:history="1">
            <w:r w:rsidRPr="00991E13">
              <w:rPr>
                <w:rStyle w:val="Hyperlink"/>
                <w:rFonts w:ascii="Times New Roman" w:eastAsia="Times New Roman" w:hAnsi="Times New Roman" w:cs="Times New Roman"/>
                <w:b/>
                <w:bCs/>
                <w:noProof/>
                <w:kern w:val="0"/>
                <w14:ligatures w14:val="none"/>
              </w:rPr>
              <w:t>2.3 Geometric-mean bridges as the fundamental link</w:t>
            </w:r>
            <w:r>
              <w:rPr>
                <w:noProof/>
                <w:webHidden/>
              </w:rPr>
              <w:tab/>
            </w:r>
            <w:r>
              <w:rPr>
                <w:noProof/>
                <w:webHidden/>
              </w:rPr>
              <w:fldChar w:fldCharType="begin"/>
            </w:r>
            <w:r>
              <w:rPr>
                <w:noProof/>
                <w:webHidden/>
              </w:rPr>
              <w:instrText xml:space="preserve"> PAGEREF _Toc215316888 \h </w:instrText>
            </w:r>
            <w:r>
              <w:rPr>
                <w:noProof/>
                <w:webHidden/>
              </w:rPr>
            </w:r>
            <w:r>
              <w:rPr>
                <w:noProof/>
                <w:webHidden/>
              </w:rPr>
              <w:fldChar w:fldCharType="separate"/>
            </w:r>
            <w:r>
              <w:rPr>
                <w:noProof/>
                <w:webHidden/>
              </w:rPr>
              <w:t>27</w:t>
            </w:r>
            <w:r>
              <w:rPr>
                <w:noProof/>
                <w:webHidden/>
              </w:rPr>
              <w:fldChar w:fldCharType="end"/>
            </w:r>
          </w:hyperlink>
        </w:p>
        <w:p w14:paraId="0F09EEFE" w14:textId="663E8E16" w:rsidR="00AD42B5" w:rsidRDefault="00AD42B5">
          <w:pPr>
            <w:pStyle w:val="TOC3"/>
            <w:tabs>
              <w:tab w:val="right" w:leader="dot" w:pos="10790"/>
            </w:tabs>
            <w:rPr>
              <w:rFonts w:eastAsiaTheme="minorEastAsia"/>
              <w:noProof/>
            </w:rPr>
          </w:pPr>
          <w:hyperlink w:anchor="_Toc215316889" w:history="1">
            <w:r w:rsidRPr="00991E13">
              <w:rPr>
                <w:rStyle w:val="Hyperlink"/>
                <w:rFonts w:ascii="Times New Roman" w:eastAsia="Times New Roman" w:hAnsi="Times New Roman" w:cs="Times New Roman"/>
                <w:b/>
                <w:bCs/>
                <w:noProof/>
                <w:kern w:val="0"/>
                <w14:ligatures w14:val="none"/>
              </w:rPr>
              <w:t xml:space="preserve">2.4 Ladder is </w:t>
            </w:r>
            <w:r w:rsidRPr="00991E13">
              <w:rPr>
                <w:rStyle w:val="Hyperlink"/>
                <w:rFonts w:ascii="Times New Roman" w:eastAsia="Times New Roman" w:hAnsi="Times New Roman" w:cs="Times New Roman"/>
                <w:b/>
                <w:bCs/>
                <w:i/>
                <w:iCs/>
                <w:noProof/>
                <w:kern w:val="0"/>
                <w14:ligatures w14:val="none"/>
              </w:rPr>
              <w:t>not</w:t>
            </w:r>
            <w:r w:rsidRPr="00991E13">
              <w:rPr>
                <w:rStyle w:val="Hyperlink"/>
                <w:rFonts w:ascii="Times New Roman" w:eastAsia="Times New Roman" w:hAnsi="Times New Roman" w:cs="Times New Roman"/>
                <w:b/>
                <w:bCs/>
                <w:noProof/>
                <w:kern w:val="0"/>
                <w14:ligatures w14:val="none"/>
              </w:rPr>
              <w:t xml:space="preserve"> a simple mirror</w:t>
            </w:r>
            <w:r>
              <w:rPr>
                <w:noProof/>
                <w:webHidden/>
              </w:rPr>
              <w:tab/>
            </w:r>
            <w:r>
              <w:rPr>
                <w:noProof/>
                <w:webHidden/>
              </w:rPr>
              <w:fldChar w:fldCharType="begin"/>
            </w:r>
            <w:r>
              <w:rPr>
                <w:noProof/>
                <w:webHidden/>
              </w:rPr>
              <w:instrText xml:space="preserve"> PAGEREF _Toc215316889 \h </w:instrText>
            </w:r>
            <w:r>
              <w:rPr>
                <w:noProof/>
                <w:webHidden/>
              </w:rPr>
            </w:r>
            <w:r>
              <w:rPr>
                <w:noProof/>
                <w:webHidden/>
              </w:rPr>
              <w:fldChar w:fldCharType="separate"/>
            </w:r>
            <w:r>
              <w:rPr>
                <w:noProof/>
                <w:webHidden/>
              </w:rPr>
              <w:t>31</w:t>
            </w:r>
            <w:r>
              <w:rPr>
                <w:noProof/>
                <w:webHidden/>
              </w:rPr>
              <w:fldChar w:fldCharType="end"/>
            </w:r>
          </w:hyperlink>
        </w:p>
        <w:p w14:paraId="0B224657" w14:textId="42A310B1" w:rsidR="00AD42B5" w:rsidRDefault="00AD42B5">
          <w:pPr>
            <w:pStyle w:val="TOC3"/>
            <w:tabs>
              <w:tab w:val="right" w:leader="dot" w:pos="10790"/>
            </w:tabs>
            <w:rPr>
              <w:rFonts w:eastAsiaTheme="minorEastAsia"/>
              <w:noProof/>
            </w:rPr>
          </w:pPr>
          <w:hyperlink w:anchor="_Toc215316890" w:history="1">
            <w:r w:rsidRPr="00991E13">
              <w:rPr>
                <w:rStyle w:val="Hyperlink"/>
                <w:rFonts w:ascii="Times New Roman" w:eastAsia="Times New Roman" w:hAnsi="Times New Roman" w:cs="Times New Roman"/>
                <w:b/>
                <w:bCs/>
                <w:noProof/>
                <w:kern w:val="0"/>
                <w14:ligatures w14:val="none"/>
              </w:rPr>
              <w:t>2.5 Soft discrete structure: steps and quantization</w:t>
            </w:r>
            <w:r>
              <w:rPr>
                <w:noProof/>
                <w:webHidden/>
              </w:rPr>
              <w:tab/>
            </w:r>
            <w:r>
              <w:rPr>
                <w:noProof/>
                <w:webHidden/>
              </w:rPr>
              <w:fldChar w:fldCharType="begin"/>
            </w:r>
            <w:r>
              <w:rPr>
                <w:noProof/>
                <w:webHidden/>
              </w:rPr>
              <w:instrText xml:space="preserve"> PAGEREF _Toc215316890 \h </w:instrText>
            </w:r>
            <w:r>
              <w:rPr>
                <w:noProof/>
                <w:webHidden/>
              </w:rPr>
            </w:r>
            <w:r>
              <w:rPr>
                <w:noProof/>
                <w:webHidden/>
              </w:rPr>
              <w:fldChar w:fldCharType="separate"/>
            </w:r>
            <w:r>
              <w:rPr>
                <w:noProof/>
                <w:webHidden/>
              </w:rPr>
              <w:t>36</w:t>
            </w:r>
            <w:r>
              <w:rPr>
                <w:noProof/>
                <w:webHidden/>
              </w:rPr>
              <w:fldChar w:fldCharType="end"/>
            </w:r>
          </w:hyperlink>
        </w:p>
        <w:p w14:paraId="3CF136B2" w14:textId="73A31BD4" w:rsidR="00AD42B5" w:rsidRDefault="00AD42B5">
          <w:pPr>
            <w:pStyle w:val="TOC2"/>
            <w:tabs>
              <w:tab w:val="right" w:leader="dot" w:pos="10790"/>
            </w:tabs>
            <w:rPr>
              <w:rFonts w:eastAsiaTheme="minorEastAsia"/>
              <w:noProof/>
            </w:rPr>
          </w:pPr>
          <w:hyperlink w:anchor="_Toc215316891" w:history="1">
            <w:r w:rsidRPr="00991E13">
              <w:rPr>
                <w:rStyle w:val="Hyperlink"/>
                <w:rFonts w:ascii="Times New Roman" w:eastAsia="Times New Roman" w:hAnsi="Times New Roman" w:cs="Times New Roman"/>
                <w:b/>
                <w:bCs/>
                <w:noProof/>
                <w:kern w:val="0"/>
                <w14:ligatures w14:val="none"/>
              </w:rPr>
              <w:t>3. Level-By-Level: Static CL Cluster Evidence</w:t>
            </w:r>
            <w:r>
              <w:rPr>
                <w:noProof/>
                <w:webHidden/>
              </w:rPr>
              <w:tab/>
            </w:r>
            <w:r>
              <w:rPr>
                <w:noProof/>
                <w:webHidden/>
              </w:rPr>
              <w:fldChar w:fldCharType="begin"/>
            </w:r>
            <w:r>
              <w:rPr>
                <w:noProof/>
                <w:webHidden/>
              </w:rPr>
              <w:instrText xml:space="preserve"> PAGEREF _Toc215316891 \h </w:instrText>
            </w:r>
            <w:r>
              <w:rPr>
                <w:noProof/>
                <w:webHidden/>
              </w:rPr>
            </w:r>
            <w:r>
              <w:rPr>
                <w:noProof/>
                <w:webHidden/>
              </w:rPr>
              <w:fldChar w:fldCharType="separate"/>
            </w:r>
            <w:r>
              <w:rPr>
                <w:noProof/>
                <w:webHidden/>
              </w:rPr>
              <w:t>39</w:t>
            </w:r>
            <w:r>
              <w:rPr>
                <w:noProof/>
                <w:webHidden/>
              </w:rPr>
              <w:fldChar w:fldCharType="end"/>
            </w:r>
          </w:hyperlink>
        </w:p>
        <w:p w14:paraId="0CCC2242" w14:textId="77B33B66" w:rsidR="00AD42B5" w:rsidRDefault="00AD42B5">
          <w:pPr>
            <w:pStyle w:val="TOC3"/>
            <w:tabs>
              <w:tab w:val="right" w:leader="dot" w:pos="10790"/>
            </w:tabs>
            <w:rPr>
              <w:rFonts w:eastAsiaTheme="minorEastAsia"/>
              <w:noProof/>
            </w:rPr>
          </w:pPr>
          <w:hyperlink w:anchor="_Toc215316892" w:history="1">
            <w:r w:rsidRPr="00991E13">
              <w:rPr>
                <w:rStyle w:val="Hyperlink"/>
                <w:rFonts w:ascii="Times New Roman" w:eastAsia="Times New Roman" w:hAnsi="Times New Roman" w:cs="Times New Roman"/>
                <w:b/>
                <w:bCs/>
                <w:noProof/>
                <w:kern w:val="0"/>
                <w14:ligatures w14:val="none"/>
              </w:rPr>
              <w:t>3.1 −2: Nanoband (quantum/biomolecular seam)</w:t>
            </w:r>
            <w:r>
              <w:rPr>
                <w:noProof/>
                <w:webHidden/>
              </w:rPr>
              <w:tab/>
            </w:r>
            <w:r>
              <w:rPr>
                <w:noProof/>
                <w:webHidden/>
              </w:rPr>
              <w:fldChar w:fldCharType="begin"/>
            </w:r>
            <w:r>
              <w:rPr>
                <w:noProof/>
                <w:webHidden/>
              </w:rPr>
              <w:instrText xml:space="preserve"> PAGEREF _Toc215316892 \h </w:instrText>
            </w:r>
            <w:r>
              <w:rPr>
                <w:noProof/>
                <w:webHidden/>
              </w:rPr>
            </w:r>
            <w:r>
              <w:rPr>
                <w:noProof/>
                <w:webHidden/>
              </w:rPr>
              <w:fldChar w:fldCharType="separate"/>
            </w:r>
            <w:r>
              <w:rPr>
                <w:noProof/>
                <w:webHidden/>
              </w:rPr>
              <w:t>39</w:t>
            </w:r>
            <w:r>
              <w:rPr>
                <w:noProof/>
                <w:webHidden/>
              </w:rPr>
              <w:fldChar w:fldCharType="end"/>
            </w:r>
          </w:hyperlink>
        </w:p>
        <w:p w14:paraId="0E4AFE6B" w14:textId="7A3F3083" w:rsidR="00AD42B5" w:rsidRDefault="00AD42B5">
          <w:pPr>
            <w:pStyle w:val="TOC3"/>
            <w:tabs>
              <w:tab w:val="right" w:leader="dot" w:pos="10790"/>
            </w:tabs>
            <w:rPr>
              <w:rFonts w:eastAsiaTheme="minorEastAsia"/>
              <w:noProof/>
            </w:rPr>
          </w:pPr>
          <w:hyperlink w:anchor="_Toc215316893" w:history="1">
            <w:r w:rsidRPr="00991E13">
              <w:rPr>
                <w:rStyle w:val="Hyperlink"/>
                <w:rFonts w:ascii="Times New Roman" w:eastAsia="Times New Roman" w:hAnsi="Times New Roman" w:cs="Times New Roman"/>
                <w:b/>
                <w:bCs/>
                <w:noProof/>
                <w:kern w:val="0"/>
                <w14:ligatures w14:val="none"/>
              </w:rPr>
              <w:t>3.2 −1: Micron band (cell/tissue seam)</w:t>
            </w:r>
            <w:r>
              <w:rPr>
                <w:noProof/>
                <w:webHidden/>
              </w:rPr>
              <w:tab/>
            </w:r>
            <w:r>
              <w:rPr>
                <w:noProof/>
                <w:webHidden/>
              </w:rPr>
              <w:fldChar w:fldCharType="begin"/>
            </w:r>
            <w:r>
              <w:rPr>
                <w:noProof/>
                <w:webHidden/>
              </w:rPr>
              <w:instrText xml:space="preserve"> PAGEREF _Toc215316893 \h </w:instrText>
            </w:r>
            <w:r>
              <w:rPr>
                <w:noProof/>
                <w:webHidden/>
              </w:rPr>
            </w:r>
            <w:r>
              <w:rPr>
                <w:noProof/>
                <w:webHidden/>
              </w:rPr>
              <w:fldChar w:fldCharType="separate"/>
            </w:r>
            <w:r>
              <w:rPr>
                <w:noProof/>
                <w:webHidden/>
              </w:rPr>
              <w:t>43</w:t>
            </w:r>
            <w:r>
              <w:rPr>
                <w:noProof/>
                <w:webHidden/>
              </w:rPr>
              <w:fldChar w:fldCharType="end"/>
            </w:r>
          </w:hyperlink>
        </w:p>
        <w:p w14:paraId="6E0F0A70" w14:textId="3DB6A490" w:rsidR="00AD42B5" w:rsidRDefault="00AD42B5">
          <w:pPr>
            <w:pStyle w:val="TOC3"/>
            <w:tabs>
              <w:tab w:val="right" w:leader="dot" w:pos="10790"/>
            </w:tabs>
            <w:rPr>
              <w:rFonts w:eastAsiaTheme="minorEastAsia"/>
              <w:noProof/>
            </w:rPr>
          </w:pPr>
          <w:hyperlink w:anchor="_Toc215316894" w:history="1">
            <w:r w:rsidRPr="00991E13">
              <w:rPr>
                <w:rStyle w:val="Hyperlink"/>
                <w:rFonts w:ascii="Times New Roman" w:eastAsia="Times New Roman" w:hAnsi="Times New Roman" w:cs="Times New Roman"/>
                <w:b/>
                <w:bCs/>
                <w:noProof/>
                <w:kern w:val="0"/>
                <w14:ligatures w14:val="none"/>
              </w:rPr>
              <w:t>3.3 0: UGM band (~0.1–0.12 mm present pixel)</w:t>
            </w:r>
            <w:r>
              <w:rPr>
                <w:noProof/>
                <w:webHidden/>
              </w:rPr>
              <w:tab/>
            </w:r>
            <w:r>
              <w:rPr>
                <w:noProof/>
                <w:webHidden/>
              </w:rPr>
              <w:fldChar w:fldCharType="begin"/>
            </w:r>
            <w:r>
              <w:rPr>
                <w:noProof/>
                <w:webHidden/>
              </w:rPr>
              <w:instrText xml:space="preserve"> PAGEREF _Toc215316894 \h </w:instrText>
            </w:r>
            <w:r>
              <w:rPr>
                <w:noProof/>
                <w:webHidden/>
              </w:rPr>
            </w:r>
            <w:r>
              <w:rPr>
                <w:noProof/>
                <w:webHidden/>
              </w:rPr>
              <w:fldChar w:fldCharType="separate"/>
            </w:r>
            <w:r>
              <w:rPr>
                <w:noProof/>
                <w:webHidden/>
              </w:rPr>
              <w:t>46</w:t>
            </w:r>
            <w:r>
              <w:rPr>
                <w:noProof/>
                <w:webHidden/>
              </w:rPr>
              <w:fldChar w:fldCharType="end"/>
            </w:r>
          </w:hyperlink>
        </w:p>
        <w:p w14:paraId="52105409" w14:textId="3A100797" w:rsidR="00AD42B5" w:rsidRDefault="00AD42B5">
          <w:pPr>
            <w:pStyle w:val="TOC3"/>
            <w:tabs>
              <w:tab w:val="right" w:leader="dot" w:pos="10790"/>
            </w:tabs>
            <w:rPr>
              <w:rFonts w:eastAsiaTheme="minorEastAsia"/>
              <w:noProof/>
            </w:rPr>
          </w:pPr>
          <w:hyperlink w:anchor="_Toc215316895" w:history="1">
            <w:r w:rsidRPr="00991E13">
              <w:rPr>
                <w:rStyle w:val="Hyperlink"/>
                <w:rFonts w:ascii="Times New Roman" w:eastAsia="Times New Roman" w:hAnsi="Times New Roman" w:cs="Times New Roman"/>
                <w:b/>
                <w:bCs/>
                <w:noProof/>
                <w:kern w:val="0"/>
                <w14:ligatures w14:val="none"/>
              </w:rPr>
              <w:t>3.4 +1: Earth-surface band (1–100 km)</w:t>
            </w:r>
            <w:r>
              <w:rPr>
                <w:noProof/>
                <w:webHidden/>
              </w:rPr>
              <w:tab/>
            </w:r>
            <w:r>
              <w:rPr>
                <w:noProof/>
                <w:webHidden/>
              </w:rPr>
              <w:fldChar w:fldCharType="begin"/>
            </w:r>
            <w:r>
              <w:rPr>
                <w:noProof/>
                <w:webHidden/>
              </w:rPr>
              <w:instrText xml:space="preserve"> PAGEREF _Toc215316895 \h </w:instrText>
            </w:r>
            <w:r>
              <w:rPr>
                <w:noProof/>
                <w:webHidden/>
              </w:rPr>
            </w:r>
            <w:r>
              <w:rPr>
                <w:noProof/>
                <w:webHidden/>
              </w:rPr>
              <w:fldChar w:fldCharType="separate"/>
            </w:r>
            <w:r>
              <w:rPr>
                <w:noProof/>
                <w:webHidden/>
              </w:rPr>
              <w:t>49</w:t>
            </w:r>
            <w:r>
              <w:rPr>
                <w:noProof/>
                <w:webHidden/>
              </w:rPr>
              <w:fldChar w:fldCharType="end"/>
            </w:r>
          </w:hyperlink>
        </w:p>
        <w:p w14:paraId="5774C618" w14:textId="607FA87B" w:rsidR="00AD42B5" w:rsidRDefault="00AD42B5">
          <w:pPr>
            <w:pStyle w:val="TOC3"/>
            <w:tabs>
              <w:tab w:val="right" w:leader="dot" w:pos="10790"/>
            </w:tabs>
            <w:rPr>
              <w:rFonts w:eastAsiaTheme="minorEastAsia"/>
              <w:noProof/>
            </w:rPr>
          </w:pPr>
          <w:hyperlink w:anchor="_Toc215316896" w:history="1">
            <w:r w:rsidRPr="00991E13">
              <w:rPr>
                <w:rStyle w:val="Hyperlink"/>
                <w:rFonts w:ascii="Times New Roman" w:eastAsia="Times New Roman" w:hAnsi="Times New Roman" w:cs="Times New Roman"/>
                <w:b/>
                <w:bCs/>
                <w:noProof/>
                <w:kern w:val="0"/>
                <w14:ligatures w14:val="none"/>
              </w:rPr>
              <w:t>3.5 +2: Galactic disk band</w:t>
            </w:r>
            <w:r>
              <w:rPr>
                <w:noProof/>
                <w:webHidden/>
              </w:rPr>
              <w:tab/>
            </w:r>
            <w:r>
              <w:rPr>
                <w:noProof/>
                <w:webHidden/>
              </w:rPr>
              <w:fldChar w:fldCharType="begin"/>
            </w:r>
            <w:r>
              <w:rPr>
                <w:noProof/>
                <w:webHidden/>
              </w:rPr>
              <w:instrText xml:space="preserve"> PAGEREF _Toc215316896 \h </w:instrText>
            </w:r>
            <w:r>
              <w:rPr>
                <w:noProof/>
                <w:webHidden/>
              </w:rPr>
            </w:r>
            <w:r>
              <w:rPr>
                <w:noProof/>
                <w:webHidden/>
              </w:rPr>
              <w:fldChar w:fldCharType="separate"/>
            </w:r>
            <w:r>
              <w:rPr>
                <w:noProof/>
                <w:webHidden/>
              </w:rPr>
              <w:t>52</w:t>
            </w:r>
            <w:r>
              <w:rPr>
                <w:noProof/>
                <w:webHidden/>
              </w:rPr>
              <w:fldChar w:fldCharType="end"/>
            </w:r>
          </w:hyperlink>
        </w:p>
        <w:p w14:paraId="35E064FB" w14:textId="772302D2" w:rsidR="00AD42B5" w:rsidRDefault="00AD42B5">
          <w:pPr>
            <w:pStyle w:val="TOC3"/>
            <w:tabs>
              <w:tab w:val="right" w:leader="dot" w:pos="10790"/>
            </w:tabs>
            <w:rPr>
              <w:rFonts w:eastAsiaTheme="minorEastAsia"/>
              <w:noProof/>
            </w:rPr>
          </w:pPr>
          <w:hyperlink w:anchor="_Toc215316897" w:history="1">
            <w:r w:rsidRPr="00991E13">
              <w:rPr>
                <w:rStyle w:val="Hyperlink"/>
                <w:rFonts w:ascii="Times New Roman" w:eastAsia="Times New Roman" w:hAnsi="Times New Roman" w:cs="Times New Roman"/>
                <w:b/>
                <w:bCs/>
                <w:noProof/>
                <w:kern w:val="0"/>
                <w14:ligatures w14:val="none"/>
              </w:rPr>
              <w:t>3.6 +3: Cosmic shell band</w:t>
            </w:r>
            <w:r>
              <w:rPr>
                <w:noProof/>
                <w:webHidden/>
              </w:rPr>
              <w:tab/>
            </w:r>
            <w:r>
              <w:rPr>
                <w:noProof/>
                <w:webHidden/>
              </w:rPr>
              <w:fldChar w:fldCharType="begin"/>
            </w:r>
            <w:r>
              <w:rPr>
                <w:noProof/>
                <w:webHidden/>
              </w:rPr>
              <w:instrText xml:space="preserve"> PAGEREF _Toc215316897 \h </w:instrText>
            </w:r>
            <w:r>
              <w:rPr>
                <w:noProof/>
                <w:webHidden/>
              </w:rPr>
            </w:r>
            <w:r>
              <w:rPr>
                <w:noProof/>
                <w:webHidden/>
              </w:rPr>
              <w:fldChar w:fldCharType="separate"/>
            </w:r>
            <w:r>
              <w:rPr>
                <w:noProof/>
                <w:webHidden/>
              </w:rPr>
              <w:t>55</w:t>
            </w:r>
            <w:r>
              <w:rPr>
                <w:noProof/>
                <w:webHidden/>
              </w:rPr>
              <w:fldChar w:fldCharType="end"/>
            </w:r>
          </w:hyperlink>
        </w:p>
        <w:p w14:paraId="7C8EB7FD" w14:textId="73B7CCD5" w:rsidR="00AD42B5" w:rsidRDefault="00AD42B5">
          <w:pPr>
            <w:pStyle w:val="TOC2"/>
            <w:tabs>
              <w:tab w:val="right" w:leader="dot" w:pos="10790"/>
            </w:tabs>
            <w:rPr>
              <w:rFonts w:eastAsiaTheme="minorEastAsia"/>
              <w:noProof/>
            </w:rPr>
          </w:pPr>
          <w:hyperlink w:anchor="_Toc215316898" w:history="1">
            <w:r w:rsidRPr="00991E13">
              <w:rPr>
                <w:rStyle w:val="Hyperlink"/>
                <w:rFonts w:ascii="Times New Roman" w:eastAsia="Times New Roman" w:hAnsi="Times New Roman" w:cs="Times New Roman"/>
                <w:b/>
                <w:bCs/>
                <w:noProof/>
                <w:kern w:val="0"/>
                <w14:ligatures w14:val="none"/>
              </w:rPr>
              <w:t>4. Seam Structure: GM Pivots, Plateaus &amp; Bridges</w:t>
            </w:r>
            <w:r>
              <w:rPr>
                <w:noProof/>
                <w:webHidden/>
              </w:rPr>
              <w:tab/>
            </w:r>
            <w:r>
              <w:rPr>
                <w:noProof/>
                <w:webHidden/>
              </w:rPr>
              <w:fldChar w:fldCharType="begin"/>
            </w:r>
            <w:r>
              <w:rPr>
                <w:noProof/>
                <w:webHidden/>
              </w:rPr>
              <w:instrText xml:space="preserve"> PAGEREF _Toc215316898 \h </w:instrText>
            </w:r>
            <w:r>
              <w:rPr>
                <w:noProof/>
                <w:webHidden/>
              </w:rPr>
            </w:r>
            <w:r>
              <w:rPr>
                <w:noProof/>
                <w:webHidden/>
              </w:rPr>
              <w:fldChar w:fldCharType="separate"/>
            </w:r>
            <w:r>
              <w:rPr>
                <w:noProof/>
                <w:webHidden/>
              </w:rPr>
              <w:t>58</w:t>
            </w:r>
            <w:r>
              <w:rPr>
                <w:noProof/>
                <w:webHidden/>
              </w:rPr>
              <w:fldChar w:fldCharType="end"/>
            </w:r>
          </w:hyperlink>
        </w:p>
        <w:p w14:paraId="0A3557B4" w14:textId="64F16014" w:rsidR="00AD42B5" w:rsidRDefault="00AD42B5">
          <w:pPr>
            <w:pStyle w:val="TOC3"/>
            <w:tabs>
              <w:tab w:val="right" w:leader="dot" w:pos="10790"/>
            </w:tabs>
            <w:rPr>
              <w:rFonts w:eastAsiaTheme="minorEastAsia"/>
              <w:noProof/>
            </w:rPr>
          </w:pPr>
          <w:hyperlink w:anchor="_Toc215316899" w:history="1">
            <w:r w:rsidRPr="00991E13">
              <w:rPr>
                <w:rStyle w:val="Hyperlink"/>
                <w:rFonts w:ascii="Times New Roman" w:eastAsia="Times New Roman" w:hAnsi="Times New Roman" w:cs="Times New Roman"/>
                <w:b/>
                <w:bCs/>
                <w:noProof/>
                <w:kern w:val="0"/>
                <w14:ligatures w14:val="none"/>
              </w:rPr>
              <w:t>4.1 Static seam signatures</w:t>
            </w:r>
            <w:r>
              <w:rPr>
                <w:noProof/>
                <w:webHidden/>
              </w:rPr>
              <w:tab/>
            </w:r>
            <w:r>
              <w:rPr>
                <w:noProof/>
                <w:webHidden/>
              </w:rPr>
              <w:fldChar w:fldCharType="begin"/>
            </w:r>
            <w:r>
              <w:rPr>
                <w:noProof/>
                <w:webHidden/>
              </w:rPr>
              <w:instrText xml:space="preserve"> PAGEREF _Toc215316899 \h </w:instrText>
            </w:r>
            <w:r>
              <w:rPr>
                <w:noProof/>
                <w:webHidden/>
              </w:rPr>
            </w:r>
            <w:r>
              <w:rPr>
                <w:noProof/>
                <w:webHidden/>
              </w:rPr>
              <w:fldChar w:fldCharType="separate"/>
            </w:r>
            <w:r>
              <w:rPr>
                <w:noProof/>
                <w:webHidden/>
              </w:rPr>
              <w:t>58</w:t>
            </w:r>
            <w:r>
              <w:rPr>
                <w:noProof/>
                <w:webHidden/>
              </w:rPr>
              <w:fldChar w:fldCharType="end"/>
            </w:r>
          </w:hyperlink>
        </w:p>
        <w:p w14:paraId="3B72525B" w14:textId="64B9D570" w:rsidR="00AD42B5" w:rsidRDefault="00AD42B5">
          <w:pPr>
            <w:pStyle w:val="TOC3"/>
            <w:tabs>
              <w:tab w:val="right" w:leader="dot" w:pos="10790"/>
            </w:tabs>
            <w:rPr>
              <w:rFonts w:eastAsiaTheme="minorEastAsia"/>
              <w:noProof/>
            </w:rPr>
          </w:pPr>
          <w:hyperlink w:anchor="_Toc215316900" w:history="1">
            <w:r w:rsidRPr="00991E13">
              <w:rPr>
                <w:rStyle w:val="Hyperlink"/>
                <w:rFonts w:ascii="Times New Roman" w:eastAsia="Times New Roman" w:hAnsi="Times New Roman" w:cs="Times New Roman"/>
                <w:b/>
                <w:bCs/>
                <w:noProof/>
                <w:kern w:val="0"/>
                <w14:ligatures w14:val="none"/>
              </w:rPr>
              <w:t>4.2 Dynamic seam signatures: activation</w:t>
            </w:r>
            <w:r>
              <w:rPr>
                <w:noProof/>
                <w:webHidden/>
              </w:rPr>
              <w:tab/>
            </w:r>
            <w:r>
              <w:rPr>
                <w:noProof/>
                <w:webHidden/>
              </w:rPr>
              <w:fldChar w:fldCharType="begin"/>
            </w:r>
            <w:r>
              <w:rPr>
                <w:noProof/>
                <w:webHidden/>
              </w:rPr>
              <w:instrText xml:space="preserve"> PAGEREF _Toc215316900 \h </w:instrText>
            </w:r>
            <w:r>
              <w:rPr>
                <w:noProof/>
                <w:webHidden/>
              </w:rPr>
            </w:r>
            <w:r>
              <w:rPr>
                <w:noProof/>
                <w:webHidden/>
              </w:rPr>
              <w:fldChar w:fldCharType="separate"/>
            </w:r>
            <w:r>
              <w:rPr>
                <w:noProof/>
                <w:webHidden/>
              </w:rPr>
              <w:t>61</w:t>
            </w:r>
            <w:r>
              <w:rPr>
                <w:noProof/>
                <w:webHidden/>
              </w:rPr>
              <w:fldChar w:fldCharType="end"/>
            </w:r>
          </w:hyperlink>
        </w:p>
        <w:p w14:paraId="2BCE4F37" w14:textId="0FBDD0D6" w:rsidR="00AD42B5" w:rsidRDefault="00AD42B5">
          <w:pPr>
            <w:pStyle w:val="TOC3"/>
            <w:tabs>
              <w:tab w:val="right" w:leader="dot" w:pos="10790"/>
            </w:tabs>
            <w:rPr>
              <w:rFonts w:eastAsiaTheme="minorEastAsia"/>
              <w:noProof/>
            </w:rPr>
          </w:pPr>
          <w:hyperlink w:anchor="_Toc215316901" w:history="1">
            <w:r w:rsidRPr="00991E13">
              <w:rPr>
                <w:rStyle w:val="Hyperlink"/>
                <w:rFonts w:ascii="Times New Roman" w:eastAsia="Times New Roman" w:hAnsi="Times New Roman" w:cs="Times New Roman"/>
                <w:b/>
                <w:bCs/>
                <w:noProof/>
                <w:kern w:val="0"/>
                <w14:ligatures w14:val="none"/>
              </w:rPr>
              <w:t>4.3 Complementary “dimensional budget” across seams</w:t>
            </w:r>
            <w:r>
              <w:rPr>
                <w:noProof/>
                <w:webHidden/>
              </w:rPr>
              <w:tab/>
            </w:r>
            <w:r>
              <w:rPr>
                <w:noProof/>
                <w:webHidden/>
              </w:rPr>
              <w:fldChar w:fldCharType="begin"/>
            </w:r>
            <w:r>
              <w:rPr>
                <w:noProof/>
                <w:webHidden/>
              </w:rPr>
              <w:instrText xml:space="preserve"> PAGEREF _Toc215316901 \h </w:instrText>
            </w:r>
            <w:r>
              <w:rPr>
                <w:noProof/>
                <w:webHidden/>
              </w:rPr>
            </w:r>
            <w:r>
              <w:rPr>
                <w:noProof/>
                <w:webHidden/>
              </w:rPr>
              <w:fldChar w:fldCharType="separate"/>
            </w:r>
            <w:r>
              <w:rPr>
                <w:noProof/>
                <w:webHidden/>
              </w:rPr>
              <w:t>66</w:t>
            </w:r>
            <w:r>
              <w:rPr>
                <w:noProof/>
                <w:webHidden/>
              </w:rPr>
              <w:fldChar w:fldCharType="end"/>
            </w:r>
          </w:hyperlink>
        </w:p>
        <w:p w14:paraId="24C1C8E0" w14:textId="4FEF82D7" w:rsidR="00AD42B5" w:rsidRDefault="00AD42B5">
          <w:pPr>
            <w:pStyle w:val="TOC2"/>
            <w:tabs>
              <w:tab w:val="right" w:leader="dot" w:pos="10790"/>
            </w:tabs>
            <w:rPr>
              <w:rFonts w:eastAsiaTheme="minorEastAsia"/>
              <w:noProof/>
            </w:rPr>
          </w:pPr>
          <w:hyperlink w:anchor="_Toc215316902" w:history="1">
            <w:r w:rsidRPr="00991E13">
              <w:rPr>
                <w:rStyle w:val="Hyperlink"/>
                <w:rFonts w:ascii="Times New Roman" w:eastAsia="Times New Roman" w:hAnsi="Times New Roman" w:cs="Times New Roman"/>
                <w:b/>
                <w:bCs/>
                <w:noProof/>
                <w:kern w:val="0"/>
                <w14:ligatures w14:val="none"/>
              </w:rPr>
              <w:t>5. Role Structure: Boundary vs Bulk, and Morphology</w:t>
            </w:r>
            <w:r>
              <w:rPr>
                <w:noProof/>
                <w:webHidden/>
              </w:rPr>
              <w:tab/>
            </w:r>
            <w:r>
              <w:rPr>
                <w:noProof/>
                <w:webHidden/>
              </w:rPr>
              <w:fldChar w:fldCharType="begin"/>
            </w:r>
            <w:r>
              <w:rPr>
                <w:noProof/>
                <w:webHidden/>
              </w:rPr>
              <w:instrText xml:space="preserve"> PAGEREF _Toc215316902 \h </w:instrText>
            </w:r>
            <w:r>
              <w:rPr>
                <w:noProof/>
                <w:webHidden/>
              </w:rPr>
            </w:r>
            <w:r>
              <w:rPr>
                <w:noProof/>
                <w:webHidden/>
              </w:rPr>
              <w:fldChar w:fldCharType="separate"/>
            </w:r>
            <w:r>
              <w:rPr>
                <w:noProof/>
                <w:webHidden/>
              </w:rPr>
              <w:t>70</w:t>
            </w:r>
            <w:r>
              <w:rPr>
                <w:noProof/>
                <w:webHidden/>
              </w:rPr>
              <w:fldChar w:fldCharType="end"/>
            </w:r>
          </w:hyperlink>
        </w:p>
        <w:p w14:paraId="3943EF53" w14:textId="40709330" w:rsidR="00AD42B5" w:rsidRDefault="00AD42B5">
          <w:pPr>
            <w:pStyle w:val="TOC3"/>
            <w:tabs>
              <w:tab w:val="right" w:leader="dot" w:pos="10790"/>
            </w:tabs>
            <w:rPr>
              <w:rFonts w:eastAsiaTheme="minorEastAsia"/>
              <w:noProof/>
            </w:rPr>
          </w:pPr>
          <w:hyperlink w:anchor="_Toc215316903" w:history="1">
            <w:r w:rsidRPr="00991E13">
              <w:rPr>
                <w:rStyle w:val="Hyperlink"/>
                <w:rFonts w:ascii="Times New Roman" w:eastAsia="Times New Roman" w:hAnsi="Times New Roman" w:cs="Times New Roman"/>
                <w:b/>
                <w:bCs/>
                <w:noProof/>
                <w:kern w:val="0"/>
                <w14:ligatures w14:val="none"/>
              </w:rPr>
              <w:t>5.1 Role coding: boundary-type vs bulk-type windows</w:t>
            </w:r>
            <w:r>
              <w:rPr>
                <w:noProof/>
                <w:webHidden/>
              </w:rPr>
              <w:tab/>
            </w:r>
            <w:r>
              <w:rPr>
                <w:noProof/>
                <w:webHidden/>
              </w:rPr>
              <w:fldChar w:fldCharType="begin"/>
            </w:r>
            <w:r>
              <w:rPr>
                <w:noProof/>
                <w:webHidden/>
              </w:rPr>
              <w:instrText xml:space="preserve"> PAGEREF _Toc215316903 \h </w:instrText>
            </w:r>
            <w:r>
              <w:rPr>
                <w:noProof/>
                <w:webHidden/>
              </w:rPr>
            </w:r>
            <w:r>
              <w:rPr>
                <w:noProof/>
                <w:webHidden/>
              </w:rPr>
              <w:fldChar w:fldCharType="separate"/>
            </w:r>
            <w:r>
              <w:rPr>
                <w:noProof/>
                <w:webHidden/>
              </w:rPr>
              <w:t>70</w:t>
            </w:r>
            <w:r>
              <w:rPr>
                <w:noProof/>
                <w:webHidden/>
              </w:rPr>
              <w:fldChar w:fldCharType="end"/>
            </w:r>
          </w:hyperlink>
        </w:p>
        <w:p w14:paraId="7E411499" w14:textId="4C704506" w:rsidR="00AD42B5" w:rsidRDefault="00AD42B5">
          <w:pPr>
            <w:pStyle w:val="TOC3"/>
            <w:tabs>
              <w:tab w:val="right" w:leader="dot" w:pos="10790"/>
            </w:tabs>
            <w:rPr>
              <w:rFonts w:eastAsiaTheme="minorEastAsia"/>
              <w:noProof/>
            </w:rPr>
          </w:pPr>
          <w:hyperlink w:anchor="_Toc215316904" w:history="1">
            <w:r w:rsidRPr="00991E13">
              <w:rPr>
                <w:rStyle w:val="Hyperlink"/>
                <w:rFonts w:ascii="Times New Roman" w:eastAsia="Times New Roman" w:hAnsi="Times New Roman" w:cs="Times New Roman"/>
                <w:b/>
                <w:bCs/>
                <w:noProof/>
                <w:kern w:val="0"/>
                <w14:ligatures w14:val="none"/>
              </w:rPr>
              <w:t>5.2 B11–B12: boundary dominance increases outward</w:t>
            </w:r>
            <w:r>
              <w:rPr>
                <w:noProof/>
                <w:webHidden/>
              </w:rPr>
              <w:tab/>
            </w:r>
            <w:r>
              <w:rPr>
                <w:noProof/>
                <w:webHidden/>
              </w:rPr>
              <w:fldChar w:fldCharType="begin"/>
            </w:r>
            <w:r>
              <w:rPr>
                <w:noProof/>
                <w:webHidden/>
              </w:rPr>
              <w:instrText xml:space="preserve"> PAGEREF _Toc215316904 \h </w:instrText>
            </w:r>
            <w:r>
              <w:rPr>
                <w:noProof/>
                <w:webHidden/>
              </w:rPr>
            </w:r>
            <w:r>
              <w:rPr>
                <w:noProof/>
                <w:webHidden/>
              </w:rPr>
              <w:fldChar w:fldCharType="separate"/>
            </w:r>
            <w:r>
              <w:rPr>
                <w:noProof/>
                <w:webHidden/>
              </w:rPr>
              <w:t>73</w:t>
            </w:r>
            <w:r>
              <w:rPr>
                <w:noProof/>
                <w:webHidden/>
              </w:rPr>
              <w:fldChar w:fldCharType="end"/>
            </w:r>
          </w:hyperlink>
        </w:p>
        <w:p w14:paraId="21C01C6F" w14:textId="5F217644" w:rsidR="00AD42B5" w:rsidRDefault="00AD42B5">
          <w:pPr>
            <w:pStyle w:val="TOC3"/>
            <w:tabs>
              <w:tab w:val="right" w:leader="dot" w:pos="10790"/>
            </w:tabs>
            <w:rPr>
              <w:rFonts w:eastAsiaTheme="minorEastAsia"/>
              <w:noProof/>
            </w:rPr>
          </w:pPr>
          <w:hyperlink w:anchor="_Toc215316905" w:history="1">
            <w:r w:rsidRPr="00991E13">
              <w:rPr>
                <w:rStyle w:val="Hyperlink"/>
                <w:rFonts w:ascii="Times New Roman" w:eastAsia="Times New Roman" w:hAnsi="Times New Roman" w:cs="Times New Roman"/>
                <w:b/>
                <w:bCs/>
                <w:noProof/>
                <w:kern w:val="0"/>
                <w14:ligatures w14:val="none"/>
              </w:rPr>
              <w:t>5.3 G36–G38: anisotropy and curvature lanes</w:t>
            </w:r>
            <w:r>
              <w:rPr>
                <w:noProof/>
                <w:webHidden/>
              </w:rPr>
              <w:tab/>
            </w:r>
            <w:r>
              <w:rPr>
                <w:noProof/>
                <w:webHidden/>
              </w:rPr>
              <w:fldChar w:fldCharType="begin"/>
            </w:r>
            <w:r>
              <w:rPr>
                <w:noProof/>
                <w:webHidden/>
              </w:rPr>
              <w:instrText xml:space="preserve"> PAGEREF _Toc215316905 \h </w:instrText>
            </w:r>
            <w:r>
              <w:rPr>
                <w:noProof/>
                <w:webHidden/>
              </w:rPr>
            </w:r>
            <w:r>
              <w:rPr>
                <w:noProof/>
                <w:webHidden/>
              </w:rPr>
              <w:fldChar w:fldCharType="separate"/>
            </w:r>
            <w:r>
              <w:rPr>
                <w:noProof/>
                <w:webHidden/>
              </w:rPr>
              <w:t>76</w:t>
            </w:r>
            <w:r>
              <w:rPr>
                <w:noProof/>
                <w:webHidden/>
              </w:rPr>
              <w:fldChar w:fldCharType="end"/>
            </w:r>
          </w:hyperlink>
        </w:p>
        <w:p w14:paraId="620F82B3" w14:textId="50B5A7C2" w:rsidR="00AD42B5" w:rsidRDefault="00AD42B5">
          <w:pPr>
            <w:pStyle w:val="TOC2"/>
            <w:tabs>
              <w:tab w:val="right" w:leader="dot" w:pos="10790"/>
            </w:tabs>
            <w:rPr>
              <w:rFonts w:eastAsiaTheme="minorEastAsia"/>
              <w:noProof/>
            </w:rPr>
          </w:pPr>
          <w:hyperlink w:anchor="_Toc215316906" w:history="1">
            <w:r w:rsidRPr="00991E13">
              <w:rPr>
                <w:rStyle w:val="Hyperlink"/>
                <w:rFonts w:ascii="Times New Roman" w:eastAsia="Times New Roman" w:hAnsi="Times New Roman" w:cs="Times New Roman"/>
                <w:b/>
                <w:bCs/>
                <w:noProof/>
                <w:kern w:val="0"/>
                <w14:ligatures w14:val="none"/>
              </w:rPr>
              <w:t>6. Activation &amp; Feasibility Geometry Across Levels</w:t>
            </w:r>
            <w:r>
              <w:rPr>
                <w:noProof/>
                <w:webHidden/>
              </w:rPr>
              <w:tab/>
            </w:r>
            <w:r>
              <w:rPr>
                <w:noProof/>
                <w:webHidden/>
              </w:rPr>
              <w:fldChar w:fldCharType="begin"/>
            </w:r>
            <w:r>
              <w:rPr>
                <w:noProof/>
                <w:webHidden/>
              </w:rPr>
              <w:instrText xml:space="preserve"> PAGEREF _Toc215316906 \h </w:instrText>
            </w:r>
            <w:r>
              <w:rPr>
                <w:noProof/>
                <w:webHidden/>
              </w:rPr>
            </w:r>
            <w:r>
              <w:rPr>
                <w:noProof/>
                <w:webHidden/>
              </w:rPr>
              <w:fldChar w:fldCharType="separate"/>
            </w:r>
            <w:r>
              <w:rPr>
                <w:noProof/>
                <w:webHidden/>
              </w:rPr>
              <w:t>80</w:t>
            </w:r>
            <w:r>
              <w:rPr>
                <w:noProof/>
                <w:webHidden/>
              </w:rPr>
              <w:fldChar w:fldCharType="end"/>
            </w:r>
          </w:hyperlink>
        </w:p>
        <w:p w14:paraId="0815E599" w14:textId="46C26A89" w:rsidR="00AD42B5" w:rsidRDefault="00AD42B5">
          <w:pPr>
            <w:pStyle w:val="TOC3"/>
            <w:tabs>
              <w:tab w:val="right" w:leader="dot" w:pos="10790"/>
            </w:tabs>
            <w:rPr>
              <w:rFonts w:eastAsiaTheme="minorEastAsia"/>
              <w:noProof/>
            </w:rPr>
          </w:pPr>
          <w:hyperlink w:anchor="_Toc215316907" w:history="1">
            <w:r w:rsidRPr="00991E13">
              <w:rPr>
                <w:rStyle w:val="Hyperlink"/>
                <w:rFonts w:ascii="Times New Roman" w:eastAsia="Times New Roman" w:hAnsi="Times New Roman" w:cs="Times New Roman"/>
                <w:b/>
                <w:bCs/>
                <w:noProof/>
                <w:kern w:val="0"/>
                <w14:ligatures w14:val="none"/>
              </w:rPr>
              <w:t>6.1 What “activation” means</w:t>
            </w:r>
            <w:r>
              <w:rPr>
                <w:noProof/>
                <w:webHidden/>
              </w:rPr>
              <w:tab/>
            </w:r>
            <w:r>
              <w:rPr>
                <w:noProof/>
                <w:webHidden/>
              </w:rPr>
              <w:fldChar w:fldCharType="begin"/>
            </w:r>
            <w:r>
              <w:rPr>
                <w:noProof/>
                <w:webHidden/>
              </w:rPr>
              <w:instrText xml:space="preserve"> PAGEREF _Toc215316907 \h </w:instrText>
            </w:r>
            <w:r>
              <w:rPr>
                <w:noProof/>
                <w:webHidden/>
              </w:rPr>
            </w:r>
            <w:r>
              <w:rPr>
                <w:noProof/>
                <w:webHidden/>
              </w:rPr>
              <w:fldChar w:fldCharType="separate"/>
            </w:r>
            <w:r>
              <w:rPr>
                <w:noProof/>
                <w:webHidden/>
              </w:rPr>
              <w:t>80</w:t>
            </w:r>
            <w:r>
              <w:rPr>
                <w:noProof/>
                <w:webHidden/>
              </w:rPr>
              <w:fldChar w:fldCharType="end"/>
            </w:r>
          </w:hyperlink>
        </w:p>
        <w:p w14:paraId="4B15C685" w14:textId="19B0F0E7" w:rsidR="00AD42B5" w:rsidRDefault="00AD42B5">
          <w:pPr>
            <w:pStyle w:val="TOC3"/>
            <w:tabs>
              <w:tab w:val="right" w:leader="dot" w:pos="10790"/>
            </w:tabs>
            <w:rPr>
              <w:rFonts w:eastAsiaTheme="minorEastAsia"/>
              <w:noProof/>
            </w:rPr>
          </w:pPr>
          <w:hyperlink w:anchor="_Toc215316908" w:history="1">
            <w:r w:rsidRPr="00991E13">
              <w:rPr>
                <w:rStyle w:val="Hyperlink"/>
                <w:rFonts w:ascii="Times New Roman" w:eastAsia="Times New Roman" w:hAnsi="Times New Roman" w:cs="Times New Roman"/>
                <w:b/>
                <w:bCs/>
                <w:noProof/>
                <w:kern w:val="0"/>
                <w14:ligatures w14:val="none"/>
              </w:rPr>
              <w:t>6.2 Outer activation: +3 (Milky Way scale)</w:t>
            </w:r>
            <w:r>
              <w:rPr>
                <w:noProof/>
                <w:webHidden/>
              </w:rPr>
              <w:tab/>
            </w:r>
            <w:r>
              <w:rPr>
                <w:noProof/>
                <w:webHidden/>
              </w:rPr>
              <w:fldChar w:fldCharType="begin"/>
            </w:r>
            <w:r>
              <w:rPr>
                <w:noProof/>
                <w:webHidden/>
              </w:rPr>
              <w:instrText xml:space="preserve"> PAGEREF _Toc215316908 \h </w:instrText>
            </w:r>
            <w:r>
              <w:rPr>
                <w:noProof/>
                <w:webHidden/>
              </w:rPr>
            </w:r>
            <w:r>
              <w:rPr>
                <w:noProof/>
                <w:webHidden/>
              </w:rPr>
              <w:fldChar w:fldCharType="separate"/>
            </w:r>
            <w:r>
              <w:rPr>
                <w:noProof/>
                <w:webHidden/>
              </w:rPr>
              <w:t>84</w:t>
            </w:r>
            <w:r>
              <w:rPr>
                <w:noProof/>
                <w:webHidden/>
              </w:rPr>
              <w:fldChar w:fldCharType="end"/>
            </w:r>
          </w:hyperlink>
        </w:p>
        <w:p w14:paraId="1D6DAF0A" w14:textId="625FC3F8" w:rsidR="00AD42B5" w:rsidRDefault="00AD42B5">
          <w:pPr>
            <w:pStyle w:val="TOC3"/>
            <w:tabs>
              <w:tab w:val="right" w:leader="dot" w:pos="10790"/>
            </w:tabs>
            <w:rPr>
              <w:rFonts w:eastAsiaTheme="minorEastAsia"/>
              <w:noProof/>
            </w:rPr>
          </w:pPr>
          <w:hyperlink w:anchor="_Toc215316909" w:history="1">
            <w:r w:rsidRPr="00991E13">
              <w:rPr>
                <w:rStyle w:val="Hyperlink"/>
                <w:rFonts w:ascii="Times New Roman" w:eastAsia="Times New Roman" w:hAnsi="Times New Roman" w:cs="Times New Roman"/>
                <w:b/>
                <w:bCs/>
                <w:noProof/>
                <w:kern w:val="0"/>
                <w14:ligatures w14:val="none"/>
              </w:rPr>
              <w:t>6.3 Inner activation &amp; synergy – −2/−1/0 seams (planned structure)</w:t>
            </w:r>
            <w:r>
              <w:rPr>
                <w:noProof/>
                <w:webHidden/>
              </w:rPr>
              <w:tab/>
            </w:r>
            <w:r>
              <w:rPr>
                <w:noProof/>
                <w:webHidden/>
              </w:rPr>
              <w:fldChar w:fldCharType="begin"/>
            </w:r>
            <w:r>
              <w:rPr>
                <w:noProof/>
                <w:webHidden/>
              </w:rPr>
              <w:instrText xml:space="preserve"> PAGEREF _Toc215316909 \h </w:instrText>
            </w:r>
            <w:r>
              <w:rPr>
                <w:noProof/>
                <w:webHidden/>
              </w:rPr>
            </w:r>
            <w:r>
              <w:rPr>
                <w:noProof/>
                <w:webHidden/>
              </w:rPr>
              <w:fldChar w:fldCharType="separate"/>
            </w:r>
            <w:r>
              <w:rPr>
                <w:noProof/>
                <w:webHidden/>
              </w:rPr>
              <w:t>87</w:t>
            </w:r>
            <w:r>
              <w:rPr>
                <w:noProof/>
                <w:webHidden/>
              </w:rPr>
              <w:fldChar w:fldCharType="end"/>
            </w:r>
          </w:hyperlink>
        </w:p>
        <w:p w14:paraId="13E0DA7E" w14:textId="5795A1BE" w:rsidR="00AD42B5" w:rsidRDefault="00AD42B5">
          <w:pPr>
            <w:pStyle w:val="TOC2"/>
            <w:tabs>
              <w:tab w:val="right" w:leader="dot" w:pos="10790"/>
            </w:tabs>
            <w:rPr>
              <w:rFonts w:eastAsiaTheme="minorEastAsia"/>
              <w:noProof/>
            </w:rPr>
          </w:pPr>
          <w:hyperlink w:anchor="_Toc215316910" w:history="1">
            <w:r w:rsidRPr="00991E13">
              <w:rPr>
                <w:rStyle w:val="Hyperlink"/>
                <w:rFonts w:ascii="Times New Roman" w:eastAsia="Times New Roman" w:hAnsi="Times New Roman" w:cs="Times New Roman"/>
                <w:b/>
                <w:bCs/>
                <w:noProof/>
                <w:kern w:val="0"/>
                <w14:ligatures w14:val="none"/>
              </w:rPr>
              <w:t>7. Space–Time Hinge: Matching Inner &amp; Outer Reads</w:t>
            </w:r>
            <w:r>
              <w:rPr>
                <w:noProof/>
                <w:webHidden/>
              </w:rPr>
              <w:tab/>
            </w:r>
            <w:r>
              <w:rPr>
                <w:noProof/>
                <w:webHidden/>
              </w:rPr>
              <w:fldChar w:fldCharType="begin"/>
            </w:r>
            <w:r>
              <w:rPr>
                <w:noProof/>
                <w:webHidden/>
              </w:rPr>
              <w:instrText xml:space="preserve"> PAGEREF _Toc215316910 \h </w:instrText>
            </w:r>
            <w:r>
              <w:rPr>
                <w:noProof/>
                <w:webHidden/>
              </w:rPr>
            </w:r>
            <w:r>
              <w:rPr>
                <w:noProof/>
                <w:webHidden/>
              </w:rPr>
              <w:fldChar w:fldCharType="separate"/>
            </w:r>
            <w:r>
              <w:rPr>
                <w:noProof/>
                <w:webHidden/>
              </w:rPr>
              <w:t>92</w:t>
            </w:r>
            <w:r>
              <w:rPr>
                <w:noProof/>
                <w:webHidden/>
              </w:rPr>
              <w:fldChar w:fldCharType="end"/>
            </w:r>
          </w:hyperlink>
        </w:p>
        <w:p w14:paraId="342ACEAB" w14:textId="7913A7AB" w:rsidR="00AD42B5" w:rsidRDefault="00AD42B5">
          <w:pPr>
            <w:pStyle w:val="TOC3"/>
            <w:tabs>
              <w:tab w:val="right" w:leader="dot" w:pos="10790"/>
            </w:tabs>
            <w:rPr>
              <w:rFonts w:eastAsiaTheme="minorEastAsia"/>
              <w:noProof/>
            </w:rPr>
          </w:pPr>
          <w:hyperlink w:anchor="_Toc215316911" w:history="1">
            <w:r w:rsidRPr="00991E13">
              <w:rPr>
                <w:rStyle w:val="Hyperlink"/>
                <w:rFonts w:ascii="Times New Roman" w:eastAsia="Times New Roman" w:hAnsi="Times New Roman" w:cs="Times New Roman"/>
                <w:b/>
                <w:bCs/>
                <w:noProof/>
                <w:kern w:val="0"/>
                <w14:ligatures w14:val="none"/>
              </w:rPr>
              <w:t>7.1 Temporal pixel: “one act” ≈ 0.1 s</w:t>
            </w:r>
            <w:r>
              <w:rPr>
                <w:noProof/>
                <w:webHidden/>
              </w:rPr>
              <w:tab/>
            </w:r>
            <w:r>
              <w:rPr>
                <w:noProof/>
                <w:webHidden/>
              </w:rPr>
              <w:fldChar w:fldCharType="begin"/>
            </w:r>
            <w:r>
              <w:rPr>
                <w:noProof/>
                <w:webHidden/>
              </w:rPr>
              <w:instrText xml:space="preserve"> PAGEREF _Toc215316911 \h </w:instrText>
            </w:r>
            <w:r>
              <w:rPr>
                <w:noProof/>
                <w:webHidden/>
              </w:rPr>
            </w:r>
            <w:r>
              <w:rPr>
                <w:noProof/>
                <w:webHidden/>
              </w:rPr>
              <w:fldChar w:fldCharType="separate"/>
            </w:r>
            <w:r>
              <w:rPr>
                <w:noProof/>
                <w:webHidden/>
              </w:rPr>
              <w:t>92</w:t>
            </w:r>
            <w:r>
              <w:rPr>
                <w:noProof/>
                <w:webHidden/>
              </w:rPr>
              <w:fldChar w:fldCharType="end"/>
            </w:r>
          </w:hyperlink>
        </w:p>
        <w:p w14:paraId="6947471E" w14:textId="5BB50DB3" w:rsidR="00AD42B5" w:rsidRDefault="00AD42B5">
          <w:pPr>
            <w:pStyle w:val="TOC3"/>
            <w:tabs>
              <w:tab w:val="right" w:leader="dot" w:pos="10790"/>
            </w:tabs>
            <w:rPr>
              <w:rFonts w:eastAsiaTheme="minorEastAsia"/>
              <w:noProof/>
            </w:rPr>
          </w:pPr>
          <w:hyperlink w:anchor="_Toc215316912" w:history="1">
            <w:r w:rsidRPr="00991E13">
              <w:rPr>
                <w:rStyle w:val="Hyperlink"/>
                <w:rFonts w:ascii="Times New Roman" w:eastAsia="Times New Roman" w:hAnsi="Times New Roman" w:cs="Times New Roman"/>
                <w:b/>
                <w:bCs/>
                <w:noProof/>
                <w:kern w:val="0"/>
                <w14:ligatures w14:val="none"/>
              </w:rPr>
              <w:t>7.2 Spatial pixel and +1 container: UGM &amp; Earth</w:t>
            </w:r>
            <w:r>
              <w:rPr>
                <w:noProof/>
                <w:webHidden/>
              </w:rPr>
              <w:tab/>
            </w:r>
            <w:r>
              <w:rPr>
                <w:noProof/>
                <w:webHidden/>
              </w:rPr>
              <w:fldChar w:fldCharType="begin"/>
            </w:r>
            <w:r>
              <w:rPr>
                <w:noProof/>
                <w:webHidden/>
              </w:rPr>
              <w:instrText xml:space="preserve"> PAGEREF _Toc215316912 \h </w:instrText>
            </w:r>
            <w:r>
              <w:rPr>
                <w:noProof/>
                <w:webHidden/>
              </w:rPr>
            </w:r>
            <w:r>
              <w:rPr>
                <w:noProof/>
                <w:webHidden/>
              </w:rPr>
              <w:fldChar w:fldCharType="separate"/>
            </w:r>
            <w:r>
              <w:rPr>
                <w:noProof/>
                <w:webHidden/>
              </w:rPr>
              <w:t>96</w:t>
            </w:r>
            <w:r>
              <w:rPr>
                <w:noProof/>
                <w:webHidden/>
              </w:rPr>
              <w:fldChar w:fldCharType="end"/>
            </w:r>
          </w:hyperlink>
        </w:p>
        <w:p w14:paraId="6E80314C" w14:textId="3C63ECDD" w:rsidR="00AD42B5" w:rsidRDefault="00AD42B5">
          <w:pPr>
            <w:pStyle w:val="TOC3"/>
            <w:tabs>
              <w:tab w:val="right" w:leader="dot" w:pos="10790"/>
            </w:tabs>
            <w:rPr>
              <w:rFonts w:eastAsiaTheme="minorEastAsia"/>
              <w:noProof/>
            </w:rPr>
          </w:pPr>
          <w:hyperlink w:anchor="_Toc215316913" w:history="1">
            <w:r w:rsidRPr="00991E13">
              <w:rPr>
                <w:rStyle w:val="Hyperlink"/>
                <w:rFonts w:ascii="Times New Roman" w:eastAsia="Times New Roman" w:hAnsi="Times New Roman" w:cs="Times New Roman"/>
                <w:b/>
                <w:bCs/>
                <w:noProof/>
                <w:kern w:val="0"/>
                <w14:ligatures w14:val="none"/>
              </w:rPr>
              <w:t>7.3 Geometric relations tying them together</w:t>
            </w:r>
            <w:r>
              <w:rPr>
                <w:noProof/>
                <w:webHidden/>
              </w:rPr>
              <w:tab/>
            </w:r>
            <w:r>
              <w:rPr>
                <w:noProof/>
                <w:webHidden/>
              </w:rPr>
              <w:fldChar w:fldCharType="begin"/>
            </w:r>
            <w:r>
              <w:rPr>
                <w:noProof/>
                <w:webHidden/>
              </w:rPr>
              <w:instrText xml:space="preserve"> PAGEREF _Toc215316913 \h </w:instrText>
            </w:r>
            <w:r>
              <w:rPr>
                <w:noProof/>
                <w:webHidden/>
              </w:rPr>
            </w:r>
            <w:r>
              <w:rPr>
                <w:noProof/>
                <w:webHidden/>
              </w:rPr>
              <w:fldChar w:fldCharType="separate"/>
            </w:r>
            <w:r>
              <w:rPr>
                <w:noProof/>
                <w:webHidden/>
              </w:rPr>
              <w:t>100</w:t>
            </w:r>
            <w:r>
              <w:rPr>
                <w:noProof/>
                <w:webHidden/>
              </w:rPr>
              <w:fldChar w:fldCharType="end"/>
            </w:r>
          </w:hyperlink>
        </w:p>
        <w:p w14:paraId="46F023ED" w14:textId="12B4F0BF" w:rsidR="00AD42B5" w:rsidRDefault="00AD42B5">
          <w:pPr>
            <w:pStyle w:val="TOC3"/>
            <w:tabs>
              <w:tab w:val="right" w:leader="dot" w:pos="10790"/>
            </w:tabs>
            <w:rPr>
              <w:rFonts w:eastAsiaTheme="minorEastAsia"/>
              <w:noProof/>
            </w:rPr>
          </w:pPr>
          <w:hyperlink w:anchor="_Toc215316914" w:history="1">
            <w:r w:rsidRPr="00991E13">
              <w:rPr>
                <w:rStyle w:val="Hyperlink"/>
                <w:rFonts w:ascii="Times New Roman" w:eastAsia="Times New Roman" w:hAnsi="Times New Roman" w:cs="Times New Roman"/>
                <w:b/>
                <w:bCs/>
                <w:noProof/>
                <w:kern w:val="0"/>
                <w14:ligatures w14:val="none"/>
              </w:rPr>
              <w:t xml:space="preserve">7.4 Interpretation: why </w:t>
            </w:r>
            <m:oMath>
              <m:r>
                <m:rPr>
                  <m:sty m:val="bi"/>
                </m:rPr>
                <w:rPr>
                  <w:rStyle w:val="Hyperlink"/>
                  <w:rFonts w:ascii="Cambria Math" w:eastAsia="Times New Roman" w:hAnsi="Cambria Math" w:cs="Times New Roman"/>
                  <w:noProof/>
                  <w:kern w:val="0"/>
                  <w14:ligatures w14:val="none"/>
                </w:rPr>
                <m:t>c</m:t>
              </m:r>
            </m:oMath>
            <w:r w:rsidRPr="00991E13">
              <w:rPr>
                <w:rStyle w:val="Hyperlink"/>
                <w:rFonts w:ascii="Times New Roman" w:eastAsia="Times New Roman" w:hAnsi="Times New Roman" w:cs="Times New Roman"/>
                <w:b/>
                <w:bCs/>
                <w:noProof/>
                <w:kern w:val="0"/>
                <w14:ligatures w14:val="none"/>
              </w:rPr>
              <w:t>lands where it does</w:t>
            </w:r>
            <w:r>
              <w:rPr>
                <w:noProof/>
                <w:webHidden/>
              </w:rPr>
              <w:tab/>
            </w:r>
            <w:r>
              <w:rPr>
                <w:noProof/>
                <w:webHidden/>
              </w:rPr>
              <w:fldChar w:fldCharType="begin"/>
            </w:r>
            <w:r>
              <w:rPr>
                <w:noProof/>
                <w:webHidden/>
              </w:rPr>
              <w:instrText xml:space="preserve"> PAGEREF _Toc215316914 \h </w:instrText>
            </w:r>
            <w:r>
              <w:rPr>
                <w:noProof/>
                <w:webHidden/>
              </w:rPr>
            </w:r>
            <w:r>
              <w:rPr>
                <w:noProof/>
                <w:webHidden/>
              </w:rPr>
              <w:fldChar w:fldCharType="separate"/>
            </w:r>
            <w:r>
              <w:rPr>
                <w:noProof/>
                <w:webHidden/>
              </w:rPr>
              <w:t>104</w:t>
            </w:r>
            <w:r>
              <w:rPr>
                <w:noProof/>
                <w:webHidden/>
              </w:rPr>
              <w:fldChar w:fldCharType="end"/>
            </w:r>
          </w:hyperlink>
        </w:p>
        <w:p w14:paraId="059F038F" w14:textId="71FBDA2D" w:rsidR="00AD42B5" w:rsidRDefault="00AD42B5">
          <w:pPr>
            <w:pStyle w:val="TOC2"/>
            <w:tabs>
              <w:tab w:val="right" w:leader="dot" w:pos="10790"/>
            </w:tabs>
            <w:rPr>
              <w:rFonts w:eastAsiaTheme="minorEastAsia"/>
              <w:noProof/>
            </w:rPr>
          </w:pPr>
          <w:hyperlink w:anchor="_Toc215316915" w:history="1">
            <w:r w:rsidRPr="00991E13">
              <w:rPr>
                <w:rStyle w:val="Hyperlink"/>
                <w:rFonts w:ascii="Times New Roman" w:eastAsia="Times New Roman" w:hAnsi="Times New Roman" w:cs="Times New Roman"/>
                <w:b/>
                <w:bCs/>
                <w:noProof/>
                <w:kern w:val="0"/>
                <w14:ligatures w14:val="none"/>
              </w:rPr>
              <w:t>8. Whole-Ladder Compact Fits &amp; Scaling Laws</w:t>
            </w:r>
            <w:r>
              <w:rPr>
                <w:noProof/>
                <w:webHidden/>
              </w:rPr>
              <w:tab/>
            </w:r>
            <w:r>
              <w:rPr>
                <w:noProof/>
                <w:webHidden/>
              </w:rPr>
              <w:fldChar w:fldCharType="begin"/>
            </w:r>
            <w:r>
              <w:rPr>
                <w:noProof/>
                <w:webHidden/>
              </w:rPr>
              <w:instrText xml:space="preserve"> PAGEREF _Toc215316915 \h </w:instrText>
            </w:r>
            <w:r>
              <w:rPr>
                <w:noProof/>
                <w:webHidden/>
              </w:rPr>
            </w:r>
            <w:r>
              <w:rPr>
                <w:noProof/>
                <w:webHidden/>
              </w:rPr>
              <w:fldChar w:fldCharType="separate"/>
            </w:r>
            <w:r>
              <w:rPr>
                <w:noProof/>
                <w:webHidden/>
              </w:rPr>
              <w:t>108</w:t>
            </w:r>
            <w:r>
              <w:rPr>
                <w:noProof/>
                <w:webHidden/>
              </w:rPr>
              <w:fldChar w:fldCharType="end"/>
            </w:r>
          </w:hyperlink>
        </w:p>
        <w:p w14:paraId="40582ADD" w14:textId="7385AABA" w:rsidR="00AD42B5" w:rsidRDefault="00AD42B5">
          <w:pPr>
            <w:pStyle w:val="TOC3"/>
            <w:tabs>
              <w:tab w:val="right" w:leader="dot" w:pos="10790"/>
            </w:tabs>
            <w:rPr>
              <w:rFonts w:eastAsiaTheme="minorEastAsia"/>
              <w:noProof/>
            </w:rPr>
          </w:pPr>
          <w:hyperlink w:anchor="_Toc215316916" w:history="1">
            <w:r w:rsidRPr="00991E13">
              <w:rPr>
                <w:rStyle w:val="Hyperlink"/>
                <w:rFonts w:ascii="Times New Roman" w:eastAsia="Times New Roman" w:hAnsi="Times New Roman" w:cs="Times New Roman"/>
                <w:b/>
                <w:bCs/>
                <w:noProof/>
                <w:kern w:val="0"/>
                <w14:ligatures w14:val="none"/>
              </w:rPr>
              <w:t>8.1 O-block: single- and two-parameter ladder fits</w:t>
            </w:r>
            <w:r>
              <w:rPr>
                <w:noProof/>
                <w:webHidden/>
              </w:rPr>
              <w:tab/>
            </w:r>
            <w:r>
              <w:rPr>
                <w:noProof/>
                <w:webHidden/>
              </w:rPr>
              <w:fldChar w:fldCharType="begin"/>
            </w:r>
            <w:r>
              <w:rPr>
                <w:noProof/>
                <w:webHidden/>
              </w:rPr>
              <w:instrText xml:space="preserve"> PAGEREF _Toc215316916 \h </w:instrText>
            </w:r>
            <w:r>
              <w:rPr>
                <w:noProof/>
                <w:webHidden/>
              </w:rPr>
            </w:r>
            <w:r>
              <w:rPr>
                <w:noProof/>
                <w:webHidden/>
              </w:rPr>
              <w:fldChar w:fldCharType="separate"/>
            </w:r>
            <w:r>
              <w:rPr>
                <w:noProof/>
                <w:webHidden/>
              </w:rPr>
              <w:t>108</w:t>
            </w:r>
            <w:r>
              <w:rPr>
                <w:noProof/>
                <w:webHidden/>
              </w:rPr>
              <w:fldChar w:fldCharType="end"/>
            </w:r>
          </w:hyperlink>
        </w:p>
        <w:p w14:paraId="117136AE" w14:textId="405BB43B" w:rsidR="00AD42B5" w:rsidRDefault="00AD42B5">
          <w:pPr>
            <w:pStyle w:val="TOC3"/>
            <w:tabs>
              <w:tab w:val="right" w:leader="dot" w:pos="10790"/>
            </w:tabs>
            <w:rPr>
              <w:rFonts w:eastAsiaTheme="minorEastAsia"/>
              <w:noProof/>
            </w:rPr>
          </w:pPr>
          <w:hyperlink w:anchor="_Toc215316917" w:history="1">
            <w:r w:rsidRPr="00991E13">
              <w:rPr>
                <w:rStyle w:val="Hyperlink"/>
                <w:rFonts w:ascii="Times New Roman" w:eastAsia="Times New Roman" w:hAnsi="Times New Roman" w:cs="Times New Roman"/>
                <w:b/>
                <w:bCs/>
                <w:noProof/>
                <w:kern w:val="0"/>
                <w14:ligatures w14:val="none"/>
              </w:rPr>
              <w:t>8.2 H- and N-block sanity checks</w:t>
            </w:r>
            <w:r>
              <w:rPr>
                <w:noProof/>
                <w:webHidden/>
              </w:rPr>
              <w:tab/>
            </w:r>
            <w:r>
              <w:rPr>
                <w:noProof/>
                <w:webHidden/>
              </w:rPr>
              <w:fldChar w:fldCharType="begin"/>
            </w:r>
            <w:r>
              <w:rPr>
                <w:noProof/>
                <w:webHidden/>
              </w:rPr>
              <w:instrText xml:space="preserve"> PAGEREF _Toc215316917 \h </w:instrText>
            </w:r>
            <w:r>
              <w:rPr>
                <w:noProof/>
                <w:webHidden/>
              </w:rPr>
            </w:r>
            <w:r>
              <w:rPr>
                <w:noProof/>
                <w:webHidden/>
              </w:rPr>
              <w:fldChar w:fldCharType="separate"/>
            </w:r>
            <w:r>
              <w:rPr>
                <w:noProof/>
                <w:webHidden/>
              </w:rPr>
              <w:t>111</w:t>
            </w:r>
            <w:r>
              <w:rPr>
                <w:noProof/>
                <w:webHidden/>
              </w:rPr>
              <w:fldChar w:fldCharType="end"/>
            </w:r>
          </w:hyperlink>
        </w:p>
        <w:p w14:paraId="3F4B753F" w14:textId="2F57304E" w:rsidR="00AD42B5" w:rsidRDefault="00AD42B5">
          <w:pPr>
            <w:pStyle w:val="TOC3"/>
            <w:tabs>
              <w:tab w:val="right" w:leader="dot" w:pos="10790"/>
            </w:tabs>
            <w:rPr>
              <w:rFonts w:eastAsiaTheme="minorEastAsia"/>
              <w:noProof/>
            </w:rPr>
          </w:pPr>
          <w:hyperlink w:anchor="_Toc215316918" w:history="1">
            <w:r w:rsidRPr="00991E13">
              <w:rPr>
                <w:rStyle w:val="Hyperlink"/>
                <w:rFonts w:ascii="Times New Roman" w:eastAsia="Times New Roman" w:hAnsi="Times New Roman" w:cs="Times New Roman"/>
                <w:b/>
                <w:bCs/>
                <w:noProof/>
                <w:kern w:val="0"/>
                <w14:ligatures w14:val="none"/>
              </w:rPr>
              <w:t xml:space="preserve">8.3 M-block: effort vs </w:t>
            </w:r>
            <m:oMath>
              <m:r>
                <m:rPr>
                  <m:sty m:val="b"/>
                </m:rPr>
                <w:rPr>
                  <w:rStyle w:val="Hyperlink"/>
                  <w:rFonts w:ascii="Cambria Math" w:eastAsia="Times New Roman" w:hAnsi="Cambria Math" w:cs="Times New Roman"/>
                  <w:noProof/>
                  <w:kern w:val="0"/>
                  <w14:ligatures w14:val="none"/>
                </w:rPr>
                <m:t>∣</m:t>
              </m:r>
              <m:r>
                <m:rPr>
                  <m:sty m:val="bi"/>
                </m:rPr>
                <w:rPr>
                  <w:rStyle w:val="Hyperlink"/>
                  <w:rFonts w:ascii="Cambria Math" w:eastAsia="Times New Roman" w:hAnsi="Cambria Math" w:cs="Times New Roman"/>
                  <w:noProof/>
                  <w:kern w:val="0"/>
                  <w14:ligatures w14:val="none"/>
                </w:rPr>
                <m:t>δ</m:t>
              </m:r>
              <m:r>
                <m:rPr>
                  <m:sty m:val="b"/>
                </m:rPr>
                <w:rPr>
                  <w:rStyle w:val="Hyperlink"/>
                  <w:rFonts w:ascii="Cambria Math" w:eastAsia="Times New Roman" w:hAnsi="Cambria Math" w:cs="Times New Roman"/>
                  <w:noProof/>
                  <w:kern w:val="0"/>
                  <w14:ligatures w14:val="none"/>
                </w:rPr>
                <m:t>∣</m:t>
              </m:r>
            </m:oMath>
            <w:r>
              <w:rPr>
                <w:noProof/>
                <w:webHidden/>
              </w:rPr>
              <w:tab/>
            </w:r>
            <w:r>
              <w:rPr>
                <w:noProof/>
                <w:webHidden/>
              </w:rPr>
              <w:fldChar w:fldCharType="begin"/>
            </w:r>
            <w:r>
              <w:rPr>
                <w:noProof/>
                <w:webHidden/>
              </w:rPr>
              <w:instrText xml:space="preserve"> PAGEREF _Toc215316918 \h </w:instrText>
            </w:r>
            <w:r>
              <w:rPr>
                <w:noProof/>
                <w:webHidden/>
              </w:rPr>
            </w:r>
            <w:r>
              <w:rPr>
                <w:noProof/>
                <w:webHidden/>
              </w:rPr>
              <w:fldChar w:fldCharType="separate"/>
            </w:r>
            <w:r>
              <w:rPr>
                <w:noProof/>
                <w:webHidden/>
              </w:rPr>
              <w:t>115</w:t>
            </w:r>
            <w:r>
              <w:rPr>
                <w:noProof/>
                <w:webHidden/>
              </w:rPr>
              <w:fldChar w:fldCharType="end"/>
            </w:r>
          </w:hyperlink>
        </w:p>
        <w:p w14:paraId="4CDDC907" w14:textId="6FDA537A" w:rsidR="00AD42B5" w:rsidRDefault="00AD42B5">
          <w:pPr>
            <w:pStyle w:val="TOC2"/>
            <w:tabs>
              <w:tab w:val="right" w:leader="dot" w:pos="10790"/>
            </w:tabs>
            <w:rPr>
              <w:rFonts w:eastAsiaTheme="minorEastAsia"/>
              <w:noProof/>
            </w:rPr>
          </w:pPr>
          <w:hyperlink w:anchor="_Toc215316919" w:history="1">
            <w:r w:rsidRPr="00991E13">
              <w:rPr>
                <w:rStyle w:val="Hyperlink"/>
                <w:rFonts w:ascii="Times New Roman" w:eastAsia="Times New Roman" w:hAnsi="Times New Roman" w:cs="Times New Roman"/>
                <w:b/>
                <w:bCs/>
                <w:noProof/>
                <w:kern w:val="0"/>
                <w14:ligatures w14:val="none"/>
              </w:rPr>
              <w:t>9. Implications, Proof-like Pieces, and Future Directions</w:t>
            </w:r>
            <w:r>
              <w:rPr>
                <w:noProof/>
                <w:webHidden/>
              </w:rPr>
              <w:tab/>
            </w:r>
            <w:r>
              <w:rPr>
                <w:noProof/>
                <w:webHidden/>
              </w:rPr>
              <w:fldChar w:fldCharType="begin"/>
            </w:r>
            <w:r>
              <w:rPr>
                <w:noProof/>
                <w:webHidden/>
              </w:rPr>
              <w:instrText xml:space="preserve"> PAGEREF _Toc215316919 \h </w:instrText>
            </w:r>
            <w:r>
              <w:rPr>
                <w:noProof/>
                <w:webHidden/>
              </w:rPr>
            </w:r>
            <w:r>
              <w:rPr>
                <w:noProof/>
                <w:webHidden/>
              </w:rPr>
              <w:fldChar w:fldCharType="separate"/>
            </w:r>
            <w:r>
              <w:rPr>
                <w:noProof/>
                <w:webHidden/>
              </w:rPr>
              <w:t>118</w:t>
            </w:r>
            <w:r>
              <w:rPr>
                <w:noProof/>
                <w:webHidden/>
              </w:rPr>
              <w:fldChar w:fldCharType="end"/>
            </w:r>
          </w:hyperlink>
        </w:p>
        <w:p w14:paraId="7375F4E5" w14:textId="05F1FB42" w:rsidR="00AD42B5" w:rsidRDefault="00AD42B5">
          <w:pPr>
            <w:pStyle w:val="TOC3"/>
            <w:tabs>
              <w:tab w:val="right" w:leader="dot" w:pos="10790"/>
            </w:tabs>
            <w:rPr>
              <w:rFonts w:eastAsiaTheme="minorEastAsia"/>
              <w:noProof/>
            </w:rPr>
          </w:pPr>
          <w:hyperlink w:anchor="_Toc215316920" w:history="1">
            <w:r w:rsidRPr="00991E13">
              <w:rPr>
                <w:rStyle w:val="Hyperlink"/>
                <w:rFonts w:ascii="Times New Roman" w:eastAsia="Times New Roman" w:hAnsi="Times New Roman" w:cs="Times New Roman"/>
                <w:b/>
                <w:bCs/>
                <w:noProof/>
                <w:kern w:val="0"/>
                <w14:ligatures w14:val="none"/>
              </w:rPr>
              <w:t>9.1 What counts as “validation” here</w:t>
            </w:r>
            <w:r>
              <w:rPr>
                <w:noProof/>
                <w:webHidden/>
              </w:rPr>
              <w:tab/>
            </w:r>
            <w:r>
              <w:rPr>
                <w:noProof/>
                <w:webHidden/>
              </w:rPr>
              <w:fldChar w:fldCharType="begin"/>
            </w:r>
            <w:r>
              <w:rPr>
                <w:noProof/>
                <w:webHidden/>
              </w:rPr>
              <w:instrText xml:space="preserve"> PAGEREF _Toc215316920 \h </w:instrText>
            </w:r>
            <w:r>
              <w:rPr>
                <w:noProof/>
                <w:webHidden/>
              </w:rPr>
            </w:r>
            <w:r>
              <w:rPr>
                <w:noProof/>
                <w:webHidden/>
              </w:rPr>
              <w:fldChar w:fldCharType="separate"/>
            </w:r>
            <w:r>
              <w:rPr>
                <w:noProof/>
                <w:webHidden/>
              </w:rPr>
              <w:t>118</w:t>
            </w:r>
            <w:r>
              <w:rPr>
                <w:noProof/>
                <w:webHidden/>
              </w:rPr>
              <w:fldChar w:fldCharType="end"/>
            </w:r>
          </w:hyperlink>
        </w:p>
        <w:p w14:paraId="0F40EFDA" w14:textId="65462813" w:rsidR="00AD42B5" w:rsidRDefault="00AD42B5">
          <w:pPr>
            <w:pStyle w:val="TOC3"/>
            <w:tabs>
              <w:tab w:val="right" w:leader="dot" w:pos="10790"/>
            </w:tabs>
            <w:rPr>
              <w:rFonts w:eastAsiaTheme="minorEastAsia"/>
              <w:noProof/>
            </w:rPr>
          </w:pPr>
          <w:hyperlink w:anchor="_Toc215316921" w:history="1">
            <w:r w:rsidRPr="00991E13">
              <w:rPr>
                <w:rStyle w:val="Hyperlink"/>
                <w:rFonts w:ascii="Times New Roman" w:eastAsia="Times New Roman" w:hAnsi="Times New Roman" w:cs="Times New Roman"/>
                <w:b/>
                <w:bCs/>
                <w:noProof/>
                <w:kern w:val="0"/>
                <w14:ligatures w14:val="none"/>
              </w:rPr>
              <w:t>9.2 “The ladder is not arbitrary” – core argument</w:t>
            </w:r>
            <w:r>
              <w:rPr>
                <w:noProof/>
                <w:webHidden/>
              </w:rPr>
              <w:tab/>
            </w:r>
            <w:r>
              <w:rPr>
                <w:noProof/>
                <w:webHidden/>
              </w:rPr>
              <w:fldChar w:fldCharType="begin"/>
            </w:r>
            <w:r>
              <w:rPr>
                <w:noProof/>
                <w:webHidden/>
              </w:rPr>
              <w:instrText xml:space="preserve"> PAGEREF _Toc215316921 \h </w:instrText>
            </w:r>
            <w:r>
              <w:rPr>
                <w:noProof/>
                <w:webHidden/>
              </w:rPr>
            </w:r>
            <w:r>
              <w:rPr>
                <w:noProof/>
                <w:webHidden/>
              </w:rPr>
              <w:fldChar w:fldCharType="separate"/>
            </w:r>
            <w:r>
              <w:rPr>
                <w:noProof/>
                <w:webHidden/>
              </w:rPr>
              <w:t>121</w:t>
            </w:r>
            <w:r>
              <w:rPr>
                <w:noProof/>
                <w:webHidden/>
              </w:rPr>
              <w:fldChar w:fldCharType="end"/>
            </w:r>
          </w:hyperlink>
        </w:p>
        <w:p w14:paraId="493E3F02" w14:textId="6F6A1437" w:rsidR="00AD42B5" w:rsidRDefault="00AD42B5">
          <w:pPr>
            <w:pStyle w:val="TOC3"/>
            <w:tabs>
              <w:tab w:val="right" w:leader="dot" w:pos="10790"/>
            </w:tabs>
            <w:rPr>
              <w:rFonts w:eastAsiaTheme="minorEastAsia"/>
              <w:noProof/>
            </w:rPr>
          </w:pPr>
          <w:hyperlink w:anchor="_Toc215316922" w:history="1">
            <w:r w:rsidRPr="00991E13">
              <w:rPr>
                <w:rStyle w:val="Hyperlink"/>
                <w:rFonts w:ascii="Times New Roman" w:eastAsia="Times New Roman" w:hAnsi="Times New Roman" w:cs="Times New Roman"/>
                <w:b/>
                <w:bCs/>
                <w:noProof/>
                <w:kern w:val="0"/>
                <w14:ligatures w14:val="none"/>
              </w:rPr>
              <w:t>9.3 New mathematical work to pursue</w:t>
            </w:r>
            <w:r>
              <w:rPr>
                <w:noProof/>
                <w:webHidden/>
              </w:rPr>
              <w:tab/>
            </w:r>
            <w:r>
              <w:rPr>
                <w:noProof/>
                <w:webHidden/>
              </w:rPr>
              <w:fldChar w:fldCharType="begin"/>
            </w:r>
            <w:r>
              <w:rPr>
                <w:noProof/>
                <w:webHidden/>
              </w:rPr>
              <w:instrText xml:space="preserve"> PAGEREF _Toc215316922 \h </w:instrText>
            </w:r>
            <w:r>
              <w:rPr>
                <w:noProof/>
                <w:webHidden/>
              </w:rPr>
            </w:r>
            <w:r>
              <w:rPr>
                <w:noProof/>
                <w:webHidden/>
              </w:rPr>
              <w:fldChar w:fldCharType="separate"/>
            </w:r>
            <w:r>
              <w:rPr>
                <w:noProof/>
                <w:webHidden/>
              </w:rPr>
              <w:t>124</w:t>
            </w:r>
            <w:r>
              <w:rPr>
                <w:noProof/>
                <w:webHidden/>
              </w:rPr>
              <w:fldChar w:fldCharType="end"/>
            </w:r>
          </w:hyperlink>
        </w:p>
        <w:p w14:paraId="74040E22" w14:textId="4C66E0ED" w:rsidR="00AD42B5" w:rsidRDefault="00AD42B5">
          <w:pPr>
            <w:pStyle w:val="TOC3"/>
            <w:tabs>
              <w:tab w:val="right" w:leader="dot" w:pos="10790"/>
            </w:tabs>
            <w:rPr>
              <w:rFonts w:eastAsiaTheme="minorEastAsia"/>
              <w:noProof/>
            </w:rPr>
          </w:pPr>
          <w:hyperlink w:anchor="_Toc215316923" w:history="1">
            <w:r w:rsidRPr="00991E13">
              <w:rPr>
                <w:rStyle w:val="Hyperlink"/>
                <w:rFonts w:ascii="Times New Roman" w:eastAsia="Times New Roman" w:hAnsi="Times New Roman" w:cs="Times New Roman"/>
                <w:b/>
                <w:bCs/>
                <w:noProof/>
                <w:kern w:val="0"/>
                <w14:ligatures w14:val="none"/>
              </w:rPr>
              <w:t>9.4 New empirical programs</w:t>
            </w:r>
            <w:r>
              <w:rPr>
                <w:noProof/>
                <w:webHidden/>
              </w:rPr>
              <w:tab/>
            </w:r>
            <w:r>
              <w:rPr>
                <w:noProof/>
                <w:webHidden/>
              </w:rPr>
              <w:fldChar w:fldCharType="begin"/>
            </w:r>
            <w:r>
              <w:rPr>
                <w:noProof/>
                <w:webHidden/>
              </w:rPr>
              <w:instrText xml:space="preserve"> PAGEREF _Toc215316923 \h </w:instrText>
            </w:r>
            <w:r>
              <w:rPr>
                <w:noProof/>
                <w:webHidden/>
              </w:rPr>
            </w:r>
            <w:r>
              <w:rPr>
                <w:noProof/>
                <w:webHidden/>
              </w:rPr>
              <w:fldChar w:fldCharType="separate"/>
            </w:r>
            <w:r>
              <w:rPr>
                <w:noProof/>
                <w:webHidden/>
              </w:rPr>
              <w:t>128</w:t>
            </w:r>
            <w:r>
              <w:rPr>
                <w:noProof/>
                <w:webHidden/>
              </w:rPr>
              <w:fldChar w:fldCharType="end"/>
            </w:r>
          </w:hyperlink>
        </w:p>
        <w:p w14:paraId="5A9F2975" w14:textId="3B3A8067" w:rsidR="00AD42B5" w:rsidRDefault="00AD42B5">
          <w:pPr>
            <w:pStyle w:val="TOC3"/>
            <w:tabs>
              <w:tab w:val="right" w:leader="dot" w:pos="10790"/>
            </w:tabs>
            <w:rPr>
              <w:rFonts w:eastAsiaTheme="minorEastAsia"/>
              <w:noProof/>
            </w:rPr>
          </w:pPr>
          <w:hyperlink w:anchor="_Toc215316924" w:history="1">
            <w:r w:rsidRPr="00991E13">
              <w:rPr>
                <w:rStyle w:val="Hyperlink"/>
                <w:rFonts w:ascii="Times New Roman" w:eastAsia="Times New Roman" w:hAnsi="Times New Roman" w:cs="Times New Roman"/>
                <w:b/>
                <w:bCs/>
                <w:noProof/>
                <w:kern w:val="0"/>
                <w14:ligatures w14:val="none"/>
              </w:rPr>
              <w:t>9.5 Where this plugs into the rest of AR</w:t>
            </w:r>
            <w:r>
              <w:rPr>
                <w:noProof/>
                <w:webHidden/>
              </w:rPr>
              <w:tab/>
            </w:r>
            <w:r>
              <w:rPr>
                <w:noProof/>
                <w:webHidden/>
              </w:rPr>
              <w:fldChar w:fldCharType="begin"/>
            </w:r>
            <w:r>
              <w:rPr>
                <w:noProof/>
                <w:webHidden/>
              </w:rPr>
              <w:instrText xml:space="preserve"> PAGEREF _Toc215316924 \h </w:instrText>
            </w:r>
            <w:r>
              <w:rPr>
                <w:noProof/>
                <w:webHidden/>
              </w:rPr>
            </w:r>
            <w:r>
              <w:rPr>
                <w:noProof/>
                <w:webHidden/>
              </w:rPr>
              <w:fldChar w:fldCharType="separate"/>
            </w:r>
            <w:r>
              <w:rPr>
                <w:noProof/>
                <w:webHidden/>
              </w:rPr>
              <w:t>133</w:t>
            </w:r>
            <w:r>
              <w:rPr>
                <w:noProof/>
                <w:webHidden/>
              </w:rPr>
              <w:fldChar w:fldCharType="end"/>
            </w:r>
          </w:hyperlink>
        </w:p>
        <w:p w14:paraId="27065821" w14:textId="55ADBCA9" w:rsidR="00AD42B5" w:rsidRDefault="00AD42B5">
          <w:pPr>
            <w:pStyle w:val="TOC3"/>
            <w:tabs>
              <w:tab w:val="right" w:leader="dot" w:pos="10790"/>
            </w:tabs>
            <w:rPr>
              <w:rFonts w:eastAsiaTheme="minorEastAsia"/>
              <w:noProof/>
            </w:rPr>
          </w:pPr>
          <w:hyperlink w:anchor="_Toc215316925" w:history="1">
            <w:r w:rsidRPr="00991E13">
              <w:rPr>
                <w:rStyle w:val="Hyperlink"/>
                <w:rFonts w:ascii="Times New Roman" w:eastAsia="Times New Roman" w:hAnsi="Times New Roman" w:cs="Times New Roman"/>
                <w:b/>
                <w:bCs/>
                <w:noProof/>
                <w:kern w:val="0"/>
                <w14:ligatures w14:val="none"/>
              </w:rPr>
              <w:t>10. Relational Roles (L1/L2/L3) and Context Levels</w:t>
            </w:r>
            <w:r>
              <w:rPr>
                <w:noProof/>
                <w:webHidden/>
              </w:rPr>
              <w:tab/>
            </w:r>
            <w:r>
              <w:rPr>
                <w:noProof/>
                <w:webHidden/>
              </w:rPr>
              <w:fldChar w:fldCharType="begin"/>
            </w:r>
            <w:r>
              <w:rPr>
                <w:noProof/>
                <w:webHidden/>
              </w:rPr>
              <w:instrText xml:space="preserve"> PAGEREF _Toc215316925 \h </w:instrText>
            </w:r>
            <w:r>
              <w:rPr>
                <w:noProof/>
                <w:webHidden/>
              </w:rPr>
            </w:r>
            <w:r>
              <w:rPr>
                <w:noProof/>
                <w:webHidden/>
              </w:rPr>
              <w:fldChar w:fldCharType="separate"/>
            </w:r>
            <w:r>
              <w:rPr>
                <w:noProof/>
                <w:webHidden/>
              </w:rPr>
              <w:t>137</w:t>
            </w:r>
            <w:r>
              <w:rPr>
                <w:noProof/>
                <w:webHidden/>
              </w:rPr>
              <w:fldChar w:fldCharType="end"/>
            </w:r>
          </w:hyperlink>
        </w:p>
        <w:p w14:paraId="396FAFAC" w14:textId="7138548F" w:rsidR="00AD42B5" w:rsidRDefault="00AD42B5">
          <w:pPr>
            <w:pStyle w:val="TOC2"/>
            <w:tabs>
              <w:tab w:val="right" w:leader="dot" w:pos="10790"/>
            </w:tabs>
            <w:rPr>
              <w:rFonts w:eastAsiaTheme="minorEastAsia"/>
              <w:noProof/>
            </w:rPr>
          </w:pPr>
          <w:hyperlink w:anchor="_Toc215316926" w:history="1">
            <w:r w:rsidRPr="00991E13">
              <w:rPr>
                <w:rStyle w:val="Hyperlink"/>
                <w:rFonts w:ascii="Times New Roman" w:eastAsia="Times New Roman" w:hAnsi="Times New Roman" w:cs="Times New Roman"/>
                <w:b/>
                <w:bCs/>
                <w:noProof/>
                <w:kern w:val="0"/>
                <w14:ligatures w14:val="none"/>
              </w:rPr>
              <w:t>10.1 Roles vs Levels: clearing up the ontology</w:t>
            </w:r>
            <w:r>
              <w:rPr>
                <w:noProof/>
                <w:webHidden/>
              </w:rPr>
              <w:tab/>
            </w:r>
            <w:r>
              <w:rPr>
                <w:noProof/>
                <w:webHidden/>
              </w:rPr>
              <w:fldChar w:fldCharType="begin"/>
            </w:r>
            <w:r>
              <w:rPr>
                <w:noProof/>
                <w:webHidden/>
              </w:rPr>
              <w:instrText xml:space="preserve"> PAGEREF _Toc215316926 \h </w:instrText>
            </w:r>
            <w:r>
              <w:rPr>
                <w:noProof/>
                <w:webHidden/>
              </w:rPr>
            </w:r>
            <w:r>
              <w:rPr>
                <w:noProof/>
                <w:webHidden/>
              </w:rPr>
              <w:fldChar w:fldCharType="separate"/>
            </w:r>
            <w:r>
              <w:rPr>
                <w:noProof/>
                <w:webHidden/>
              </w:rPr>
              <w:t>137</w:t>
            </w:r>
            <w:r>
              <w:rPr>
                <w:noProof/>
                <w:webHidden/>
              </w:rPr>
              <w:fldChar w:fldCharType="end"/>
            </w:r>
          </w:hyperlink>
        </w:p>
        <w:p w14:paraId="0CB3307B" w14:textId="38DC02B7" w:rsidR="00AD42B5" w:rsidRDefault="00AD42B5">
          <w:pPr>
            <w:pStyle w:val="TOC3"/>
            <w:tabs>
              <w:tab w:val="right" w:leader="dot" w:pos="10790"/>
            </w:tabs>
            <w:rPr>
              <w:rFonts w:eastAsiaTheme="minorEastAsia"/>
              <w:noProof/>
            </w:rPr>
          </w:pPr>
          <w:hyperlink w:anchor="_Toc215316927" w:history="1">
            <w:r w:rsidRPr="00991E13">
              <w:rPr>
                <w:rStyle w:val="Hyperlink"/>
                <w:rFonts w:ascii="Times New Roman" w:eastAsia="Times New Roman" w:hAnsi="Times New Roman" w:cs="Times New Roman"/>
                <w:b/>
                <w:bCs/>
                <w:noProof/>
                <w:kern w:val="0"/>
                <w14:ligatures w14:val="none"/>
              </w:rPr>
              <w:t>10.1.1 L1 / L2 / L3 are roles, not layers</w:t>
            </w:r>
            <w:r>
              <w:rPr>
                <w:noProof/>
                <w:webHidden/>
              </w:rPr>
              <w:tab/>
            </w:r>
            <w:r>
              <w:rPr>
                <w:noProof/>
                <w:webHidden/>
              </w:rPr>
              <w:fldChar w:fldCharType="begin"/>
            </w:r>
            <w:r>
              <w:rPr>
                <w:noProof/>
                <w:webHidden/>
              </w:rPr>
              <w:instrText xml:space="preserve"> PAGEREF _Toc215316927 \h </w:instrText>
            </w:r>
            <w:r>
              <w:rPr>
                <w:noProof/>
                <w:webHidden/>
              </w:rPr>
            </w:r>
            <w:r>
              <w:rPr>
                <w:noProof/>
                <w:webHidden/>
              </w:rPr>
              <w:fldChar w:fldCharType="separate"/>
            </w:r>
            <w:r>
              <w:rPr>
                <w:noProof/>
                <w:webHidden/>
              </w:rPr>
              <w:t>137</w:t>
            </w:r>
            <w:r>
              <w:rPr>
                <w:noProof/>
                <w:webHidden/>
              </w:rPr>
              <w:fldChar w:fldCharType="end"/>
            </w:r>
          </w:hyperlink>
        </w:p>
        <w:p w14:paraId="51578DBD" w14:textId="7F8D670A" w:rsidR="00AD42B5" w:rsidRDefault="00AD42B5">
          <w:pPr>
            <w:pStyle w:val="TOC3"/>
            <w:tabs>
              <w:tab w:val="right" w:leader="dot" w:pos="10790"/>
            </w:tabs>
            <w:rPr>
              <w:rFonts w:eastAsiaTheme="minorEastAsia"/>
              <w:noProof/>
            </w:rPr>
          </w:pPr>
          <w:hyperlink w:anchor="_Toc215316928" w:history="1">
            <w:r w:rsidRPr="00991E13">
              <w:rPr>
                <w:rStyle w:val="Hyperlink"/>
                <w:rFonts w:ascii="Times New Roman" w:eastAsia="Times New Roman" w:hAnsi="Times New Roman" w:cs="Times New Roman"/>
                <w:b/>
                <w:bCs/>
                <w:noProof/>
                <w:kern w:val="0"/>
                <w14:ligatures w14:val="none"/>
              </w:rPr>
              <w:t>10.1.2 Context levels as scale bands from our hinge</w:t>
            </w:r>
            <w:r>
              <w:rPr>
                <w:noProof/>
                <w:webHidden/>
              </w:rPr>
              <w:tab/>
            </w:r>
            <w:r>
              <w:rPr>
                <w:noProof/>
                <w:webHidden/>
              </w:rPr>
              <w:fldChar w:fldCharType="begin"/>
            </w:r>
            <w:r>
              <w:rPr>
                <w:noProof/>
                <w:webHidden/>
              </w:rPr>
              <w:instrText xml:space="preserve"> PAGEREF _Toc215316928 \h </w:instrText>
            </w:r>
            <w:r>
              <w:rPr>
                <w:noProof/>
                <w:webHidden/>
              </w:rPr>
            </w:r>
            <w:r>
              <w:rPr>
                <w:noProof/>
                <w:webHidden/>
              </w:rPr>
              <w:fldChar w:fldCharType="separate"/>
            </w:r>
            <w:r>
              <w:rPr>
                <w:noProof/>
                <w:webHidden/>
              </w:rPr>
              <w:t>138</w:t>
            </w:r>
            <w:r>
              <w:rPr>
                <w:noProof/>
                <w:webHidden/>
              </w:rPr>
              <w:fldChar w:fldCharType="end"/>
            </w:r>
          </w:hyperlink>
        </w:p>
        <w:p w14:paraId="26E56833" w14:textId="7B7598D0" w:rsidR="00AD42B5" w:rsidRDefault="00AD42B5">
          <w:pPr>
            <w:pStyle w:val="TOC3"/>
            <w:tabs>
              <w:tab w:val="right" w:leader="dot" w:pos="10790"/>
            </w:tabs>
            <w:rPr>
              <w:rFonts w:eastAsiaTheme="minorEastAsia"/>
              <w:noProof/>
            </w:rPr>
          </w:pPr>
          <w:hyperlink w:anchor="_Toc215316929" w:history="1">
            <w:r w:rsidRPr="00991E13">
              <w:rPr>
                <w:rStyle w:val="Hyperlink"/>
                <w:rFonts w:ascii="Times New Roman" w:eastAsia="Times New Roman" w:hAnsi="Times New Roman" w:cs="Times New Roman"/>
                <w:b/>
                <w:bCs/>
                <w:noProof/>
                <w:kern w:val="0"/>
                <w14:ligatures w14:val="none"/>
              </w:rPr>
              <w:t>10.1.3 Why this particular 6-level ladder shows up</w:t>
            </w:r>
            <w:r>
              <w:rPr>
                <w:noProof/>
                <w:webHidden/>
              </w:rPr>
              <w:tab/>
            </w:r>
            <w:r>
              <w:rPr>
                <w:noProof/>
                <w:webHidden/>
              </w:rPr>
              <w:fldChar w:fldCharType="begin"/>
            </w:r>
            <w:r>
              <w:rPr>
                <w:noProof/>
                <w:webHidden/>
              </w:rPr>
              <w:instrText xml:space="preserve"> PAGEREF _Toc215316929 \h </w:instrText>
            </w:r>
            <w:r>
              <w:rPr>
                <w:noProof/>
                <w:webHidden/>
              </w:rPr>
            </w:r>
            <w:r>
              <w:rPr>
                <w:noProof/>
                <w:webHidden/>
              </w:rPr>
              <w:fldChar w:fldCharType="separate"/>
            </w:r>
            <w:r>
              <w:rPr>
                <w:noProof/>
                <w:webHidden/>
              </w:rPr>
              <w:t>138</w:t>
            </w:r>
            <w:r>
              <w:rPr>
                <w:noProof/>
                <w:webHidden/>
              </w:rPr>
              <w:fldChar w:fldCharType="end"/>
            </w:r>
          </w:hyperlink>
        </w:p>
        <w:p w14:paraId="49DB2C84" w14:textId="2F18FF7D" w:rsidR="00AD42B5" w:rsidRDefault="00AD42B5">
          <w:pPr>
            <w:pStyle w:val="TOC2"/>
            <w:tabs>
              <w:tab w:val="right" w:leader="dot" w:pos="10790"/>
            </w:tabs>
            <w:rPr>
              <w:rFonts w:eastAsiaTheme="minorEastAsia"/>
              <w:noProof/>
            </w:rPr>
          </w:pPr>
          <w:hyperlink w:anchor="_Toc215316930" w:history="1">
            <w:r w:rsidRPr="00991E13">
              <w:rPr>
                <w:rStyle w:val="Hyperlink"/>
                <w:rFonts w:ascii="Times New Roman" w:eastAsia="Times New Roman" w:hAnsi="Times New Roman" w:cs="Times New Roman"/>
                <w:b/>
                <w:bCs/>
                <w:noProof/>
                <w:kern w:val="0"/>
                <w14:ligatures w14:val="none"/>
              </w:rPr>
              <w:t>10.2 Our hinge: 0↔+1 as the local centre of roles</w:t>
            </w:r>
            <w:r>
              <w:rPr>
                <w:noProof/>
                <w:webHidden/>
              </w:rPr>
              <w:tab/>
            </w:r>
            <w:r>
              <w:rPr>
                <w:noProof/>
                <w:webHidden/>
              </w:rPr>
              <w:fldChar w:fldCharType="begin"/>
            </w:r>
            <w:r>
              <w:rPr>
                <w:noProof/>
                <w:webHidden/>
              </w:rPr>
              <w:instrText xml:space="preserve"> PAGEREF _Toc215316930 \h </w:instrText>
            </w:r>
            <w:r>
              <w:rPr>
                <w:noProof/>
                <w:webHidden/>
              </w:rPr>
            </w:r>
            <w:r>
              <w:rPr>
                <w:noProof/>
                <w:webHidden/>
              </w:rPr>
              <w:fldChar w:fldCharType="separate"/>
            </w:r>
            <w:r>
              <w:rPr>
                <w:noProof/>
                <w:webHidden/>
              </w:rPr>
              <w:t>139</w:t>
            </w:r>
            <w:r>
              <w:rPr>
                <w:noProof/>
                <w:webHidden/>
              </w:rPr>
              <w:fldChar w:fldCharType="end"/>
            </w:r>
          </w:hyperlink>
        </w:p>
        <w:p w14:paraId="7847A26F" w14:textId="53F5B36A" w:rsidR="00AD42B5" w:rsidRDefault="00AD42B5">
          <w:pPr>
            <w:pStyle w:val="TOC3"/>
            <w:tabs>
              <w:tab w:val="right" w:leader="dot" w:pos="10790"/>
            </w:tabs>
            <w:rPr>
              <w:rFonts w:eastAsiaTheme="minorEastAsia"/>
              <w:noProof/>
            </w:rPr>
          </w:pPr>
          <w:hyperlink w:anchor="_Toc215316931" w:history="1">
            <w:r w:rsidRPr="00991E13">
              <w:rPr>
                <w:rStyle w:val="Hyperlink"/>
                <w:rFonts w:ascii="Times New Roman" w:eastAsia="Times New Roman" w:hAnsi="Times New Roman" w:cs="Times New Roman"/>
                <w:b/>
                <w:bCs/>
                <w:noProof/>
                <w:kern w:val="0"/>
                <w14:ligatures w14:val="none"/>
              </w:rPr>
              <w:t>10.2.1 What it means to sit at 0↔+1</w:t>
            </w:r>
            <w:r>
              <w:rPr>
                <w:noProof/>
                <w:webHidden/>
              </w:rPr>
              <w:tab/>
            </w:r>
            <w:r>
              <w:rPr>
                <w:noProof/>
                <w:webHidden/>
              </w:rPr>
              <w:fldChar w:fldCharType="begin"/>
            </w:r>
            <w:r>
              <w:rPr>
                <w:noProof/>
                <w:webHidden/>
              </w:rPr>
              <w:instrText xml:space="preserve"> PAGEREF _Toc215316931 \h </w:instrText>
            </w:r>
            <w:r>
              <w:rPr>
                <w:noProof/>
                <w:webHidden/>
              </w:rPr>
            </w:r>
            <w:r>
              <w:rPr>
                <w:noProof/>
                <w:webHidden/>
              </w:rPr>
              <w:fldChar w:fldCharType="separate"/>
            </w:r>
            <w:r>
              <w:rPr>
                <w:noProof/>
                <w:webHidden/>
              </w:rPr>
              <w:t>139</w:t>
            </w:r>
            <w:r>
              <w:rPr>
                <w:noProof/>
                <w:webHidden/>
              </w:rPr>
              <w:fldChar w:fldCharType="end"/>
            </w:r>
          </w:hyperlink>
        </w:p>
        <w:p w14:paraId="6F2F7E66" w14:textId="188867BA" w:rsidR="00AD42B5" w:rsidRDefault="00AD42B5">
          <w:pPr>
            <w:pStyle w:val="TOC3"/>
            <w:tabs>
              <w:tab w:val="right" w:leader="dot" w:pos="10790"/>
            </w:tabs>
            <w:rPr>
              <w:rFonts w:eastAsiaTheme="minorEastAsia"/>
              <w:noProof/>
            </w:rPr>
          </w:pPr>
          <w:hyperlink w:anchor="_Toc215316932" w:history="1">
            <w:r w:rsidRPr="00991E13">
              <w:rPr>
                <w:rStyle w:val="Hyperlink"/>
                <w:rFonts w:ascii="Times New Roman" w:eastAsia="Times New Roman" w:hAnsi="Times New Roman" w:cs="Times New Roman"/>
                <w:b/>
                <w:bCs/>
                <w:noProof/>
                <w:kern w:val="0"/>
                <w14:ligatures w14:val="none"/>
              </w:rPr>
              <w:t>10.2.2 Downward: we are L3 to −1/−2 → genericity at the bottom</w:t>
            </w:r>
            <w:r>
              <w:rPr>
                <w:noProof/>
                <w:webHidden/>
              </w:rPr>
              <w:tab/>
            </w:r>
            <w:r>
              <w:rPr>
                <w:noProof/>
                <w:webHidden/>
              </w:rPr>
              <w:fldChar w:fldCharType="begin"/>
            </w:r>
            <w:r>
              <w:rPr>
                <w:noProof/>
                <w:webHidden/>
              </w:rPr>
              <w:instrText xml:space="preserve"> PAGEREF _Toc215316932 \h </w:instrText>
            </w:r>
            <w:r>
              <w:rPr>
                <w:noProof/>
                <w:webHidden/>
              </w:rPr>
            </w:r>
            <w:r>
              <w:rPr>
                <w:noProof/>
                <w:webHidden/>
              </w:rPr>
              <w:fldChar w:fldCharType="separate"/>
            </w:r>
            <w:r>
              <w:rPr>
                <w:noProof/>
                <w:webHidden/>
              </w:rPr>
              <w:t>139</w:t>
            </w:r>
            <w:r>
              <w:rPr>
                <w:noProof/>
                <w:webHidden/>
              </w:rPr>
              <w:fldChar w:fldCharType="end"/>
            </w:r>
          </w:hyperlink>
        </w:p>
        <w:p w14:paraId="0C10F57C" w14:textId="5281F8D6" w:rsidR="00AD42B5" w:rsidRDefault="00AD42B5">
          <w:pPr>
            <w:pStyle w:val="TOC3"/>
            <w:tabs>
              <w:tab w:val="right" w:leader="dot" w:pos="10790"/>
            </w:tabs>
            <w:rPr>
              <w:rFonts w:eastAsiaTheme="minorEastAsia"/>
              <w:noProof/>
            </w:rPr>
          </w:pPr>
          <w:hyperlink w:anchor="_Toc215316933" w:history="1">
            <w:r w:rsidRPr="00991E13">
              <w:rPr>
                <w:rStyle w:val="Hyperlink"/>
                <w:rFonts w:ascii="Times New Roman" w:eastAsia="Times New Roman" w:hAnsi="Times New Roman" w:cs="Times New Roman"/>
                <w:b/>
                <w:bCs/>
                <w:noProof/>
                <w:kern w:val="0"/>
                <w14:ligatures w14:val="none"/>
              </w:rPr>
              <w:t>10.2.3 Upward: we are inside +2/+3 → specificity at the top</w:t>
            </w:r>
            <w:r>
              <w:rPr>
                <w:noProof/>
                <w:webHidden/>
              </w:rPr>
              <w:tab/>
            </w:r>
            <w:r>
              <w:rPr>
                <w:noProof/>
                <w:webHidden/>
              </w:rPr>
              <w:fldChar w:fldCharType="begin"/>
            </w:r>
            <w:r>
              <w:rPr>
                <w:noProof/>
                <w:webHidden/>
              </w:rPr>
              <w:instrText xml:space="preserve"> PAGEREF _Toc215316933 \h </w:instrText>
            </w:r>
            <w:r>
              <w:rPr>
                <w:noProof/>
                <w:webHidden/>
              </w:rPr>
            </w:r>
            <w:r>
              <w:rPr>
                <w:noProof/>
                <w:webHidden/>
              </w:rPr>
              <w:fldChar w:fldCharType="separate"/>
            </w:r>
            <w:r>
              <w:rPr>
                <w:noProof/>
                <w:webHidden/>
              </w:rPr>
              <w:t>140</w:t>
            </w:r>
            <w:r>
              <w:rPr>
                <w:noProof/>
                <w:webHidden/>
              </w:rPr>
              <w:fldChar w:fldCharType="end"/>
            </w:r>
          </w:hyperlink>
        </w:p>
        <w:p w14:paraId="01A65537" w14:textId="6A1B358E" w:rsidR="00AD42B5" w:rsidRDefault="00AD42B5">
          <w:pPr>
            <w:pStyle w:val="TOC3"/>
            <w:tabs>
              <w:tab w:val="right" w:leader="dot" w:pos="10790"/>
            </w:tabs>
            <w:rPr>
              <w:rFonts w:eastAsiaTheme="minorEastAsia"/>
              <w:noProof/>
            </w:rPr>
          </w:pPr>
          <w:hyperlink w:anchor="_Toc215316934" w:history="1">
            <w:r w:rsidRPr="00991E13">
              <w:rPr>
                <w:rStyle w:val="Hyperlink"/>
                <w:rFonts w:ascii="Times New Roman" w:eastAsia="Times New Roman" w:hAnsi="Times New Roman" w:cs="Times New Roman"/>
                <w:b/>
                <w:bCs/>
                <w:noProof/>
                <w:kern w:val="0"/>
                <w14:ligatures w14:val="none"/>
              </w:rPr>
              <w:t>10.2.4 Summary of the asymmetry</w:t>
            </w:r>
            <w:r>
              <w:rPr>
                <w:noProof/>
                <w:webHidden/>
              </w:rPr>
              <w:tab/>
            </w:r>
            <w:r>
              <w:rPr>
                <w:noProof/>
                <w:webHidden/>
              </w:rPr>
              <w:fldChar w:fldCharType="begin"/>
            </w:r>
            <w:r>
              <w:rPr>
                <w:noProof/>
                <w:webHidden/>
              </w:rPr>
              <w:instrText xml:space="preserve"> PAGEREF _Toc215316934 \h </w:instrText>
            </w:r>
            <w:r>
              <w:rPr>
                <w:noProof/>
                <w:webHidden/>
              </w:rPr>
            </w:r>
            <w:r>
              <w:rPr>
                <w:noProof/>
                <w:webHidden/>
              </w:rPr>
              <w:fldChar w:fldCharType="separate"/>
            </w:r>
            <w:r>
              <w:rPr>
                <w:noProof/>
                <w:webHidden/>
              </w:rPr>
              <w:t>141</w:t>
            </w:r>
            <w:r>
              <w:rPr>
                <w:noProof/>
                <w:webHidden/>
              </w:rPr>
              <w:fldChar w:fldCharType="end"/>
            </w:r>
          </w:hyperlink>
        </w:p>
        <w:p w14:paraId="651FD72D" w14:textId="7D7E40DD" w:rsidR="00AD42B5" w:rsidRDefault="00AD42B5">
          <w:pPr>
            <w:pStyle w:val="TOC2"/>
            <w:tabs>
              <w:tab w:val="right" w:leader="dot" w:pos="10790"/>
            </w:tabs>
            <w:rPr>
              <w:rFonts w:eastAsiaTheme="minorEastAsia"/>
              <w:noProof/>
            </w:rPr>
          </w:pPr>
          <w:hyperlink w:anchor="_Toc215316935" w:history="1">
            <w:r w:rsidRPr="00991E13">
              <w:rPr>
                <w:rStyle w:val="Hyperlink"/>
                <w:rFonts w:ascii="Times New Roman" w:eastAsia="Times New Roman" w:hAnsi="Times New Roman" w:cs="Times New Roman"/>
                <w:b/>
                <w:bCs/>
                <w:noProof/>
                <w:kern w:val="0"/>
                <w14:ligatures w14:val="none"/>
              </w:rPr>
              <w:t>10.3 Interpreting “environment” via L2 correlations</w:t>
            </w:r>
            <w:r>
              <w:rPr>
                <w:noProof/>
                <w:webHidden/>
              </w:rPr>
              <w:tab/>
            </w:r>
            <w:r>
              <w:rPr>
                <w:noProof/>
                <w:webHidden/>
              </w:rPr>
              <w:fldChar w:fldCharType="begin"/>
            </w:r>
            <w:r>
              <w:rPr>
                <w:noProof/>
                <w:webHidden/>
              </w:rPr>
              <w:instrText xml:space="preserve"> PAGEREF _Toc215316935 \h </w:instrText>
            </w:r>
            <w:r>
              <w:rPr>
                <w:noProof/>
                <w:webHidden/>
              </w:rPr>
            </w:r>
            <w:r>
              <w:rPr>
                <w:noProof/>
                <w:webHidden/>
              </w:rPr>
              <w:fldChar w:fldCharType="separate"/>
            </w:r>
            <w:r>
              <w:rPr>
                <w:noProof/>
                <w:webHidden/>
              </w:rPr>
              <w:t>141</w:t>
            </w:r>
            <w:r>
              <w:rPr>
                <w:noProof/>
                <w:webHidden/>
              </w:rPr>
              <w:fldChar w:fldCharType="end"/>
            </w:r>
          </w:hyperlink>
        </w:p>
        <w:p w14:paraId="118EBC08" w14:textId="4DC954C8" w:rsidR="00AD42B5" w:rsidRDefault="00AD42B5">
          <w:pPr>
            <w:pStyle w:val="TOC3"/>
            <w:tabs>
              <w:tab w:val="right" w:leader="dot" w:pos="10790"/>
            </w:tabs>
            <w:rPr>
              <w:rFonts w:eastAsiaTheme="minorEastAsia"/>
              <w:noProof/>
            </w:rPr>
          </w:pPr>
          <w:hyperlink w:anchor="_Toc215316936" w:history="1">
            <w:r w:rsidRPr="00991E13">
              <w:rPr>
                <w:rStyle w:val="Hyperlink"/>
                <w:rFonts w:ascii="Times New Roman" w:eastAsia="Times New Roman" w:hAnsi="Times New Roman" w:cs="Times New Roman"/>
                <w:b/>
                <w:bCs/>
                <w:noProof/>
                <w:kern w:val="0"/>
                <w14:ligatures w14:val="none"/>
              </w:rPr>
              <w:t>10.3.1 L2: one higher-level experience encoding many lower futures</w:t>
            </w:r>
            <w:r>
              <w:rPr>
                <w:noProof/>
                <w:webHidden/>
              </w:rPr>
              <w:tab/>
            </w:r>
            <w:r>
              <w:rPr>
                <w:noProof/>
                <w:webHidden/>
              </w:rPr>
              <w:fldChar w:fldCharType="begin"/>
            </w:r>
            <w:r>
              <w:rPr>
                <w:noProof/>
                <w:webHidden/>
              </w:rPr>
              <w:instrText xml:space="preserve"> PAGEREF _Toc215316936 \h </w:instrText>
            </w:r>
            <w:r>
              <w:rPr>
                <w:noProof/>
                <w:webHidden/>
              </w:rPr>
            </w:r>
            <w:r>
              <w:rPr>
                <w:noProof/>
                <w:webHidden/>
              </w:rPr>
              <w:fldChar w:fldCharType="separate"/>
            </w:r>
            <w:r>
              <w:rPr>
                <w:noProof/>
                <w:webHidden/>
              </w:rPr>
              <w:t>141</w:t>
            </w:r>
            <w:r>
              <w:rPr>
                <w:noProof/>
                <w:webHidden/>
              </w:rPr>
              <w:fldChar w:fldCharType="end"/>
            </w:r>
          </w:hyperlink>
        </w:p>
        <w:p w14:paraId="2BD04651" w14:textId="37869116" w:rsidR="00AD42B5" w:rsidRDefault="00AD42B5">
          <w:pPr>
            <w:pStyle w:val="TOC3"/>
            <w:tabs>
              <w:tab w:val="right" w:leader="dot" w:pos="10790"/>
            </w:tabs>
            <w:rPr>
              <w:rFonts w:eastAsiaTheme="minorEastAsia"/>
              <w:noProof/>
            </w:rPr>
          </w:pPr>
          <w:hyperlink w:anchor="_Toc215316937" w:history="1">
            <w:r w:rsidRPr="00991E13">
              <w:rPr>
                <w:rStyle w:val="Hyperlink"/>
                <w:rFonts w:ascii="Times New Roman" w:eastAsia="Times New Roman" w:hAnsi="Times New Roman" w:cs="Times New Roman"/>
                <w:b/>
                <w:bCs/>
                <w:noProof/>
                <w:kern w:val="0"/>
                <w14:ligatures w14:val="none"/>
              </w:rPr>
              <w:t>10.3.2 Oneness vs spread-outness</w:t>
            </w:r>
            <w:r>
              <w:rPr>
                <w:noProof/>
                <w:webHidden/>
              </w:rPr>
              <w:tab/>
            </w:r>
            <w:r>
              <w:rPr>
                <w:noProof/>
                <w:webHidden/>
              </w:rPr>
              <w:fldChar w:fldCharType="begin"/>
            </w:r>
            <w:r>
              <w:rPr>
                <w:noProof/>
                <w:webHidden/>
              </w:rPr>
              <w:instrText xml:space="preserve"> PAGEREF _Toc215316937 \h </w:instrText>
            </w:r>
            <w:r>
              <w:rPr>
                <w:noProof/>
                <w:webHidden/>
              </w:rPr>
            </w:r>
            <w:r>
              <w:rPr>
                <w:noProof/>
                <w:webHidden/>
              </w:rPr>
              <w:fldChar w:fldCharType="separate"/>
            </w:r>
            <w:r>
              <w:rPr>
                <w:noProof/>
                <w:webHidden/>
              </w:rPr>
              <w:t>142</w:t>
            </w:r>
            <w:r>
              <w:rPr>
                <w:noProof/>
                <w:webHidden/>
              </w:rPr>
              <w:fldChar w:fldCharType="end"/>
            </w:r>
          </w:hyperlink>
        </w:p>
        <w:p w14:paraId="702648DF" w14:textId="72CD6E9F" w:rsidR="00AD42B5" w:rsidRDefault="00AD42B5">
          <w:pPr>
            <w:pStyle w:val="TOC3"/>
            <w:tabs>
              <w:tab w:val="right" w:leader="dot" w:pos="10790"/>
            </w:tabs>
            <w:rPr>
              <w:rFonts w:eastAsiaTheme="minorEastAsia"/>
              <w:noProof/>
            </w:rPr>
          </w:pPr>
          <w:hyperlink w:anchor="_Toc215316938" w:history="1">
            <w:r w:rsidRPr="00991E13">
              <w:rPr>
                <w:rStyle w:val="Hyperlink"/>
                <w:rFonts w:ascii="Times New Roman" w:eastAsia="Times New Roman" w:hAnsi="Times New Roman" w:cs="Times New Roman"/>
                <w:b/>
                <w:bCs/>
                <w:noProof/>
                <w:kern w:val="0"/>
                <w14:ligatures w14:val="none"/>
              </w:rPr>
              <w:t>10.3.3 L3: why differences have to live inside a unity</w:t>
            </w:r>
            <w:r>
              <w:rPr>
                <w:noProof/>
                <w:webHidden/>
              </w:rPr>
              <w:tab/>
            </w:r>
            <w:r>
              <w:rPr>
                <w:noProof/>
                <w:webHidden/>
              </w:rPr>
              <w:fldChar w:fldCharType="begin"/>
            </w:r>
            <w:r>
              <w:rPr>
                <w:noProof/>
                <w:webHidden/>
              </w:rPr>
              <w:instrText xml:space="preserve"> PAGEREF _Toc215316938 \h </w:instrText>
            </w:r>
            <w:r>
              <w:rPr>
                <w:noProof/>
                <w:webHidden/>
              </w:rPr>
            </w:r>
            <w:r>
              <w:rPr>
                <w:noProof/>
                <w:webHidden/>
              </w:rPr>
              <w:fldChar w:fldCharType="separate"/>
            </w:r>
            <w:r>
              <w:rPr>
                <w:noProof/>
                <w:webHidden/>
              </w:rPr>
              <w:t>142</w:t>
            </w:r>
            <w:r>
              <w:rPr>
                <w:noProof/>
                <w:webHidden/>
              </w:rPr>
              <w:fldChar w:fldCharType="end"/>
            </w:r>
          </w:hyperlink>
        </w:p>
        <w:p w14:paraId="07C67CBD" w14:textId="4D96E3CA" w:rsidR="00AD42B5" w:rsidRDefault="00AD42B5">
          <w:pPr>
            <w:pStyle w:val="TOC3"/>
            <w:tabs>
              <w:tab w:val="right" w:leader="dot" w:pos="10790"/>
            </w:tabs>
            <w:rPr>
              <w:rFonts w:eastAsiaTheme="minorEastAsia"/>
              <w:noProof/>
            </w:rPr>
          </w:pPr>
          <w:hyperlink w:anchor="_Toc215316939" w:history="1">
            <w:r w:rsidRPr="00991E13">
              <w:rPr>
                <w:rStyle w:val="Hyperlink"/>
                <w:rFonts w:ascii="Times New Roman" w:eastAsia="Times New Roman" w:hAnsi="Times New Roman" w:cs="Times New Roman"/>
                <w:b/>
                <w:bCs/>
                <w:noProof/>
                <w:kern w:val="0"/>
                <w14:ligatures w14:val="none"/>
              </w:rPr>
              <w:t>11. L1 / L2 / L3 as Relational Roles</w:t>
            </w:r>
            <w:r>
              <w:rPr>
                <w:noProof/>
                <w:webHidden/>
              </w:rPr>
              <w:tab/>
            </w:r>
            <w:r>
              <w:rPr>
                <w:noProof/>
                <w:webHidden/>
              </w:rPr>
              <w:fldChar w:fldCharType="begin"/>
            </w:r>
            <w:r>
              <w:rPr>
                <w:noProof/>
                <w:webHidden/>
              </w:rPr>
              <w:instrText xml:space="preserve"> PAGEREF _Toc215316939 \h </w:instrText>
            </w:r>
            <w:r>
              <w:rPr>
                <w:noProof/>
                <w:webHidden/>
              </w:rPr>
            </w:r>
            <w:r>
              <w:rPr>
                <w:noProof/>
                <w:webHidden/>
              </w:rPr>
              <w:fldChar w:fldCharType="separate"/>
            </w:r>
            <w:r>
              <w:rPr>
                <w:noProof/>
                <w:webHidden/>
              </w:rPr>
              <w:t>143</w:t>
            </w:r>
            <w:r>
              <w:rPr>
                <w:noProof/>
                <w:webHidden/>
              </w:rPr>
              <w:fldChar w:fldCharType="end"/>
            </w:r>
          </w:hyperlink>
        </w:p>
        <w:p w14:paraId="64AC1D86" w14:textId="0DDC00B8" w:rsidR="00AD42B5" w:rsidRDefault="00AD42B5">
          <w:pPr>
            <w:pStyle w:val="TOC2"/>
            <w:tabs>
              <w:tab w:val="right" w:leader="dot" w:pos="10790"/>
            </w:tabs>
            <w:rPr>
              <w:rFonts w:eastAsiaTheme="minorEastAsia"/>
              <w:noProof/>
            </w:rPr>
          </w:pPr>
          <w:hyperlink w:anchor="_Toc215316940" w:history="1">
            <w:r w:rsidRPr="00991E13">
              <w:rPr>
                <w:rStyle w:val="Hyperlink"/>
                <w:rFonts w:ascii="Times New Roman" w:eastAsia="Times New Roman" w:hAnsi="Times New Roman" w:cs="Times New Roman"/>
                <w:b/>
                <w:bCs/>
                <w:noProof/>
                <w:kern w:val="0"/>
                <w14:ligatures w14:val="none"/>
              </w:rPr>
              <w:t>11.1 L1: branching experiences of time</w:t>
            </w:r>
            <w:r>
              <w:rPr>
                <w:noProof/>
                <w:webHidden/>
              </w:rPr>
              <w:tab/>
            </w:r>
            <w:r>
              <w:rPr>
                <w:noProof/>
                <w:webHidden/>
              </w:rPr>
              <w:fldChar w:fldCharType="begin"/>
            </w:r>
            <w:r>
              <w:rPr>
                <w:noProof/>
                <w:webHidden/>
              </w:rPr>
              <w:instrText xml:space="preserve"> PAGEREF _Toc215316940 \h </w:instrText>
            </w:r>
            <w:r>
              <w:rPr>
                <w:noProof/>
                <w:webHidden/>
              </w:rPr>
            </w:r>
            <w:r>
              <w:rPr>
                <w:noProof/>
                <w:webHidden/>
              </w:rPr>
              <w:fldChar w:fldCharType="separate"/>
            </w:r>
            <w:r>
              <w:rPr>
                <w:noProof/>
                <w:webHidden/>
              </w:rPr>
              <w:t>143</w:t>
            </w:r>
            <w:r>
              <w:rPr>
                <w:noProof/>
                <w:webHidden/>
              </w:rPr>
              <w:fldChar w:fldCharType="end"/>
            </w:r>
          </w:hyperlink>
        </w:p>
        <w:p w14:paraId="39F586BB" w14:textId="424D58C7" w:rsidR="00AD42B5" w:rsidRDefault="00AD42B5">
          <w:pPr>
            <w:pStyle w:val="TOC3"/>
            <w:tabs>
              <w:tab w:val="right" w:leader="dot" w:pos="10790"/>
            </w:tabs>
            <w:rPr>
              <w:rFonts w:eastAsiaTheme="minorEastAsia"/>
              <w:noProof/>
            </w:rPr>
          </w:pPr>
          <w:hyperlink w:anchor="_Toc215316941" w:history="1">
            <w:r w:rsidRPr="00991E13">
              <w:rPr>
                <w:rStyle w:val="Hyperlink"/>
                <w:rFonts w:ascii="Times New Roman" w:eastAsia="Times New Roman" w:hAnsi="Times New Roman" w:cs="Times New Roman"/>
                <w:b/>
                <w:bCs/>
                <w:noProof/>
                <w:kern w:val="0"/>
                <w14:ligatures w14:val="none"/>
              </w:rPr>
              <w:t>11.1.1 L1 as a branching web of presents</w:t>
            </w:r>
            <w:r>
              <w:rPr>
                <w:noProof/>
                <w:webHidden/>
              </w:rPr>
              <w:tab/>
            </w:r>
            <w:r>
              <w:rPr>
                <w:noProof/>
                <w:webHidden/>
              </w:rPr>
              <w:fldChar w:fldCharType="begin"/>
            </w:r>
            <w:r>
              <w:rPr>
                <w:noProof/>
                <w:webHidden/>
              </w:rPr>
              <w:instrText xml:space="preserve"> PAGEREF _Toc215316941 \h </w:instrText>
            </w:r>
            <w:r>
              <w:rPr>
                <w:noProof/>
                <w:webHidden/>
              </w:rPr>
            </w:r>
            <w:r>
              <w:rPr>
                <w:noProof/>
                <w:webHidden/>
              </w:rPr>
              <w:fldChar w:fldCharType="separate"/>
            </w:r>
            <w:r>
              <w:rPr>
                <w:noProof/>
                <w:webHidden/>
              </w:rPr>
              <w:t>144</w:t>
            </w:r>
            <w:r>
              <w:rPr>
                <w:noProof/>
                <w:webHidden/>
              </w:rPr>
              <w:fldChar w:fldCharType="end"/>
            </w:r>
          </w:hyperlink>
        </w:p>
        <w:p w14:paraId="1B3E80BD" w14:textId="208D155C" w:rsidR="00AD42B5" w:rsidRDefault="00AD42B5">
          <w:pPr>
            <w:pStyle w:val="TOC3"/>
            <w:tabs>
              <w:tab w:val="right" w:leader="dot" w:pos="10790"/>
            </w:tabs>
            <w:rPr>
              <w:rFonts w:eastAsiaTheme="minorEastAsia"/>
              <w:noProof/>
            </w:rPr>
          </w:pPr>
          <w:hyperlink w:anchor="_Toc215316942" w:history="1">
            <w:r w:rsidRPr="00991E13">
              <w:rPr>
                <w:rStyle w:val="Hyperlink"/>
                <w:rFonts w:ascii="Times New Roman" w:eastAsia="Times New Roman" w:hAnsi="Times New Roman" w:cs="Times New Roman"/>
                <w:b/>
                <w:bCs/>
                <w:noProof/>
                <w:kern w:val="0"/>
                <w14:ligatures w14:val="none"/>
              </w:rPr>
              <w:t>11.1.2 No space, no objects – just relational time</w:t>
            </w:r>
            <w:r>
              <w:rPr>
                <w:noProof/>
                <w:webHidden/>
              </w:rPr>
              <w:tab/>
            </w:r>
            <w:r>
              <w:rPr>
                <w:noProof/>
                <w:webHidden/>
              </w:rPr>
              <w:fldChar w:fldCharType="begin"/>
            </w:r>
            <w:r>
              <w:rPr>
                <w:noProof/>
                <w:webHidden/>
              </w:rPr>
              <w:instrText xml:space="preserve"> PAGEREF _Toc215316942 \h </w:instrText>
            </w:r>
            <w:r>
              <w:rPr>
                <w:noProof/>
                <w:webHidden/>
              </w:rPr>
            </w:r>
            <w:r>
              <w:rPr>
                <w:noProof/>
                <w:webHidden/>
              </w:rPr>
              <w:fldChar w:fldCharType="separate"/>
            </w:r>
            <w:r>
              <w:rPr>
                <w:noProof/>
                <w:webHidden/>
              </w:rPr>
              <w:t>144</w:t>
            </w:r>
            <w:r>
              <w:rPr>
                <w:noProof/>
                <w:webHidden/>
              </w:rPr>
              <w:fldChar w:fldCharType="end"/>
            </w:r>
          </w:hyperlink>
        </w:p>
        <w:p w14:paraId="47DD8D1B" w14:textId="4908FDD9" w:rsidR="00AD42B5" w:rsidRDefault="00AD42B5">
          <w:pPr>
            <w:pStyle w:val="TOC3"/>
            <w:tabs>
              <w:tab w:val="right" w:leader="dot" w:pos="10790"/>
            </w:tabs>
            <w:rPr>
              <w:rFonts w:eastAsiaTheme="minorEastAsia"/>
              <w:noProof/>
            </w:rPr>
          </w:pPr>
          <w:hyperlink w:anchor="_Toc215316943" w:history="1">
            <w:r w:rsidRPr="00991E13">
              <w:rPr>
                <w:rStyle w:val="Hyperlink"/>
                <w:rFonts w:ascii="Times New Roman" w:eastAsia="Times New Roman" w:hAnsi="Times New Roman" w:cs="Times New Roman"/>
                <w:b/>
                <w:bCs/>
                <w:noProof/>
                <w:kern w:val="0"/>
                <w14:ligatures w14:val="none"/>
              </w:rPr>
              <w:t>11.1.3 L1 as a role, not a floor</w:t>
            </w:r>
            <w:r>
              <w:rPr>
                <w:noProof/>
                <w:webHidden/>
              </w:rPr>
              <w:tab/>
            </w:r>
            <w:r>
              <w:rPr>
                <w:noProof/>
                <w:webHidden/>
              </w:rPr>
              <w:fldChar w:fldCharType="begin"/>
            </w:r>
            <w:r>
              <w:rPr>
                <w:noProof/>
                <w:webHidden/>
              </w:rPr>
              <w:instrText xml:space="preserve"> PAGEREF _Toc215316943 \h </w:instrText>
            </w:r>
            <w:r>
              <w:rPr>
                <w:noProof/>
                <w:webHidden/>
              </w:rPr>
            </w:r>
            <w:r>
              <w:rPr>
                <w:noProof/>
                <w:webHidden/>
              </w:rPr>
              <w:fldChar w:fldCharType="separate"/>
            </w:r>
            <w:r>
              <w:rPr>
                <w:noProof/>
                <w:webHidden/>
              </w:rPr>
              <w:t>144</w:t>
            </w:r>
            <w:r>
              <w:rPr>
                <w:noProof/>
                <w:webHidden/>
              </w:rPr>
              <w:fldChar w:fldCharType="end"/>
            </w:r>
          </w:hyperlink>
        </w:p>
        <w:p w14:paraId="197B125D" w14:textId="77336336" w:rsidR="00AD42B5" w:rsidRDefault="00AD42B5">
          <w:pPr>
            <w:pStyle w:val="TOC2"/>
            <w:tabs>
              <w:tab w:val="right" w:leader="dot" w:pos="10790"/>
            </w:tabs>
            <w:rPr>
              <w:rFonts w:eastAsiaTheme="minorEastAsia"/>
              <w:noProof/>
            </w:rPr>
          </w:pPr>
          <w:hyperlink w:anchor="_Toc215316944" w:history="1">
            <w:r w:rsidRPr="00991E13">
              <w:rPr>
                <w:rStyle w:val="Hyperlink"/>
                <w:rFonts w:ascii="Times New Roman" w:eastAsia="Times New Roman" w:hAnsi="Times New Roman" w:cs="Times New Roman"/>
                <w:b/>
                <w:bCs/>
                <w:noProof/>
                <w:kern w:val="0"/>
                <w14:ligatures w14:val="none"/>
              </w:rPr>
              <w:t>11.2 L2: environments as encodings of lower futures</w:t>
            </w:r>
            <w:r>
              <w:rPr>
                <w:noProof/>
                <w:webHidden/>
              </w:rPr>
              <w:tab/>
            </w:r>
            <w:r>
              <w:rPr>
                <w:noProof/>
                <w:webHidden/>
              </w:rPr>
              <w:fldChar w:fldCharType="begin"/>
            </w:r>
            <w:r>
              <w:rPr>
                <w:noProof/>
                <w:webHidden/>
              </w:rPr>
              <w:instrText xml:space="preserve"> PAGEREF _Toc215316944 \h </w:instrText>
            </w:r>
            <w:r>
              <w:rPr>
                <w:noProof/>
                <w:webHidden/>
              </w:rPr>
            </w:r>
            <w:r>
              <w:rPr>
                <w:noProof/>
                <w:webHidden/>
              </w:rPr>
              <w:fldChar w:fldCharType="separate"/>
            </w:r>
            <w:r>
              <w:rPr>
                <w:noProof/>
                <w:webHidden/>
              </w:rPr>
              <w:t>145</w:t>
            </w:r>
            <w:r>
              <w:rPr>
                <w:noProof/>
                <w:webHidden/>
              </w:rPr>
              <w:fldChar w:fldCharType="end"/>
            </w:r>
          </w:hyperlink>
        </w:p>
        <w:p w14:paraId="217C2D30" w14:textId="749043FC" w:rsidR="00AD42B5" w:rsidRDefault="00AD42B5">
          <w:pPr>
            <w:pStyle w:val="TOC3"/>
            <w:tabs>
              <w:tab w:val="right" w:leader="dot" w:pos="10790"/>
            </w:tabs>
            <w:rPr>
              <w:rFonts w:eastAsiaTheme="minorEastAsia"/>
              <w:noProof/>
            </w:rPr>
          </w:pPr>
          <w:hyperlink w:anchor="_Toc215316945" w:history="1">
            <w:r w:rsidRPr="00991E13">
              <w:rPr>
                <w:rStyle w:val="Hyperlink"/>
                <w:rFonts w:ascii="Times New Roman" w:eastAsia="Times New Roman" w:hAnsi="Times New Roman" w:cs="Times New Roman"/>
                <w:b/>
                <w:bCs/>
                <w:noProof/>
                <w:kern w:val="0"/>
                <w14:ligatures w14:val="none"/>
              </w:rPr>
              <w:t>11.2.1 L2 as an environment-of-possibilities</w:t>
            </w:r>
            <w:r>
              <w:rPr>
                <w:noProof/>
                <w:webHidden/>
              </w:rPr>
              <w:tab/>
            </w:r>
            <w:r>
              <w:rPr>
                <w:noProof/>
                <w:webHidden/>
              </w:rPr>
              <w:fldChar w:fldCharType="begin"/>
            </w:r>
            <w:r>
              <w:rPr>
                <w:noProof/>
                <w:webHidden/>
              </w:rPr>
              <w:instrText xml:space="preserve"> PAGEREF _Toc215316945 \h </w:instrText>
            </w:r>
            <w:r>
              <w:rPr>
                <w:noProof/>
                <w:webHidden/>
              </w:rPr>
            </w:r>
            <w:r>
              <w:rPr>
                <w:noProof/>
                <w:webHidden/>
              </w:rPr>
              <w:fldChar w:fldCharType="separate"/>
            </w:r>
            <w:r>
              <w:rPr>
                <w:noProof/>
                <w:webHidden/>
              </w:rPr>
              <w:t>145</w:t>
            </w:r>
            <w:r>
              <w:rPr>
                <w:noProof/>
                <w:webHidden/>
              </w:rPr>
              <w:fldChar w:fldCharType="end"/>
            </w:r>
          </w:hyperlink>
        </w:p>
        <w:p w14:paraId="33DE5524" w14:textId="0978E73A" w:rsidR="00AD42B5" w:rsidRDefault="00AD42B5">
          <w:pPr>
            <w:pStyle w:val="TOC3"/>
            <w:tabs>
              <w:tab w:val="right" w:leader="dot" w:pos="10790"/>
            </w:tabs>
            <w:rPr>
              <w:rFonts w:eastAsiaTheme="minorEastAsia"/>
              <w:noProof/>
            </w:rPr>
          </w:pPr>
          <w:hyperlink w:anchor="_Toc215316946" w:history="1">
            <w:r w:rsidRPr="00991E13">
              <w:rPr>
                <w:rStyle w:val="Hyperlink"/>
                <w:rFonts w:ascii="Times New Roman" w:eastAsia="Times New Roman" w:hAnsi="Times New Roman" w:cs="Times New Roman"/>
                <w:b/>
                <w:bCs/>
                <w:noProof/>
                <w:kern w:val="0"/>
                <w14:ligatures w14:val="none"/>
              </w:rPr>
              <w:t>11.2.2 Oneness vs spread-outness: how environments work</w:t>
            </w:r>
            <w:r>
              <w:rPr>
                <w:noProof/>
                <w:webHidden/>
              </w:rPr>
              <w:tab/>
            </w:r>
            <w:r>
              <w:rPr>
                <w:noProof/>
                <w:webHidden/>
              </w:rPr>
              <w:fldChar w:fldCharType="begin"/>
            </w:r>
            <w:r>
              <w:rPr>
                <w:noProof/>
                <w:webHidden/>
              </w:rPr>
              <w:instrText xml:space="preserve"> PAGEREF _Toc215316946 \h </w:instrText>
            </w:r>
            <w:r>
              <w:rPr>
                <w:noProof/>
                <w:webHidden/>
              </w:rPr>
            </w:r>
            <w:r>
              <w:rPr>
                <w:noProof/>
                <w:webHidden/>
              </w:rPr>
              <w:fldChar w:fldCharType="separate"/>
            </w:r>
            <w:r>
              <w:rPr>
                <w:noProof/>
                <w:webHidden/>
              </w:rPr>
              <w:t>146</w:t>
            </w:r>
            <w:r>
              <w:rPr>
                <w:noProof/>
                <w:webHidden/>
              </w:rPr>
              <w:fldChar w:fldCharType="end"/>
            </w:r>
          </w:hyperlink>
        </w:p>
        <w:p w14:paraId="73752396" w14:textId="2B2614CC" w:rsidR="00AD42B5" w:rsidRDefault="00AD42B5">
          <w:pPr>
            <w:pStyle w:val="TOC3"/>
            <w:tabs>
              <w:tab w:val="right" w:leader="dot" w:pos="10790"/>
            </w:tabs>
            <w:rPr>
              <w:rFonts w:eastAsiaTheme="minorEastAsia"/>
              <w:noProof/>
            </w:rPr>
          </w:pPr>
          <w:hyperlink w:anchor="_Toc215316947" w:history="1">
            <w:r w:rsidRPr="00991E13">
              <w:rPr>
                <w:rStyle w:val="Hyperlink"/>
                <w:rFonts w:ascii="Times New Roman" w:eastAsia="Times New Roman" w:hAnsi="Times New Roman" w:cs="Times New Roman"/>
                <w:b/>
                <w:bCs/>
                <w:noProof/>
                <w:kern w:val="0"/>
                <w14:ligatures w14:val="none"/>
              </w:rPr>
              <w:t>11.2.3 L2 appearance at different scales</w:t>
            </w:r>
            <w:r>
              <w:rPr>
                <w:noProof/>
                <w:webHidden/>
              </w:rPr>
              <w:tab/>
            </w:r>
            <w:r>
              <w:rPr>
                <w:noProof/>
                <w:webHidden/>
              </w:rPr>
              <w:fldChar w:fldCharType="begin"/>
            </w:r>
            <w:r>
              <w:rPr>
                <w:noProof/>
                <w:webHidden/>
              </w:rPr>
              <w:instrText xml:space="preserve"> PAGEREF _Toc215316947 \h </w:instrText>
            </w:r>
            <w:r>
              <w:rPr>
                <w:noProof/>
                <w:webHidden/>
              </w:rPr>
            </w:r>
            <w:r>
              <w:rPr>
                <w:noProof/>
                <w:webHidden/>
              </w:rPr>
              <w:fldChar w:fldCharType="separate"/>
            </w:r>
            <w:r>
              <w:rPr>
                <w:noProof/>
                <w:webHidden/>
              </w:rPr>
              <w:t>146</w:t>
            </w:r>
            <w:r>
              <w:rPr>
                <w:noProof/>
                <w:webHidden/>
              </w:rPr>
              <w:fldChar w:fldCharType="end"/>
            </w:r>
          </w:hyperlink>
        </w:p>
        <w:p w14:paraId="6FE325B4" w14:textId="55F00A09" w:rsidR="00AD42B5" w:rsidRDefault="00AD42B5">
          <w:pPr>
            <w:pStyle w:val="TOC2"/>
            <w:tabs>
              <w:tab w:val="right" w:leader="dot" w:pos="10790"/>
            </w:tabs>
            <w:rPr>
              <w:rFonts w:eastAsiaTheme="minorEastAsia"/>
              <w:noProof/>
            </w:rPr>
          </w:pPr>
          <w:hyperlink w:anchor="_Toc215316948" w:history="1">
            <w:r w:rsidRPr="00991E13">
              <w:rPr>
                <w:rStyle w:val="Hyperlink"/>
                <w:rFonts w:ascii="Times New Roman" w:eastAsia="Times New Roman" w:hAnsi="Times New Roman" w:cs="Times New Roman"/>
                <w:b/>
                <w:bCs/>
                <w:noProof/>
                <w:kern w:val="0"/>
                <w14:ligatures w14:val="none"/>
              </w:rPr>
              <w:t>11.3 L3: unifying differences into one present</w:t>
            </w:r>
            <w:r>
              <w:rPr>
                <w:noProof/>
                <w:webHidden/>
              </w:rPr>
              <w:tab/>
            </w:r>
            <w:r>
              <w:rPr>
                <w:noProof/>
                <w:webHidden/>
              </w:rPr>
              <w:fldChar w:fldCharType="begin"/>
            </w:r>
            <w:r>
              <w:rPr>
                <w:noProof/>
                <w:webHidden/>
              </w:rPr>
              <w:instrText xml:space="preserve"> PAGEREF _Toc215316948 \h </w:instrText>
            </w:r>
            <w:r>
              <w:rPr>
                <w:noProof/>
                <w:webHidden/>
              </w:rPr>
            </w:r>
            <w:r>
              <w:rPr>
                <w:noProof/>
                <w:webHidden/>
              </w:rPr>
              <w:fldChar w:fldCharType="separate"/>
            </w:r>
            <w:r>
              <w:rPr>
                <w:noProof/>
                <w:webHidden/>
              </w:rPr>
              <w:t>146</w:t>
            </w:r>
            <w:r>
              <w:rPr>
                <w:noProof/>
                <w:webHidden/>
              </w:rPr>
              <w:fldChar w:fldCharType="end"/>
            </w:r>
          </w:hyperlink>
        </w:p>
        <w:p w14:paraId="782A601A" w14:textId="311B6B0D" w:rsidR="00AD42B5" w:rsidRDefault="00AD42B5">
          <w:pPr>
            <w:pStyle w:val="TOC3"/>
            <w:tabs>
              <w:tab w:val="right" w:leader="dot" w:pos="10790"/>
            </w:tabs>
            <w:rPr>
              <w:rFonts w:eastAsiaTheme="minorEastAsia"/>
              <w:noProof/>
            </w:rPr>
          </w:pPr>
          <w:hyperlink w:anchor="_Toc215316949" w:history="1">
            <w:r w:rsidRPr="00991E13">
              <w:rPr>
                <w:rStyle w:val="Hyperlink"/>
                <w:rFonts w:ascii="Times New Roman" w:eastAsia="Times New Roman" w:hAnsi="Times New Roman" w:cs="Times New Roman"/>
                <w:b/>
                <w:bCs/>
                <w:noProof/>
                <w:kern w:val="0"/>
                <w14:ligatures w14:val="none"/>
              </w:rPr>
              <w:t>11.3.1 “Differences need a home”</w:t>
            </w:r>
            <w:r>
              <w:rPr>
                <w:noProof/>
                <w:webHidden/>
              </w:rPr>
              <w:tab/>
            </w:r>
            <w:r>
              <w:rPr>
                <w:noProof/>
                <w:webHidden/>
              </w:rPr>
              <w:fldChar w:fldCharType="begin"/>
            </w:r>
            <w:r>
              <w:rPr>
                <w:noProof/>
                <w:webHidden/>
              </w:rPr>
              <w:instrText xml:space="preserve"> PAGEREF _Toc215316949 \h </w:instrText>
            </w:r>
            <w:r>
              <w:rPr>
                <w:noProof/>
                <w:webHidden/>
              </w:rPr>
            </w:r>
            <w:r>
              <w:rPr>
                <w:noProof/>
                <w:webHidden/>
              </w:rPr>
              <w:fldChar w:fldCharType="separate"/>
            </w:r>
            <w:r>
              <w:rPr>
                <w:noProof/>
                <w:webHidden/>
              </w:rPr>
              <w:t>147</w:t>
            </w:r>
            <w:r>
              <w:rPr>
                <w:noProof/>
                <w:webHidden/>
              </w:rPr>
              <w:fldChar w:fldCharType="end"/>
            </w:r>
          </w:hyperlink>
        </w:p>
        <w:p w14:paraId="0CB5AD13" w14:textId="442AFB28" w:rsidR="00AD42B5" w:rsidRDefault="00AD42B5">
          <w:pPr>
            <w:pStyle w:val="TOC3"/>
            <w:tabs>
              <w:tab w:val="right" w:leader="dot" w:pos="10790"/>
            </w:tabs>
            <w:rPr>
              <w:rFonts w:eastAsiaTheme="minorEastAsia"/>
              <w:noProof/>
            </w:rPr>
          </w:pPr>
          <w:hyperlink w:anchor="_Toc215316950" w:history="1">
            <w:r w:rsidRPr="00991E13">
              <w:rPr>
                <w:rStyle w:val="Hyperlink"/>
                <w:rFonts w:ascii="Times New Roman" w:eastAsia="Times New Roman" w:hAnsi="Times New Roman" w:cs="Times New Roman"/>
                <w:b/>
                <w:bCs/>
                <w:noProof/>
                <w:kern w:val="0"/>
                <w14:ligatures w14:val="none"/>
              </w:rPr>
              <w:t>11.3.2 L3 as the “container of differences”</w:t>
            </w:r>
            <w:r>
              <w:rPr>
                <w:noProof/>
                <w:webHidden/>
              </w:rPr>
              <w:tab/>
            </w:r>
            <w:r>
              <w:rPr>
                <w:noProof/>
                <w:webHidden/>
              </w:rPr>
              <w:fldChar w:fldCharType="begin"/>
            </w:r>
            <w:r>
              <w:rPr>
                <w:noProof/>
                <w:webHidden/>
              </w:rPr>
              <w:instrText xml:space="preserve"> PAGEREF _Toc215316950 \h </w:instrText>
            </w:r>
            <w:r>
              <w:rPr>
                <w:noProof/>
                <w:webHidden/>
              </w:rPr>
            </w:r>
            <w:r>
              <w:rPr>
                <w:noProof/>
                <w:webHidden/>
              </w:rPr>
              <w:fldChar w:fldCharType="separate"/>
            </w:r>
            <w:r>
              <w:rPr>
                <w:noProof/>
                <w:webHidden/>
              </w:rPr>
              <w:t>147</w:t>
            </w:r>
            <w:r>
              <w:rPr>
                <w:noProof/>
                <w:webHidden/>
              </w:rPr>
              <w:fldChar w:fldCharType="end"/>
            </w:r>
          </w:hyperlink>
        </w:p>
        <w:p w14:paraId="30BD6D79" w14:textId="420EE4D3" w:rsidR="00AD42B5" w:rsidRDefault="00AD42B5">
          <w:pPr>
            <w:pStyle w:val="TOC3"/>
            <w:tabs>
              <w:tab w:val="right" w:leader="dot" w:pos="10790"/>
            </w:tabs>
            <w:rPr>
              <w:rFonts w:eastAsiaTheme="minorEastAsia"/>
              <w:noProof/>
            </w:rPr>
          </w:pPr>
          <w:hyperlink w:anchor="_Toc215316951" w:history="1">
            <w:r w:rsidRPr="00991E13">
              <w:rPr>
                <w:rStyle w:val="Hyperlink"/>
                <w:rFonts w:ascii="Times New Roman" w:eastAsia="Times New Roman" w:hAnsi="Times New Roman" w:cs="Times New Roman"/>
                <w:b/>
                <w:bCs/>
                <w:noProof/>
                <w:kern w:val="0"/>
                <w14:ligatures w14:val="none"/>
              </w:rPr>
              <w:t>11.3.3 L3 and selection / “collapse”</w:t>
            </w:r>
            <w:r>
              <w:rPr>
                <w:noProof/>
                <w:webHidden/>
              </w:rPr>
              <w:tab/>
            </w:r>
            <w:r>
              <w:rPr>
                <w:noProof/>
                <w:webHidden/>
              </w:rPr>
              <w:fldChar w:fldCharType="begin"/>
            </w:r>
            <w:r>
              <w:rPr>
                <w:noProof/>
                <w:webHidden/>
              </w:rPr>
              <w:instrText xml:space="preserve"> PAGEREF _Toc215316951 \h </w:instrText>
            </w:r>
            <w:r>
              <w:rPr>
                <w:noProof/>
                <w:webHidden/>
              </w:rPr>
            </w:r>
            <w:r>
              <w:rPr>
                <w:noProof/>
                <w:webHidden/>
              </w:rPr>
              <w:fldChar w:fldCharType="separate"/>
            </w:r>
            <w:r>
              <w:rPr>
                <w:noProof/>
                <w:webHidden/>
              </w:rPr>
              <w:t>147</w:t>
            </w:r>
            <w:r>
              <w:rPr>
                <w:noProof/>
                <w:webHidden/>
              </w:rPr>
              <w:fldChar w:fldCharType="end"/>
            </w:r>
          </w:hyperlink>
        </w:p>
        <w:p w14:paraId="6E1D7DF1" w14:textId="0A226636" w:rsidR="00AD42B5" w:rsidRDefault="00AD42B5">
          <w:pPr>
            <w:pStyle w:val="TOC2"/>
            <w:tabs>
              <w:tab w:val="right" w:leader="dot" w:pos="10790"/>
            </w:tabs>
            <w:rPr>
              <w:rFonts w:eastAsiaTheme="minorEastAsia"/>
              <w:noProof/>
            </w:rPr>
          </w:pPr>
          <w:hyperlink w:anchor="_Toc215316952" w:history="1">
            <w:r w:rsidRPr="00991E13">
              <w:rPr>
                <w:rStyle w:val="Hyperlink"/>
                <w:rFonts w:ascii="Times New Roman" w:eastAsia="Times New Roman" w:hAnsi="Times New Roman" w:cs="Times New Roman"/>
                <w:b/>
                <w:bCs/>
                <w:noProof/>
                <w:kern w:val="0"/>
                <w14:ligatures w14:val="none"/>
              </w:rPr>
              <w:t>11.4 Putting it together: every context is all three</w:t>
            </w:r>
            <w:r>
              <w:rPr>
                <w:noProof/>
                <w:webHidden/>
              </w:rPr>
              <w:tab/>
            </w:r>
            <w:r>
              <w:rPr>
                <w:noProof/>
                <w:webHidden/>
              </w:rPr>
              <w:fldChar w:fldCharType="begin"/>
            </w:r>
            <w:r>
              <w:rPr>
                <w:noProof/>
                <w:webHidden/>
              </w:rPr>
              <w:instrText xml:space="preserve"> PAGEREF _Toc215316952 \h </w:instrText>
            </w:r>
            <w:r>
              <w:rPr>
                <w:noProof/>
                <w:webHidden/>
              </w:rPr>
            </w:r>
            <w:r>
              <w:rPr>
                <w:noProof/>
                <w:webHidden/>
              </w:rPr>
              <w:fldChar w:fldCharType="separate"/>
            </w:r>
            <w:r>
              <w:rPr>
                <w:noProof/>
                <w:webHidden/>
              </w:rPr>
              <w:t>148</w:t>
            </w:r>
            <w:r>
              <w:rPr>
                <w:noProof/>
                <w:webHidden/>
              </w:rPr>
              <w:fldChar w:fldCharType="end"/>
            </w:r>
          </w:hyperlink>
        </w:p>
        <w:p w14:paraId="7C756F39" w14:textId="7B75065F" w:rsidR="00AD42B5" w:rsidRDefault="00AD42B5">
          <w:pPr>
            <w:pStyle w:val="TOC3"/>
            <w:tabs>
              <w:tab w:val="right" w:leader="dot" w:pos="10790"/>
            </w:tabs>
            <w:rPr>
              <w:rFonts w:eastAsiaTheme="minorEastAsia"/>
              <w:noProof/>
            </w:rPr>
          </w:pPr>
          <w:hyperlink w:anchor="_Toc215316953" w:history="1">
            <w:r w:rsidRPr="00991E13">
              <w:rPr>
                <w:rStyle w:val="Hyperlink"/>
                <w:rFonts w:ascii="Times New Roman" w:eastAsia="Times New Roman" w:hAnsi="Times New Roman" w:cs="Times New Roman"/>
                <w:b/>
                <w:bCs/>
                <w:noProof/>
                <w:kern w:val="0"/>
                <w14:ligatures w14:val="none"/>
              </w:rPr>
              <w:t>11.4.1 Role simultaneity</w:t>
            </w:r>
            <w:r>
              <w:rPr>
                <w:noProof/>
                <w:webHidden/>
              </w:rPr>
              <w:tab/>
            </w:r>
            <w:r>
              <w:rPr>
                <w:noProof/>
                <w:webHidden/>
              </w:rPr>
              <w:fldChar w:fldCharType="begin"/>
            </w:r>
            <w:r>
              <w:rPr>
                <w:noProof/>
                <w:webHidden/>
              </w:rPr>
              <w:instrText xml:space="preserve"> PAGEREF _Toc215316953 \h </w:instrText>
            </w:r>
            <w:r>
              <w:rPr>
                <w:noProof/>
                <w:webHidden/>
              </w:rPr>
            </w:r>
            <w:r>
              <w:rPr>
                <w:noProof/>
                <w:webHidden/>
              </w:rPr>
              <w:fldChar w:fldCharType="separate"/>
            </w:r>
            <w:r>
              <w:rPr>
                <w:noProof/>
                <w:webHidden/>
              </w:rPr>
              <w:t>148</w:t>
            </w:r>
            <w:r>
              <w:rPr>
                <w:noProof/>
                <w:webHidden/>
              </w:rPr>
              <w:fldChar w:fldCharType="end"/>
            </w:r>
          </w:hyperlink>
        </w:p>
        <w:p w14:paraId="4038D478" w14:textId="4C0E4E32" w:rsidR="00AD42B5" w:rsidRDefault="00AD42B5">
          <w:pPr>
            <w:pStyle w:val="TOC3"/>
            <w:tabs>
              <w:tab w:val="right" w:leader="dot" w:pos="10790"/>
            </w:tabs>
            <w:rPr>
              <w:rFonts w:eastAsiaTheme="minorEastAsia"/>
              <w:noProof/>
            </w:rPr>
          </w:pPr>
          <w:hyperlink w:anchor="_Toc215316954" w:history="1">
            <w:r w:rsidRPr="00991E13">
              <w:rPr>
                <w:rStyle w:val="Hyperlink"/>
                <w:rFonts w:ascii="Times New Roman" w:eastAsia="Times New Roman" w:hAnsi="Times New Roman" w:cs="Times New Roman"/>
                <w:b/>
                <w:bCs/>
                <w:noProof/>
                <w:kern w:val="0"/>
                <w14:ligatures w14:val="none"/>
              </w:rPr>
              <w:t>11.4.2 Roles define ordering, not vice versa</w:t>
            </w:r>
            <w:r>
              <w:rPr>
                <w:noProof/>
                <w:webHidden/>
              </w:rPr>
              <w:tab/>
            </w:r>
            <w:r>
              <w:rPr>
                <w:noProof/>
                <w:webHidden/>
              </w:rPr>
              <w:fldChar w:fldCharType="begin"/>
            </w:r>
            <w:r>
              <w:rPr>
                <w:noProof/>
                <w:webHidden/>
              </w:rPr>
              <w:instrText xml:space="preserve"> PAGEREF _Toc215316954 \h </w:instrText>
            </w:r>
            <w:r>
              <w:rPr>
                <w:noProof/>
                <w:webHidden/>
              </w:rPr>
            </w:r>
            <w:r>
              <w:rPr>
                <w:noProof/>
                <w:webHidden/>
              </w:rPr>
              <w:fldChar w:fldCharType="separate"/>
            </w:r>
            <w:r>
              <w:rPr>
                <w:noProof/>
                <w:webHidden/>
              </w:rPr>
              <w:t>149</w:t>
            </w:r>
            <w:r>
              <w:rPr>
                <w:noProof/>
                <w:webHidden/>
              </w:rPr>
              <w:fldChar w:fldCharType="end"/>
            </w:r>
          </w:hyperlink>
        </w:p>
        <w:p w14:paraId="5F3BD5AF" w14:textId="6E01DD2A" w:rsidR="00AD42B5" w:rsidRDefault="00AD42B5">
          <w:pPr>
            <w:pStyle w:val="TOC3"/>
            <w:tabs>
              <w:tab w:val="right" w:leader="dot" w:pos="10790"/>
            </w:tabs>
            <w:rPr>
              <w:rFonts w:eastAsiaTheme="minorEastAsia"/>
              <w:noProof/>
            </w:rPr>
          </w:pPr>
          <w:hyperlink w:anchor="_Toc215316955" w:history="1">
            <w:r w:rsidRPr="00991E13">
              <w:rPr>
                <w:rStyle w:val="Hyperlink"/>
                <w:rFonts w:ascii="Times New Roman" w:eastAsia="Times New Roman" w:hAnsi="Times New Roman" w:cs="Times New Roman"/>
                <w:b/>
                <w:bCs/>
                <w:noProof/>
                <w:kern w:val="0"/>
                <w14:ligatures w14:val="none"/>
              </w:rPr>
              <w:t>11.4.3 Our hinge frame</w:t>
            </w:r>
            <w:r>
              <w:rPr>
                <w:noProof/>
                <w:webHidden/>
              </w:rPr>
              <w:tab/>
            </w:r>
            <w:r>
              <w:rPr>
                <w:noProof/>
                <w:webHidden/>
              </w:rPr>
              <w:fldChar w:fldCharType="begin"/>
            </w:r>
            <w:r>
              <w:rPr>
                <w:noProof/>
                <w:webHidden/>
              </w:rPr>
              <w:instrText xml:space="preserve"> PAGEREF _Toc215316955 \h </w:instrText>
            </w:r>
            <w:r>
              <w:rPr>
                <w:noProof/>
                <w:webHidden/>
              </w:rPr>
            </w:r>
            <w:r>
              <w:rPr>
                <w:noProof/>
                <w:webHidden/>
              </w:rPr>
              <w:fldChar w:fldCharType="separate"/>
            </w:r>
            <w:r>
              <w:rPr>
                <w:noProof/>
                <w:webHidden/>
              </w:rPr>
              <w:t>149</w:t>
            </w:r>
            <w:r>
              <w:rPr>
                <w:noProof/>
                <w:webHidden/>
              </w:rPr>
              <w:fldChar w:fldCharType="end"/>
            </w:r>
          </w:hyperlink>
        </w:p>
        <w:p w14:paraId="15818F77" w14:textId="6E55C1E5" w:rsidR="00AD42B5" w:rsidRDefault="00AD42B5">
          <w:pPr>
            <w:pStyle w:val="TOC3"/>
            <w:tabs>
              <w:tab w:val="right" w:leader="dot" w:pos="10790"/>
            </w:tabs>
            <w:rPr>
              <w:rFonts w:eastAsiaTheme="minorEastAsia"/>
              <w:noProof/>
            </w:rPr>
          </w:pPr>
          <w:hyperlink w:anchor="_Toc215316956" w:history="1">
            <w:r w:rsidRPr="00991E13">
              <w:rPr>
                <w:rStyle w:val="Hyperlink"/>
                <w:rFonts w:ascii="Times New Roman" w:eastAsia="Times New Roman" w:hAnsi="Times New Roman" w:cs="Times New Roman"/>
                <w:b/>
                <w:bCs/>
                <w:noProof/>
                <w:kern w:val="0"/>
                <w14:ligatures w14:val="none"/>
              </w:rPr>
              <w:t>12. Re</w:t>
            </w:r>
            <w:r w:rsidRPr="00991E13">
              <w:rPr>
                <w:rStyle w:val="Hyperlink"/>
                <w:rFonts w:ascii="Times New Roman" w:eastAsia="Times New Roman" w:hAnsi="Times New Roman" w:cs="Times New Roman"/>
                <w:b/>
                <w:bCs/>
                <w:noProof/>
                <w:kern w:val="0"/>
                <w14:ligatures w14:val="none"/>
              </w:rPr>
              <w:noBreakHyphen/>
              <w:t>reading the Six Context Levels Through L1/L2/L3</w:t>
            </w:r>
            <w:r>
              <w:rPr>
                <w:noProof/>
                <w:webHidden/>
              </w:rPr>
              <w:tab/>
            </w:r>
            <w:r>
              <w:rPr>
                <w:noProof/>
                <w:webHidden/>
              </w:rPr>
              <w:fldChar w:fldCharType="begin"/>
            </w:r>
            <w:r>
              <w:rPr>
                <w:noProof/>
                <w:webHidden/>
              </w:rPr>
              <w:instrText xml:space="preserve"> PAGEREF _Toc215316956 \h </w:instrText>
            </w:r>
            <w:r>
              <w:rPr>
                <w:noProof/>
                <w:webHidden/>
              </w:rPr>
            </w:r>
            <w:r>
              <w:rPr>
                <w:noProof/>
                <w:webHidden/>
              </w:rPr>
              <w:fldChar w:fldCharType="separate"/>
            </w:r>
            <w:r>
              <w:rPr>
                <w:noProof/>
                <w:webHidden/>
              </w:rPr>
              <w:t>150</w:t>
            </w:r>
            <w:r>
              <w:rPr>
                <w:noProof/>
                <w:webHidden/>
              </w:rPr>
              <w:fldChar w:fldCharType="end"/>
            </w:r>
          </w:hyperlink>
        </w:p>
        <w:p w14:paraId="2669897F" w14:textId="6D893406" w:rsidR="00AD42B5" w:rsidRDefault="00AD42B5">
          <w:pPr>
            <w:pStyle w:val="TOC2"/>
            <w:tabs>
              <w:tab w:val="right" w:leader="dot" w:pos="10790"/>
            </w:tabs>
            <w:rPr>
              <w:rFonts w:eastAsiaTheme="minorEastAsia"/>
              <w:noProof/>
            </w:rPr>
          </w:pPr>
          <w:hyperlink w:anchor="_Toc215316957" w:history="1">
            <w:r w:rsidRPr="00991E13">
              <w:rPr>
                <w:rStyle w:val="Hyperlink"/>
                <w:rFonts w:ascii="Times New Roman" w:eastAsia="Times New Roman" w:hAnsi="Times New Roman" w:cs="Times New Roman"/>
                <w:b/>
                <w:bCs/>
                <w:noProof/>
                <w:kern w:val="0"/>
                <w14:ligatures w14:val="none"/>
              </w:rPr>
              <w:t>12.1 Downward: why −2 / −1 / 0 look generic or “collapsed”</w:t>
            </w:r>
            <w:r>
              <w:rPr>
                <w:noProof/>
                <w:webHidden/>
              </w:rPr>
              <w:tab/>
            </w:r>
            <w:r>
              <w:rPr>
                <w:noProof/>
                <w:webHidden/>
              </w:rPr>
              <w:fldChar w:fldCharType="begin"/>
            </w:r>
            <w:r>
              <w:rPr>
                <w:noProof/>
                <w:webHidden/>
              </w:rPr>
              <w:instrText xml:space="preserve"> PAGEREF _Toc215316957 \h </w:instrText>
            </w:r>
            <w:r>
              <w:rPr>
                <w:noProof/>
                <w:webHidden/>
              </w:rPr>
            </w:r>
            <w:r>
              <w:rPr>
                <w:noProof/>
                <w:webHidden/>
              </w:rPr>
              <w:fldChar w:fldCharType="separate"/>
            </w:r>
            <w:r>
              <w:rPr>
                <w:noProof/>
                <w:webHidden/>
              </w:rPr>
              <w:t>150</w:t>
            </w:r>
            <w:r>
              <w:rPr>
                <w:noProof/>
                <w:webHidden/>
              </w:rPr>
              <w:fldChar w:fldCharType="end"/>
            </w:r>
          </w:hyperlink>
        </w:p>
        <w:p w14:paraId="39CC88A1" w14:textId="16786E37" w:rsidR="00AD42B5" w:rsidRDefault="00AD42B5">
          <w:pPr>
            <w:pStyle w:val="TOC3"/>
            <w:tabs>
              <w:tab w:val="right" w:leader="dot" w:pos="10790"/>
            </w:tabs>
            <w:rPr>
              <w:rFonts w:eastAsiaTheme="minorEastAsia"/>
              <w:noProof/>
            </w:rPr>
          </w:pPr>
          <w:hyperlink w:anchor="_Toc215316958" w:history="1">
            <w:r w:rsidRPr="00991E13">
              <w:rPr>
                <w:rStyle w:val="Hyperlink"/>
                <w:rFonts w:ascii="Times New Roman" w:eastAsia="Times New Roman" w:hAnsi="Times New Roman" w:cs="Times New Roman"/>
                <w:b/>
                <w:bCs/>
                <w:noProof/>
                <w:kern w:val="0"/>
                <w14:ligatures w14:val="none"/>
              </w:rPr>
              <w:t>12.1.1 We are L3 relative to −2/−1</w:t>
            </w:r>
            <w:r>
              <w:rPr>
                <w:noProof/>
                <w:webHidden/>
              </w:rPr>
              <w:tab/>
            </w:r>
            <w:r>
              <w:rPr>
                <w:noProof/>
                <w:webHidden/>
              </w:rPr>
              <w:fldChar w:fldCharType="begin"/>
            </w:r>
            <w:r>
              <w:rPr>
                <w:noProof/>
                <w:webHidden/>
              </w:rPr>
              <w:instrText xml:space="preserve"> PAGEREF _Toc215316958 \h </w:instrText>
            </w:r>
            <w:r>
              <w:rPr>
                <w:noProof/>
                <w:webHidden/>
              </w:rPr>
            </w:r>
            <w:r>
              <w:rPr>
                <w:noProof/>
                <w:webHidden/>
              </w:rPr>
              <w:fldChar w:fldCharType="separate"/>
            </w:r>
            <w:r>
              <w:rPr>
                <w:noProof/>
                <w:webHidden/>
              </w:rPr>
              <w:t>150</w:t>
            </w:r>
            <w:r>
              <w:rPr>
                <w:noProof/>
                <w:webHidden/>
              </w:rPr>
              <w:fldChar w:fldCharType="end"/>
            </w:r>
          </w:hyperlink>
        </w:p>
        <w:p w14:paraId="76A26ADE" w14:textId="2E60D860" w:rsidR="00AD42B5" w:rsidRDefault="00AD42B5">
          <w:pPr>
            <w:pStyle w:val="TOC3"/>
            <w:tabs>
              <w:tab w:val="right" w:leader="dot" w:pos="10790"/>
            </w:tabs>
            <w:rPr>
              <w:rFonts w:eastAsiaTheme="minorEastAsia"/>
              <w:noProof/>
            </w:rPr>
          </w:pPr>
          <w:hyperlink w:anchor="_Toc215316959" w:history="1">
            <w:r w:rsidRPr="00991E13">
              <w:rPr>
                <w:rStyle w:val="Hyperlink"/>
                <w:rFonts w:ascii="Times New Roman" w:eastAsia="Times New Roman" w:hAnsi="Times New Roman" w:cs="Times New Roman"/>
                <w:b/>
                <w:bCs/>
                <w:noProof/>
                <w:kern w:val="0"/>
                <w14:ligatures w14:val="none"/>
              </w:rPr>
              <w:t>12.1.2 −2: quantum seam and generic particles</w:t>
            </w:r>
            <w:r>
              <w:rPr>
                <w:noProof/>
                <w:webHidden/>
              </w:rPr>
              <w:tab/>
            </w:r>
            <w:r>
              <w:rPr>
                <w:noProof/>
                <w:webHidden/>
              </w:rPr>
              <w:fldChar w:fldCharType="begin"/>
            </w:r>
            <w:r>
              <w:rPr>
                <w:noProof/>
                <w:webHidden/>
              </w:rPr>
              <w:instrText xml:space="preserve"> PAGEREF _Toc215316959 \h </w:instrText>
            </w:r>
            <w:r>
              <w:rPr>
                <w:noProof/>
                <w:webHidden/>
              </w:rPr>
            </w:r>
            <w:r>
              <w:rPr>
                <w:noProof/>
                <w:webHidden/>
              </w:rPr>
              <w:fldChar w:fldCharType="separate"/>
            </w:r>
            <w:r>
              <w:rPr>
                <w:noProof/>
                <w:webHidden/>
              </w:rPr>
              <w:t>151</w:t>
            </w:r>
            <w:r>
              <w:rPr>
                <w:noProof/>
                <w:webHidden/>
              </w:rPr>
              <w:fldChar w:fldCharType="end"/>
            </w:r>
          </w:hyperlink>
        </w:p>
        <w:p w14:paraId="4FEAB372" w14:textId="0CBF2CF6" w:rsidR="00AD42B5" w:rsidRDefault="00AD42B5">
          <w:pPr>
            <w:pStyle w:val="TOC3"/>
            <w:tabs>
              <w:tab w:val="right" w:leader="dot" w:pos="10790"/>
            </w:tabs>
            <w:rPr>
              <w:rFonts w:eastAsiaTheme="minorEastAsia"/>
              <w:noProof/>
            </w:rPr>
          </w:pPr>
          <w:hyperlink w:anchor="_Toc215316960" w:history="1">
            <w:r w:rsidRPr="00991E13">
              <w:rPr>
                <w:rStyle w:val="Hyperlink"/>
                <w:rFonts w:ascii="Times New Roman" w:eastAsia="Times New Roman" w:hAnsi="Times New Roman" w:cs="Times New Roman"/>
                <w:b/>
                <w:bCs/>
                <w:noProof/>
                <w:kern w:val="0"/>
                <w14:ligatures w14:val="none"/>
              </w:rPr>
              <w:t>12.1.3 −1 and 0: micro</w:t>
            </w:r>
            <w:r w:rsidRPr="00991E13">
              <w:rPr>
                <w:rStyle w:val="Hyperlink"/>
                <w:rFonts w:ascii="Times New Roman" w:eastAsia="Times New Roman" w:hAnsi="Times New Roman" w:cs="Times New Roman"/>
                <w:b/>
                <w:bCs/>
                <w:noProof/>
                <w:kern w:val="0"/>
                <w14:ligatures w14:val="none"/>
              </w:rPr>
              <w:noBreakHyphen/>
              <w:t>plexity and UGM parts</w:t>
            </w:r>
            <w:r>
              <w:rPr>
                <w:noProof/>
                <w:webHidden/>
              </w:rPr>
              <w:tab/>
            </w:r>
            <w:r>
              <w:rPr>
                <w:noProof/>
                <w:webHidden/>
              </w:rPr>
              <w:fldChar w:fldCharType="begin"/>
            </w:r>
            <w:r>
              <w:rPr>
                <w:noProof/>
                <w:webHidden/>
              </w:rPr>
              <w:instrText xml:space="preserve"> PAGEREF _Toc215316960 \h </w:instrText>
            </w:r>
            <w:r>
              <w:rPr>
                <w:noProof/>
                <w:webHidden/>
              </w:rPr>
            </w:r>
            <w:r>
              <w:rPr>
                <w:noProof/>
                <w:webHidden/>
              </w:rPr>
              <w:fldChar w:fldCharType="separate"/>
            </w:r>
            <w:r>
              <w:rPr>
                <w:noProof/>
                <w:webHidden/>
              </w:rPr>
              <w:t>152</w:t>
            </w:r>
            <w:r>
              <w:rPr>
                <w:noProof/>
                <w:webHidden/>
              </w:rPr>
              <w:fldChar w:fldCharType="end"/>
            </w:r>
          </w:hyperlink>
        </w:p>
        <w:p w14:paraId="79F2EC5C" w14:textId="5446080F" w:rsidR="00AD42B5" w:rsidRDefault="00AD42B5">
          <w:pPr>
            <w:pStyle w:val="TOC2"/>
            <w:tabs>
              <w:tab w:val="right" w:leader="dot" w:pos="10790"/>
            </w:tabs>
            <w:rPr>
              <w:rFonts w:eastAsiaTheme="minorEastAsia"/>
              <w:noProof/>
            </w:rPr>
          </w:pPr>
          <w:hyperlink w:anchor="_Toc215316961" w:history="1">
            <w:r w:rsidRPr="00991E13">
              <w:rPr>
                <w:rStyle w:val="Hyperlink"/>
                <w:rFonts w:ascii="Times New Roman" w:eastAsia="Times New Roman" w:hAnsi="Times New Roman" w:cs="Times New Roman"/>
                <w:b/>
                <w:bCs/>
                <w:noProof/>
                <w:kern w:val="0"/>
                <w14:ligatures w14:val="none"/>
              </w:rPr>
              <w:t>12.2 Upward: why +1 / +2 / +3 look rich and specific</w:t>
            </w:r>
            <w:r>
              <w:rPr>
                <w:noProof/>
                <w:webHidden/>
              </w:rPr>
              <w:tab/>
            </w:r>
            <w:r>
              <w:rPr>
                <w:noProof/>
                <w:webHidden/>
              </w:rPr>
              <w:fldChar w:fldCharType="begin"/>
            </w:r>
            <w:r>
              <w:rPr>
                <w:noProof/>
                <w:webHidden/>
              </w:rPr>
              <w:instrText xml:space="preserve"> PAGEREF _Toc215316961 \h </w:instrText>
            </w:r>
            <w:r>
              <w:rPr>
                <w:noProof/>
                <w:webHidden/>
              </w:rPr>
            </w:r>
            <w:r>
              <w:rPr>
                <w:noProof/>
                <w:webHidden/>
              </w:rPr>
              <w:fldChar w:fldCharType="separate"/>
            </w:r>
            <w:r>
              <w:rPr>
                <w:noProof/>
                <w:webHidden/>
              </w:rPr>
              <w:t>152</w:t>
            </w:r>
            <w:r>
              <w:rPr>
                <w:noProof/>
                <w:webHidden/>
              </w:rPr>
              <w:fldChar w:fldCharType="end"/>
            </w:r>
          </w:hyperlink>
        </w:p>
        <w:p w14:paraId="77627E5A" w14:textId="04482465" w:rsidR="00AD42B5" w:rsidRDefault="00AD42B5">
          <w:pPr>
            <w:pStyle w:val="TOC3"/>
            <w:tabs>
              <w:tab w:val="right" w:leader="dot" w:pos="10790"/>
            </w:tabs>
            <w:rPr>
              <w:rFonts w:eastAsiaTheme="minorEastAsia"/>
              <w:noProof/>
            </w:rPr>
          </w:pPr>
          <w:hyperlink w:anchor="_Toc215316962" w:history="1">
            <w:r w:rsidRPr="00991E13">
              <w:rPr>
                <w:rStyle w:val="Hyperlink"/>
                <w:rFonts w:ascii="Times New Roman" w:eastAsia="Times New Roman" w:hAnsi="Times New Roman" w:cs="Times New Roman"/>
                <w:b/>
                <w:bCs/>
                <w:noProof/>
                <w:kern w:val="0"/>
                <w14:ligatures w14:val="none"/>
              </w:rPr>
              <w:t>12.2.1 We are L1/L2 relative to +2/+3</w:t>
            </w:r>
            <w:r>
              <w:rPr>
                <w:noProof/>
                <w:webHidden/>
              </w:rPr>
              <w:tab/>
            </w:r>
            <w:r>
              <w:rPr>
                <w:noProof/>
                <w:webHidden/>
              </w:rPr>
              <w:fldChar w:fldCharType="begin"/>
            </w:r>
            <w:r>
              <w:rPr>
                <w:noProof/>
                <w:webHidden/>
              </w:rPr>
              <w:instrText xml:space="preserve"> PAGEREF _Toc215316962 \h </w:instrText>
            </w:r>
            <w:r>
              <w:rPr>
                <w:noProof/>
                <w:webHidden/>
              </w:rPr>
            </w:r>
            <w:r>
              <w:rPr>
                <w:noProof/>
                <w:webHidden/>
              </w:rPr>
              <w:fldChar w:fldCharType="separate"/>
            </w:r>
            <w:r>
              <w:rPr>
                <w:noProof/>
                <w:webHidden/>
              </w:rPr>
              <w:t>152</w:t>
            </w:r>
            <w:r>
              <w:rPr>
                <w:noProof/>
                <w:webHidden/>
              </w:rPr>
              <w:fldChar w:fldCharType="end"/>
            </w:r>
          </w:hyperlink>
        </w:p>
        <w:p w14:paraId="1896497E" w14:textId="114BE3E0" w:rsidR="00AD42B5" w:rsidRDefault="00AD42B5">
          <w:pPr>
            <w:pStyle w:val="TOC3"/>
            <w:tabs>
              <w:tab w:val="right" w:leader="dot" w:pos="10790"/>
            </w:tabs>
            <w:rPr>
              <w:rFonts w:eastAsiaTheme="minorEastAsia"/>
              <w:noProof/>
            </w:rPr>
          </w:pPr>
          <w:hyperlink w:anchor="_Toc215316963" w:history="1">
            <w:r w:rsidRPr="00991E13">
              <w:rPr>
                <w:rStyle w:val="Hyperlink"/>
                <w:rFonts w:ascii="Times New Roman" w:eastAsia="Times New Roman" w:hAnsi="Times New Roman" w:cs="Times New Roman"/>
                <w:b/>
                <w:bCs/>
                <w:noProof/>
                <w:kern w:val="0"/>
                <w14:ligatures w14:val="none"/>
              </w:rPr>
              <w:t>12.2.2 +1: our “space of possibilities” at human scale</w:t>
            </w:r>
            <w:r>
              <w:rPr>
                <w:noProof/>
                <w:webHidden/>
              </w:rPr>
              <w:tab/>
            </w:r>
            <w:r>
              <w:rPr>
                <w:noProof/>
                <w:webHidden/>
              </w:rPr>
              <w:fldChar w:fldCharType="begin"/>
            </w:r>
            <w:r>
              <w:rPr>
                <w:noProof/>
                <w:webHidden/>
              </w:rPr>
              <w:instrText xml:space="preserve"> PAGEREF _Toc215316963 \h </w:instrText>
            </w:r>
            <w:r>
              <w:rPr>
                <w:noProof/>
                <w:webHidden/>
              </w:rPr>
            </w:r>
            <w:r>
              <w:rPr>
                <w:noProof/>
                <w:webHidden/>
              </w:rPr>
              <w:fldChar w:fldCharType="separate"/>
            </w:r>
            <w:r>
              <w:rPr>
                <w:noProof/>
                <w:webHidden/>
              </w:rPr>
              <w:t>153</w:t>
            </w:r>
            <w:r>
              <w:rPr>
                <w:noProof/>
                <w:webHidden/>
              </w:rPr>
              <w:fldChar w:fldCharType="end"/>
            </w:r>
          </w:hyperlink>
        </w:p>
        <w:p w14:paraId="588E37EB" w14:textId="5023D8AB" w:rsidR="00AD42B5" w:rsidRDefault="00AD42B5">
          <w:pPr>
            <w:pStyle w:val="TOC3"/>
            <w:tabs>
              <w:tab w:val="right" w:leader="dot" w:pos="10790"/>
            </w:tabs>
            <w:rPr>
              <w:rFonts w:eastAsiaTheme="minorEastAsia"/>
              <w:noProof/>
            </w:rPr>
          </w:pPr>
          <w:hyperlink w:anchor="_Toc215316964" w:history="1">
            <w:r w:rsidRPr="00991E13">
              <w:rPr>
                <w:rStyle w:val="Hyperlink"/>
                <w:rFonts w:ascii="Times New Roman" w:eastAsia="Times New Roman" w:hAnsi="Times New Roman" w:cs="Times New Roman"/>
                <w:b/>
                <w:bCs/>
                <w:noProof/>
                <w:kern w:val="0"/>
                <w14:ligatures w14:val="none"/>
              </w:rPr>
              <w:t>12.2.3 +2 / +3: specific stars, galaxies, cosmic shells</w:t>
            </w:r>
            <w:r>
              <w:rPr>
                <w:noProof/>
                <w:webHidden/>
              </w:rPr>
              <w:tab/>
            </w:r>
            <w:r>
              <w:rPr>
                <w:noProof/>
                <w:webHidden/>
              </w:rPr>
              <w:fldChar w:fldCharType="begin"/>
            </w:r>
            <w:r>
              <w:rPr>
                <w:noProof/>
                <w:webHidden/>
              </w:rPr>
              <w:instrText xml:space="preserve"> PAGEREF _Toc215316964 \h </w:instrText>
            </w:r>
            <w:r>
              <w:rPr>
                <w:noProof/>
                <w:webHidden/>
              </w:rPr>
            </w:r>
            <w:r>
              <w:rPr>
                <w:noProof/>
                <w:webHidden/>
              </w:rPr>
              <w:fldChar w:fldCharType="separate"/>
            </w:r>
            <w:r>
              <w:rPr>
                <w:noProof/>
                <w:webHidden/>
              </w:rPr>
              <w:t>153</w:t>
            </w:r>
            <w:r>
              <w:rPr>
                <w:noProof/>
                <w:webHidden/>
              </w:rPr>
              <w:fldChar w:fldCharType="end"/>
            </w:r>
          </w:hyperlink>
        </w:p>
        <w:p w14:paraId="630427B5" w14:textId="3C5332C9" w:rsidR="00AD42B5" w:rsidRDefault="00AD42B5">
          <w:pPr>
            <w:pStyle w:val="TOC2"/>
            <w:tabs>
              <w:tab w:val="right" w:leader="dot" w:pos="10790"/>
            </w:tabs>
            <w:rPr>
              <w:rFonts w:eastAsiaTheme="minorEastAsia"/>
              <w:noProof/>
            </w:rPr>
          </w:pPr>
          <w:hyperlink w:anchor="_Toc215316965" w:history="1">
            <w:r w:rsidRPr="00991E13">
              <w:rPr>
                <w:rStyle w:val="Hyperlink"/>
                <w:rFonts w:ascii="Times New Roman" w:eastAsia="Times New Roman" w:hAnsi="Times New Roman" w:cs="Times New Roman"/>
                <w:b/>
                <w:bCs/>
                <w:noProof/>
                <w:kern w:val="0"/>
                <w14:ligatures w14:val="none"/>
              </w:rPr>
              <w:t>12.3 GM Seams Reinterpreted</w:t>
            </w:r>
            <w:r>
              <w:rPr>
                <w:noProof/>
                <w:webHidden/>
              </w:rPr>
              <w:tab/>
            </w:r>
            <w:r>
              <w:rPr>
                <w:noProof/>
                <w:webHidden/>
              </w:rPr>
              <w:fldChar w:fldCharType="begin"/>
            </w:r>
            <w:r>
              <w:rPr>
                <w:noProof/>
                <w:webHidden/>
              </w:rPr>
              <w:instrText xml:space="preserve"> PAGEREF _Toc215316965 \h </w:instrText>
            </w:r>
            <w:r>
              <w:rPr>
                <w:noProof/>
                <w:webHidden/>
              </w:rPr>
            </w:r>
            <w:r>
              <w:rPr>
                <w:noProof/>
                <w:webHidden/>
              </w:rPr>
              <w:fldChar w:fldCharType="separate"/>
            </w:r>
            <w:r>
              <w:rPr>
                <w:noProof/>
                <w:webHidden/>
              </w:rPr>
              <w:t>154</w:t>
            </w:r>
            <w:r>
              <w:rPr>
                <w:noProof/>
                <w:webHidden/>
              </w:rPr>
              <w:fldChar w:fldCharType="end"/>
            </w:r>
          </w:hyperlink>
        </w:p>
        <w:p w14:paraId="317435D4" w14:textId="703B1616" w:rsidR="00AD42B5" w:rsidRDefault="00AD42B5">
          <w:pPr>
            <w:pStyle w:val="TOC3"/>
            <w:tabs>
              <w:tab w:val="right" w:leader="dot" w:pos="10790"/>
            </w:tabs>
            <w:rPr>
              <w:rFonts w:eastAsiaTheme="minorEastAsia"/>
              <w:noProof/>
            </w:rPr>
          </w:pPr>
          <w:hyperlink w:anchor="_Toc215316966" w:history="1">
            <w:r w:rsidRPr="00991E13">
              <w:rPr>
                <w:rStyle w:val="Hyperlink"/>
                <w:rFonts w:ascii="Times New Roman" w:eastAsia="Times New Roman" w:hAnsi="Times New Roman" w:cs="Times New Roman"/>
                <w:b/>
                <w:bCs/>
                <w:noProof/>
                <w:kern w:val="0"/>
                <w14:ligatures w14:val="none"/>
              </w:rPr>
              <w:t>12.3.1 GM as balanced L1/L2 role</w:t>
            </w:r>
            <w:r>
              <w:rPr>
                <w:noProof/>
                <w:webHidden/>
              </w:rPr>
              <w:tab/>
            </w:r>
            <w:r>
              <w:rPr>
                <w:noProof/>
                <w:webHidden/>
              </w:rPr>
              <w:fldChar w:fldCharType="begin"/>
            </w:r>
            <w:r>
              <w:rPr>
                <w:noProof/>
                <w:webHidden/>
              </w:rPr>
              <w:instrText xml:space="preserve"> PAGEREF _Toc215316966 \h </w:instrText>
            </w:r>
            <w:r>
              <w:rPr>
                <w:noProof/>
                <w:webHidden/>
              </w:rPr>
            </w:r>
            <w:r>
              <w:rPr>
                <w:noProof/>
                <w:webHidden/>
              </w:rPr>
              <w:fldChar w:fldCharType="separate"/>
            </w:r>
            <w:r>
              <w:rPr>
                <w:noProof/>
                <w:webHidden/>
              </w:rPr>
              <w:t>154</w:t>
            </w:r>
            <w:r>
              <w:rPr>
                <w:noProof/>
                <w:webHidden/>
              </w:rPr>
              <w:fldChar w:fldCharType="end"/>
            </w:r>
          </w:hyperlink>
        </w:p>
        <w:p w14:paraId="5241CF25" w14:textId="7F2CFD0C" w:rsidR="00AD42B5" w:rsidRDefault="00AD42B5">
          <w:pPr>
            <w:pStyle w:val="TOC3"/>
            <w:tabs>
              <w:tab w:val="right" w:leader="dot" w:pos="10790"/>
            </w:tabs>
            <w:rPr>
              <w:rFonts w:eastAsiaTheme="minorEastAsia"/>
              <w:noProof/>
            </w:rPr>
          </w:pPr>
          <w:hyperlink w:anchor="_Toc215316967" w:history="1">
            <w:r w:rsidRPr="00991E13">
              <w:rPr>
                <w:rStyle w:val="Hyperlink"/>
                <w:rFonts w:ascii="Times New Roman" w:eastAsia="Times New Roman" w:hAnsi="Times New Roman" w:cs="Times New Roman"/>
                <w:b/>
                <w:bCs/>
                <w:noProof/>
                <w:kern w:val="0"/>
                <w14:ligatures w14:val="none"/>
              </w:rPr>
              <w:t>12.3.2 Why GM worked at the seams we found</w:t>
            </w:r>
            <w:r>
              <w:rPr>
                <w:noProof/>
                <w:webHidden/>
              </w:rPr>
              <w:tab/>
            </w:r>
            <w:r>
              <w:rPr>
                <w:noProof/>
                <w:webHidden/>
              </w:rPr>
              <w:fldChar w:fldCharType="begin"/>
            </w:r>
            <w:r>
              <w:rPr>
                <w:noProof/>
                <w:webHidden/>
              </w:rPr>
              <w:instrText xml:space="preserve"> PAGEREF _Toc215316967 \h </w:instrText>
            </w:r>
            <w:r>
              <w:rPr>
                <w:noProof/>
                <w:webHidden/>
              </w:rPr>
            </w:r>
            <w:r>
              <w:rPr>
                <w:noProof/>
                <w:webHidden/>
              </w:rPr>
              <w:fldChar w:fldCharType="separate"/>
            </w:r>
            <w:r>
              <w:rPr>
                <w:noProof/>
                <w:webHidden/>
              </w:rPr>
              <w:t>154</w:t>
            </w:r>
            <w:r>
              <w:rPr>
                <w:noProof/>
                <w:webHidden/>
              </w:rPr>
              <w:fldChar w:fldCharType="end"/>
            </w:r>
          </w:hyperlink>
        </w:p>
        <w:p w14:paraId="41B4A312" w14:textId="769B3EFC" w:rsidR="00AD42B5" w:rsidRDefault="00AD42B5">
          <w:pPr>
            <w:pStyle w:val="TOC2"/>
            <w:tabs>
              <w:tab w:val="right" w:leader="dot" w:pos="10790"/>
            </w:tabs>
            <w:rPr>
              <w:rFonts w:eastAsiaTheme="minorEastAsia"/>
              <w:noProof/>
            </w:rPr>
          </w:pPr>
          <w:hyperlink w:anchor="_Toc215316968" w:history="1">
            <w:r w:rsidRPr="00991E13">
              <w:rPr>
                <w:rStyle w:val="Hyperlink"/>
                <w:rFonts w:ascii="Times New Roman" w:eastAsia="Times New Roman" w:hAnsi="Times New Roman" w:cs="Times New Roman"/>
                <w:b/>
                <w:bCs/>
                <w:noProof/>
                <w:kern w:val="0"/>
                <w14:ligatures w14:val="none"/>
              </w:rPr>
              <w:t>12.4 Dimension Budgets &amp; L</w:t>
            </w:r>
            <w:r w:rsidRPr="00991E13">
              <w:rPr>
                <w:rStyle w:val="Hyperlink"/>
                <w:rFonts w:ascii="Times New Roman" w:eastAsia="Times New Roman" w:hAnsi="Times New Roman" w:cs="Times New Roman"/>
                <w:b/>
                <w:bCs/>
                <w:noProof/>
                <w:kern w:val="0"/>
                <w14:ligatures w14:val="none"/>
              </w:rPr>
              <w:noBreakHyphen/>
              <w:t>roles</w:t>
            </w:r>
            <w:r>
              <w:rPr>
                <w:noProof/>
                <w:webHidden/>
              </w:rPr>
              <w:tab/>
            </w:r>
            <w:r>
              <w:rPr>
                <w:noProof/>
                <w:webHidden/>
              </w:rPr>
              <w:fldChar w:fldCharType="begin"/>
            </w:r>
            <w:r>
              <w:rPr>
                <w:noProof/>
                <w:webHidden/>
              </w:rPr>
              <w:instrText xml:space="preserve"> PAGEREF _Toc215316968 \h </w:instrText>
            </w:r>
            <w:r>
              <w:rPr>
                <w:noProof/>
                <w:webHidden/>
              </w:rPr>
            </w:r>
            <w:r>
              <w:rPr>
                <w:noProof/>
                <w:webHidden/>
              </w:rPr>
              <w:fldChar w:fldCharType="separate"/>
            </w:r>
            <w:r>
              <w:rPr>
                <w:noProof/>
                <w:webHidden/>
              </w:rPr>
              <w:t>155</w:t>
            </w:r>
            <w:r>
              <w:rPr>
                <w:noProof/>
                <w:webHidden/>
              </w:rPr>
              <w:fldChar w:fldCharType="end"/>
            </w:r>
          </w:hyperlink>
        </w:p>
        <w:p w14:paraId="49E0C134" w14:textId="01D4B7EB" w:rsidR="00AD42B5" w:rsidRDefault="00AD42B5">
          <w:pPr>
            <w:pStyle w:val="TOC3"/>
            <w:tabs>
              <w:tab w:val="right" w:leader="dot" w:pos="10790"/>
            </w:tabs>
            <w:rPr>
              <w:rFonts w:eastAsiaTheme="minorEastAsia"/>
              <w:noProof/>
            </w:rPr>
          </w:pPr>
          <w:hyperlink w:anchor="_Toc215316969" w:history="1">
            <w:r w:rsidRPr="00991E13">
              <w:rPr>
                <w:rStyle w:val="Hyperlink"/>
                <w:rFonts w:ascii="Times New Roman" w:eastAsia="Times New Roman" w:hAnsi="Times New Roman" w:cs="Times New Roman"/>
                <w:b/>
                <w:bCs/>
                <w:noProof/>
                <w:kern w:val="0"/>
                <w14:ligatures w14:val="none"/>
              </w:rPr>
              <w:t>12.4.1 Inner differences + outer container</w:t>
            </w:r>
            <w:r>
              <w:rPr>
                <w:noProof/>
                <w:webHidden/>
              </w:rPr>
              <w:tab/>
            </w:r>
            <w:r>
              <w:rPr>
                <w:noProof/>
                <w:webHidden/>
              </w:rPr>
              <w:fldChar w:fldCharType="begin"/>
            </w:r>
            <w:r>
              <w:rPr>
                <w:noProof/>
                <w:webHidden/>
              </w:rPr>
              <w:instrText xml:space="preserve"> PAGEREF _Toc215316969 \h </w:instrText>
            </w:r>
            <w:r>
              <w:rPr>
                <w:noProof/>
                <w:webHidden/>
              </w:rPr>
            </w:r>
            <w:r>
              <w:rPr>
                <w:noProof/>
                <w:webHidden/>
              </w:rPr>
              <w:fldChar w:fldCharType="separate"/>
            </w:r>
            <w:r>
              <w:rPr>
                <w:noProof/>
                <w:webHidden/>
              </w:rPr>
              <w:t>155</w:t>
            </w:r>
            <w:r>
              <w:rPr>
                <w:noProof/>
                <w:webHidden/>
              </w:rPr>
              <w:fldChar w:fldCharType="end"/>
            </w:r>
          </w:hyperlink>
        </w:p>
        <w:p w14:paraId="4E60D5A9" w14:textId="1C1CAB42" w:rsidR="00AD42B5" w:rsidRDefault="00AD42B5">
          <w:pPr>
            <w:pStyle w:val="TOC3"/>
            <w:tabs>
              <w:tab w:val="right" w:leader="dot" w:pos="10790"/>
            </w:tabs>
            <w:rPr>
              <w:rFonts w:eastAsiaTheme="minorEastAsia"/>
              <w:noProof/>
            </w:rPr>
          </w:pPr>
          <w:hyperlink w:anchor="_Toc215316970" w:history="1">
            <w:r w:rsidRPr="00991E13">
              <w:rPr>
                <w:rStyle w:val="Hyperlink"/>
                <w:rFonts w:ascii="Times New Roman" w:eastAsia="Times New Roman" w:hAnsi="Times New Roman" w:cs="Times New Roman"/>
                <w:b/>
                <w:bCs/>
                <w:noProof/>
                <w:kern w:val="0"/>
                <w14:ligatures w14:val="none"/>
              </w:rPr>
              <w:t xml:space="preserve">12.4.2 Why </w:t>
            </w:r>
            <m:oMath>
              <m:r>
                <m:rPr>
                  <m:sty m:val="bi"/>
                </m:rPr>
                <w:rPr>
                  <w:rStyle w:val="Hyperlink"/>
                  <w:rFonts w:ascii="Cambria Math" w:eastAsia="Times New Roman" w:hAnsi="Cambria Math" w:cs="Times New Roman"/>
                  <w:noProof/>
                  <w:kern w:val="0"/>
                  <w14:ligatures w14:val="none"/>
                </w:rPr>
                <m:t>d-kbulk+d+kboundary≈5</m:t>
              </m:r>
            </m:oMath>
            <w:r>
              <w:rPr>
                <w:noProof/>
                <w:webHidden/>
              </w:rPr>
              <w:tab/>
            </w:r>
            <w:r>
              <w:rPr>
                <w:noProof/>
                <w:webHidden/>
              </w:rPr>
              <w:fldChar w:fldCharType="begin"/>
            </w:r>
            <w:r>
              <w:rPr>
                <w:noProof/>
                <w:webHidden/>
              </w:rPr>
              <w:instrText xml:space="preserve"> PAGEREF _Toc215316970 \h </w:instrText>
            </w:r>
            <w:r>
              <w:rPr>
                <w:noProof/>
                <w:webHidden/>
              </w:rPr>
            </w:r>
            <w:r>
              <w:rPr>
                <w:noProof/>
                <w:webHidden/>
              </w:rPr>
              <w:fldChar w:fldCharType="separate"/>
            </w:r>
            <w:r>
              <w:rPr>
                <w:noProof/>
                <w:webHidden/>
              </w:rPr>
              <w:t>156</w:t>
            </w:r>
            <w:r>
              <w:rPr>
                <w:noProof/>
                <w:webHidden/>
              </w:rPr>
              <w:fldChar w:fldCharType="end"/>
            </w:r>
          </w:hyperlink>
        </w:p>
        <w:p w14:paraId="73F19234" w14:textId="22892342" w:rsidR="00AD42B5" w:rsidRDefault="00AD42B5">
          <w:pPr>
            <w:pStyle w:val="TOC3"/>
            <w:tabs>
              <w:tab w:val="right" w:leader="dot" w:pos="10790"/>
            </w:tabs>
            <w:rPr>
              <w:rFonts w:eastAsiaTheme="minorEastAsia"/>
              <w:noProof/>
            </w:rPr>
          </w:pPr>
          <w:hyperlink w:anchor="_Toc215316971" w:history="1">
            <w:r w:rsidRPr="00991E13">
              <w:rPr>
                <w:rStyle w:val="Hyperlink"/>
                <w:rFonts w:ascii="Times New Roman" w:eastAsia="Times New Roman" w:hAnsi="Times New Roman" w:cs="Times New Roman"/>
                <w:b/>
                <w:bCs/>
                <w:noProof/>
                <w:kern w:val="0"/>
                <w14:ligatures w14:val="none"/>
              </w:rPr>
              <w:t xml:space="preserve">13. AR vs Materialism: How to </w:t>
            </w:r>
            <w:r w:rsidRPr="00991E13">
              <w:rPr>
                <w:rStyle w:val="Hyperlink"/>
                <w:rFonts w:ascii="Times New Roman" w:eastAsia="Times New Roman" w:hAnsi="Times New Roman" w:cs="Times New Roman"/>
                <w:b/>
                <w:bCs/>
                <w:i/>
                <w:iCs/>
                <w:noProof/>
                <w:kern w:val="0"/>
                <w14:ligatures w14:val="none"/>
              </w:rPr>
              <w:t>Use</w:t>
            </w:r>
            <w:r w:rsidRPr="00991E13">
              <w:rPr>
                <w:rStyle w:val="Hyperlink"/>
                <w:rFonts w:ascii="Times New Roman" w:eastAsia="Times New Roman" w:hAnsi="Times New Roman" w:cs="Times New Roman"/>
                <w:b/>
                <w:bCs/>
                <w:noProof/>
                <w:kern w:val="0"/>
                <w14:ligatures w14:val="none"/>
              </w:rPr>
              <w:t xml:space="preserve"> This Theory</w:t>
            </w:r>
            <w:r>
              <w:rPr>
                <w:noProof/>
                <w:webHidden/>
              </w:rPr>
              <w:tab/>
            </w:r>
            <w:r>
              <w:rPr>
                <w:noProof/>
                <w:webHidden/>
              </w:rPr>
              <w:fldChar w:fldCharType="begin"/>
            </w:r>
            <w:r>
              <w:rPr>
                <w:noProof/>
                <w:webHidden/>
              </w:rPr>
              <w:instrText xml:space="preserve"> PAGEREF _Toc215316971 \h </w:instrText>
            </w:r>
            <w:r>
              <w:rPr>
                <w:noProof/>
                <w:webHidden/>
              </w:rPr>
            </w:r>
            <w:r>
              <w:rPr>
                <w:noProof/>
                <w:webHidden/>
              </w:rPr>
              <w:fldChar w:fldCharType="separate"/>
            </w:r>
            <w:r>
              <w:rPr>
                <w:noProof/>
                <w:webHidden/>
              </w:rPr>
              <w:t>157</w:t>
            </w:r>
            <w:r>
              <w:rPr>
                <w:noProof/>
                <w:webHidden/>
              </w:rPr>
              <w:fldChar w:fldCharType="end"/>
            </w:r>
          </w:hyperlink>
        </w:p>
        <w:p w14:paraId="1582BE9E" w14:textId="481234DD" w:rsidR="00AD42B5" w:rsidRDefault="00AD42B5">
          <w:pPr>
            <w:pStyle w:val="TOC2"/>
            <w:tabs>
              <w:tab w:val="right" w:leader="dot" w:pos="10790"/>
            </w:tabs>
            <w:rPr>
              <w:rFonts w:eastAsiaTheme="minorEastAsia"/>
              <w:noProof/>
            </w:rPr>
          </w:pPr>
          <w:hyperlink w:anchor="_Toc215316972" w:history="1">
            <w:r w:rsidRPr="00991E13">
              <w:rPr>
                <w:rStyle w:val="Hyperlink"/>
                <w:rFonts w:ascii="Times New Roman" w:eastAsia="Times New Roman" w:hAnsi="Times New Roman" w:cs="Times New Roman"/>
                <w:b/>
                <w:bCs/>
                <w:noProof/>
                <w:kern w:val="0"/>
                <w14:ligatures w14:val="none"/>
              </w:rPr>
              <w:t>13.1 The standard materialist picture</w:t>
            </w:r>
            <w:r>
              <w:rPr>
                <w:noProof/>
                <w:webHidden/>
              </w:rPr>
              <w:tab/>
            </w:r>
            <w:r>
              <w:rPr>
                <w:noProof/>
                <w:webHidden/>
              </w:rPr>
              <w:fldChar w:fldCharType="begin"/>
            </w:r>
            <w:r>
              <w:rPr>
                <w:noProof/>
                <w:webHidden/>
              </w:rPr>
              <w:instrText xml:space="preserve"> PAGEREF _Toc215316972 \h </w:instrText>
            </w:r>
            <w:r>
              <w:rPr>
                <w:noProof/>
                <w:webHidden/>
              </w:rPr>
            </w:r>
            <w:r>
              <w:rPr>
                <w:noProof/>
                <w:webHidden/>
              </w:rPr>
              <w:fldChar w:fldCharType="separate"/>
            </w:r>
            <w:r>
              <w:rPr>
                <w:noProof/>
                <w:webHidden/>
              </w:rPr>
              <w:t>157</w:t>
            </w:r>
            <w:r>
              <w:rPr>
                <w:noProof/>
                <w:webHidden/>
              </w:rPr>
              <w:fldChar w:fldCharType="end"/>
            </w:r>
          </w:hyperlink>
        </w:p>
        <w:p w14:paraId="53D77243" w14:textId="1DE23BB8" w:rsidR="00AD42B5" w:rsidRDefault="00AD42B5">
          <w:pPr>
            <w:pStyle w:val="TOC3"/>
            <w:tabs>
              <w:tab w:val="right" w:leader="dot" w:pos="10790"/>
            </w:tabs>
            <w:rPr>
              <w:rFonts w:eastAsiaTheme="minorEastAsia"/>
              <w:noProof/>
            </w:rPr>
          </w:pPr>
          <w:hyperlink w:anchor="_Toc215316973" w:history="1">
            <w:r w:rsidRPr="00991E13">
              <w:rPr>
                <w:rStyle w:val="Hyperlink"/>
                <w:rFonts w:ascii="Times New Roman" w:eastAsia="Times New Roman" w:hAnsi="Times New Roman" w:cs="Times New Roman"/>
                <w:b/>
                <w:bCs/>
                <w:noProof/>
                <w:kern w:val="0"/>
                <w14:ligatures w14:val="none"/>
              </w:rPr>
              <w:t>13.1.1 Objects in a pre-given spacetime</w:t>
            </w:r>
            <w:r>
              <w:rPr>
                <w:noProof/>
                <w:webHidden/>
              </w:rPr>
              <w:tab/>
            </w:r>
            <w:r>
              <w:rPr>
                <w:noProof/>
                <w:webHidden/>
              </w:rPr>
              <w:fldChar w:fldCharType="begin"/>
            </w:r>
            <w:r>
              <w:rPr>
                <w:noProof/>
                <w:webHidden/>
              </w:rPr>
              <w:instrText xml:space="preserve"> PAGEREF _Toc215316973 \h </w:instrText>
            </w:r>
            <w:r>
              <w:rPr>
                <w:noProof/>
                <w:webHidden/>
              </w:rPr>
            </w:r>
            <w:r>
              <w:rPr>
                <w:noProof/>
                <w:webHidden/>
              </w:rPr>
              <w:fldChar w:fldCharType="separate"/>
            </w:r>
            <w:r>
              <w:rPr>
                <w:noProof/>
                <w:webHidden/>
              </w:rPr>
              <w:t>157</w:t>
            </w:r>
            <w:r>
              <w:rPr>
                <w:noProof/>
                <w:webHidden/>
              </w:rPr>
              <w:fldChar w:fldCharType="end"/>
            </w:r>
          </w:hyperlink>
        </w:p>
        <w:p w14:paraId="0B475D65" w14:textId="7755F98A" w:rsidR="00AD42B5" w:rsidRDefault="00AD42B5">
          <w:pPr>
            <w:pStyle w:val="TOC3"/>
            <w:tabs>
              <w:tab w:val="right" w:leader="dot" w:pos="10790"/>
            </w:tabs>
            <w:rPr>
              <w:rFonts w:eastAsiaTheme="minorEastAsia"/>
              <w:noProof/>
            </w:rPr>
          </w:pPr>
          <w:hyperlink w:anchor="_Toc215316974" w:history="1">
            <w:r w:rsidRPr="00991E13">
              <w:rPr>
                <w:rStyle w:val="Hyperlink"/>
                <w:rFonts w:ascii="Times New Roman" w:eastAsia="Times New Roman" w:hAnsi="Times New Roman" w:cs="Times New Roman"/>
                <w:b/>
                <w:bCs/>
                <w:noProof/>
                <w:kern w:val="0"/>
                <w14:ligatures w14:val="none"/>
              </w:rPr>
              <w:t>13.1.2 Correlations as secondary</w:t>
            </w:r>
            <w:r>
              <w:rPr>
                <w:noProof/>
                <w:webHidden/>
              </w:rPr>
              <w:tab/>
            </w:r>
            <w:r>
              <w:rPr>
                <w:noProof/>
                <w:webHidden/>
              </w:rPr>
              <w:fldChar w:fldCharType="begin"/>
            </w:r>
            <w:r>
              <w:rPr>
                <w:noProof/>
                <w:webHidden/>
              </w:rPr>
              <w:instrText xml:space="preserve"> PAGEREF _Toc215316974 \h </w:instrText>
            </w:r>
            <w:r>
              <w:rPr>
                <w:noProof/>
                <w:webHidden/>
              </w:rPr>
            </w:r>
            <w:r>
              <w:rPr>
                <w:noProof/>
                <w:webHidden/>
              </w:rPr>
              <w:fldChar w:fldCharType="separate"/>
            </w:r>
            <w:r>
              <w:rPr>
                <w:noProof/>
                <w:webHidden/>
              </w:rPr>
              <w:t>158</w:t>
            </w:r>
            <w:r>
              <w:rPr>
                <w:noProof/>
                <w:webHidden/>
              </w:rPr>
              <w:fldChar w:fldCharType="end"/>
            </w:r>
          </w:hyperlink>
        </w:p>
        <w:p w14:paraId="4BD69221" w14:textId="68686D05" w:rsidR="00AD42B5" w:rsidRDefault="00AD42B5">
          <w:pPr>
            <w:pStyle w:val="TOC3"/>
            <w:tabs>
              <w:tab w:val="right" w:leader="dot" w:pos="10790"/>
            </w:tabs>
            <w:rPr>
              <w:rFonts w:eastAsiaTheme="minorEastAsia"/>
              <w:noProof/>
            </w:rPr>
          </w:pPr>
          <w:hyperlink w:anchor="_Toc215316975" w:history="1">
            <w:r w:rsidRPr="00991E13">
              <w:rPr>
                <w:rStyle w:val="Hyperlink"/>
                <w:rFonts w:ascii="Times New Roman" w:eastAsia="Times New Roman" w:hAnsi="Times New Roman" w:cs="Times New Roman"/>
                <w:b/>
                <w:bCs/>
                <w:noProof/>
                <w:kern w:val="0"/>
                <w14:ligatures w14:val="none"/>
              </w:rPr>
              <w:t>13.1.3 Intuitive consequences</w:t>
            </w:r>
            <w:r>
              <w:rPr>
                <w:noProof/>
                <w:webHidden/>
              </w:rPr>
              <w:tab/>
            </w:r>
            <w:r>
              <w:rPr>
                <w:noProof/>
                <w:webHidden/>
              </w:rPr>
              <w:fldChar w:fldCharType="begin"/>
            </w:r>
            <w:r>
              <w:rPr>
                <w:noProof/>
                <w:webHidden/>
              </w:rPr>
              <w:instrText xml:space="preserve"> PAGEREF _Toc215316975 \h </w:instrText>
            </w:r>
            <w:r>
              <w:rPr>
                <w:noProof/>
                <w:webHidden/>
              </w:rPr>
            </w:r>
            <w:r>
              <w:rPr>
                <w:noProof/>
                <w:webHidden/>
              </w:rPr>
              <w:fldChar w:fldCharType="separate"/>
            </w:r>
            <w:r>
              <w:rPr>
                <w:noProof/>
                <w:webHidden/>
              </w:rPr>
              <w:t>158</w:t>
            </w:r>
            <w:r>
              <w:rPr>
                <w:noProof/>
                <w:webHidden/>
              </w:rPr>
              <w:fldChar w:fldCharType="end"/>
            </w:r>
          </w:hyperlink>
        </w:p>
        <w:p w14:paraId="01B0DCCD" w14:textId="5F2E048C" w:rsidR="00AD42B5" w:rsidRDefault="00AD42B5">
          <w:pPr>
            <w:pStyle w:val="TOC2"/>
            <w:tabs>
              <w:tab w:val="right" w:leader="dot" w:pos="10790"/>
            </w:tabs>
            <w:rPr>
              <w:rFonts w:eastAsiaTheme="minorEastAsia"/>
              <w:noProof/>
            </w:rPr>
          </w:pPr>
          <w:hyperlink w:anchor="_Toc215316976" w:history="1">
            <w:r w:rsidRPr="00991E13">
              <w:rPr>
                <w:rStyle w:val="Hyperlink"/>
                <w:rFonts w:ascii="Times New Roman" w:eastAsia="Times New Roman" w:hAnsi="Times New Roman" w:cs="Times New Roman"/>
                <w:b/>
                <w:bCs/>
                <w:noProof/>
                <w:kern w:val="0"/>
                <w14:ligatures w14:val="none"/>
              </w:rPr>
              <w:t>13.2 The AR picture: experiences-of-time and roles</w:t>
            </w:r>
            <w:r>
              <w:rPr>
                <w:noProof/>
                <w:webHidden/>
              </w:rPr>
              <w:tab/>
            </w:r>
            <w:r>
              <w:rPr>
                <w:noProof/>
                <w:webHidden/>
              </w:rPr>
              <w:fldChar w:fldCharType="begin"/>
            </w:r>
            <w:r>
              <w:rPr>
                <w:noProof/>
                <w:webHidden/>
              </w:rPr>
              <w:instrText xml:space="preserve"> PAGEREF _Toc215316976 \h </w:instrText>
            </w:r>
            <w:r>
              <w:rPr>
                <w:noProof/>
                <w:webHidden/>
              </w:rPr>
            </w:r>
            <w:r>
              <w:rPr>
                <w:noProof/>
                <w:webHidden/>
              </w:rPr>
              <w:fldChar w:fldCharType="separate"/>
            </w:r>
            <w:r>
              <w:rPr>
                <w:noProof/>
                <w:webHidden/>
              </w:rPr>
              <w:t>159</w:t>
            </w:r>
            <w:r>
              <w:rPr>
                <w:noProof/>
                <w:webHidden/>
              </w:rPr>
              <w:fldChar w:fldCharType="end"/>
            </w:r>
          </w:hyperlink>
        </w:p>
        <w:p w14:paraId="79134BA8" w14:textId="2E2993BE" w:rsidR="00AD42B5" w:rsidRDefault="00AD42B5">
          <w:pPr>
            <w:pStyle w:val="TOC3"/>
            <w:tabs>
              <w:tab w:val="right" w:leader="dot" w:pos="10790"/>
            </w:tabs>
            <w:rPr>
              <w:rFonts w:eastAsiaTheme="minorEastAsia"/>
              <w:noProof/>
            </w:rPr>
          </w:pPr>
          <w:hyperlink w:anchor="_Toc215316977" w:history="1">
            <w:r w:rsidRPr="00991E13">
              <w:rPr>
                <w:rStyle w:val="Hyperlink"/>
                <w:rFonts w:ascii="Times New Roman" w:eastAsia="Times New Roman" w:hAnsi="Times New Roman" w:cs="Times New Roman"/>
                <w:b/>
                <w:bCs/>
                <w:noProof/>
                <w:kern w:val="0"/>
                <w14:ligatures w14:val="none"/>
              </w:rPr>
              <w:t>13.2.1 Experiences-of-time are primary</w:t>
            </w:r>
            <w:r>
              <w:rPr>
                <w:noProof/>
                <w:webHidden/>
              </w:rPr>
              <w:tab/>
            </w:r>
            <w:r>
              <w:rPr>
                <w:noProof/>
                <w:webHidden/>
              </w:rPr>
              <w:fldChar w:fldCharType="begin"/>
            </w:r>
            <w:r>
              <w:rPr>
                <w:noProof/>
                <w:webHidden/>
              </w:rPr>
              <w:instrText xml:space="preserve"> PAGEREF _Toc215316977 \h </w:instrText>
            </w:r>
            <w:r>
              <w:rPr>
                <w:noProof/>
                <w:webHidden/>
              </w:rPr>
            </w:r>
            <w:r>
              <w:rPr>
                <w:noProof/>
                <w:webHidden/>
              </w:rPr>
              <w:fldChar w:fldCharType="separate"/>
            </w:r>
            <w:r>
              <w:rPr>
                <w:noProof/>
                <w:webHidden/>
              </w:rPr>
              <w:t>159</w:t>
            </w:r>
            <w:r>
              <w:rPr>
                <w:noProof/>
                <w:webHidden/>
              </w:rPr>
              <w:fldChar w:fldCharType="end"/>
            </w:r>
          </w:hyperlink>
        </w:p>
        <w:p w14:paraId="744A6C28" w14:textId="3440F63B" w:rsidR="00AD42B5" w:rsidRDefault="00AD42B5">
          <w:pPr>
            <w:pStyle w:val="TOC3"/>
            <w:tabs>
              <w:tab w:val="right" w:leader="dot" w:pos="10790"/>
            </w:tabs>
            <w:rPr>
              <w:rFonts w:eastAsiaTheme="minorEastAsia"/>
              <w:noProof/>
            </w:rPr>
          </w:pPr>
          <w:hyperlink w:anchor="_Toc215316978" w:history="1">
            <w:r w:rsidRPr="00991E13">
              <w:rPr>
                <w:rStyle w:val="Hyperlink"/>
                <w:rFonts w:ascii="Times New Roman" w:eastAsia="Times New Roman" w:hAnsi="Times New Roman" w:cs="Times New Roman"/>
                <w:b/>
                <w:bCs/>
                <w:noProof/>
                <w:kern w:val="0"/>
                <w14:ligatures w14:val="none"/>
              </w:rPr>
              <w:t>13.2.2 Space as encoded futures, not a container</w:t>
            </w:r>
            <w:r>
              <w:rPr>
                <w:noProof/>
                <w:webHidden/>
              </w:rPr>
              <w:tab/>
            </w:r>
            <w:r>
              <w:rPr>
                <w:noProof/>
                <w:webHidden/>
              </w:rPr>
              <w:fldChar w:fldCharType="begin"/>
            </w:r>
            <w:r>
              <w:rPr>
                <w:noProof/>
                <w:webHidden/>
              </w:rPr>
              <w:instrText xml:space="preserve"> PAGEREF _Toc215316978 \h </w:instrText>
            </w:r>
            <w:r>
              <w:rPr>
                <w:noProof/>
                <w:webHidden/>
              </w:rPr>
            </w:r>
            <w:r>
              <w:rPr>
                <w:noProof/>
                <w:webHidden/>
              </w:rPr>
              <w:fldChar w:fldCharType="separate"/>
            </w:r>
            <w:r>
              <w:rPr>
                <w:noProof/>
                <w:webHidden/>
              </w:rPr>
              <w:t>159</w:t>
            </w:r>
            <w:r>
              <w:rPr>
                <w:noProof/>
                <w:webHidden/>
              </w:rPr>
              <w:fldChar w:fldCharType="end"/>
            </w:r>
          </w:hyperlink>
        </w:p>
        <w:p w14:paraId="662442AD" w14:textId="306227AA" w:rsidR="00AD42B5" w:rsidRDefault="00AD42B5">
          <w:pPr>
            <w:pStyle w:val="TOC3"/>
            <w:tabs>
              <w:tab w:val="right" w:leader="dot" w:pos="10790"/>
            </w:tabs>
            <w:rPr>
              <w:rFonts w:eastAsiaTheme="minorEastAsia"/>
              <w:noProof/>
            </w:rPr>
          </w:pPr>
          <w:hyperlink w:anchor="_Toc215316979" w:history="1">
            <w:r w:rsidRPr="00991E13">
              <w:rPr>
                <w:rStyle w:val="Hyperlink"/>
                <w:rFonts w:ascii="Times New Roman" w:eastAsia="Times New Roman" w:hAnsi="Times New Roman" w:cs="Times New Roman"/>
                <w:b/>
                <w:bCs/>
                <w:noProof/>
                <w:kern w:val="0"/>
                <w14:ligatures w14:val="none"/>
              </w:rPr>
              <w:t>13.2.3 Objects as stable correlation bundles</w:t>
            </w:r>
            <w:r>
              <w:rPr>
                <w:noProof/>
                <w:webHidden/>
              </w:rPr>
              <w:tab/>
            </w:r>
            <w:r>
              <w:rPr>
                <w:noProof/>
                <w:webHidden/>
              </w:rPr>
              <w:fldChar w:fldCharType="begin"/>
            </w:r>
            <w:r>
              <w:rPr>
                <w:noProof/>
                <w:webHidden/>
              </w:rPr>
              <w:instrText xml:space="preserve"> PAGEREF _Toc215316979 \h </w:instrText>
            </w:r>
            <w:r>
              <w:rPr>
                <w:noProof/>
                <w:webHidden/>
              </w:rPr>
            </w:r>
            <w:r>
              <w:rPr>
                <w:noProof/>
                <w:webHidden/>
              </w:rPr>
              <w:fldChar w:fldCharType="separate"/>
            </w:r>
            <w:r>
              <w:rPr>
                <w:noProof/>
                <w:webHidden/>
              </w:rPr>
              <w:t>160</w:t>
            </w:r>
            <w:r>
              <w:rPr>
                <w:noProof/>
                <w:webHidden/>
              </w:rPr>
              <w:fldChar w:fldCharType="end"/>
            </w:r>
          </w:hyperlink>
        </w:p>
        <w:p w14:paraId="181EC256" w14:textId="32FBBF40" w:rsidR="00AD42B5" w:rsidRDefault="00AD42B5">
          <w:pPr>
            <w:pStyle w:val="TOC2"/>
            <w:tabs>
              <w:tab w:val="right" w:leader="dot" w:pos="10790"/>
            </w:tabs>
            <w:rPr>
              <w:rFonts w:eastAsiaTheme="minorEastAsia"/>
              <w:noProof/>
            </w:rPr>
          </w:pPr>
          <w:hyperlink w:anchor="_Toc215316980" w:history="1">
            <w:r w:rsidRPr="00991E13">
              <w:rPr>
                <w:rStyle w:val="Hyperlink"/>
                <w:rFonts w:ascii="Times New Roman" w:eastAsia="Times New Roman" w:hAnsi="Times New Roman" w:cs="Times New Roman"/>
                <w:b/>
                <w:bCs/>
                <w:noProof/>
                <w:kern w:val="0"/>
                <w14:ligatures w14:val="none"/>
              </w:rPr>
              <w:t>13.3 Why the evidence is strong but easy to miss</w:t>
            </w:r>
            <w:r>
              <w:rPr>
                <w:noProof/>
                <w:webHidden/>
              </w:rPr>
              <w:tab/>
            </w:r>
            <w:r>
              <w:rPr>
                <w:noProof/>
                <w:webHidden/>
              </w:rPr>
              <w:fldChar w:fldCharType="begin"/>
            </w:r>
            <w:r>
              <w:rPr>
                <w:noProof/>
                <w:webHidden/>
              </w:rPr>
              <w:instrText xml:space="preserve"> PAGEREF _Toc215316980 \h </w:instrText>
            </w:r>
            <w:r>
              <w:rPr>
                <w:noProof/>
                <w:webHidden/>
              </w:rPr>
            </w:r>
            <w:r>
              <w:rPr>
                <w:noProof/>
                <w:webHidden/>
              </w:rPr>
              <w:fldChar w:fldCharType="separate"/>
            </w:r>
            <w:r>
              <w:rPr>
                <w:noProof/>
                <w:webHidden/>
              </w:rPr>
              <w:t>161</w:t>
            </w:r>
            <w:r>
              <w:rPr>
                <w:noProof/>
                <w:webHidden/>
              </w:rPr>
              <w:fldChar w:fldCharType="end"/>
            </w:r>
          </w:hyperlink>
        </w:p>
        <w:p w14:paraId="6F122EC3" w14:textId="293F43D6" w:rsidR="00AD42B5" w:rsidRDefault="00AD42B5">
          <w:pPr>
            <w:pStyle w:val="TOC3"/>
            <w:tabs>
              <w:tab w:val="right" w:leader="dot" w:pos="10790"/>
            </w:tabs>
            <w:rPr>
              <w:rFonts w:eastAsiaTheme="minorEastAsia"/>
              <w:noProof/>
            </w:rPr>
          </w:pPr>
          <w:hyperlink w:anchor="_Toc215316981" w:history="1">
            <w:r w:rsidRPr="00991E13">
              <w:rPr>
                <w:rStyle w:val="Hyperlink"/>
                <w:rFonts w:ascii="Times New Roman" w:eastAsia="Times New Roman" w:hAnsi="Times New Roman" w:cs="Times New Roman"/>
                <w:b/>
                <w:bCs/>
                <w:noProof/>
                <w:kern w:val="0"/>
                <w14:ligatures w14:val="none"/>
              </w:rPr>
              <w:t>13.3.1 Materialist lens: patterns look like coincidences or curve-fitting</w:t>
            </w:r>
            <w:r>
              <w:rPr>
                <w:noProof/>
                <w:webHidden/>
              </w:rPr>
              <w:tab/>
            </w:r>
            <w:r>
              <w:rPr>
                <w:noProof/>
                <w:webHidden/>
              </w:rPr>
              <w:fldChar w:fldCharType="begin"/>
            </w:r>
            <w:r>
              <w:rPr>
                <w:noProof/>
                <w:webHidden/>
              </w:rPr>
              <w:instrText xml:space="preserve"> PAGEREF _Toc215316981 \h </w:instrText>
            </w:r>
            <w:r>
              <w:rPr>
                <w:noProof/>
                <w:webHidden/>
              </w:rPr>
            </w:r>
            <w:r>
              <w:rPr>
                <w:noProof/>
                <w:webHidden/>
              </w:rPr>
              <w:fldChar w:fldCharType="separate"/>
            </w:r>
            <w:r>
              <w:rPr>
                <w:noProof/>
                <w:webHidden/>
              </w:rPr>
              <w:t>161</w:t>
            </w:r>
            <w:r>
              <w:rPr>
                <w:noProof/>
                <w:webHidden/>
              </w:rPr>
              <w:fldChar w:fldCharType="end"/>
            </w:r>
          </w:hyperlink>
        </w:p>
        <w:p w14:paraId="2798E0A8" w14:textId="3437DC54" w:rsidR="00AD42B5" w:rsidRDefault="00AD42B5">
          <w:pPr>
            <w:pStyle w:val="TOC3"/>
            <w:tabs>
              <w:tab w:val="right" w:leader="dot" w:pos="10790"/>
            </w:tabs>
            <w:rPr>
              <w:rFonts w:eastAsiaTheme="minorEastAsia"/>
              <w:noProof/>
            </w:rPr>
          </w:pPr>
          <w:hyperlink w:anchor="_Toc215316982" w:history="1">
            <w:r w:rsidRPr="00991E13">
              <w:rPr>
                <w:rStyle w:val="Hyperlink"/>
                <w:rFonts w:ascii="Times New Roman" w:eastAsia="Times New Roman" w:hAnsi="Times New Roman" w:cs="Times New Roman"/>
                <w:b/>
                <w:bCs/>
                <w:noProof/>
                <w:kern w:val="0"/>
                <w14:ligatures w14:val="none"/>
              </w:rPr>
              <w:t>13.3.2 AR lens: those patterns are exactly what you’d expect</w:t>
            </w:r>
            <w:r>
              <w:rPr>
                <w:noProof/>
                <w:webHidden/>
              </w:rPr>
              <w:tab/>
            </w:r>
            <w:r>
              <w:rPr>
                <w:noProof/>
                <w:webHidden/>
              </w:rPr>
              <w:fldChar w:fldCharType="begin"/>
            </w:r>
            <w:r>
              <w:rPr>
                <w:noProof/>
                <w:webHidden/>
              </w:rPr>
              <w:instrText xml:space="preserve"> PAGEREF _Toc215316982 \h </w:instrText>
            </w:r>
            <w:r>
              <w:rPr>
                <w:noProof/>
                <w:webHidden/>
              </w:rPr>
            </w:r>
            <w:r>
              <w:rPr>
                <w:noProof/>
                <w:webHidden/>
              </w:rPr>
              <w:fldChar w:fldCharType="separate"/>
            </w:r>
            <w:r>
              <w:rPr>
                <w:noProof/>
                <w:webHidden/>
              </w:rPr>
              <w:t>161</w:t>
            </w:r>
            <w:r>
              <w:rPr>
                <w:noProof/>
                <w:webHidden/>
              </w:rPr>
              <w:fldChar w:fldCharType="end"/>
            </w:r>
          </w:hyperlink>
        </w:p>
        <w:p w14:paraId="2EEF6393" w14:textId="1707115C" w:rsidR="00AD42B5" w:rsidRDefault="00AD42B5">
          <w:pPr>
            <w:pStyle w:val="TOC3"/>
            <w:tabs>
              <w:tab w:val="right" w:leader="dot" w:pos="10790"/>
            </w:tabs>
            <w:rPr>
              <w:rFonts w:eastAsiaTheme="minorEastAsia"/>
              <w:noProof/>
            </w:rPr>
          </w:pPr>
          <w:hyperlink w:anchor="_Toc215316983" w:history="1">
            <w:r w:rsidRPr="00991E13">
              <w:rPr>
                <w:rStyle w:val="Hyperlink"/>
                <w:rFonts w:ascii="Times New Roman" w:eastAsia="Times New Roman" w:hAnsi="Times New Roman" w:cs="Times New Roman"/>
                <w:b/>
                <w:bCs/>
                <w:noProof/>
                <w:kern w:val="0"/>
                <w14:ligatures w14:val="none"/>
              </w:rPr>
              <w:t>13.3.3 Why this makes the evidence look subtle from the outside</w:t>
            </w:r>
            <w:r>
              <w:rPr>
                <w:noProof/>
                <w:webHidden/>
              </w:rPr>
              <w:tab/>
            </w:r>
            <w:r>
              <w:rPr>
                <w:noProof/>
                <w:webHidden/>
              </w:rPr>
              <w:fldChar w:fldCharType="begin"/>
            </w:r>
            <w:r>
              <w:rPr>
                <w:noProof/>
                <w:webHidden/>
              </w:rPr>
              <w:instrText xml:space="preserve"> PAGEREF _Toc215316983 \h </w:instrText>
            </w:r>
            <w:r>
              <w:rPr>
                <w:noProof/>
                <w:webHidden/>
              </w:rPr>
            </w:r>
            <w:r>
              <w:rPr>
                <w:noProof/>
                <w:webHidden/>
              </w:rPr>
              <w:fldChar w:fldCharType="separate"/>
            </w:r>
            <w:r>
              <w:rPr>
                <w:noProof/>
                <w:webHidden/>
              </w:rPr>
              <w:t>161</w:t>
            </w:r>
            <w:r>
              <w:rPr>
                <w:noProof/>
                <w:webHidden/>
              </w:rPr>
              <w:fldChar w:fldCharType="end"/>
            </w:r>
          </w:hyperlink>
        </w:p>
        <w:p w14:paraId="30CBD060" w14:textId="5F7D5523" w:rsidR="00AD42B5" w:rsidRDefault="00AD42B5">
          <w:pPr>
            <w:pStyle w:val="TOC2"/>
            <w:tabs>
              <w:tab w:val="right" w:leader="dot" w:pos="10790"/>
            </w:tabs>
            <w:rPr>
              <w:rFonts w:eastAsiaTheme="minorEastAsia"/>
              <w:noProof/>
            </w:rPr>
          </w:pPr>
          <w:hyperlink w:anchor="_Toc215316984" w:history="1">
            <w:r w:rsidRPr="00991E13">
              <w:rPr>
                <w:rStyle w:val="Hyperlink"/>
                <w:rFonts w:ascii="Times New Roman" w:eastAsia="Times New Roman" w:hAnsi="Times New Roman" w:cs="Times New Roman"/>
                <w:b/>
                <w:bCs/>
                <w:noProof/>
                <w:kern w:val="0"/>
                <w14:ligatures w14:val="none"/>
              </w:rPr>
              <w:t xml:space="preserve">13.4 How to actually </w:t>
            </w:r>
            <w:r w:rsidRPr="00991E13">
              <w:rPr>
                <w:rStyle w:val="Hyperlink"/>
                <w:rFonts w:ascii="Times New Roman" w:eastAsia="Times New Roman" w:hAnsi="Times New Roman" w:cs="Times New Roman"/>
                <w:b/>
                <w:bCs/>
                <w:i/>
                <w:iCs/>
                <w:noProof/>
                <w:kern w:val="0"/>
                <w14:ligatures w14:val="none"/>
              </w:rPr>
              <w:t>use</w:t>
            </w:r>
            <w:r w:rsidRPr="00991E13">
              <w:rPr>
                <w:rStyle w:val="Hyperlink"/>
                <w:rFonts w:ascii="Times New Roman" w:eastAsia="Times New Roman" w:hAnsi="Times New Roman" w:cs="Times New Roman"/>
                <w:b/>
                <w:bCs/>
                <w:noProof/>
                <w:kern w:val="0"/>
                <w14:ligatures w14:val="none"/>
              </w:rPr>
              <w:t xml:space="preserve"> the AR framework</w:t>
            </w:r>
            <w:r>
              <w:rPr>
                <w:noProof/>
                <w:webHidden/>
              </w:rPr>
              <w:tab/>
            </w:r>
            <w:r>
              <w:rPr>
                <w:noProof/>
                <w:webHidden/>
              </w:rPr>
              <w:fldChar w:fldCharType="begin"/>
            </w:r>
            <w:r>
              <w:rPr>
                <w:noProof/>
                <w:webHidden/>
              </w:rPr>
              <w:instrText xml:space="preserve"> PAGEREF _Toc215316984 \h </w:instrText>
            </w:r>
            <w:r>
              <w:rPr>
                <w:noProof/>
                <w:webHidden/>
              </w:rPr>
            </w:r>
            <w:r>
              <w:rPr>
                <w:noProof/>
                <w:webHidden/>
              </w:rPr>
              <w:fldChar w:fldCharType="separate"/>
            </w:r>
            <w:r>
              <w:rPr>
                <w:noProof/>
                <w:webHidden/>
              </w:rPr>
              <w:t>162</w:t>
            </w:r>
            <w:r>
              <w:rPr>
                <w:noProof/>
                <w:webHidden/>
              </w:rPr>
              <w:fldChar w:fldCharType="end"/>
            </w:r>
          </w:hyperlink>
        </w:p>
        <w:p w14:paraId="1605C1C7" w14:textId="0D48046F" w:rsidR="00AD42B5" w:rsidRDefault="00AD42B5">
          <w:pPr>
            <w:pStyle w:val="TOC3"/>
            <w:tabs>
              <w:tab w:val="right" w:leader="dot" w:pos="10790"/>
            </w:tabs>
            <w:rPr>
              <w:rFonts w:eastAsiaTheme="minorEastAsia"/>
              <w:noProof/>
            </w:rPr>
          </w:pPr>
          <w:hyperlink w:anchor="_Toc215316985" w:history="1">
            <w:r w:rsidRPr="00991E13">
              <w:rPr>
                <w:rStyle w:val="Hyperlink"/>
                <w:rFonts w:ascii="Times New Roman" w:eastAsia="Times New Roman" w:hAnsi="Times New Roman" w:cs="Times New Roman"/>
                <w:b/>
                <w:bCs/>
                <w:noProof/>
                <w:kern w:val="0"/>
                <w14:ligatures w14:val="none"/>
              </w:rPr>
              <w:t>13.4.1 The right questions to ask</w:t>
            </w:r>
            <w:r>
              <w:rPr>
                <w:noProof/>
                <w:webHidden/>
              </w:rPr>
              <w:tab/>
            </w:r>
            <w:r>
              <w:rPr>
                <w:noProof/>
                <w:webHidden/>
              </w:rPr>
              <w:fldChar w:fldCharType="begin"/>
            </w:r>
            <w:r>
              <w:rPr>
                <w:noProof/>
                <w:webHidden/>
              </w:rPr>
              <w:instrText xml:space="preserve"> PAGEREF _Toc215316985 \h </w:instrText>
            </w:r>
            <w:r>
              <w:rPr>
                <w:noProof/>
                <w:webHidden/>
              </w:rPr>
            </w:r>
            <w:r>
              <w:rPr>
                <w:noProof/>
                <w:webHidden/>
              </w:rPr>
              <w:fldChar w:fldCharType="separate"/>
            </w:r>
            <w:r>
              <w:rPr>
                <w:noProof/>
                <w:webHidden/>
              </w:rPr>
              <w:t>162</w:t>
            </w:r>
            <w:r>
              <w:rPr>
                <w:noProof/>
                <w:webHidden/>
              </w:rPr>
              <w:fldChar w:fldCharType="end"/>
            </w:r>
          </w:hyperlink>
        </w:p>
        <w:p w14:paraId="75E7AD08" w14:textId="62EDDAC8" w:rsidR="00AD42B5" w:rsidRDefault="00AD42B5">
          <w:pPr>
            <w:pStyle w:val="TOC3"/>
            <w:tabs>
              <w:tab w:val="right" w:leader="dot" w:pos="10790"/>
            </w:tabs>
            <w:rPr>
              <w:rFonts w:eastAsiaTheme="minorEastAsia"/>
              <w:noProof/>
            </w:rPr>
          </w:pPr>
          <w:hyperlink w:anchor="_Toc215316986" w:history="1">
            <w:r w:rsidRPr="00991E13">
              <w:rPr>
                <w:rStyle w:val="Hyperlink"/>
                <w:rFonts w:ascii="Times New Roman" w:eastAsia="Times New Roman" w:hAnsi="Times New Roman" w:cs="Times New Roman"/>
                <w:b/>
                <w:bCs/>
                <w:noProof/>
                <w:kern w:val="0"/>
                <w14:ligatures w14:val="none"/>
              </w:rPr>
              <w:t>13.4.2 How to design AR-style tests and models</w:t>
            </w:r>
            <w:r>
              <w:rPr>
                <w:noProof/>
                <w:webHidden/>
              </w:rPr>
              <w:tab/>
            </w:r>
            <w:r>
              <w:rPr>
                <w:noProof/>
                <w:webHidden/>
              </w:rPr>
              <w:fldChar w:fldCharType="begin"/>
            </w:r>
            <w:r>
              <w:rPr>
                <w:noProof/>
                <w:webHidden/>
              </w:rPr>
              <w:instrText xml:space="preserve"> PAGEREF _Toc215316986 \h </w:instrText>
            </w:r>
            <w:r>
              <w:rPr>
                <w:noProof/>
                <w:webHidden/>
              </w:rPr>
            </w:r>
            <w:r>
              <w:rPr>
                <w:noProof/>
                <w:webHidden/>
              </w:rPr>
              <w:fldChar w:fldCharType="separate"/>
            </w:r>
            <w:r>
              <w:rPr>
                <w:noProof/>
                <w:webHidden/>
              </w:rPr>
              <w:t>163</w:t>
            </w:r>
            <w:r>
              <w:rPr>
                <w:noProof/>
                <w:webHidden/>
              </w:rPr>
              <w:fldChar w:fldCharType="end"/>
            </w:r>
          </w:hyperlink>
        </w:p>
        <w:p w14:paraId="53E5FF85" w14:textId="4552225B" w:rsidR="00AD42B5" w:rsidRDefault="00AD42B5">
          <w:pPr>
            <w:pStyle w:val="TOC3"/>
            <w:tabs>
              <w:tab w:val="right" w:leader="dot" w:pos="10790"/>
            </w:tabs>
            <w:rPr>
              <w:rFonts w:eastAsiaTheme="minorEastAsia"/>
              <w:noProof/>
            </w:rPr>
          </w:pPr>
          <w:hyperlink w:anchor="_Toc215316987" w:history="1">
            <w:r w:rsidRPr="00991E13">
              <w:rPr>
                <w:rStyle w:val="Hyperlink"/>
                <w:rFonts w:ascii="Times New Roman" w:eastAsia="Times New Roman" w:hAnsi="Times New Roman" w:cs="Times New Roman"/>
                <w:b/>
                <w:bCs/>
                <w:noProof/>
                <w:kern w:val="0"/>
                <w14:ligatures w14:val="none"/>
              </w:rPr>
              <w:t>13.4.3 When to expect QM vs classical behaviour</w:t>
            </w:r>
            <w:r>
              <w:rPr>
                <w:noProof/>
                <w:webHidden/>
              </w:rPr>
              <w:tab/>
            </w:r>
            <w:r>
              <w:rPr>
                <w:noProof/>
                <w:webHidden/>
              </w:rPr>
              <w:fldChar w:fldCharType="begin"/>
            </w:r>
            <w:r>
              <w:rPr>
                <w:noProof/>
                <w:webHidden/>
              </w:rPr>
              <w:instrText xml:space="preserve"> PAGEREF _Toc215316987 \h </w:instrText>
            </w:r>
            <w:r>
              <w:rPr>
                <w:noProof/>
                <w:webHidden/>
              </w:rPr>
            </w:r>
            <w:r>
              <w:rPr>
                <w:noProof/>
                <w:webHidden/>
              </w:rPr>
              <w:fldChar w:fldCharType="separate"/>
            </w:r>
            <w:r>
              <w:rPr>
                <w:noProof/>
                <w:webHidden/>
              </w:rPr>
              <w:t>163</w:t>
            </w:r>
            <w:r>
              <w:rPr>
                <w:noProof/>
                <w:webHidden/>
              </w:rPr>
              <w:fldChar w:fldCharType="end"/>
            </w:r>
          </w:hyperlink>
        </w:p>
        <w:p w14:paraId="398875A5" w14:textId="5031CE36" w:rsidR="00AD42B5" w:rsidRDefault="00AD42B5">
          <w:pPr>
            <w:pStyle w:val="TOC3"/>
            <w:tabs>
              <w:tab w:val="right" w:leader="dot" w:pos="10790"/>
            </w:tabs>
            <w:rPr>
              <w:rFonts w:eastAsiaTheme="minorEastAsia"/>
              <w:noProof/>
            </w:rPr>
          </w:pPr>
          <w:hyperlink w:anchor="_Toc215316988" w:history="1">
            <w:r w:rsidRPr="00991E13">
              <w:rPr>
                <w:rStyle w:val="Hyperlink"/>
                <w:rFonts w:ascii="Times New Roman" w:eastAsia="Times New Roman" w:hAnsi="Times New Roman" w:cs="Times New Roman"/>
                <w:b/>
                <w:bCs/>
                <w:noProof/>
                <w:kern w:val="0"/>
                <w14:ligatures w14:val="none"/>
              </w:rPr>
              <w:t>13.4.4 A new kind of “rival” to standard physics</w:t>
            </w:r>
            <w:r>
              <w:rPr>
                <w:noProof/>
                <w:webHidden/>
              </w:rPr>
              <w:tab/>
            </w:r>
            <w:r>
              <w:rPr>
                <w:noProof/>
                <w:webHidden/>
              </w:rPr>
              <w:fldChar w:fldCharType="begin"/>
            </w:r>
            <w:r>
              <w:rPr>
                <w:noProof/>
                <w:webHidden/>
              </w:rPr>
              <w:instrText xml:space="preserve"> PAGEREF _Toc215316988 \h </w:instrText>
            </w:r>
            <w:r>
              <w:rPr>
                <w:noProof/>
                <w:webHidden/>
              </w:rPr>
            </w:r>
            <w:r>
              <w:rPr>
                <w:noProof/>
                <w:webHidden/>
              </w:rPr>
              <w:fldChar w:fldCharType="separate"/>
            </w:r>
            <w:r>
              <w:rPr>
                <w:noProof/>
                <w:webHidden/>
              </w:rPr>
              <w:t>164</w:t>
            </w:r>
            <w:r>
              <w:rPr>
                <w:noProof/>
                <w:webHidden/>
              </w:rPr>
              <w:fldChar w:fldCharType="end"/>
            </w:r>
          </w:hyperlink>
        </w:p>
        <w:p w14:paraId="43161D19" w14:textId="7A7A3324" w:rsidR="00AD42B5" w:rsidRDefault="00AD42B5">
          <w:pPr>
            <w:pStyle w:val="TOC3"/>
            <w:tabs>
              <w:tab w:val="right" w:leader="dot" w:pos="10790"/>
            </w:tabs>
            <w:rPr>
              <w:rFonts w:eastAsiaTheme="minorEastAsia"/>
              <w:noProof/>
            </w:rPr>
          </w:pPr>
          <w:hyperlink w:anchor="_Toc215316989" w:history="1">
            <w:r w:rsidRPr="00991E13">
              <w:rPr>
                <w:rStyle w:val="Hyperlink"/>
                <w:rFonts w:ascii="Times New Roman" w:eastAsia="Times New Roman" w:hAnsi="Times New Roman" w:cs="Times New Roman"/>
                <w:b/>
                <w:bCs/>
                <w:noProof/>
                <w:kern w:val="0"/>
                <w14:ligatures w14:val="none"/>
              </w:rPr>
              <w:t>14. New Math &amp; Formal Structures from the Role View</w:t>
            </w:r>
            <w:r>
              <w:rPr>
                <w:noProof/>
                <w:webHidden/>
              </w:rPr>
              <w:tab/>
            </w:r>
            <w:r>
              <w:rPr>
                <w:noProof/>
                <w:webHidden/>
              </w:rPr>
              <w:fldChar w:fldCharType="begin"/>
            </w:r>
            <w:r>
              <w:rPr>
                <w:noProof/>
                <w:webHidden/>
              </w:rPr>
              <w:instrText xml:space="preserve"> PAGEREF _Toc215316989 \h </w:instrText>
            </w:r>
            <w:r>
              <w:rPr>
                <w:noProof/>
                <w:webHidden/>
              </w:rPr>
            </w:r>
            <w:r>
              <w:rPr>
                <w:noProof/>
                <w:webHidden/>
              </w:rPr>
              <w:fldChar w:fldCharType="separate"/>
            </w:r>
            <w:r>
              <w:rPr>
                <w:noProof/>
                <w:webHidden/>
              </w:rPr>
              <w:t>164</w:t>
            </w:r>
            <w:r>
              <w:rPr>
                <w:noProof/>
                <w:webHidden/>
              </w:rPr>
              <w:fldChar w:fldCharType="end"/>
            </w:r>
          </w:hyperlink>
        </w:p>
        <w:p w14:paraId="42671FF9" w14:textId="1801B310" w:rsidR="00AD42B5" w:rsidRDefault="00AD42B5">
          <w:pPr>
            <w:pStyle w:val="TOC2"/>
            <w:tabs>
              <w:tab w:val="right" w:leader="dot" w:pos="10790"/>
            </w:tabs>
            <w:rPr>
              <w:rFonts w:eastAsiaTheme="minorEastAsia"/>
              <w:noProof/>
            </w:rPr>
          </w:pPr>
          <w:hyperlink w:anchor="_Toc215316990" w:history="1">
            <w:r w:rsidRPr="00991E13">
              <w:rPr>
                <w:rStyle w:val="Hyperlink"/>
                <w:rFonts w:ascii="Times New Roman" w:eastAsia="Times New Roman" w:hAnsi="Times New Roman" w:cs="Times New Roman"/>
                <w:b/>
                <w:bCs/>
                <w:noProof/>
                <w:kern w:val="0"/>
                <w14:ligatures w14:val="none"/>
              </w:rPr>
              <w:t>14.1 Role algebra on the context graph</w:t>
            </w:r>
            <w:r>
              <w:rPr>
                <w:noProof/>
                <w:webHidden/>
              </w:rPr>
              <w:tab/>
            </w:r>
            <w:r>
              <w:rPr>
                <w:noProof/>
                <w:webHidden/>
              </w:rPr>
              <w:fldChar w:fldCharType="begin"/>
            </w:r>
            <w:r>
              <w:rPr>
                <w:noProof/>
                <w:webHidden/>
              </w:rPr>
              <w:instrText xml:space="preserve"> PAGEREF _Toc215316990 \h </w:instrText>
            </w:r>
            <w:r>
              <w:rPr>
                <w:noProof/>
                <w:webHidden/>
              </w:rPr>
            </w:r>
            <w:r>
              <w:rPr>
                <w:noProof/>
                <w:webHidden/>
              </w:rPr>
              <w:fldChar w:fldCharType="separate"/>
            </w:r>
            <w:r>
              <w:rPr>
                <w:noProof/>
                <w:webHidden/>
              </w:rPr>
              <w:t>165</w:t>
            </w:r>
            <w:r>
              <w:rPr>
                <w:noProof/>
                <w:webHidden/>
              </w:rPr>
              <w:fldChar w:fldCharType="end"/>
            </w:r>
          </w:hyperlink>
        </w:p>
        <w:p w14:paraId="09426FC6" w14:textId="58F6B851" w:rsidR="00AD42B5" w:rsidRDefault="00AD42B5">
          <w:pPr>
            <w:pStyle w:val="TOC3"/>
            <w:tabs>
              <w:tab w:val="right" w:leader="dot" w:pos="10790"/>
            </w:tabs>
            <w:rPr>
              <w:rFonts w:eastAsiaTheme="minorEastAsia"/>
              <w:noProof/>
            </w:rPr>
          </w:pPr>
          <w:hyperlink w:anchor="_Toc215316991" w:history="1">
            <w:r w:rsidRPr="00991E13">
              <w:rPr>
                <w:rStyle w:val="Hyperlink"/>
                <w:rFonts w:ascii="Times New Roman" w:eastAsia="Times New Roman" w:hAnsi="Times New Roman" w:cs="Times New Roman"/>
                <w:b/>
                <w:bCs/>
                <w:noProof/>
                <w:kern w:val="0"/>
                <w14:ligatures w14:val="none"/>
              </w:rPr>
              <w:t>14.1.1 Context graph and role projectors</w:t>
            </w:r>
            <w:r>
              <w:rPr>
                <w:noProof/>
                <w:webHidden/>
              </w:rPr>
              <w:tab/>
            </w:r>
            <w:r>
              <w:rPr>
                <w:noProof/>
                <w:webHidden/>
              </w:rPr>
              <w:fldChar w:fldCharType="begin"/>
            </w:r>
            <w:r>
              <w:rPr>
                <w:noProof/>
                <w:webHidden/>
              </w:rPr>
              <w:instrText xml:space="preserve"> PAGEREF _Toc215316991 \h </w:instrText>
            </w:r>
            <w:r>
              <w:rPr>
                <w:noProof/>
                <w:webHidden/>
              </w:rPr>
            </w:r>
            <w:r>
              <w:rPr>
                <w:noProof/>
                <w:webHidden/>
              </w:rPr>
              <w:fldChar w:fldCharType="separate"/>
            </w:r>
            <w:r>
              <w:rPr>
                <w:noProof/>
                <w:webHidden/>
              </w:rPr>
              <w:t>165</w:t>
            </w:r>
            <w:r>
              <w:rPr>
                <w:noProof/>
                <w:webHidden/>
              </w:rPr>
              <w:fldChar w:fldCharType="end"/>
            </w:r>
          </w:hyperlink>
        </w:p>
        <w:p w14:paraId="54C6AA03" w14:textId="6FD188AD" w:rsidR="00AD42B5" w:rsidRDefault="00AD42B5">
          <w:pPr>
            <w:pStyle w:val="TOC3"/>
            <w:tabs>
              <w:tab w:val="right" w:leader="dot" w:pos="10790"/>
            </w:tabs>
            <w:rPr>
              <w:rFonts w:eastAsiaTheme="minorEastAsia"/>
              <w:noProof/>
            </w:rPr>
          </w:pPr>
          <w:hyperlink w:anchor="_Toc215316992" w:history="1">
            <w:r w:rsidRPr="00991E13">
              <w:rPr>
                <w:rStyle w:val="Hyperlink"/>
                <w:rFonts w:ascii="Times New Roman" w:eastAsia="Times New Roman" w:hAnsi="Times New Roman" w:cs="Times New Roman"/>
                <w:b/>
                <w:bCs/>
                <w:noProof/>
                <w:kern w:val="0"/>
                <w14:ligatures w14:val="none"/>
              </w:rPr>
              <w:t>14.1.2 Consistency and composition</w:t>
            </w:r>
            <w:r>
              <w:rPr>
                <w:noProof/>
                <w:webHidden/>
              </w:rPr>
              <w:tab/>
            </w:r>
            <w:r>
              <w:rPr>
                <w:noProof/>
                <w:webHidden/>
              </w:rPr>
              <w:fldChar w:fldCharType="begin"/>
            </w:r>
            <w:r>
              <w:rPr>
                <w:noProof/>
                <w:webHidden/>
              </w:rPr>
              <w:instrText xml:space="preserve"> PAGEREF _Toc215316992 \h </w:instrText>
            </w:r>
            <w:r>
              <w:rPr>
                <w:noProof/>
                <w:webHidden/>
              </w:rPr>
            </w:r>
            <w:r>
              <w:rPr>
                <w:noProof/>
                <w:webHidden/>
              </w:rPr>
              <w:fldChar w:fldCharType="separate"/>
            </w:r>
            <w:r>
              <w:rPr>
                <w:noProof/>
                <w:webHidden/>
              </w:rPr>
              <w:t>165</w:t>
            </w:r>
            <w:r>
              <w:rPr>
                <w:noProof/>
                <w:webHidden/>
              </w:rPr>
              <w:fldChar w:fldCharType="end"/>
            </w:r>
          </w:hyperlink>
        </w:p>
        <w:p w14:paraId="64751FF0" w14:textId="30CEAD9E" w:rsidR="00AD42B5" w:rsidRDefault="00AD42B5">
          <w:pPr>
            <w:pStyle w:val="TOC3"/>
            <w:tabs>
              <w:tab w:val="right" w:leader="dot" w:pos="10790"/>
            </w:tabs>
            <w:rPr>
              <w:rFonts w:eastAsiaTheme="minorEastAsia"/>
              <w:noProof/>
            </w:rPr>
          </w:pPr>
          <w:hyperlink w:anchor="_Toc215316993" w:history="1">
            <w:r w:rsidRPr="00991E13">
              <w:rPr>
                <w:rStyle w:val="Hyperlink"/>
                <w:rFonts w:ascii="Times New Roman" w:eastAsia="Times New Roman" w:hAnsi="Times New Roman" w:cs="Times New Roman"/>
                <w:b/>
                <w:bCs/>
                <w:noProof/>
                <w:kern w:val="0"/>
                <w14:ligatures w14:val="none"/>
              </w:rPr>
              <w:t>14.1.3 Use cases</w:t>
            </w:r>
            <w:r>
              <w:rPr>
                <w:noProof/>
                <w:webHidden/>
              </w:rPr>
              <w:tab/>
            </w:r>
            <w:r>
              <w:rPr>
                <w:noProof/>
                <w:webHidden/>
              </w:rPr>
              <w:fldChar w:fldCharType="begin"/>
            </w:r>
            <w:r>
              <w:rPr>
                <w:noProof/>
                <w:webHidden/>
              </w:rPr>
              <w:instrText xml:space="preserve"> PAGEREF _Toc215316993 \h </w:instrText>
            </w:r>
            <w:r>
              <w:rPr>
                <w:noProof/>
                <w:webHidden/>
              </w:rPr>
            </w:r>
            <w:r>
              <w:rPr>
                <w:noProof/>
                <w:webHidden/>
              </w:rPr>
              <w:fldChar w:fldCharType="separate"/>
            </w:r>
            <w:r>
              <w:rPr>
                <w:noProof/>
                <w:webHidden/>
              </w:rPr>
              <w:t>166</w:t>
            </w:r>
            <w:r>
              <w:rPr>
                <w:noProof/>
                <w:webHidden/>
              </w:rPr>
              <w:fldChar w:fldCharType="end"/>
            </w:r>
          </w:hyperlink>
        </w:p>
        <w:p w14:paraId="7C5714C6" w14:textId="5AEB9DCB" w:rsidR="00AD42B5" w:rsidRDefault="00AD42B5">
          <w:pPr>
            <w:pStyle w:val="TOC2"/>
            <w:tabs>
              <w:tab w:val="right" w:leader="dot" w:pos="10790"/>
            </w:tabs>
            <w:rPr>
              <w:rFonts w:eastAsiaTheme="minorEastAsia"/>
              <w:noProof/>
            </w:rPr>
          </w:pPr>
          <w:hyperlink w:anchor="_Toc215316994" w:history="1">
            <w:r w:rsidRPr="00991E13">
              <w:rPr>
                <w:rStyle w:val="Hyperlink"/>
                <w:rFonts w:ascii="Times New Roman" w:eastAsia="Times New Roman" w:hAnsi="Times New Roman" w:cs="Times New Roman"/>
                <w:b/>
                <w:bCs/>
                <w:noProof/>
                <w:kern w:val="0"/>
                <w14:ligatures w14:val="none"/>
              </w:rPr>
              <w:t>14.2 GM seams as extremum of a role-balance functional</w:t>
            </w:r>
            <w:r>
              <w:rPr>
                <w:noProof/>
                <w:webHidden/>
              </w:rPr>
              <w:tab/>
            </w:r>
            <w:r>
              <w:rPr>
                <w:noProof/>
                <w:webHidden/>
              </w:rPr>
              <w:fldChar w:fldCharType="begin"/>
            </w:r>
            <w:r>
              <w:rPr>
                <w:noProof/>
                <w:webHidden/>
              </w:rPr>
              <w:instrText xml:space="preserve"> PAGEREF _Toc215316994 \h </w:instrText>
            </w:r>
            <w:r>
              <w:rPr>
                <w:noProof/>
                <w:webHidden/>
              </w:rPr>
            </w:r>
            <w:r>
              <w:rPr>
                <w:noProof/>
                <w:webHidden/>
              </w:rPr>
              <w:fldChar w:fldCharType="separate"/>
            </w:r>
            <w:r>
              <w:rPr>
                <w:noProof/>
                <w:webHidden/>
              </w:rPr>
              <w:t>166</w:t>
            </w:r>
            <w:r>
              <w:rPr>
                <w:noProof/>
                <w:webHidden/>
              </w:rPr>
              <w:fldChar w:fldCharType="end"/>
            </w:r>
          </w:hyperlink>
        </w:p>
        <w:p w14:paraId="33C4E0EC" w14:textId="600BF623" w:rsidR="00AD42B5" w:rsidRDefault="00AD42B5">
          <w:pPr>
            <w:pStyle w:val="TOC3"/>
            <w:tabs>
              <w:tab w:val="right" w:leader="dot" w:pos="10790"/>
            </w:tabs>
            <w:rPr>
              <w:rFonts w:eastAsiaTheme="minorEastAsia"/>
              <w:noProof/>
            </w:rPr>
          </w:pPr>
          <w:hyperlink w:anchor="_Toc215316995" w:history="1">
            <w:r w:rsidRPr="00991E13">
              <w:rPr>
                <w:rStyle w:val="Hyperlink"/>
                <w:rFonts w:ascii="Times New Roman" w:eastAsia="Times New Roman" w:hAnsi="Times New Roman" w:cs="Times New Roman"/>
                <w:b/>
                <w:bCs/>
                <w:noProof/>
                <w:kern w:val="0"/>
                <w14:ligatures w14:val="none"/>
              </w:rPr>
              <w:t>14.2.1 Define a role-balance functional</w:t>
            </w:r>
            <w:r>
              <w:rPr>
                <w:noProof/>
                <w:webHidden/>
              </w:rPr>
              <w:tab/>
            </w:r>
            <w:r>
              <w:rPr>
                <w:noProof/>
                <w:webHidden/>
              </w:rPr>
              <w:fldChar w:fldCharType="begin"/>
            </w:r>
            <w:r>
              <w:rPr>
                <w:noProof/>
                <w:webHidden/>
              </w:rPr>
              <w:instrText xml:space="preserve"> PAGEREF _Toc215316995 \h </w:instrText>
            </w:r>
            <w:r>
              <w:rPr>
                <w:noProof/>
                <w:webHidden/>
              </w:rPr>
            </w:r>
            <w:r>
              <w:rPr>
                <w:noProof/>
                <w:webHidden/>
              </w:rPr>
              <w:fldChar w:fldCharType="separate"/>
            </w:r>
            <w:r>
              <w:rPr>
                <w:noProof/>
                <w:webHidden/>
              </w:rPr>
              <w:t>166</w:t>
            </w:r>
            <w:r>
              <w:rPr>
                <w:noProof/>
                <w:webHidden/>
              </w:rPr>
              <w:fldChar w:fldCharType="end"/>
            </w:r>
          </w:hyperlink>
        </w:p>
        <w:p w14:paraId="22F59447" w14:textId="68441763" w:rsidR="00AD42B5" w:rsidRDefault="00AD42B5">
          <w:pPr>
            <w:pStyle w:val="TOC3"/>
            <w:tabs>
              <w:tab w:val="right" w:leader="dot" w:pos="10790"/>
            </w:tabs>
            <w:rPr>
              <w:rFonts w:eastAsiaTheme="minorEastAsia"/>
              <w:noProof/>
            </w:rPr>
          </w:pPr>
          <w:hyperlink w:anchor="_Toc215316996" w:history="1">
            <w:r w:rsidRPr="00991E13">
              <w:rPr>
                <w:rStyle w:val="Hyperlink"/>
                <w:rFonts w:ascii="Times New Roman" w:eastAsia="Times New Roman" w:hAnsi="Times New Roman" w:cs="Times New Roman"/>
                <w:b/>
                <w:bCs/>
                <w:noProof/>
                <w:kern w:val="0"/>
                <w14:ligatures w14:val="none"/>
              </w:rPr>
              <w:t>14.2.2 Show GM as fixed point</w:t>
            </w:r>
            <w:r>
              <w:rPr>
                <w:noProof/>
                <w:webHidden/>
              </w:rPr>
              <w:tab/>
            </w:r>
            <w:r>
              <w:rPr>
                <w:noProof/>
                <w:webHidden/>
              </w:rPr>
              <w:fldChar w:fldCharType="begin"/>
            </w:r>
            <w:r>
              <w:rPr>
                <w:noProof/>
                <w:webHidden/>
              </w:rPr>
              <w:instrText xml:space="preserve"> PAGEREF _Toc215316996 \h </w:instrText>
            </w:r>
            <w:r>
              <w:rPr>
                <w:noProof/>
                <w:webHidden/>
              </w:rPr>
            </w:r>
            <w:r>
              <w:rPr>
                <w:noProof/>
                <w:webHidden/>
              </w:rPr>
              <w:fldChar w:fldCharType="separate"/>
            </w:r>
            <w:r>
              <w:rPr>
                <w:noProof/>
                <w:webHidden/>
              </w:rPr>
              <w:t>167</w:t>
            </w:r>
            <w:r>
              <w:rPr>
                <w:noProof/>
                <w:webHidden/>
              </w:rPr>
              <w:fldChar w:fldCharType="end"/>
            </w:r>
          </w:hyperlink>
        </w:p>
        <w:p w14:paraId="424639C4" w14:textId="5C322C2B" w:rsidR="00AD42B5" w:rsidRDefault="00AD42B5">
          <w:pPr>
            <w:pStyle w:val="TOC3"/>
            <w:tabs>
              <w:tab w:val="right" w:leader="dot" w:pos="10790"/>
            </w:tabs>
            <w:rPr>
              <w:rFonts w:eastAsiaTheme="minorEastAsia"/>
              <w:noProof/>
            </w:rPr>
          </w:pPr>
          <w:hyperlink w:anchor="_Toc215316997" w:history="1">
            <w:r w:rsidRPr="00991E13">
              <w:rPr>
                <w:rStyle w:val="Hyperlink"/>
                <w:rFonts w:ascii="Times New Roman" w:eastAsia="Times New Roman" w:hAnsi="Times New Roman" w:cs="Times New Roman"/>
                <w:b/>
                <w:bCs/>
                <w:noProof/>
                <w:kern w:val="0"/>
                <w14:ligatures w14:val="none"/>
              </w:rPr>
              <w:t>14.2.3 Implications</w:t>
            </w:r>
            <w:r>
              <w:rPr>
                <w:noProof/>
                <w:webHidden/>
              </w:rPr>
              <w:tab/>
            </w:r>
            <w:r>
              <w:rPr>
                <w:noProof/>
                <w:webHidden/>
              </w:rPr>
              <w:fldChar w:fldCharType="begin"/>
            </w:r>
            <w:r>
              <w:rPr>
                <w:noProof/>
                <w:webHidden/>
              </w:rPr>
              <w:instrText xml:space="preserve"> PAGEREF _Toc215316997 \h </w:instrText>
            </w:r>
            <w:r>
              <w:rPr>
                <w:noProof/>
                <w:webHidden/>
              </w:rPr>
            </w:r>
            <w:r>
              <w:rPr>
                <w:noProof/>
                <w:webHidden/>
              </w:rPr>
              <w:fldChar w:fldCharType="separate"/>
            </w:r>
            <w:r>
              <w:rPr>
                <w:noProof/>
                <w:webHidden/>
              </w:rPr>
              <w:t>168</w:t>
            </w:r>
            <w:r>
              <w:rPr>
                <w:noProof/>
                <w:webHidden/>
              </w:rPr>
              <w:fldChar w:fldCharType="end"/>
            </w:r>
          </w:hyperlink>
        </w:p>
        <w:p w14:paraId="1B22E31B" w14:textId="144DBB90" w:rsidR="00AD42B5" w:rsidRDefault="00AD42B5">
          <w:pPr>
            <w:pStyle w:val="TOC2"/>
            <w:tabs>
              <w:tab w:val="right" w:leader="dot" w:pos="10790"/>
            </w:tabs>
            <w:rPr>
              <w:rFonts w:eastAsiaTheme="minorEastAsia"/>
              <w:noProof/>
            </w:rPr>
          </w:pPr>
          <w:hyperlink w:anchor="_Toc215316998" w:history="1">
            <w:r w:rsidRPr="00991E13">
              <w:rPr>
                <w:rStyle w:val="Hyperlink"/>
                <w:rFonts w:ascii="Times New Roman" w:eastAsia="Times New Roman" w:hAnsi="Times New Roman" w:cs="Times New Roman"/>
                <w:b/>
                <w:bCs/>
                <w:noProof/>
                <w:kern w:val="0"/>
                <w14:ligatures w14:val="none"/>
              </w:rPr>
              <w:t>14.3 Dimension-budget theorem</w:t>
            </w:r>
            <w:r>
              <w:rPr>
                <w:noProof/>
                <w:webHidden/>
              </w:rPr>
              <w:tab/>
            </w:r>
            <w:r>
              <w:rPr>
                <w:noProof/>
                <w:webHidden/>
              </w:rPr>
              <w:fldChar w:fldCharType="begin"/>
            </w:r>
            <w:r>
              <w:rPr>
                <w:noProof/>
                <w:webHidden/>
              </w:rPr>
              <w:instrText xml:space="preserve"> PAGEREF _Toc215316998 \h </w:instrText>
            </w:r>
            <w:r>
              <w:rPr>
                <w:noProof/>
                <w:webHidden/>
              </w:rPr>
            </w:r>
            <w:r>
              <w:rPr>
                <w:noProof/>
                <w:webHidden/>
              </w:rPr>
              <w:fldChar w:fldCharType="separate"/>
            </w:r>
            <w:r>
              <w:rPr>
                <w:noProof/>
                <w:webHidden/>
              </w:rPr>
              <w:t>168</w:t>
            </w:r>
            <w:r>
              <w:rPr>
                <w:noProof/>
                <w:webHidden/>
              </w:rPr>
              <w:fldChar w:fldCharType="end"/>
            </w:r>
          </w:hyperlink>
        </w:p>
        <w:p w14:paraId="246F408D" w14:textId="67060C21" w:rsidR="00AD42B5" w:rsidRDefault="00AD42B5">
          <w:pPr>
            <w:pStyle w:val="TOC3"/>
            <w:tabs>
              <w:tab w:val="right" w:leader="dot" w:pos="10790"/>
            </w:tabs>
            <w:rPr>
              <w:rFonts w:eastAsiaTheme="minorEastAsia"/>
              <w:noProof/>
            </w:rPr>
          </w:pPr>
          <w:hyperlink w:anchor="_Toc215316999" w:history="1">
            <w:r w:rsidRPr="00991E13">
              <w:rPr>
                <w:rStyle w:val="Hyperlink"/>
                <w:rFonts w:ascii="Times New Roman" w:eastAsia="Times New Roman" w:hAnsi="Times New Roman" w:cs="Times New Roman"/>
                <w:b/>
                <w:bCs/>
                <w:noProof/>
                <w:kern w:val="0"/>
                <w14:ligatures w14:val="none"/>
              </w:rPr>
              <w:t>14.3.1 Interpret d-values as “difference capacity”</w:t>
            </w:r>
            <w:r>
              <w:rPr>
                <w:noProof/>
                <w:webHidden/>
              </w:rPr>
              <w:tab/>
            </w:r>
            <w:r>
              <w:rPr>
                <w:noProof/>
                <w:webHidden/>
              </w:rPr>
              <w:fldChar w:fldCharType="begin"/>
            </w:r>
            <w:r>
              <w:rPr>
                <w:noProof/>
                <w:webHidden/>
              </w:rPr>
              <w:instrText xml:space="preserve"> PAGEREF _Toc215316999 \h </w:instrText>
            </w:r>
            <w:r>
              <w:rPr>
                <w:noProof/>
                <w:webHidden/>
              </w:rPr>
            </w:r>
            <w:r>
              <w:rPr>
                <w:noProof/>
                <w:webHidden/>
              </w:rPr>
              <w:fldChar w:fldCharType="separate"/>
            </w:r>
            <w:r>
              <w:rPr>
                <w:noProof/>
                <w:webHidden/>
              </w:rPr>
              <w:t>168</w:t>
            </w:r>
            <w:r>
              <w:rPr>
                <w:noProof/>
                <w:webHidden/>
              </w:rPr>
              <w:fldChar w:fldCharType="end"/>
            </w:r>
          </w:hyperlink>
        </w:p>
        <w:p w14:paraId="5B0C2E79" w14:textId="66B0BB89" w:rsidR="00AD42B5" w:rsidRDefault="00AD42B5">
          <w:pPr>
            <w:pStyle w:val="TOC3"/>
            <w:tabs>
              <w:tab w:val="right" w:leader="dot" w:pos="10790"/>
            </w:tabs>
            <w:rPr>
              <w:rFonts w:eastAsiaTheme="minorEastAsia"/>
              <w:noProof/>
            </w:rPr>
          </w:pPr>
          <w:hyperlink w:anchor="_Toc215317000" w:history="1">
            <w:r w:rsidRPr="00991E13">
              <w:rPr>
                <w:rStyle w:val="Hyperlink"/>
                <w:rFonts w:ascii="Times New Roman" w:eastAsia="Times New Roman" w:hAnsi="Times New Roman" w:cs="Times New Roman"/>
                <w:b/>
                <w:bCs/>
                <w:noProof/>
                <w:kern w:val="0"/>
                <w14:ligatures w14:val="none"/>
              </w:rPr>
              <w:t>14.3.2 Prove fixed-sum constraint</w:t>
            </w:r>
            <w:r>
              <w:rPr>
                <w:noProof/>
                <w:webHidden/>
              </w:rPr>
              <w:tab/>
            </w:r>
            <w:r>
              <w:rPr>
                <w:noProof/>
                <w:webHidden/>
              </w:rPr>
              <w:fldChar w:fldCharType="begin"/>
            </w:r>
            <w:r>
              <w:rPr>
                <w:noProof/>
                <w:webHidden/>
              </w:rPr>
              <w:instrText xml:space="preserve"> PAGEREF _Toc215317000 \h </w:instrText>
            </w:r>
            <w:r>
              <w:rPr>
                <w:noProof/>
                <w:webHidden/>
              </w:rPr>
            </w:r>
            <w:r>
              <w:rPr>
                <w:noProof/>
                <w:webHidden/>
              </w:rPr>
              <w:fldChar w:fldCharType="separate"/>
            </w:r>
            <w:r>
              <w:rPr>
                <w:noProof/>
                <w:webHidden/>
              </w:rPr>
              <w:t>168</w:t>
            </w:r>
            <w:r>
              <w:rPr>
                <w:noProof/>
                <w:webHidden/>
              </w:rPr>
              <w:fldChar w:fldCharType="end"/>
            </w:r>
          </w:hyperlink>
        </w:p>
        <w:p w14:paraId="7D5FBC35" w14:textId="0C36EE6E" w:rsidR="00AD42B5" w:rsidRDefault="00AD42B5">
          <w:pPr>
            <w:pStyle w:val="TOC3"/>
            <w:tabs>
              <w:tab w:val="right" w:leader="dot" w:pos="10790"/>
            </w:tabs>
            <w:rPr>
              <w:rFonts w:eastAsiaTheme="minorEastAsia"/>
              <w:noProof/>
            </w:rPr>
          </w:pPr>
          <w:hyperlink w:anchor="_Toc215317001" w:history="1">
            <w:r w:rsidRPr="00991E13">
              <w:rPr>
                <w:rStyle w:val="Hyperlink"/>
                <w:rFonts w:ascii="Times New Roman" w:eastAsia="Times New Roman" w:hAnsi="Times New Roman" w:cs="Times New Roman"/>
                <w:b/>
                <w:bCs/>
                <w:noProof/>
                <w:kern w:val="0"/>
                <w14:ligatures w14:val="none"/>
              </w:rPr>
              <w:t>14.3.3 Relation to IFS / CS geometry</w:t>
            </w:r>
            <w:r>
              <w:rPr>
                <w:noProof/>
                <w:webHidden/>
              </w:rPr>
              <w:tab/>
            </w:r>
            <w:r>
              <w:rPr>
                <w:noProof/>
                <w:webHidden/>
              </w:rPr>
              <w:fldChar w:fldCharType="begin"/>
            </w:r>
            <w:r>
              <w:rPr>
                <w:noProof/>
                <w:webHidden/>
              </w:rPr>
              <w:instrText xml:space="preserve"> PAGEREF _Toc215317001 \h </w:instrText>
            </w:r>
            <w:r>
              <w:rPr>
                <w:noProof/>
                <w:webHidden/>
              </w:rPr>
            </w:r>
            <w:r>
              <w:rPr>
                <w:noProof/>
                <w:webHidden/>
              </w:rPr>
              <w:fldChar w:fldCharType="separate"/>
            </w:r>
            <w:r>
              <w:rPr>
                <w:noProof/>
                <w:webHidden/>
              </w:rPr>
              <w:t>169</w:t>
            </w:r>
            <w:r>
              <w:rPr>
                <w:noProof/>
                <w:webHidden/>
              </w:rPr>
              <w:fldChar w:fldCharType="end"/>
            </w:r>
          </w:hyperlink>
        </w:p>
        <w:p w14:paraId="5CC43ECE" w14:textId="0317EDE1" w:rsidR="00AD42B5" w:rsidRDefault="00AD42B5">
          <w:pPr>
            <w:pStyle w:val="TOC2"/>
            <w:tabs>
              <w:tab w:val="right" w:leader="dot" w:pos="10790"/>
            </w:tabs>
            <w:rPr>
              <w:rFonts w:eastAsiaTheme="minorEastAsia"/>
              <w:noProof/>
            </w:rPr>
          </w:pPr>
          <w:hyperlink w:anchor="_Toc215317002" w:history="1">
            <w:r w:rsidRPr="00991E13">
              <w:rPr>
                <w:rStyle w:val="Hyperlink"/>
                <w:rFonts w:ascii="Times New Roman" w:eastAsia="Times New Roman" w:hAnsi="Times New Roman" w:cs="Times New Roman"/>
                <w:b/>
                <w:bCs/>
                <w:noProof/>
                <w:kern w:val="0"/>
                <w14:ligatures w14:val="none"/>
              </w:rPr>
              <w:t>14.4 Activation positivity from container logic</w:t>
            </w:r>
            <w:r>
              <w:rPr>
                <w:noProof/>
                <w:webHidden/>
              </w:rPr>
              <w:tab/>
            </w:r>
            <w:r>
              <w:rPr>
                <w:noProof/>
                <w:webHidden/>
              </w:rPr>
              <w:fldChar w:fldCharType="begin"/>
            </w:r>
            <w:r>
              <w:rPr>
                <w:noProof/>
                <w:webHidden/>
              </w:rPr>
              <w:instrText xml:space="preserve"> PAGEREF _Toc215317002 \h </w:instrText>
            </w:r>
            <w:r>
              <w:rPr>
                <w:noProof/>
                <w:webHidden/>
              </w:rPr>
            </w:r>
            <w:r>
              <w:rPr>
                <w:noProof/>
                <w:webHidden/>
              </w:rPr>
              <w:fldChar w:fldCharType="separate"/>
            </w:r>
            <w:r>
              <w:rPr>
                <w:noProof/>
                <w:webHidden/>
              </w:rPr>
              <w:t>169</w:t>
            </w:r>
            <w:r>
              <w:rPr>
                <w:noProof/>
                <w:webHidden/>
              </w:rPr>
              <w:fldChar w:fldCharType="end"/>
            </w:r>
          </w:hyperlink>
        </w:p>
        <w:p w14:paraId="6FAA40EC" w14:textId="46B06505" w:rsidR="00AD42B5" w:rsidRDefault="00AD42B5">
          <w:pPr>
            <w:pStyle w:val="TOC3"/>
            <w:tabs>
              <w:tab w:val="right" w:leader="dot" w:pos="10790"/>
            </w:tabs>
            <w:rPr>
              <w:rFonts w:eastAsiaTheme="minorEastAsia"/>
              <w:noProof/>
            </w:rPr>
          </w:pPr>
          <w:hyperlink w:anchor="_Toc215317003" w:history="1">
            <w:r w:rsidRPr="00991E13">
              <w:rPr>
                <w:rStyle w:val="Hyperlink"/>
                <w:rFonts w:ascii="Times New Roman" w:eastAsia="Times New Roman" w:hAnsi="Times New Roman" w:cs="Times New Roman"/>
                <w:b/>
                <w:bCs/>
                <w:noProof/>
                <w:kern w:val="0"/>
                <w14:ligatures w14:val="none"/>
              </w:rPr>
              <w:t>14.4.1 A as a monotone functional of futures</w:t>
            </w:r>
            <w:r>
              <w:rPr>
                <w:noProof/>
                <w:webHidden/>
              </w:rPr>
              <w:tab/>
            </w:r>
            <w:r>
              <w:rPr>
                <w:noProof/>
                <w:webHidden/>
              </w:rPr>
              <w:fldChar w:fldCharType="begin"/>
            </w:r>
            <w:r>
              <w:rPr>
                <w:noProof/>
                <w:webHidden/>
              </w:rPr>
              <w:instrText xml:space="preserve"> PAGEREF _Toc215317003 \h </w:instrText>
            </w:r>
            <w:r>
              <w:rPr>
                <w:noProof/>
                <w:webHidden/>
              </w:rPr>
            </w:r>
            <w:r>
              <w:rPr>
                <w:noProof/>
                <w:webHidden/>
              </w:rPr>
              <w:fldChar w:fldCharType="separate"/>
            </w:r>
            <w:r>
              <w:rPr>
                <w:noProof/>
                <w:webHidden/>
              </w:rPr>
              <w:t>169</w:t>
            </w:r>
            <w:r>
              <w:rPr>
                <w:noProof/>
                <w:webHidden/>
              </w:rPr>
              <w:fldChar w:fldCharType="end"/>
            </w:r>
          </w:hyperlink>
        </w:p>
        <w:p w14:paraId="718980A3" w14:textId="0B9A6CA9" w:rsidR="00AD42B5" w:rsidRDefault="00AD42B5">
          <w:pPr>
            <w:pStyle w:val="TOC3"/>
            <w:tabs>
              <w:tab w:val="right" w:leader="dot" w:pos="10790"/>
            </w:tabs>
            <w:rPr>
              <w:rFonts w:eastAsiaTheme="minorEastAsia"/>
              <w:noProof/>
            </w:rPr>
          </w:pPr>
          <w:hyperlink w:anchor="_Toc215317004" w:history="1">
            <w:r w:rsidRPr="00991E13">
              <w:rPr>
                <w:rStyle w:val="Hyperlink"/>
                <w:rFonts w:ascii="Times New Roman" w:eastAsia="Times New Roman" w:hAnsi="Times New Roman" w:cs="Times New Roman"/>
                <w:b/>
                <w:bCs/>
                <w:noProof/>
                <w:kern w:val="0"/>
                <w14:ligatures w14:val="none"/>
              </w:rPr>
              <w:t>14.4.2 Turning on a container can’t lower A at first order</w:t>
            </w:r>
            <w:r>
              <w:rPr>
                <w:noProof/>
                <w:webHidden/>
              </w:rPr>
              <w:tab/>
            </w:r>
            <w:r>
              <w:rPr>
                <w:noProof/>
                <w:webHidden/>
              </w:rPr>
              <w:fldChar w:fldCharType="begin"/>
            </w:r>
            <w:r>
              <w:rPr>
                <w:noProof/>
                <w:webHidden/>
              </w:rPr>
              <w:instrText xml:space="preserve"> PAGEREF _Toc215317004 \h </w:instrText>
            </w:r>
            <w:r>
              <w:rPr>
                <w:noProof/>
                <w:webHidden/>
              </w:rPr>
            </w:r>
            <w:r>
              <w:rPr>
                <w:noProof/>
                <w:webHidden/>
              </w:rPr>
              <w:fldChar w:fldCharType="separate"/>
            </w:r>
            <w:r>
              <w:rPr>
                <w:noProof/>
                <w:webHidden/>
              </w:rPr>
              <w:t>170</w:t>
            </w:r>
            <w:r>
              <w:rPr>
                <w:noProof/>
                <w:webHidden/>
              </w:rPr>
              <w:fldChar w:fldCharType="end"/>
            </w:r>
          </w:hyperlink>
        </w:p>
        <w:p w14:paraId="4318E46D" w14:textId="50D1602E" w:rsidR="00AD42B5" w:rsidRDefault="00AD42B5">
          <w:pPr>
            <w:pStyle w:val="TOC3"/>
            <w:tabs>
              <w:tab w:val="right" w:leader="dot" w:pos="10790"/>
            </w:tabs>
            <w:rPr>
              <w:rFonts w:eastAsiaTheme="minorEastAsia"/>
              <w:noProof/>
            </w:rPr>
          </w:pPr>
          <w:hyperlink w:anchor="_Toc215317005" w:history="1">
            <w:r w:rsidRPr="00991E13">
              <w:rPr>
                <w:rStyle w:val="Hyperlink"/>
                <w:rFonts w:ascii="Times New Roman" w:eastAsia="Times New Roman" w:hAnsi="Times New Roman" w:cs="Times New Roman"/>
                <w:b/>
                <w:bCs/>
                <w:noProof/>
                <w:kern w:val="0"/>
                <w14:ligatures w14:val="none"/>
              </w:rPr>
              <w:t>14.4.3 Cross-check with T3-B and future probes</w:t>
            </w:r>
            <w:r>
              <w:rPr>
                <w:noProof/>
                <w:webHidden/>
              </w:rPr>
              <w:tab/>
            </w:r>
            <w:r>
              <w:rPr>
                <w:noProof/>
                <w:webHidden/>
              </w:rPr>
              <w:fldChar w:fldCharType="begin"/>
            </w:r>
            <w:r>
              <w:rPr>
                <w:noProof/>
                <w:webHidden/>
              </w:rPr>
              <w:instrText xml:space="preserve"> PAGEREF _Toc215317005 \h </w:instrText>
            </w:r>
            <w:r>
              <w:rPr>
                <w:noProof/>
                <w:webHidden/>
              </w:rPr>
            </w:r>
            <w:r>
              <w:rPr>
                <w:noProof/>
                <w:webHidden/>
              </w:rPr>
              <w:fldChar w:fldCharType="separate"/>
            </w:r>
            <w:r>
              <w:rPr>
                <w:noProof/>
                <w:webHidden/>
              </w:rPr>
              <w:t>170</w:t>
            </w:r>
            <w:r>
              <w:rPr>
                <w:noProof/>
                <w:webHidden/>
              </w:rPr>
              <w:fldChar w:fldCharType="end"/>
            </w:r>
          </w:hyperlink>
        </w:p>
        <w:p w14:paraId="2D000323" w14:textId="097B453E" w:rsidR="00AD42B5" w:rsidRDefault="00AD42B5">
          <w:pPr>
            <w:pStyle w:val="TOC2"/>
            <w:tabs>
              <w:tab w:val="right" w:leader="dot" w:pos="10790"/>
            </w:tabs>
            <w:rPr>
              <w:rFonts w:eastAsiaTheme="minorEastAsia"/>
              <w:noProof/>
            </w:rPr>
          </w:pPr>
          <w:hyperlink w:anchor="_Toc215317006" w:history="1">
            <w:r w:rsidRPr="00991E13">
              <w:rPr>
                <w:rStyle w:val="Hyperlink"/>
                <w:rFonts w:ascii="Times New Roman" w:eastAsia="Times New Roman" w:hAnsi="Times New Roman" w:cs="Times New Roman"/>
                <w:b/>
                <w:bCs/>
                <w:noProof/>
                <w:kern w:val="0"/>
                <w14:ligatures w14:val="none"/>
              </w:rPr>
              <w:t>14.5 QM as counting lower futures via L2 encoding</w:t>
            </w:r>
            <w:r>
              <w:rPr>
                <w:noProof/>
                <w:webHidden/>
              </w:rPr>
              <w:tab/>
            </w:r>
            <w:r>
              <w:rPr>
                <w:noProof/>
                <w:webHidden/>
              </w:rPr>
              <w:fldChar w:fldCharType="begin"/>
            </w:r>
            <w:r>
              <w:rPr>
                <w:noProof/>
                <w:webHidden/>
              </w:rPr>
              <w:instrText xml:space="preserve"> PAGEREF _Toc215317006 \h </w:instrText>
            </w:r>
            <w:r>
              <w:rPr>
                <w:noProof/>
                <w:webHidden/>
              </w:rPr>
            </w:r>
            <w:r>
              <w:rPr>
                <w:noProof/>
                <w:webHidden/>
              </w:rPr>
              <w:fldChar w:fldCharType="separate"/>
            </w:r>
            <w:r>
              <w:rPr>
                <w:noProof/>
                <w:webHidden/>
              </w:rPr>
              <w:t>171</w:t>
            </w:r>
            <w:r>
              <w:rPr>
                <w:noProof/>
                <w:webHidden/>
              </w:rPr>
              <w:fldChar w:fldCharType="end"/>
            </w:r>
          </w:hyperlink>
        </w:p>
        <w:p w14:paraId="748531E0" w14:textId="22841B2D" w:rsidR="00AD42B5" w:rsidRDefault="00AD42B5">
          <w:pPr>
            <w:pStyle w:val="TOC3"/>
            <w:tabs>
              <w:tab w:val="right" w:leader="dot" w:pos="10790"/>
            </w:tabs>
            <w:rPr>
              <w:rFonts w:eastAsiaTheme="minorEastAsia"/>
              <w:noProof/>
            </w:rPr>
          </w:pPr>
          <w:hyperlink w:anchor="_Toc215317007" w:history="1">
            <w:r w:rsidRPr="00991E13">
              <w:rPr>
                <w:rStyle w:val="Hyperlink"/>
                <w:rFonts w:ascii="Times New Roman" w:eastAsia="Times New Roman" w:hAnsi="Times New Roman" w:cs="Times New Roman"/>
                <w:b/>
                <w:bCs/>
                <w:noProof/>
                <w:kern w:val="0"/>
                <w14:ligatures w14:val="none"/>
              </w:rPr>
              <w:t>14.5.1 −2 as quantum seam and L3 status</w:t>
            </w:r>
            <w:r>
              <w:rPr>
                <w:noProof/>
                <w:webHidden/>
              </w:rPr>
              <w:tab/>
            </w:r>
            <w:r>
              <w:rPr>
                <w:noProof/>
                <w:webHidden/>
              </w:rPr>
              <w:fldChar w:fldCharType="begin"/>
            </w:r>
            <w:r>
              <w:rPr>
                <w:noProof/>
                <w:webHidden/>
              </w:rPr>
              <w:instrText xml:space="preserve"> PAGEREF _Toc215317007 \h </w:instrText>
            </w:r>
            <w:r>
              <w:rPr>
                <w:noProof/>
                <w:webHidden/>
              </w:rPr>
            </w:r>
            <w:r>
              <w:rPr>
                <w:noProof/>
                <w:webHidden/>
              </w:rPr>
              <w:fldChar w:fldCharType="separate"/>
            </w:r>
            <w:r>
              <w:rPr>
                <w:noProof/>
                <w:webHidden/>
              </w:rPr>
              <w:t>171</w:t>
            </w:r>
            <w:r>
              <w:rPr>
                <w:noProof/>
                <w:webHidden/>
              </w:rPr>
              <w:fldChar w:fldCharType="end"/>
            </w:r>
          </w:hyperlink>
        </w:p>
        <w:p w14:paraId="34D74840" w14:textId="1E930352" w:rsidR="00AD42B5" w:rsidRDefault="00AD42B5">
          <w:pPr>
            <w:pStyle w:val="TOC3"/>
            <w:tabs>
              <w:tab w:val="right" w:leader="dot" w:pos="10790"/>
            </w:tabs>
            <w:rPr>
              <w:rFonts w:eastAsiaTheme="minorEastAsia"/>
              <w:noProof/>
            </w:rPr>
          </w:pPr>
          <w:hyperlink w:anchor="_Toc215317008" w:history="1">
            <w:r w:rsidRPr="00991E13">
              <w:rPr>
                <w:rStyle w:val="Hyperlink"/>
                <w:rFonts w:ascii="Times New Roman" w:eastAsia="Times New Roman" w:hAnsi="Times New Roman" w:cs="Times New Roman"/>
                <w:b/>
                <w:bCs/>
                <w:noProof/>
                <w:kern w:val="0"/>
                <w14:ligatures w14:val="none"/>
              </w:rPr>
              <w:t>14.5.2 Amplitudes as weights of L1 futures</w:t>
            </w:r>
            <w:r>
              <w:rPr>
                <w:noProof/>
                <w:webHidden/>
              </w:rPr>
              <w:tab/>
            </w:r>
            <w:r>
              <w:rPr>
                <w:noProof/>
                <w:webHidden/>
              </w:rPr>
              <w:fldChar w:fldCharType="begin"/>
            </w:r>
            <w:r>
              <w:rPr>
                <w:noProof/>
                <w:webHidden/>
              </w:rPr>
              <w:instrText xml:space="preserve"> PAGEREF _Toc215317008 \h </w:instrText>
            </w:r>
            <w:r>
              <w:rPr>
                <w:noProof/>
                <w:webHidden/>
              </w:rPr>
            </w:r>
            <w:r>
              <w:rPr>
                <w:noProof/>
                <w:webHidden/>
              </w:rPr>
              <w:fldChar w:fldCharType="separate"/>
            </w:r>
            <w:r>
              <w:rPr>
                <w:noProof/>
                <w:webHidden/>
              </w:rPr>
              <w:t>171</w:t>
            </w:r>
            <w:r>
              <w:rPr>
                <w:noProof/>
                <w:webHidden/>
              </w:rPr>
              <w:fldChar w:fldCharType="end"/>
            </w:r>
          </w:hyperlink>
        </w:p>
        <w:p w14:paraId="41FB8C0D" w14:textId="73D85E48" w:rsidR="00AD42B5" w:rsidRDefault="00AD42B5">
          <w:pPr>
            <w:pStyle w:val="TOC3"/>
            <w:tabs>
              <w:tab w:val="right" w:leader="dot" w:pos="10790"/>
            </w:tabs>
            <w:rPr>
              <w:rFonts w:eastAsiaTheme="minorEastAsia"/>
              <w:noProof/>
            </w:rPr>
          </w:pPr>
          <w:hyperlink w:anchor="_Toc215317009" w:history="1">
            <w:r w:rsidRPr="00991E13">
              <w:rPr>
                <w:rStyle w:val="Hyperlink"/>
                <w:rFonts w:ascii="Times New Roman" w:eastAsia="Times New Roman" w:hAnsi="Times New Roman" w:cs="Times New Roman"/>
                <w:b/>
                <w:bCs/>
                <w:noProof/>
                <w:kern w:val="0"/>
                <w14:ligatures w14:val="none"/>
              </w:rPr>
              <w:t>14.5.3 Deriving Born-like behaviour</w:t>
            </w:r>
            <w:r>
              <w:rPr>
                <w:noProof/>
                <w:webHidden/>
              </w:rPr>
              <w:tab/>
            </w:r>
            <w:r>
              <w:rPr>
                <w:noProof/>
                <w:webHidden/>
              </w:rPr>
              <w:fldChar w:fldCharType="begin"/>
            </w:r>
            <w:r>
              <w:rPr>
                <w:noProof/>
                <w:webHidden/>
              </w:rPr>
              <w:instrText xml:space="preserve"> PAGEREF _Toc215317009 \h </w:instrText>
            </w:r>
            <w:r>
              <w:rPr>
                <w:noProof/>
                <w:webHidden/>
              </w:rPr>
            </w:r>
            <w:r>
              <w:rPr>
                <w:noProof/>
                <w:webHidden/>
              </w:rPr>
              <w:fldChar w:fldCharType="separate"/>
            </w:r>
            <w:r>
              <w:rPr>
                <w:noProof/>
                <w:webHidden/>
              </w:rPr>
              <w:t>172</w:t>
            </w:r>
            <w:r>
              <w:rPr>
                <w:noProof/>
                <w:webHidden/>
              </w:rPr>
              <w:fldChar w:fldCharType="end"/>
            </w:r>
          </w:hyperlink>
        </w:p>
        <w:p w14:paraId="6A38AF87" w14:textId="4D36DFDC" w:rsidR="00AD42B5" w:rsidRDefault="00AD42B5">
          <w:pPr>
            <w:pStyle w:val="TOC3"/>
            <w:tabs>
              <w:tab w:val="right" w:leader="dot" w:pos="10790"/>
            </w:tabs>
            <w:rPr>
              <w:rFonts w:eastAsiaTheme="minorEastAsia"/>
              <w:noProof/>
            </w:rPr>
          </w:pPr>
          <w:hyperlink w:anchor="_Toc215317010" w:history="1">
            <w:r w:rsidRPr="00991E13">
              <w:rPr>
                <w:rStyle w:val="Hyperlink"/>
                <w:rFonts w:ascii="Times New Roman" w:eastAsia="Times New Roman" w:hAnsi="Times New Roman" w:cs="Times New Roman"/>
                <w:b/>
                <w:bCs/>
                <w:noProof/>
                <w:kern w:val="0"/>
                <w14:ligatures w14:val="none"/>
              </w:rPr>
              <w:t>15. Using the Role</w:t>
            </w:r>
            <w:r w:rsidRPr="00991E13">
              <w:rPr>
                <w:rStyle w:val="Hyperlink"/>
                <w:rFonts w:ascii="Times New Roman" w:eastAsia="Times New Roman" w:hAnsi="Times New Roman" w:cs="Times New Roman"/>
                <w:b/>
                <w:bCs/>
                <w:noProof/>
                <w:kern w:val="0"/>
                <w14:ligatures w14:val="none"/>
              </w:rPr>
              <w:noBreakHyphen/>
              <w:t>Based Ladder Going Forward</w:t>
            </w:r>
            <w:r>
              <w:rPr>
                <w:noProof/>
                <w:webHidden/>
              </w:rPr>
              <w:tab/>
            </w:r>
            <w:r>
              <w:rPr>
                <w:noProof/>
                <w:webHidden/>
              </w:rPr>
              <w:fldChar w:fldCharType="begin"/>
            </w:r>
            <w:r>
              <w:rPr>
                <w:noProof/>
                <w:webHidden/>
              </w:rPr>
              <w:instrText xml:space="preserve"> PAGEREF _Toc215317010 \h </w:instrText>
            </w:r>
            <w:r>
              <w:rPr>
                <w:noProof/>
                <w:webHidden/>
              </w:rPr>
            </w:r>
            <w:r>
              <w:rPr>
                <w:noProof/>
                <w:webHidden/>
              </w:rPr>
              <w:fldChar w:fldCharType="separate"/>
            </w:r>
            <w:r>
              <w:rPr>
                <w:noProof/>
                <w:webHidden/>
              </w:rPr>
              <w:t>173</w:t>
            </w:r>
            <w:r>
              <w:rPr>
                <w:noProof/>
                <w:webHidden/>
              </w:rPr>
              <w:fldChar w:fldCharType="end"/>
            </w:r>
          </w:hyperlink>
        </w:p>
        <w:p w14:paraId="1BB2C1F6" w14:textId="4D9B16D8" w:rsidR="00AD42B5" w:rsidRDefault="00AD42B5">
          <w:pPr>
            <w:pStyle w:val="TOC2"/>
            <w:tabs>
              <w:tab w:val="right" w:leader="dot" w:pos="10790"/>
            </w:tabs>
            <w:rPr>
              <w:rFonts w:eastAsiaTheme="minorEastAsia"/>
              <w:noProof/>
            </w:rPr>
          </w:pPr>
          <w:hyperlink w:anchor="_Toc215317011" w:history="1">
            <w:r w:rsidRPr="00991E13">
              <w:rPr>
                <w:rStyle w:val="Hyperlink"/>
                <w:rFonts w:ascii="Times New Roman" w:eastAsia="Times New Roman" w:hAnsi="Times New Roman" w:cs="Times New Roman"/>
                <w:b/>
                <w:bCs/>
                <w:noProof/>
                <w:kern w:val="0"/>
                <w14:ligatures w14:val="none"/>
              </w:rPr>
              <w:t>15.1 How to read and extend the CL volume with roles</w:t>
            </w:r>
            <w:r>
              <w:rPr>
                <w:noProof/>
                <w:webHidden/>
              </w:rPr>
              <w:tab/>
            </w:r>
            <w:r>
              <w:rPr>
                <w:noProof/>
                <w:webHidden/>
              </w:rPr>
              <w:fldChar w:fldCharType="begin"/>
            </w:r>
            <w:r>
              <w:rPr>
                <w:noProof/>
                <w:webHidden/>
              </w:rPr>
              <w:instrText xml:space="preserve"> PAGEREF _Toc215317011 \h </w:instrText>
            </w:r>
            <w:r>
              <w:rPr>
                <w:noProof/>
                <w:webHidden/>
              </w:rPr>
            </w:r>
            <w:r>
              <w:rPr>
                <w:noProof/>
                <w:webHidden/>
              </w:rPr>
              <w:fldChar w:fldCharType="separate"/>
            </w:r>
            <w:r>
              <w:rPr>
                <w:noProof/>
                <w:webHidden/>
              </w:rPr>
              <w:t>173</w:t>
            </w:r>
            <w:r>
              <w:rPr>
                <w:noProof/>
                <w:webHidden/>
              </w:rPr>
              <w:fldChar w:fldCharType="end"/>
            </w:r>
          </w:hyperlink>
        </w:p>
        <w:p w14:paraId="33C7ADC5" w14:textId="0ABE1085" w:rsidR="00AD42B5" w:rsidRDefault="00AD42B5">
          <w:pPr>
            <w:pStyle w:val="TOC3"/>
            <w:tabs>
              <w:tab w:val="right" w:leader="dot" w:pos="10790"/>
            </w:tabs>
            <w:rPr>
              <w:rFonts w:eastAsiaTheme="minorEastAsia"/>
              <w:noProof/>
            </w:rPr>
          </w:pPr>
          <w:hyperlink w:anchor="_Toc215317012" w:history="1">
            <w:r w:rsidRPr="00991E13">
              <w:rPr>
                <w:rStyle w:val="Hyperlink"/>
                <w:rFonts w:ascii="Times New Roman" w:eastAsia="Times New Roman" w:hAnsi="Times New Roman" w:cs="Times New Roman"/>
                <w:b/>
                <w:bCs/>
                <w:noProof/>
                <w:kern w:val="0"/>
                <w14:ligatures w14:val="none"/>
              </w:rPr>
              <w:t>15.1.1 Mapping each section back to L1/L2/L3</w:t>
            </w:r>
            <w:r>
              <w:rPr>
                <w:noProof/>
                <w:webHidden/>
              </w:rPr>
              <w:tab/>
            </w:r>
            <w:r>
              <w:rPr>
                <w:noProof/>
                <w:webHidden/>
              </w:rPr>
              <w:fldChar w:fldCharType="begin"/>
            </w:r>
            <w:r>
              <w:rPr>
                <w:noProof/>
                <w:webHidden/>
              </w:rPr>
              <w:instrText xml:space="preserve"> PAGEREF _Toc215317012 \h </w:instrText>
            </w:r>
            <w:r>
              <w:rPr>
                <w:noProof/>
                <w:webHidden/>
              </w:rPr>
            </w:r>
            <w:r>
              <w:rPr>
                <w:noProof/>
                <w:webHidden/>
              </w:rPr>
              <w:fldChar w:fldCharType="separate"/>
            </w:r>
            <w:r>
              <w:rPr>
                <w:noProof/>
                <w:webHidden/>
              </w:rPr>
              <w:t>173</w:t>
            </w:r>
            <w:r>
              <w:rPr>
                <w:noProof/>
                <w:webHidden/>
              </w:rPr>
              <w:fldChar w:fldCharType="end"/>
            </w:r>
          </w:hyperlink>
        </w:p>
        <w:p w14:paraId="0E622946" w14:textId="7E01F568" w:rsidR="00AD42B5" w:rsidRDefault="00AD42B5">
          <w:pPr>
            <w:pStyle w:val="TOC3"/>
            <w:tabs>
              <w:tab w:val="right" w:leader="dot" w:pos="10790"/>
            </w:tabs>
            <w:rPr>
              <w:rFonts w:eastAsiaTheme="minorEastAsia"/>
              <w:noProof/>
            </w:rPr>
          </w:pPr>
          <w:hyperlink w:anchor="_Toc215317013" w:history="1">
            <w:r w:rsidRPr="00991E13">
              <w:rPr>
                <w:rStyle w:val="Hyperlink"/>
                <w:rFonts w:ascii="Times New Roman" w:eastAsia="Times New Roman" w:hAnsi="Times New Roman" w:cs="Times New Roman"/>
                <w:b/>
                <w:bCs/>
                <w:noProof/>
                <w:kern w:val="0"/>
                <w14:ligatures w14:val="none"/>
              </w:rPr>
              <w:t>15.1.2 Updating terminology where needed</w:t>
            </w:r>
            <w:r>
              <w:rPr>
                <w:noProof/>
                <w:webHidden/>
              </w:rPr>
              <w:tab/>
            </w:r>
            <w:r>
              <w:rPr>
                <w:noProof/>
                <w:webHidden/>
              </w:rPr>
              <w:fldChar w:fldCharType="begin"/>
            </w:r>
            <w:r>
              <w:rPr>
                <w:noProof/>
                <w:webHidden/>
              </w:rPr>
              <w:instrText xml:space="preserve"> PAGEREF _Toc215317013 \h </w:instrText>
            </w:r>
            <w:r>
              <w:rPr>
                <w:noProof/>
                <w:webHidden/>
              </w:rPr>
            </w:r>
            <w:r>
              <w:rPr>
                <w:noProof/>
                <w:webHidden/>
              </w:rPr>
              <w:fldChar w:fldCharType="separate"/>
            </w:r>
            <w:r>
              <w:rPr>
                <w:noProof/>
                <w:webHidden/>
              </w:rPr>
              <w:t>174</w:t>
            </w:r>
            <w:r>
              <w:rPr>
                <w:noProof/>
                <w:webHidden/>
              </w:rPr>
              <w:fldChar w:fldCharType="end"/>
            </w:r>
          </w:hyperlink>
        </w:p>
        <w:p w14:paraId="66D61993" w14:textId="5FCC6B54" w:rsidR="00AD42B5" w:rsidRDefault="00AD42B5">
          <w:pPr>
            <w:pStyle w:val="TOC2"/>
            <w:tabs>
              <w:tab w:val="right" w:leader="dot" w:pos="10790"/>
            </w:tabs>
            <w:rPr>
              <w:rFonts w:eastAsiaTheme="minorEastAsia"/>
              <w:noProof/>
            </w:rPr>
          </w:pPr>
          <w:hyperlink w:anchor="_Toc215317014" w:history="1">
            <w:r w:rsidRPr="00991E13">
              <w:rPr>
                <w:rStyle w:val="Hyperlink"/>
                <w:rFonts w:ascii="Times New Roman" w:eastAsia="Times New Roman" w:hAnsi="Times New Roman" w:cs="Times New Roman"/>
                <w:b/>
                <w:bCs/>
                <w:noProof/>
                <w:kern w:val="0"/>
                <w14:ligatures w14:val="none"/>
              </w:rPr>
              <w:t>15.2 Designing new probes in role language</w:t>
            </w:r>
            <w:r>
              <w:rPr>
                <w:noProof/>
                <w:webHidden/>
              </w:rPr>
              <w:tab/>
            </w:r>
            <w:r>
              <w:rPr>
                <w:noProof/>
                <w:webHidden/>
              </w:rPr>
              <w:fldChar w:fldCharType="begin"/>
            </w:r>
            <w:r>
              <w:rPr>
                <w:noProof/>
                <w:webHidden/>
              </w:rPr>
              <w:instrText xml:space="preserve"> PAGEREF _Toc215317014 \h </w:instrText>
            </w:r>
            <w:r>
              <w:rPr>
                <w:noProof/>
                <w:webHidden/>
              </w:rPr>
            </w:r>
            <w:r>
              <w:rPr>
                <w:noProof/>
                <w:webHidden/>
              </w:rPr>
              <w:fldChar w:fldCharType="separate"/>
            </w:r>
            <w:r>
              <w:rPr>
                <w:noProof/>
                <w:webHidden/>
              </w:rPr>
              <w:t>175</w:t>
            </w:r>
            <w:r>
              <w:rPr>
                <w:noProof/>
                <w:webHidden/>
              </w:rPr>
              <w:fldChar w:fldCharType="end"/>
            </w:r>
          </w:hyperlink>
        </w:p>
        <w:p w14:paraId="3EA0109E" w14:textId="33F82AE4" w:rsidR="00AD42B5" w:rsidRDefault="00AD42B5">
          <w:pPr>
            <w:pStyle w:val="TOC3"/>
            <w:tabs>
              <w:tab w:val="right" w:leader="dot" w:pos="10790"/>
            </w:tabs>
            <w:rPr>
              <w:rFonts w:eastAsiaTheme="minorEastAsia"/>
              <w:noProof/>
            </w:rPr>
          </w:pPr>
          <w:hyperlink w:anchor="_Toc215317015" w:history="1">
            <w:r w:rsidRPr="00991E13">
              <w:rPr>
                <w:rStyle w:val="Hyperlink"/>
                <w:rFonts w:ascii="Times New Roman" w:eastAsia="Times New Roman" w:hAnsi="Times New Roman" w:cs="Times New Roman"/>
                <w:b/>
                <w:bCs/>
                <w:noProof/>
                <w:kern w:val="0"/>
                <w14:ligatures w14:val="none"/>
              </w:rPr>
              <w:t>15.2.1 Inner activation probes as role</w:t>
            </w:r>
            <w:r w:rsidRPr="00991E13">
              <w:rPr>
                <w:rStyle w:val="Hyperlink"/>
                <w:rFonts w:ascii="Times New Roman" w:eastAsia="Times New Roman" w:hAnsi="Times New Roman" w:cs="Times New Roman"/>
                <w:b/>
                <w:bCs/>
                <w:noProof/>
                <w:kern w:val="0"/>
                <w14:ligatures w14:val="none"/>
              </w:rPr>
              <w:noBreakHyphen/>
              <w:t>shift tests</w:t>
            </w:r>
            <w:r>
              <w:rPr>
                <w:noProof/>
                <w:webHidden/>
              </w:rPr>
              <w:tab/>
            </w:r>
            <w:r>
              <w:rPr>
                <w:noProof/>
                <w:webHidden/>
              </w:rPr>
              <w:fldChar w:fldCharType="begin"/>
            </w:r>
            <w:r>
              <w:rPr>
                <w:noProof/>
                <w:webHidden/>
              </w:rPr>
              <w:instrText xml:space="preserve"> PAGEREF _Toc215317015 \h </w:instrText>
            </w:r>
            <w:r>
              <w:rPr>
                <w:noProof/>
                <w:webHidden/>
              </w:rPr>
            </w:r>
            <w:r>
              <w:rPr>
                <w:noProof/>
                <w:webHidden/>
              </w:rPr>
              <w:fldChar w:fldCharType="separate"/>
            </w:r>
            <w:r>
              <w:rPr>
                <w:noProof/>
                <w:webHidden/>
              </w:rPr>
              <w:t>175</w:t>
            </w:r>
            <w:r>
              <w:rPr>
                <w:noProof/>
                <w:webHidden/>
              </w:rPr>
              <w:fldChar w:fldCharType="end"/>
            </w:r>
          </w:hyperlink>
        </w:p>
        <w:p w14:paraId="1DAA4CAD" w14:textId="50DEBD98" w:rsidR="00AD42B5" w:rsidRDefault="00AD42B5">
          <w:pPr>
            <w:pStyle w:val="TOC3"/>
            <w:tabs>
              <w:tab w:val="right" w:leader="dot" w:pos="10790"/>
            </w:tabs>
            <w:rPr>
              <w:rFonts w:eastAsiaTheme="minorEastAsia"/>
              <w:noProof/>
            </w:rPr>
          </w:pPr>
          <w:hyperlink w:anchor="_Toc215317016" w:history="1">
            <w:r w:rsidRPr="00991E13">
              <w:rPr>
                <w:rStyle w:val="Hyperlink"/>
                <w:rFonts w:ascii="Times New Roman" w:eastAsia="Times New Roman" w:hAnsi="Times New Roman" w:cs="Times New Roman"/>
                <w:b/>
                <w:bCs/>
                <w:noProof/>
                <w:kern w:val="0"/>
                <w14:ligatures w14:val="none"/>
              </w:rPr>
              <w:t>15.2.2 Time-band analogues</w:t>
            </w:r>
            <w:r>
              <w:rPr>
                <w:noProof/>
                <w:webHidden/>
              </w:rPr>
              <w:tab/>
            </w:r>
            <w:r>
              <w:rPr>
                <w:noProof/>
                <w:webHidden/>
              </w:rPr>
              <w:fldChar w:fldCharType="begin"/>
            </w:r>
            <w:r>
              <w:rPr>
                <w:noProof/>
                <w:webHidden/>
              </w:rPr>
              <w:instrText xml:space="preserve"> PAGEREF _Toc215317016 \h </w:instrText>
            </w:r>
            <w:r>
              <w:rPr>
                <w:noProof/>
                <w:webHidden/>
              </w:rPr>
            </w:r>
            <w:r>
              <w:rPr>
                <w:noProof/>
                <w:webHidden/>
              </w:rPr>
              <w:fldChar w:fldCharType="separate"/>
            </w:r>
            <w:r>
              <w:rPr>
                <w:noProof/>
                <w:webHidden/>
              </w:rPr>
              <w:t>176</w:t>
            </w:r>
            <w:r>
              <w:rPr>
                <w:noProof/>
                <w:webHidden/>
              </w:rPr>
              <w:fldChar w:fldCharType="end"/>
            </w:r>
          </w:hyperlink>
        </w:p>
        <w:p w14:paraId="294C4312" w14:textId="35408863" w:rsidR="00AD42B5" w:rsidRDefault="00AD42B5">
          <w:pPr>
            <w:pStyle w:val="TOC2"/>
            <w:tabs>
              <w:tab w:val="right" w:leader="dot" w:pos="10790"/>
            </w:tabs>
            <w:rPr>
              <w:rFonts w:eastAsiaTheme="minorEastAsia"/>
              <w:noProof/>
            </w:rPr>
          </w:pPr>
          <w:hyperlink w:anchor="_Toc215317017" w:history="1">
            <w:r w:rsidRPr="00991E13">
              <w:rPr>
                <w:rStyle w:val="Hyperlink"/>
                <w:rFonts w:ascii="Times New Roman" w:eastAsia="Times New Roman" w:hAnsi="Times New Roman" w:cs="Times New Roman"/>
                <w:b/>
                <w:bCs/>
                <w:noProof/>
                <w:kern w:val="0"/>
                <w14:ligatures w14:val="none"/>
              </w:rPr>
              <w:t>15.3 Why this moves AR closer to a full rival of orthodox physics</w:t>
            </w:r>
            <w:r>
              <w:rPr>
                <w:noProof/>
                <w:webHidden/>
              </w:rPr>
              <w:tab/>
            </w:r>
            <w:r>
              <w:rPr>
                <w:noProof/>
                <w:webHidden/>
              </w:rPr>
              <w:fldChar w:fldCharType="begin"/>
            </w:r>
            <w:r>
              <w:rPr>
                <w:noProof/>
                <w:webHidden/>
              </w:rPr>
              <w:instrText xml:space="preserve"> PAGEREF _Toc215317017 \h </w:instrText>
            </w:r>
            <w:r>
              <w:rPr>
                <w:noProof/>
                <w:webHidden/>
              </w:rPr>
            </w:r>
            <w:r>
              <w:rPr>
                <w:noProof/>
                <w:webHidden/>
              </w:rPr>
              <w:fldChar w:fldCharType="separate"/>
            </w:r>
            <w:r>
              <w:rPr>
                <w:noProof/>
                <w:webHidden/>
              </w:rPr>
              <w:t>176</w:t>
            </w:r>
            <w:r>
              <w:rPr>
                <w:noProof/>
                <w:webHidden/>
              </w:rPr>
              <w:fldChar w:fldCharType="end"/>
            </w:r>
          </w:hyperlink>
        </w:p>
        <w:p w14:paraId="6DB5C22F" w14:textId="7CB166B8" w:rsidR="00AD42B5" w:rsidRDefault="00AD42B5">
          <w:pPr>
            <w:pStyle w:val="TOC3"/>
            <w:tabs>
              <w:tab w:val="right" w:leader="dot" w:pos="10790"/>
            </w:tabs>
            <w:rPr>
              <w:rFonts w:eastAsiaTheme="minorEastAsia"/>
              <w:noProof/>
            </w:rPr>
          </w:pPr>
          <w:hyperlink w:anchor="_Toc215317018" w:history="1">
            <w:r w:rsidRPr="00991E13">
              <w:rPr>
                <w:rStyle w:val="Hyperlink"/>
                <w:rFonts w:ascii="Times New Roman" w:eastAsia="Times New Roman" w:hAnsi="Times New Roman" w:cs="Times New Roman"/>
                <w:b/>
                <w:bCs/>
                <w:noProof/>
                <w:kern w:val="0"/>
                <w14:ligatures w14:val="none"/>
              </w:rPr>
              <w:t>15.3.1 From alternative interpretation to structural competitor</w:t>
            </w:r>
            <w:r>
              <w:rPr>
                <w:noProof/>
                <w:webHidden/>
              </w:rPr>
              <w:tab/>
            </w:r>
            <w:r>
              <w:rPr>
                <w:noProof/>
                <w:webHidden/>
              </w:rPr>
              <w:fldChar w:fldCharType="begin"/>
            </w:r>
            <w:r>
              <w:rPr>
                <w:noProof/>
                <w:webHidden/>
              </w:rPr>
              <w:instrText xml:space="preserve"> PAGEREF _Toc215317018 \h </w:instrText>
            </w:r>
            <w:r>
              <w:rPr>
                <w:noProof/>
                <w:webHidden/>
              </w:rPr>
            </w:r>
            <w:r>
              <w:rPr>
                <w:noProof/>
                <w:webHidden/>
              </w:rPr>
              <w:fldChar w:fldCharType="separate"/>
            </w:r>
            <w:r>
              <w:rPr>
                <w:noProof/>
                <w:webHidden/>
              </w:rPr>
              <w:t>176</w:t>
            </w:r>
            <w:r>
              <w:rPr>
                <w:noProof/>
                <w:webHidden/>
              </w:rPr>
              <w:fldChar w:fldCharType="end"/>
            </w:r>
          </w:hyperlink>
        </w:p>
        <w:p w14:paraId="70E76B33" w14:textId="78493A46" w:rsidR="00AD42B5" w:rsidRDefault="00AD42B5">
          <w:pPr>
            <w:pStyle w:val="TOC3"/>
            <w:tabs>
              <w:tab w:val="right" w:leader="dot" w:pos="10790"/>
            </w:tabs>
            <w:rPr>
              <w:rFonts w:eastAsiaTheme="minorEastAsia"/>
              <w:noProof/>
            </w:rPr>
          </w:pPr>
          <w:hyperlink w:anchor="_Toc215317019" w:history="1">
            <w:r w:rsidRPr="00991E13">
              <w:rPr>
                <w:rStyle w:val="Hyperlink"/>
                <w:rFonts w:ascii="Times New Roman" w:eastAsia="Times New Roman" w:hAnsi="Times New Roman" w:cs="Times New Roman"/>
                <w:b/>
                <w:bCs/>
                <w:noProof/>
                <w:kern w:val="0"/>
                <w14:ligatures w14:val="none"/>
              </w:rPr>
              <w:t>15.3.2 A richer explanatory framework</w:t>
            </w:r>
            <w:r>
              <w:rPr>
                <w:noProof/>
                <w:webHidden/>
              </w:rPr>
              <w:tab/>
            </w:r>
            <w:r>
              <w:rPr>
                <w:noProof/>
                <w:webHidden/>
              </w:rPr>
              <w:fldChar w:fldCharType="begin"/>
            </w:r>
            <w:r>
              <w:rPr>
                <w:noProof/>
                <w:webHidden/>
              </w:rPr>
              <w:instrText xml:space="preserve"> PAGEREF _Toc215317019 \h </w:instrText>
            </w:r>
            <w:r>
              <w:rPr>
                <w:noProof/>
                <w:webHidden/>
              </w:rPr>
            </w:r>
            <w:r>
              <w:rPr>
                <w:noProof/>
                <w:webHidden/>
              </w:rPr>
              <w:fldChar w:fldCharType="separate"/>
            </w:r>
            <w:r>
              <w:rPr>
                <w:noProof/>
                <w:webHidden/>
              </w:rPr>
              <w:t>177</w:t>
            </w:r>
            <w:r>
              <w:rPr>
                <w:noProof/>
                <w:webHidden/>
              </w:rPr>
              <w:fldChar w:fldCharType="end"/>
            </w:r>
          </w:hyperlink>
        </w:p>
        <w:p w14:paraId="7908738B" w14:textId="343EC630" w:rsidR="00AD42B5" w:rsidRDefault="00AD42B5">
          <w:pPr>
            <w:pStyle w:val="TOC3"/>
            <w:tabs>
              <w:tab w:val="right" w:leader="dot" w:pos="10790"/>
            </w:tabs>
            <w:rPr>
              <w:rFonts w:eastAsiaTheme="minorEastAsia"/>
              <w:noProof/>
            </w:rPr>
          </w:pPr>
          <w:hyperlink w:anchor="_Toc215317020" w:history="1">
            <w:r w:rsidRPr="00991E13">
              <w:rPr>
                <w:rStyle w:val="Hyperlink"/>
                <w:rFonts w:ascii="Times New Roman" w:eastAsia="Times New Roman" w:hAnsi="Times New Roman" w:cs="Times New Roman"/>
                <w:b/>
                <w:bCs/>
                <w:noProof/>
                <w:kern w:val="0"/>
                <w14:ligatures w14:val="none"/>
              </w:rPr>
              <w:t>15.3.3 Path to parity (and beyond)</w:t>
            </w:r>
            <w:r>
              <w:rPr>
                <w:noProof/>
                <w:webHidden/>
              </w:rPr>
              <w:tab/>
            </w:r>
            <w:r>
              <w:rPr>
                <w:noProof/>
                <w:webHidden/>
              </w:rPr>
              <w:fldChar w:fldCharType="begin"/>
            </w:r>
            <w:r>
              <w:rPr>
                <w:noProof/>
                <w:webHidden/>
              </w:rPr>
              <w:instrText xml:space="preserve"> PAGEREF _Toc215317020 \h </w:instrText>
            </w:r>
            <w:r>
              <w:rPr>
                <w:noProof/>
                <w:webHidden/>
              </w:rPr>
            </w:r>
            <w:r>
              <w:rPr>
                <w:noProof/>
                <w:webHidden/>
              </w:rPr>
              <w:fldChar w:fldCharType="separate"/>
            </w:r>
            <w:r>
              <w:rPr>
                <w:noProof/>
                <w:webHidden/>
              </w:rPr>
              <w:t>178</w:t>
            </w:r>
            <w:r>
              <w:rPr>
                <w:noProof/>
                <w:webHidden/>
              </w:rPr>
              <w:fldChar w:fldCharType="end"/>
            </w:r>
          </w:hyperlink>
        </w:p>
        <w:p w14:paraId="6C3D33B7" w14:textId="6745E139" w:rsidR="00AD42B5" w:rsidRDefault="00AD42B5">
          <w:r>
            <w:rPr>
              <w:b/>
              <w:bCs/>
              <w:noProof/>
            </w:rPr>
            <w:fldChar w:fldCharType="end"/>
          </w:r>
        </w:p>
      </w:sdtContent>
    </w:sdt>
    <w:p w14:paraId="7D230B10" w14:textId="77777777" w:rsidR="005F5932" w:rsidRDefault="005F5932">
      <w:pPr>
        <w:pBdr>
          <w:bottom w:val="double" w:sz="6" w:space="1" w:color="auto"/>
        </w:pBdr>
      </w:pPr>
    </w:p>
    <w:p w14:paraId="0DC81811" w14:textId="77777777" w:rsidR="005F5932" w:rsidRDefault="005F5932">
      <w:pPr>
        <w:pBdr>
          <w:bottom w:val="double" w:sz="6" w:space="1" w:color="auto"/>
        </w:pBdr>
      </w:pPr>
    </w:p>
    <w:p w14:paraId="4FBA0F44" w14:textId="77777777" w:rsidR="003D0BAF" w:rsidRDefault="003D0BAF"/>
    <w:p w14:paraId="46CF3AD0" w14:textId="77777777" w:rsidR="00E66BE8" w:rsidRDefault="00E66BE8"/>
    <w:p w14:paraId="76E957F3" w14:textId="77777777" w:rsidR="00E66BE8" w:rsidRDefault="00E66BE8" w:rsidP="00E66BE8"/>
    <w:p w14:paraId="764B9A82" w14:textId="77777777" w:rsidR="002B7582" w:rsidRPr="00E66BE8" w:rsidRDefault="002B7582" w:rsidP="002B758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0" w:name="_Toc215316875"/>
      <w:r w:rsidRPr="00E66BE8">
        <w:rPr>
          <w:rFonts w:ascii="Times New Roman" w:eastAsia="Times New Roman" w:hAnsi="Times New Roman" w:cs="Times New Roman"/>
          <w:b/>
          <w:bCs/>
          <w:kern w:val="0"/>
          <w:sz w:val="36"/>
          <w:szCs w:val="36"/>
          <w14:ligatures w14:val="none"/>
        </w:rPr>
        <w:t>0. Orientation &amp; Aims</w:t>
      </w:r>
      <w:bookmarkEnd w:id="0"/>
    </w:p>
    <w:p w14:paraId="5C933FF1" w14:textId="77777777" w:rsidR="002B7582" w:rsidRPr="002B7582" w:rsidRDefault="002B7582" w:rsidP="002B758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5316876"/>
      <w:r w:rsidRPr="002B7582">
        <w:rPr>
          <w:rFonts w:ascii="Times New Roman" w:eastAsia="Times New Roman" w:hAnsi="Times New Roman" w:cs="Times New Roman"/>
          <w:b/>
          <w:bCs/>
          <w:kern w:val="0"/>
          <w:sz w:val="27"/>
          <w:szCs w:val="27"/>
          <w14:ligatures w14:val="none"/>
        </w:rPr>
        <w:t>0.1 Why a “Context-Levels” volume</w:t>
      </w:r>
      <w:bookmarkEnd w:id="1"/>
    </w:p>
    <w:p w14:paraId="1808E19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This volume exists to do one very specific job: to take the </w:t>
      </w:r>
      <w:r w:rsidRPr="002B7582">
        <w:rPr>
          <w:rFonts w:ascii="Times New Roman" w:eastAsia="Times New Roman" w:hAnsi="Times New Roman" w:cs="Times New Roman"/>
          <w:i/>
          <w:iCs/>
          <w:kern w:val="0"/>
          <w14:ligatures w14:val="none"/>
        </w:rPr>
        <w:t>idea</w:t>
      </w:r>
      <w:r w:rsidRPr="002B7582">
        <w:rPr>
          <w:rFonts w:ascii="Times New Roman" w:eastAsia="Times New Roman" w:hAnsi="Times New Roman" w:cs="Times New Roman"/>
          <w:kern w:val="0"/>
          <w14:ligatures w14:val="none"/>
        </w:rPr>
        <w:t xml:space="preserve"> of context levels in Absolute Relativity and turn it into a fully worked, empirically grounded framework that you can point to as “the scale-ladder spine” of the whole theory.</w:t>
      </w:r>
    </w:p>
    <w:p w14:paraId="27C2F39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 the earlier pieces of your work, three things are already in place:</w:t>
      </w:r>
    </w:p>
    <w:p w14:paraId="7D078EE4" w14:textId="77777777" w:rsidR="002B7582" w:rsidRPr="002B7582" w:rsidRDefault="002B7582" w:rsidP="002B7582">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ontological stance</w:t>
      </w:r>
      <w:r w:rsidRPr="002B7582">
        <w:rPr>
          <w:rFonts w:ascii="Times New Roman" w:eastAsia="Times New Roman" w:hAnsi="Times New Roman" w:cs="Times New Roman"/>
          <w:kern w:val="0"/>
          <w14:ligatures w14:val="none"/>
        </w:rPr>
        <w:t>: reality is made of present-moments relating to each other; “material” is how those relations present from a given vantage, not a separate substance.</w:t>
      </w:r>
    </w:p>
    <w:p w14:paraId="2601B305" w14:textId="77777777" w:rsidR="002B7582" w:rsidRPr="002B7582" w:rsidRDefault="002B7582" w:rsidP="002B7582">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hinge identity</w:t>
      </w:r>
      <w:r w:rsidRPr="002B7582">
        <w:rPr>
          <w:rFonts w:ascii="Times New Roman" w:eastAsia="Times New Roman" w:hAnsi="Times New Roman" w:cs="Times New Roman"/>
          <w:kern w:val="0"/>
          <w14:ligatures w14:val="none"/>
        </w:rPr>
        <w:t>: we live as 0 inside +1; inward relations condense into life/plexity, outward relations branch into what we call space; a single interface (0↔+1) ties our inner time and outer space together.</w:t>
      </w:r>
    </w:p>
    <w:p w14:paraId="2A3D99C4" w14:textId="77777777" w:rsidR="002B7582" w:rsidRPr="002B7582" w:rsidRDefault="002B7582" w:rsidP="002B7582">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present-act engine &amp; feasibility geometry</w:t>
      </w:r>
      <w:r w:rsidRPr="002B7582">
        <w:rPr>
          <w:rFonts w:ascii="Times New Roman" w:eastAsia="Times New Roman" w:hAnsi="Times New Roman" w:cs="Times New Roman"/>
          <w:kern w:val="0"/>
          <w14:ligatures w14:val="none"/>
        </w:rPr>
        <w:t xml:space="preserve">: local, boolean/ordinal control; typed budgets and a single unit map </w:t>
      </w:r>
      <m:oMath>
        <m:r>
          <w:rPr>
            <w:rFonts w:ascii="Cambria Math" w:eastAsia="Times New Roman" w:hAnsi="Cambria Math" w:cs="Times New Roman"/>
            <w:kern w:val="0"/>
            <w14:ligatures w14:val="none"/>
          </w:rPr>
          <m:t>c</m:t>
        </m:r>
      </m:oMath>
      <w:r w:rsidRPr="002B7582">
        <w:rPr>
          <w:rFonts w:ascii="Times New Roman" w:eastAsia="Times New Roman" w:hAnsi="Times New Roman" w:cs="Times New Roman"/>
          <w:kern w:val="0"/>
          <w14:ligatures w14:val="none"/>
        </w:rPr>
        <w:t>; gravity and “fields” are diagnostics of feasibility gradients in containers, not extra forces in control.</w:t>
      </w:r>
    </w:p>
    <w:p w14:paraId="1840AA9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What has </w:t>
      </w:r>
      <w:r w:rsidRPr="002B7582">
        <w:rPr>
          <w:rFonts w:ascii="Times New Roman" w:eastAsia="Times New Roman" w:hAnsi="Times New Roman" w:cs="Times New Roman"/>
          <w:i/>
          <w:iCs/>
          <w:kern w:val="0"/>
          <w14:ligatures w14:val="none"/>
        </w:rPr>
        <w:t>not</w:t>
      </w:r>
      <w:r w:rsidRPr="002B7582">
        <w:rPr>
          <w:rFonts w:ascii="Times New Roman" w:eastAsia="Times New Roman" w:hAnsi="Times New Roman" w:cs="Times New Roman"/>
          <w:kern w:val="0"/>
          <w14:ligatures w14:val="none"/>
        </w:rPr>
        <w:t xml:space="preserve"> yet been done in one place is:</w:t>
      </w:r>
    </w:p>
    <w:p w14:paraId="03DDAAD8" w14:textId="77777777" w:rsidR="002B7582" w:rsidRPr="002B7582" w:rsidRDefault="002B7582" w:rsidP="002B7582">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To </w:t>
      </w:r>
      <w:r w:rsidRPr="002B7582">
        <w:rPr>
          <w:rFonts w:ascii="Times New Roman" w:eastAsia="Times New Roman" w:hAnsi="Times New Roman" w:cs="Times New Roman"/>
          <w:b/>
          <w:bCs/>
          <w:kern w:val="0"/>
          <w14:ligatures w14:val="none"/>
        </w:rPr>
        <w:t>lay out the full ladder</w:t>
      </w:r>
      <w:r w:rsidRPr="002B7582">
        <w:rPr>
          <w:rFonts w:ascii="Times New Roman" w:eastAsia="Times New Roman" w:hAnsi="Times New Roman" w:cs="Times New Roman"/>
          <w:kern w:val="0"/>
          <w14:ligatures w14:val="none"/>
        </w:rPr>
        <w:t xml:space="preserve"> of context levels</w:t>
      </w:r>
      <w:r w:rsidRPr="002B7582">
        <w:rPr>
          <w:rFonts w:ascii="Times New Roman" w:eastAsia="Times New Roman" w:hAnsi="Times New Roman" w:cs="Times New Roman"/>
          <w:kern w:val="0"/>
          <w14:ligatures w14:val="none"/>
        </w:rPr>
        <w:br/>
      </w:r>
      <m:oMathPara>
        <m:oMath>
          <m:r>
            <w:rPr>
              <w:rFonts w:ascii="Cambria Math" w:eastAsia="Times New Roman" w:hAnsi="Cambria Math" w:cs="Times New Roman"/>
              <w:kern w:val="0"/>
              <w14:ligatures w14:val="none"/>
            </w:rPr>
            <m:t>-2,-1,0,+1,+2,+3</m:t>
          </m:r>
          <m:r>
            <m:rPr>
              <m:sty m:val="p"/>
            </m:rPr>
            <w:rPr>
              <w:rFonts w:ascii="Times New Roman" w:eastAsia="Times New Roman" w:hAnsi="Times New Roman" w:cs="Times New Roman"/>
              <w:kern w:val="0"/>
              <w14:ligatures w14:val="none"/>
            </w:rPr>
            <w:br/>
          </m:r>
        </m:oMath>
      </m:oMathPara>
      <w:r w:rsidRPr="002B7582">
        <w:rPr>
          <w:rFonts w:ascii="Times New Roman" w:eastAsia="Times New Roman" w:hAnsi="Times New Roman" w:cs="Times New Roman"/>
          <w:kern w:val="0"/>
          <w14:ligatures w14:val="none"/>
        </w:rPr>
        <w:t xml:space="preserve">together with their </w:t>
      </w:r>
      <w:r w:rsidRPr="002B7582">
        <w:rPr>
          <w:rFonts w:ascii="Times New Roman" w:eastAsia="Times New Roman" w:hAnsi="Times New Roman" w:cs="Times New Roman"/>
          <w:b/>
          <w:bCs/>
          <w:kern w:val="0"/>
          <w14:ligatures w14:val="none"/>
        </w:rPr>
        <w:t>empirical anchors</w:t>
      </w:r>
      <w:r w:rsidRPr="002B7582">
        <w:rPr>
          <w:rFonts w:ascii="Times New Roman" w:eastAsia="Times New Roman" w:hAnsi="Times New Roman" w:cs="Times New Roman"/>
          <w:kern w:val="0"/>
          <w14:ligatures w14:val="none"/>
        </w:rPr>
        <w:t>:</w:t>
      </w:r>
    </w:p>
    <w:p w14:paraId="69EFCC3A"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nanoband (~1–200 nm),</w:t>
      </w:r>
    </w:p>
    <w:p w14:paraId="2F7AA9E8"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micron band (~0.2–50 µm),</w:t>
      </w:r>
    </w:p>
    <w:p w14:paraId="0FD50526"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UGM (~0.1–0.12 mm),</w:t>
      </w:r>
    </w:p>
    <w:p w14:paraId="7A332A70"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Earth-surface band (1–100 km),</w:t>
      </w:r>
    </w:p>
    <w:p w14:paraId="17F00E44"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galactic disk band (0.3–4 kpc),</w:t>
      </w:r>
    </w:p>
    <w:p w14:paraId="6F5FF8AE"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cosmic shell band (several Gpc).</w:t>
      </w:r>
    </w:p>
    <w:p w14:paraId="4FD40AF8" w14:textId="77777777" w:rsidR="002B7582" w:rsidRPr="002B7582" w:rsidRDefault="002B7582" w:rsidP="002B7582">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To show </w:t>
      </w:r>
      <w:r w:rsidRPr="002B7582">
        <w:rPr>
          <w:rFonts w:ascii="Times New Roman" w:eastAsia="Times New Roman" w:hAnsi="Times New Roman" w:cs="Times New Roman"/>
          <w:b/>
          <w:bCs/>
          <w:kern w:val="0"/>
          <w14:ligatures w14:val="none"/>
        </w:rPr>
        <w:t>how those levels fit together</w:t>
      </w:r>
      <w:r w:rsidRPr="002B7582">
        <w:rPr>
          <w:rFonts w:ascii="Times New Roman" w:eastAsia="Times New Roman" w:hAnsi="Times New Roman" w:cs="Times New Roman"/>
          <w:kern w:val="0"/>
          <w14:ligatures w14:val="none"/>
        </w:rPr>
        <w:t xml:space="preserve"> as </w:t>
      </w:r>
      <w:r w:rsidRPr="002B7582">
        <w:rPr>
          <w:rFonts w:ascii="Times New Roman" w:eastAsia="Times New Roman" w:hAnsi="Times New Roman" w:cs="Times New Roman"/>
          <w:i/>
          <w:iCs/>
          <w:kern w:val="0"/>
          <w14:ligatures w14:val="none"/>
        </w:rPr>
        <w:t>one</w:t>
      </w:r>
      <w:r w:rsidRPr="002B7582">
        <w:rPr>
          <w:rFonts w:ascii="Times New Roman" w:eastAsia="Times New Roman" w:hAnsi="Times New Roman" w:cs="Times New Roman"/>
          <w:kern w:val="0"/>
          <w14:ligatures w14:val="none"/>
        </w:rPr>
        <w:t xml:space="preserve"> structure:</w:t>
      </w:r>
    </w:p>
    <w:p w14:paraId="14B5AB55"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via geometric-mean bridges that land on seams,</w:t>
      </w:r>
    </w:p>
    <w:p w14:paraId="187A8A30"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via piecewise fractal-dimension plateaus with breaks at the same bands,</w:t>
      </w:r>
    </w:p>
    <w:p w14:paraId="301410A8"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via a dimensional “budget” that ties inner bulk (~3D) to outer boundary (~2D) across the hinge,</w:t>
      </w:r>
    </w:p>
    <w:p w14:paraId="0CCFBFDF"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via activation effects where containers “turn on” dynamically (Milky-Way activation in T3-B, and the inward activation probes).</w:t>
      </w:r>
    </w:p>
    <w:p w14:paraId="19008264" w14:textId="77777777" w:rsidR="002B7582" w:rsidRPr="002B7582" w:rsidRDefault="002B7582" w:rsidP="002B7582">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To integrate </w:t>
      </w:r>
      <w:r w:rsidRPr="002B7582">
        <w:rPr>
          <w:rFonts w:ascii="Times New Roman" w:eastAsia="Times New Roman" w:hAnsi="Times New Roman" w:cs="Times New Roman"/>
          <w:b/>
          <w:bCs/>
          <w:kern w:val="0"/>
          <w14:ligatures w14:val="none"/>
        </w:rPr>
        <w:t>all the probe work</w:t>
      </w:r>
      <w:r w:rsidRPr="002B7582">
        <w:rPr>
          <w:rFonts w:ascii="Times New Roman" w:eastAsia="Times New Roman" w:hAnsi="Times New Roman" w:cs="Times New Roman"/>
          <w:kern w:val="0"/>
          <w14:ligatures w14:val="none"/>
        </w:rPr>
        <w:t xml:space="preserve"> (A–K blocks, Probes 1–7, T1–T3/T3-B) into a single, ladder-focused narrative:</w:t>
      </w:r>
    </w:p>
    <w:p w14:paraId="4396E888"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T1/T2: SR baseline and RAR shape under AR scaling,</w:t>
      </w:r>
    </w:p>
    <w:p w14:paraId="0F6377B6"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T3/T3-B: +3 container activation in real lensing data,</w:t>
      </w:r>
    </w:p>
    <w:p w14:paraId="75F42D79"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Probe 1–7: nano/micron/UGM seams and inner activations,</w:t>
      </w:r>
    </w:p>
    <w:p w14:paraId="3381692D"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A/B blocks: ladder geometry, GM bridges, role &amp; D(L) seam behaviour,</w:t>
      </w:r>
    </w:p>
    <w:p w14:paraId="06ACC4AF" w14:textId="77777777" w:rsidR="002B7582" w:rsidRPr="002B7582" w:rsidRDefault="002B7582" w:rsidP="002B7582">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C/D blocks: activation grammar and space–time hinge checks.</w:t>
      </w:r>
    </w:p>
    <w:p w14:paraId="2D021F2E"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From the theory side, you </w:t>
      </w:r>
      <w:r w:rsidRPr="002B7582">
        <w:rPr>
          <w:rFonts w:ascii="Times New Roman" w:eastAsia="Times New Roman" w:hAnsi="Times New Roman" w:cs="Times New Roman"/>
          <w:i/>
          <w:iCs/>
          <w:kern w:val="0"/>
          <w14:ligatures w14:val="none"/>
        </w:rPr>
        <w:t>already</w:t>
      </w:r>
      <w:r w:rsidRPr="002B7582">
        <w:rPr>
          <w:rFonts w:ascii="Times New Roman" w:eastAsia="Times New Roman" w:hAnsi="Times New Roman" w:cs="Times New Roman"/>
          <w:kern w:val="0"/>
          <w14:ligatures w14:val="none"/>
        </w:rPr>
        <w:t xml:space="preserve"> know that:</w:t>
      </w:r>
    </w:p>
    <w:p w14:paraId="4572E4A1" w14:textId="77777777" w:rsidR="002B7582" w:rsidRPr="002B7582" w:rsidRDefault="002B7582" w:rsidP="002B7582">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context levels are roles (inside / outside / peer) of nested presents, not hard layers,</w:t>
      </w:r>
    </w:p>
    <w:p w14:paraId="63B9C1D0" w14:textId="77777777" w:rsidR="002B7582" w:rsidRPr="002B7582" w:rsidRDefault="002B7582" w:rsidP="002B7582">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0↔+1 hinge must produce a </w:t>
      </w:r>
      <w:r w:rsidRPr="002B7582">
        <w:rPr>
          <w:rFonts w:ascii="Times New Roman" w:eastAsia="Times New Roman" w:hAnsi="Times New Roman" w:cs="Times New Roman"/>
          <w:b/>
          <w:bCs/>
          <w:kern w:val="0"/>
          <w14:ligatures w14:val="none"/>
        </w:rPr>
        <w:t>spatial pixel</w:t>
      </w:r>
      <w:r w:rsidRPr="002B7582">
        <w:rPr>
          <w:rFonts w:ascii="Times New Roman" w:eastAsia="Times New Roman" w:hAnsi="Times New Roman" w:cs="Times New Roman"/>
          <w:kern w:val="0"/>
          <w14:ligatures w14:val="none"/>
        </w:rPr>
        <w:t xml:space="preserve"> (UGM) and a </w:t>
      </w:r>
      <w:r w:rsidRPr="002B7582">
        <w:rPr>
          <w:rFonts w:ascii="Times New Roman" w:eastAsia="Times New Roman" w:hAnsi="Times New Roman" w:cs="Times New Roman"/>
          <w:b/>
          <w:bCs/>
          <w:kern w:val="0"/>
          <w14:ligatures w14:val="none"/>
        </w:rPr>
        <w:t>temporal pixel</w:t>
      </w:r>
      <w:r w:rsidRPr="002B7582">
        <w:rPr>
          <w:rFonts w:ascii="Times New Roman" w:eastAsia="Times New Roman" w:hAnsi="Times New Roman" w:cs="Times New Roman"/>
          <w:kern w:val="0"/>
          <w14:ligatures w14:val="none"/>
        </w:rPr>
        <w:t xml:space="preserve"> (~0.1 s) as two faces of the same relation,</w:t>
      </w:r>
    </w:p>
    <w:p w14:paraId="684D33C8" w14:textId="77777777" w:rsidR="002B7582" w:rsidRPr="002B7582" w:rsidRDefault="002B7582" w:rsidP="002B7582">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outward containers (+1, +2, +3) must behave as boundary-like shells in the +1 read, while inward roles (−1, −2) show up as volumetric/mixed plexity.</w:t>
      </w:r>
    </w:p>
    <w:p w14:paraId="74C87D15"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But until now, that structure has been spread across:</w:t>
      </w:r>
    </w:p>
    <w:p w14:paraId="4A739161" w14:textId="77777777" w:rsidR="002B7582" w:rsidRPr="002B7582" w:rsidRDefault="002B7582" w:rsidP="002B7582">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philosophical write-up (Volume 0),</w:t>
      </w:r>
    </w:p>
    <w:p w14:paraId="4E9D0EBA" w14:textId="77777777" w:rsidR="002B7582" w:rsidRPr="002B7582" w:rsidRDefault="002B7582" w:rsidP="002B7582">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hinge/time document,</w:t>
      </w:r>
    </w:p>
    <w:p w14:paraId="7A4AE343" w14:textId="77777777" w:rsidR="002B7582" w:rsidRPr="002B7582" w:rsidRDefault="002B7582" w:rsidP="002B7582">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individual CL reports (−2, −1, 0, +1, +2, +3),</w:t>
      </w:r>
    </w:p>
    <w:p w14:paraId="25FD7E8C" w14:textId="77777777" w:rsidR="002B7582" w:rsidRPr="002B7582" w:rsidRDefault="002B7582" w:rsidP="002B7582">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matter-addition summary and probe suite.</w:t>
      </w:r>
    </w:p>
    <w:p w14:paraId="08EC886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So the purpose of this Context-Levels volume is:</w:t>
      </w:r>
    </w:p>
    <w:p w14:paraId="753A3640" w14:textId="77777777" w:rsidR="002B7582" w:rsidRPr="002B7582" w:rsidRDefault="002B7582" w:rsidP="002B7582">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To collect and systematize</w:t>
      </w:r>
      <w:r w:rsidRPr="002B7582">
        <w:rPr>
          <w:rFonts w:ascii="Times New Roman" w:eastAsia="Times New Roman" w:hAnsi="Times New Roman" w:cs="Times New Roman"/>
          <w:kern w:val="0"/>
          <w14:ligatures w14:val="none"/>
        </w:rPr>
        <w:t xml:space="preserve"> all of that into </w:t>
      </w:r>
      <w:r w:rsidRPr="002B7582">
        <w:rPr>
          <w:rFonts w:ascii="Times New Roman" w:eastAsia="Times New Roman" w:hAnsi="Times New Roman" w:cs="Times New Roman"/>
          <w:i/>
          <w:iCs/>
          <w:kern w:val="0"/>
          <w14:ligatures w14:val="none"/>
        </w:rPr>
        <w:t>one</w:t>
      </w:r>
      <w:r w:rsidRPr="002B7582">
        <w:rPr>
          <w:rFonts w:ascii="Times New Roman" w:eastAsia="Times New Roman" w:hAnsi="Times New Roman" w:cs="Times New Roman"/>
          <w:kern w:val="0"/>
          <w14:ligatures w14:val="none"/>
        </w:rPr>
        <w:t xml:space="preserve"> coherent scaffold: a ladder with numeric centers, GM seams, D(L) plateaus, role structure, and activation behaviour.</w:t>
      </w:r>
    </w:p>
    <w:p w14:paraId="55403D18" w14:textId="77777777" w:rsidR="002B7582" w:rsidRPr="002B7582" w:rsidRDefault="002B7582" w:rsidP="002B7582">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To show explicitly</w:t>
      </w:r>
      <w:r w:rsidRPr="002B7582">
        <w:rPr>
          <w:rFonts w:ascii="Times New Roman" w:eastAsia="Times New Roman" w:hAnsi="Times New Roman" w:cs="Times New Roman"/>
          <w:kern w:val="0"/>
          <w14:ligatures w14:val="none"/>
        </w:rPr>
        <w:t xml:space="preserve"> how the ladder is </w:t>
      </w:r>
      <w:r w:rsidRPr="002B7582">
        <w:rPr>
          <w:rFonts w:ascii="Times New Roman" w:eastAsia="Times New Roman" w:hAnsi="Times New Roman" w:cs="Times New Roman"/>
          <w:i/>
          <w:iCs/>
          <w:kern w:val="0"/>
          <w14:ligatures w14:val="none"/>
        </w:rPr>
        <w:t>constrained</w:t>
      </w:r>
      <w:r w:rsidRPr="002B7582">
        <w:rPr>
          <w:rFonts w:ascii="Times New Roman" w:eastAsia="Times New Roman" w:hAnsi="Times New Roman" w:cs="Times New Roman"/>
          <w:kern w:val="0"/>
          <w14:ligatures w14:val="none"/>
        </w:rPr>
        <w:t xml:space="preserve"> by the present-act math (hinge, GM fixed points, dimension budget, no-skip) and not just drawn by hand.</w:t>
      </w:r>
    </w:p>
    <w:p w14:paraId="1C74A7B3" w14:textId="77777777" w:rsidR="002B7582" w:rsidRPr="002B7582" w:rsidRDefault="002B7582" w:rsidP="002B7582">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To demonstrate empirically</w:t>
      </w:r>
      <w:r w:rsidRPr="002B7582">
        <w:rPr>
          <w:rFonts w:ascii="Times New Roman" w:eastAsia="Times New Roman" w:hAnsi="Times New Roman" w:cs="Times New Roman"/>
          <w:kern w:val="0"/>
          <w14:ligatures w14:val="none"/>
        </w:rPr>
        <w:t xml:space="preserve"> that the same handful of structures keeps reappearing at every level:</w:t>
      </w:r>
    </w:p>
    <w:p w14:paraId="425239AC" w14:textId="77777777" w:rsidR="002B7582" w:rsidRPr="002B7582" w:rsidRDefault="002B7582" w:rsidP="002B7582">
      <w:pPr>
        <w:numPr>
          <w:ilvl w:val="1"/>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finite scaling windows (not scalefree power laws),</w:t>
      </w:r>
    </w:p>
    <w:p w14:paraId="677B4570" w14:textId="77777777" w:rsidR="002B7582" w:rsidRPr="002B7582" w:rsidRDefault="002B7582" w:rsidP="002B7582">
      <w:pPr>
        <w:numPr>
          <w:ilvl w:val="1"/>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GM pivots at context seams,</w:t>
      </w:r>
    </w:p>
    <w:p w14:paraId="7F23BE3D" w14:textId="77777777" w:rsidR="002B7582" w:rsidRPr="002B7582" w:rsidRDefault="002B7582" w:rsidP="002B7582">
      <w:pPr>
        <w:numPr>
          <w:ilvl w:val="1"/>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D(L) breaks and role-specific D ranges,</w:t>
      </w:r>
    </w:p>
    <w:p w14:paraId="19462139" w14:textId="77777777" w:rsidR="002B7582" w:rsidRPr="002B7582" w:rsidRDefault="002B7582" w:rsidP="002B7582">
      <w:pPr>
        <w:numPr>
          <w:ilvl w:val="1"/>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container activation that improves real-world fits (RAR, T3/T3-B, and inner probes).</w:t>
      </w:r>
    </w:p>
    <w:p w14:paraId="32755350" w14:textId="77777777" w:rsidR="002B7582" w:rsidRPr="002B7582" w:rsidRDefault="002B7582" w:rsidP="002B7582">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To give you a standalone reference chapter</w:t>
      </w:r>
      <w:r w:rsidRPr="002B7582">
        <w:rPr>
          <w:rFonts w:ascii="Times New Roman" w:eastAsia="Times New Roman" w:hAnsi="Times New Roman" w:cs="Times New Roman"/>
          <w:kern w:val="0"/>
          <w14:ligatures w14:val="none"/>
        </w:rPr>
        <w:t xml:space="preserve"> you can plug into any future volume (SR, gravity, quantum, biology, AI nervous system) and say:</w:t>
      </w:r>
    </w:p>
    <w:p w14:paraId="5A09E21A" w14:textId="77777777" w:rsidR="002B7582" w:rsidRPr="002B7582" w:rsidRDefault="002B7582" w:rsidP="002B7582">
      <w:pPr>
        <w:spacing w:before="100" w:beforeAutospacing="1" w:after="100" w:afterAutospacing="1" w:line="240" w:lineRule="auto"/>
        <w:ind w:left="720"/>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“When I talk about −2, −1, 0, +1, +2, +3, this is the exact structure, math, and data I mean.”</w:t>
      </w:r>
    </w:p>
    <w:p w14:paraId="4833E892"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In short: this volume is where “context levels” stop being a verbal idea and become a concrete, empirically supported </w:t>
      </w:r>
      <w:r w:rsidRPr="002B7582">
        <w:rPr>
          <w:rFonts w:ascii="Times New Roman" w:eastAsia="Times New Roman" w:hAnsi="Times New Roman" w:cs="Times New Roman"/>
          <w:b/>
          <w:bCs/>
          <w:kern w:val="0"/>
          <w14:ligatures w14:val="none"/>
        </w:rPr>
        <w:t>framework</w:t>
      </w:r>
      <w:r w:rsidRPr="002B7582">
        <w:rPr>
          <w:rFonts w:ascii="Times New Roman" w:eastAsia="Times New Roman" w:hAnsi="Times New Roman" w:cs="Times New Roman"/>
          <w:kern w:val="0"/>
          <w14:ligatures w14:val="none"/>
        </w:rPr>
        <w:t>—the scale-ladder backbone that ties together your philosophical stance, your present-act engine, and all the simulations and probes you’ve run so far.</w:t>
      </w:r>
    </w:p>
    <w:p w14:paraId="5A50D342" w14:textId="77777777" w:rsidR="00E66BE8" w:rsidRDefault="00E66BE8" w:rsidP="00E66BE8"/>
    <w:p w14:paraId="4E59C11C" w14:textId="77777777" w:rsidR="002B7582" w:rsidRPr="002B7582" w:rsidRDefault="002B7582" w:rsidP="002B758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16877"/>
      <w:r w:rsidRPr="002B7582">
        <w:rPr>
          <w:rFonts w:ascii="Times New Roman" w:eastAsia="Times New Roman" w:hAnsi="Times New Roman" w:cs="Times New Roman"/>
          <w:b/>
          <w:bCs/>
          <w:kern w:val="0"/>
          <w:sz w:val="27"/>
          <w:szCs w:val="27"/>
          <w14:ligatures w14:val="none"/>
        </w:rPr>
        <w:t>0.2 What a context level is (quick recap)</w:t>
      </w:r>
      <w:bookmarkEnd w:id="2"/>
    </w:p>
    <w:p w14:paraId="64521DB2"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Before we dive into all the numbers, GMs, and activation curves, we need a very clean, minimal definition of what a </w:t>
      </w:r>
      <w:r w:rsidRPr="002B7582">
        <w:rPr>
          <w:rFonts w:ascii="Times New Roman" w:eastAsia="Times New Roman" w:hAnsi="Times New Roman" w:cs="Times New Roman"/>
          <w:i/>
          <w:iCs/>
          <w:kern w:val="0"/>
          <w14:ligatures w14:val="none"/>
        </w:rPr>
        <w:t>context level</w:t>
      </w:r>
      <w:r w:rsidRPr="002B7582">
        <w:rPr>
          <w:rFonts w:ascii="Times New Roman" w:eastAsia="Times New Roman" w:hAnsi="Times New Roman" w:cs="Times New Roman"/>
          <w:kern w:val="0"/>
          <w14:ligatures w14:val="none"/>
        </w:rPr>
        <w:t xml:space="preserve"> is in Absolute Relativity. This subsection is just that: a recap of the roles and the hinge, in the simplest possible language.</w:t>
      </w:r>
    </w:p>
    <w:p w14:paraId="3D4A1D4A"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3C7FB9">
          <v:rect id="_x0000_i1025" style="width:0;height:1.5pt" o:hralign="center" o:hrstd="t" o:hr="t" fillcolor="#a0a0a0" stroked="f"/>
        </w:pict>
      </w:r>
    </w:p>
    <w:p w14:paraId="5F5281BD"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0.2.1 Presents, not objects</w:t>
      </w:r>
    </w:p>
    <w:p w14:paraId="7B48120A"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Absolute Relativity starts from the claim that the primitive “unit” of reality is a </w:t>
      </w:r>
      <w:r w:rsidRPr="002B7582">
        <w:rPr>
          <w:rFonts w:ascii="Times New Roman" w:eastAsia="Times New Roman" w:hAnsi="Times New Roman" w:cs="Times New Roman"/>
          <w:b/>
          <w:bCs/>
          <w:kern w:val="0"/>
          <w14:ligatures w14:val="none"/>
        </w:rPr>
        <w:t>present moment</w:t>
      </w:r>
      <w:r w:rsidRPr="002B7582">
        <w:rPr>
          <w:rFonts w:ascii="Times New Roman" w:eastAsia="Times New Roman" w:hAnsi="Times New Roman" w:cs="Times New Roman"/>
          <w:kern w:val="0"/>
          <w14:ligatures w14:val="none"/>
        </w:rPr>
        <w:t>, not a physical object.</w:t>
      </w:r>
    </w:p>
    <w:p w14:paraId="16E8F66E" w14:textId="77777777" w:rsidR="002B7582" w:rsidRPr="002B7582" w:rsidRDefault="002B7582" w:rsidP="002B7582">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 present is a whole “what-it-is-like” – an experience of time that exists as a unit.</w:t>
      </w:r>
    </w:p>
    <w:p w14:paraId="0242A9EA" w14:textId="77777777" w:rsidR="002B7582" w:rsidRPr="002B7582" w:rsidRDefault="002B7582" w:rsidP="002B7582">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Each present:</w:t>
      </w:r>
    </w:p>
    <w:p w14:paraId="527D2237" w14:textId="77777777" w:rsidR="002B7582" w:rsidRPr="002B7582" w:rsidRDefault="002B7582" w:rsidP="002B7582">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retains</w:t>
      </w:r>
      <w:r w:rsidRPr="002B7582">
        <w:rPr>
          <w:rFonts w:ascii="Times New Roman" w:eastAsia="Times New Roman" w:hAnsi="Times New Roman" w:cs="Times New Roman"/>
          <w:kern w:val="0"/>
          <w14:ligatures w14:val="none"/>
        </w:rPr>
        <w:t xml:space="preserve"> a nested past inside itself (inward depth),</w:t>
      </w:r>
    </w:p>
    <w:p w14:paraId="25967845" w14:textId="77777777" w:rsidR="002B7582" w:rsidRPr="002B7582" w:rsidRDefault="002B7582" w:rsidP="002B7582">
      <w:pPr>
        <w:numPr>
          <w:ilvl w:val="1"/>
          <w:numId w:val="5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stands among</w:t>
      </w:r>
      <w:r w:rsidRPr="002B7582">
        <w:rPr>
          <w:rFonts w:ascii="Times New Roman" w:eastAsia="Times New Roman" w:hAnsi="Times New Roman" w:cs="Times New Roman"/>
          <w:kern w:val="0"/>
          <w14:ligatures w14:val="none"/>
        </w:rPr>
        <w:t xml:space="preserve"> other presents that could follow it (outward spread).</w:t>
      </w:r>
    </w:p>
    <w:p w14:paraId="1890A2D8"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Everything else – particles, brains, planets – is how relations among these presents look when read from a certain vantage.</w:t>
      </w:r>
    </w:p>
    <w:p w14:paraId="7FC3FFA6"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FCCC4D">
          <v:rect id="_x0000_i1026" style="width:0;height:1.5pt" o:hralign="center" o:hrstd="t" o:hr="t" fillcolor="#a0a0a0" stroked="f"/>
        </w:pict>
      </w:r>
    </w:p>
    <w:p w14:paraId="1D337293"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0.2.2 Picking a vantage: defining 0, −levels and +levels</w:t>
      </w:r>
    </w:p>
    <w:p w14:paraId="59BF4133"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To talk about </w:t>
      </w:r>
      <w:r w:rsidRPr="002B7582">
        <w:rPr>
          <w:rFonts w:ascii="Times New Roman" w:eastAsia="Times New Roman" w:hAnsi="Times New Roman" w:cs="Times New Roman"/>
          <w:i/>
          <w:iCs/>
          <w:kern w:val="0"/>
          <w14:ligatures w14:val="none"/>
        </w:rPr>
        <w:t>context levels</w:t>
      </w:r>
      <w:r w:rsidRPr="002B7582">
        <w:rPr>
          <w:rFonts w:ascii="Times New Roman" w:eastAsia="Times New Roman" w:hAnsi="Times New Roman" w:cs="Times New Roman"/>
          <w:kern w:val="0"/>
          <w14:ligatures w14:val="none"/>
        </w:rPr>
        <w:t xml:space="preserve">, you do one simple thing: </w:t>
      </w:r>
      <w:r w:rsidRPr="002B7582">
        <w:rPr>
          <w:rFonts w:ascii="Times New Roman" w:eastAsia="Times New Roman" w:hAnsi="Times New Roman" w:cs="Times New Roman"/>
          <w:b/>
          <w:bCs/>
          <w:kern w:val="0"/>
          <w14:ligatures w14:val="none"/>
        </w:rPr>
        <w:t>choose a present as your center</w:t>
      </w:r>
      <w:r w:rsidRPr="002B7582">
        <w:rPr>
          <w:rFonts w:ascii="Times New Roman" w:eastAsia="Times New Roman" w:hAnsi="Times New Roman" w:cs="Times New Roman"/>
          <w:kern w:val="0"/>
          <w14:ligatures w14:val="none"/>
        </w:rPr>
        <w:t xml:space="preserve"> and call it 0. From that choice, you define:</w:t>
      </w:r>
    </w:p>
    <w:p w14:paraId="19352C87" w14:textId="77777777" w:rsidR="002B7582" w:rsidRPr="002B7582" w:rsidRDefault="002B7582" w:rsidP="002B7582">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−levels (inner)</w:t>
      </w:r>
      <w:r w:rsidRPr="002B7582">
        <w:rPr>
          <w:rFonts w:ascii="Times New Roman" w:eastAsia="Times New Roman" w:hAnsi="Times New Roman" w:cs="Times New Roman"/>
          <w:kern w:val="0"/>
          <w14:ligatures w14:val="none"/>
        </w:rPr>
        <w:t xml:space="preserve">: contexts that are </w:t>
      </w:r>
      <w:r w:rsidRPr="002B7582">
        <w:rPr>
          <w:rFonts w:ascii="Times New Roman" w:eastAsia="Times New Roman" w:hAnsi="Times New Roman" w:cs="Times New Roman"/>
          <w:i/>
          <w:iCs/>
          <w:kern w:val="0"/>
          <w14:ligatures w14:val="none"/>
        </w:rPr>
        <w:t>contained</w:t>
      </w:r>
      <w:r w:rsidRPr="002B7582">
        <w:rPr>
          <w:rFonts w:ascii="Times New Roman" w:eastAsia="Times New Roman" w:hAnsi="Times New Roman" w:cs="Times New Roman"/>
          <w:kern w:val="0"/>
          <w14:ligatures w14:val="none"/>
        </w:rPr>
        <w:t xml:space="preserve"> inside this 0 – the experiences you already hold as your inner structure.</w:t>
      </w:r>
    </w:p>
    <w:p w14:paraId="27F9F935" w14:textId="77777777" w:rsidR="002B7582" w:rsidRPr="002B7582" w:rsidRDefault="002B7582" w:rsidP="002B7582">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+levels (outer)</w:t>
      </w:r>
      <w:r w:rsidRPr="002B7582">
        <w:rPr>
          <w:rFonts w:ascii="Times New Roman" w:eastAsia="Times New Roman" w:hAnsi="Times New Roman" w:cs="Times New Roman"/>
          <w:kern w:val="0"/>
          <w14:ligatures w14:val="none"/>
        </w:rPr>
        <w:t xml:space="preserve">: contexts that </w:t>
      </w:r>
      <w:r w:rsidRPr="002B7582">
        <w:rPr>
          <w:rFonts w:ascii="Times New Roman" w:eastAsia="Times New Roman" w:hAnsi="Times New Roman" w:cs="Times New Roman"/>
          <w:i/>
          <w:iCs/>
          <w:kern w:val="0"/>
          <w14:ligatures w14:val="none"/>
        </w:rPr>
        <w:t>contain</w:t>
      </w:r>
      <w:r w:rsidRPr="002B7582">
        <w:rPr>
          <w:rFonts w:ascii="Times New Roman" w:eastAsia="Times New Roman" w:hAnsi="Times New Roman" w:cs="Times New Roman"/>
          <w:kern w:val="0"/>
          <w14:ligatures w14:val="none"/>
        </w:rPr>
        <w:t xml:space="preserve"> this 0 inside a larger coordination – the experiences your present sits inside.</w:t>
      </w:r>
    </w:p>
    <w:p w14:paraId="3BDA28A4"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Formally:</w:t>
      </w:r>
    </w:p>
    <w:p w14:paraId="3B55F2DF" w14:textId="77777777" w:rsidR="002B7582" w:rsidRPr="002B7582" w:rsidRDefault="002B7582" w:rsidP="002B7582">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0 = “this present” (the vantage you are using).</w:t>
      </w:r>
    </w:p>
    <w:p w14:paraId="6B531FF0" w14:textId="77777777" w:rsidR="002B7582" w:rsidRPr="002B7582" w:rsidRDefault="002B7582" w:rsidP="002B7582">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−1, −2, … = “inner presents” (nested experiences of time your 0 depends on).</w:t>
      </w:r>
    </w:p>
    <w:p w14:paraId="6EFD2C9A" w14:textId="77777777" w:rsidR="002B7582" w:rsidRPr="002B7582" w:rsidRDefault="002B7582" w:rsidP="002B7582">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+1, +2, … = “outer presents” (bigger experiences of time that gather many 0s together).</w:t>
      </w:r>
    </w:p>
    <w:p w14:paraId="01A4F7E0"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Key point:</w:t>
      </w:r>
      <w:r w:rsidRPr="002B7582">
        <w:rPr>
          <w:rFonts w:ascii="Times New Roman" w:eastAsia="Times New Roman" w:hAnsi="Times New Roman" w:cs="Times New Roman"/>
          <w:kern w:val="0"/>
          <w14:ligatures w14:val="none"/>
        </w:rPr>
        <w:t xml:space="preserve"> these are </w:t>
      </w:r>
      <w:r w:rsidRPr="002B7582">
        <w:rPr>
          <w:rFonts w:ascii="Times New Roman" w:eastAsia="Times New Roman" w:hAnsi="Times New Roman" w:cs="Times New Roman"/>
          <w:b/>
          <w:bCs/>
          <w:kern w:val="0"/>
          <w14:ligatures w14:val="none"/>
        </w:rPr>
        <w:t>roles</w:t>
      </w:r>
      <w:r w:rsidRPr="002B7582">
        <w:rPr>
          <w:rFonts w:ascii="Times New Roman" w:eastAsia="Times New Roman" w:hAnsi="Times New Roman" w:cs="Times New Roman"/>
          <w:kern w:val="0"/>
          <w14:ligatures w14:val="none"/>
        </w:rPr>
        <w:t>, not fixed layers of stuff. The same structure can be:</w:t>
      </w:r>
    </w:p>
    <w:p w14:paraId="30C5FD74" w14:textId="77777777" w:rsidR="002B7582" w:rsidRPr="002B7582" w:rsidRDefault="002B7582" w:rsidP="002B7582">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0 for itself,</w:t>
      </w:r>
    </w:p>
    <w:p w14:paraId="36992402" w14:textId="77777777" w:rsidR="002B7582" w:rsidRPr="002B7582" w:rsidRDefault="002B7582" w:rsidP="002B7582">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−1 relative to something that contains it,</w:t>
      </w:r>
    </w:p>
    <w:p w14:paraId="2C07300A" w14:textId="77777777" w:rsidR="002B7582" w:rsidRPr="002B7582" w:rsidRDefault="002B7582" w:rsidP="002B7582">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+1 relative to something it contains.</w:t>
      </w:r>
    </w:p>
    <w:p w14:paraId="2ACAC08F"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So when we say “−2, −1, 0, +1, +2, +3” in this volume, we’re always speaking </w:t>
      </w:r>
      <w:r w:rsidRPr="002B7582">
        <w:rPr>
          <w:rFonts w:ascii="Times New Roman" w:eastAsia="Times New Roman" w:hAnsi="Times New Roman" w:cs="Times New Roman"/>
          <w:b/>
          <w:bCs/>
          <w:kern w:val="0"/>
          <w14:ligatures w14:val="none"/>
        </w:rPr>
        <w:t>relative to the human 0 inside the Earth-surface +1</w:t>
      </w:r>
      <w:r w:rsidRPr="002B7582">
        <w:rPr>
          <w:rFonts w:ascii="Times New Roman" w:eastAsia="Times New Roman" w:hAnsi="Times New Roman" w:cs="Times New Roman"/>
          <w:kern w:val="0"/>
          <w14:ligatures w14:val="none"/>
        </w:rPr>
        <w:t>.</w:t>
      </w:r>
    </w:p>
    <w:p w14:paraId="3F49E805"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B36759E">
          <v:rect id="_x0000_i1027" style="width:0;height:1.5pt" o:hralign="center" o:hrstd="t" o:hr="t" fillcolor="#a0a0a0" stroked="f"/>
        </w:pict>
      </w:r>
    </w:p>
    <w:p w14:paraId="1156D8E4"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0.2.3 Our specific ladder: 0 inside +1</w:t>
      </w:r>
    </w:p>
    <w:p w14:paraId="4BCB6AD5"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For the purposes of this Context-Levels framework we fix:</w:t>
      </w:r>
    </w:p>
    <w:p w14:paraId="55CE5C92" w14:textId="77777777" w:rsidR="002B7582" w:rsidRPr="002B7582" w:rsidRDefault="002B7582" w:rsidP="002B7582">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0</w:t>
      </w:r>
      <w:r w:rsidRPr="002B7582">
        <w:rPr>
          <w:rFonts w:ascii="Times New Roman" w:eastAsia="Times New Roman" w:hAnsi="Times New Roman" w:cs="Times New Roman"/>
          <w:kern w:val="0"/>
          <w14:ligatures w14:val="none"/>
        </w:rPr>
        <w:t xml:space="preserve"> = </w:t>
      </w:r>
      <w:r w:rsidRPr="002B7582">
        <w:rPr>
          <w:rFonts w:ascii="Times New Roman" w:eastAsia="Times New Roman" w:hAnsi="Times New Roman" w:cs="Times New Roman"/>
          <w:i/>
          <w:iCs/>
          <w:kern w:val="0"/>
          <w14:ligatures w14:val="none"/>
        </w:rPr>
        <w:t>our</w:t>
      </w:r>
      <w:r w:rsidRPr="002B7582">
        <w:rPr>
          <w:rFonts w:ascii="Times New Roman" w:eastAsia="Times New Roman" w:hAnsi="Times New Roman" w:cs="Times New Roman"/>
          <w:kern w:val="0"/>
          <w14:ligatures w14:val="none"/>
        </w:rPr>
        <w:t xml:space="preserve"> present as an organism with a CNS.</w:t>
      </w:r>
    </w:p>
    <w:p w14:paraId="68C23C28" w14:textId="77777777" w:rsidR="002B7582" w:rsidRPr="002B7582" w:rsidRDefault="002B7582" w:rsidP="002B7582">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w:t>
      </w:r>
      <w:r w:rsidRPr="002B7582">
        <w:rPr>
          <w:rFonts w:ascii="Times New Roman" w:eastAsia="Times New Roman" w:hAnsi="Times New Roman" w:cs="Times New Roman"/>
          <w:kern w:val="0"/>
          <w14:ligatures w14:val="none"/>
        </w:rPr>
        <w:t xml:space="preserve"> = the </w:t>
      </w:r>
      <w:r w:rsidRPr="002B7582">
        <w:rPr>
          <w:rFonts w:ascii="Times New Roman" w:eastAsia="Times New Roman" w:hAnsi="Times New Roman" w:cs="Times New Roman"/>
          <w:b/>
          <w:bCs/>
          <w:kern w:val="0"/>
          <w14:ligatures w14:val="none"/>
        </w:rPr>
        <w:t>Earth-surface life context</w:t>
      </w:r>
      <w:r w:rsidRPr="002B7582">
        <w:rPr>
          <w:rFonts w:ascii="Times New Roman" w:eastAsia="Times New Roman" w:hAnsi="Times New Roman" w:cs="Times New Roman"/>
          <w:kern w:val="0"/>
          <w14:ligatures w14:val="none"/>
        </w:rPr>
        <w:t>:</w:t>
      </w:r>
    </w:p>
    <w:p w14:paraId="7E8AB2AE" w14:textId="77777777" w:rsidR="002B7582" w:rsidRPr="002B7582" w:rsidRDefault="002B7582" w:rsidP="002B7582">
      <w:pPr>
        <w:numPr>
          <w:ilvl w:val="1"/>
          <w:numId w:val="6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coordinated present that bundles many organisms like us into one shared environment (the “world” we live in).</w:t>
      </w:r>
    </w:p>
    <w:p w14:paraId="29F5A97C"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Relative to that:</w:t>
      </w:r>
    </w:p>
    <w:p w14:paraId="5073BFA8" w14:textId="77777777" w:rsidR="002B7582" w:rsidRPr="002B7582" w:rsidRDefault="002B7582" w:rsidP="002B7582">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w:t>
      </w:r>
      <w:r w:rsidRPr="002B7582">
        <w:rPr>
          <w:rFonts w:ascii="Times New Roman" w:eastAsia="Times New Roman" w:hAnsi="Times New Roman" w:cs="Times New Roman"/>
          <w:kern w:val="0"/>
          <w14:ligatures w14:val="none"/>
        </w:rPr>
        <w:t xml:space="preserve"> = what 0 </w:t>
      </w:r>
      <w:r w:rsidRPr="002B7582">
        <w:rPr>
          <w:rFonts w:ascii="Times New Roman" w:eastAsia="Times New Roman" w:hAnsi="Times New Roman" w:cs="Times New Roman"/>
          <w:i/>
          <w:iCs/>
          <w:kern w:val="0"/>
          <w14:ligatures w14:val="none"/>
        </w:rPr>
        <w:t>contains</w:t>
      </w:r>
      <w:r w:rsidRPr="002B7582">
        <w:rPr>
          <w:rFonts w:ascii="Times New Roman" w:eastAsia="Times New Roman" w:hAnsi="Times New Roman" w:cs="Times New Roman"/>
          <w:kern w:val="0"/>
          <w14:ligatures w14:val="none"/>
        </w:rPr>
        <w:t xml:space="preserve"> one step in:</w:t>
      </w:r>
    </w:p>
    <w:p w14:paraId="038C600F" w14:textId="77777777" w:rsidR="002B7582" w:rsidRPr="002B7582" w:rsidRDefault="002B7582" w:rsidP="002B7582">
      <w:pPr>
        <w:numPr>
          <w:ilvl w:val="1"/>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cellular and tissue-scale presents that are already parts your CNS uses (cells, micro-architecture).</w:t>
      </w:r>
    </w:p>
    <w:p w14:paraId="3B4DD2A0" w14:textId="77777777" w:rsidR="002B7582" w:rsidRPr="002B7582" w:rsidRDefault="002B7582" w:rsidP="002B7582">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−2</w:t>
      </w:r>
      <w:r w:rsidRPr="002B7582">
        <w:rPr>
          <w:rFonts w:ascii="Times New Roman" w:eastAsia="Times New Roman" w:hAnsi="Times New Roman" w:cs="Times New Roman"/>
          <w:kern w:val="0"/>
          <w14:ligatures w14:val="none"/>
        </w:rPr>
        <w:t xml:space="preserve"> = two steps inward:</w:t>
      </w:r>
    </w:p>
    <w:p w14:paraId="3396204A" w14:textId="77777777" w:rsidR="002B7582" w:rsidRPr="002B7582" w:rsidRDefault="002B7582" w:rsidP="002B7582">
      <w:pPr>
        <w:numPr>
          <w:ilvl w:val="1"/>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molecular / nanostructural presents (DNA, protein complexes, membranes) that feed into −1 and 0.</w:t>
      </w:r>
    </w:p>
    <w:p w14:paraId="21617A65" w14:textId="77777777" w:rsidR="002B7582" w:rsidRPr="002B7582" w:rsidRDefault="002B7582" w:rsidP="002B7582">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+2</w:t>
      </w:r>
      <w:r w:rsidRPr="002B7582">
        <w:rPr>
          <w:rFonts w:ascii="Times New Roman" w:eastAsia="Times New Roman" w:hAnsi="Times New Roman" w:cs="Times New Roman"/>
          <w:kern w:val="0"/>
          <w14:ligatures w14:val="none"/>
        </w:rPr>
        <w:t xml:space="preserve"> = one step outward beyond +1:</w:t>
      </w:r>
    </w:p>
    <w:p w14:paraId="33A1416B" w14:textId="77777777" w:rsidR="002B7582" w:rsidRPr="002B7582" w:rsidRDefault="002B7582" w:rsidP="002B7582">
      <w:pPr>
        <w:numPr>
          <w:ilvl w:val="1"/>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 galactic disk-scale present (Milky-Way-like container) in which the Earth-surface context is itself a part.</w:t>
      </w:r>
    </w:p>
    <w:p w14:paraId="4C577FB6" w14:textId="77777777" w:rsidR="002B7582" w:rsidRPr="002B7582" w:rsidRDefault="002B7582" w:rsidP="002B7582">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+3</w:t>
      </w:r>
      <w:r w:rsidRPr="002B7582">
        <w:rPr>
          <w:rFonts w:ascii="Times New Roman" w:eastAsia="Times New Roman" w:hAnsi="Times New Roman" w:cs="Times New Roman"/>
          <w:kern w:val="0"/>
          <w14:ligatures w14:val="none"/>
        </w:rPr>
        <w:t xml:space="preserve"> = two steps outward:</w:t>
      </w:r>
    </w:p>
    <w:p w14:paraId="53CB3ACA" w14:textId="77777777" w:rsidR="002B7582" w:rsidRPr="002B7582" w:rsidRDefault="002B7582" w:rsidP="002B7582">
      <w:pPr>
        <w:numPr>
          <w:ilvl w:val="1"/>
          <w:numId w:val="6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 cosmic shell-scale present (CMB / horizon-like container) in which the galactic context is embedded.</w:t>
      </w:r>
    </w:p>
    <w:p w14:paraId="369B30C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So the ladder we care about is:</w:t>
      </w:r>
    </w:p>
    <w:p w14:paraId="7AAAEA27"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w:t>
      </w:r>
      <w:r w:rsidRPr="002B7582">
        <w:rPr>
          <w:rFonts w:ascii="Times New Roman" w:eastAsia="Times New Roman" w:hAnsi="Times New Roman" w:cs="Times New Roman"/>
          <w:kern w:val="0"/>
          <w14:ligatures w14:val="none"/>
        </w:rPr>
        <w:br/>
        <w:t>-2 ;\to; -1 ;\to; 0 ;\leftrightarrow; +1 ;\to; +2 ;\to; +3</w:t>
      </w:r>
      <w:r w:rsidRPr="002B7582">
        <w:rPr>
          <w:rFonts w:ascii="Times New Roman" w:eastAsia="Times New Roman" w:hAnsi="Times New Roman" w:cs="Times New Roman"/>
          <w:kern w:val="0"/>
          <w14:ligatures w14:val="none"/>
        </w:rPr>
        <w:br/>
        <w:t>]</w:t>
      </w:r>
    </w:p>
    <w:p w14:paraId="09E5CC4A"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always understood as “inside → outside” relative to </w:t>
      </w:r>
      <w:r w:rsidRPr="002B7582">
        <w:rPr>
          <w:rFonts w:ascii="Times New Roman" w:eastAsia="Times New Roman" w:hAnsi="Times New Roman" w:cs="Times New Roman"/>
          <w:i/>
          <w:iCs/>
          <w:kern w:val="0"/>
          <w14:ligatures w14:val="none"/>
        </w:rPr>
        <w:t>our</w:t>
      </w:r>
      <w:r w:rsidRPr="002B7582">
        <w:rPr>
          <w:rFonts w:ascii="Times New Roman" w:eastAsia="Times New Roman" w:hAnsi="Times New Roman" w:cs="Times New Roman"/>
          <w:kern w:val="0"/>
          <w14:ligatures w14:val="none"/>
        </w:rPr>
        <w:t xml:space="preserve"> 0.</w:t>
      </w:r>
    </w:p>
    <w:p w14:paraId="4FDAD892"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4B31D3">
          <v:rect id="_x0000_i1028" style="width:0;height:1.5pt" o:hralign="center" o:hrstd="t" o:hr="t" fillcolor="#a0a0a0" stroked="f"/>
        </w:pict>
      </w:r>
    </w:p>
    <w:p w14:paraId="19B340E4"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0.2.4 What makes a level distinct: roles, not substances</w:t>
      </w:r>
    </w:p>
    <w:p w14:paraId="0CCD3B3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context level is </w:t>
      </w:r>
      <w:r w:rsidRPr="002B7582">
        <w:rPr>
          <w:rFonts w:ascii="Times New Roman" w:eastAsia="Times New Roman" w:hAnsi="Times New Roman" w:cs="Times New Roman"/>
          <w:b/>
          <w:bCs/>
          <w:kern w:val="0"/>
          <w14:ligatures w14:val="none"/>
        </w:rPr>
        <w:t>not</w:t>
      </w:r>
      <w:r w:rsidRPr="002B7582">
        <w:rPr>
          <w:rFonts w:ascii="Times New Roman" w:eastAsia="Times New Roman" w:hAnsi="Times New Roman" w:cs="Times New Roman"/>
          <w:kern w:val="0"/>
          <w14:ligatures w14:val="none"/>
        </w:rPr>
        <w:t xml:space="preserve"> defined by “what things are made of” but by </w:t>
      </w:r>
      <w:r w:rsidRPr="002B7582">
        <w:rPr>
          <w:rFonts w:ascii="Times New Roman" w:eastAsia="Times New Roman" w:hAnsi="Times New Roman" w:cs="Times New Roman"/>
          <w:b/>
          <w:bCs/>
          <w:kern w:val="0"/>
          <w14:ligatures w14:val="none"/>
        </w:rPr>
        <w:t>how a present relates</w:t>
      </w:r>
      <w:r w:rsidRPr="002B7582">
        <w:rPr>
          <w:rFonts w:ascii="Times New Roman" w:eastAsia="Times New Roman" w:hAnsi="Times New Roman" w:cs="Times New Roman"/>
          <w:kern w:val="0"/>
          <w14:ligatures w14:val="none"/>
        </w:rPr>
        <w:t xml:space="preserve"> to inner and outer contexts.</w:t>
      </w:r>
    </w:p>
    <w:p w14:paraId="3865F617"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From the 0↔+1 hinge:</w:t>
      </w:r>
    </w:p>
    <w:p w14:paraId="3A9E97EA" w14:textId="77777777" w:rsidR="002B7582" w:rsidRPr="002B7582" w:rsidRDefault="002B7582" w:rsidP="002B7582">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−2 and −1</w:t>
      </w:r>
      <w:r w:rsidRPr="002B7582">
        <w:rPr>
          <w:rFonts w:ascii="Times New Roman" w:eastAsia="Times New Roman" w:hAnsi="Times New Roman" w:cs="Times New Roman"/>
          <w:kern w:val="0"/>
          <w14:ligatures w14:val="none"/>
        </w:rPr>
        <w:t xml:space="preserve"> appear as:</w:t>
      </w:r>
    </w:p>
    <w:p w14:paraId="7136B164" w14:textId="77777777" w:rsidR="002B7582" w:rsidRPr="002B7582" w:rsidRDefault="002B7582" w:rsidP="002B7582">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inward </w:t>
      </w:r>
      <w:r w:rsidRPr="002B7582">
        <w:rPr>
          <w:rFonts w:ascii="Times New Roman" w:eastAsia="Times New Roman" w:hAnsi="Times New Roman" w:cs="Times New Roman"/>
          <w:b/>
          <w:bCs/>
          <w:kern w:val="0"/>
          <w14:ligatures w14:val="none"/>
        </w:rPr>
        <w:t>plexity</w:t>
      </w:r>
      <w:r w:rsidRPr="002B7582">
        <w:rPr>
          <w:rFonts w:ascii="Times New Roman" w:eastAsia="Times New Roman" w:hAnsi="Times New Roman" w:cs="Times New Roman"/>
          <w:kern w:val="0"/>
          <w14:ligatures w14:val="none"/>
        </w:rPr>
        <w:t xml:space="preserve"> – nested self-relating networks (molecules, cells, tissues) whose internal dynamics we represent as biology and micro-structure.</w:t>
      </w:r>
    </w:p>
    <w:p w14:paraId="5A402ACF" w14:textId="77777777" w:rsidR="002B7582" w:rsidRPr="002B7582" w:rsidRDefault="002B7582" w:rsidP="002B7582">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 +2, +3</w:t>
      </w:r>
      <w:r w:rsidRPr="002B7582">
        <w:rPr>
          <w:rFonts w:ascii="Times New Roman" w:eastAsia="Times New Roman" w:hAnsi="Times New Roman" w:cs="Times New Roman"/>
          <w:kern w:val="0"/>
          <w14:ligatures w14:val="none"/>
        </w:rPr>
        <w:t xml:space="preserve"> appear as:</w:t>
      </w:r>
    </w:p>
    <w:p w14:paraId="6AB72D2D" w14:textId="77777777" w:rsidR="002B7582" w:rsidRPr="002B7582" w:rsidRDefault="002B7582" w:rsidP="002B7582">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outward </w:t>
      </w:r>
      <w:r w:rsidRPr="002B7582">
        <w:rPr>
          <w:rFonts w:ascii="Times New Roman" w:eastAsia="Times New Roman" w:hAnsi="Times New Roman" w:cs="Times New Roman"/>
          <w:b/>
          <w:bCs/>
          <w:kern w:val="0"/>
          <w14:ligatures w14:val="none"/>
        </w:rPr>
        <w:t>containers</w:t>
      </w:r>
      <w:r w:rsidRPr="002B7582">
        <w:rPr>
          <w:rFonts w:ascii="Times New Roman" w:eastAsia="Times New Roman" w:hAnsi="Times New Roman" w:cs="Times New Roman"/>
          <w:kern w:val="0"/>
          <w14:ligatures w14:val="none"/>
        </w:rPr>
        <w:t xml:space="preserve"> – boundary-like shells and surfaces (Earth surface, galactic disk, cosmic shell) that constrain and organize what inner contexts can do.</w:t>
      </w:r>
    </w:p>
    <w:p w14:paraId="104CF95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And </w:t>
      </w:r>
      <w:r w:rsidRPr="002B7582">
        <w:rPr>
          <w:rFonts w:ascii="Times New Roman" w:eastAsia="Times New Roman" w:hAnsi="Times New Roman" w:cs="Times New Roman"/>
          <w:b/>
          <w:bCs/>
          <w:kern w:val="0"/>
          <w14:ligatures w14:val="none"/>
        </w:rPr>
        <w:t>0</w:t>
      </w:r>
      <w:r w:rsidRPr="002B7582">
        <w:rPr>
          <w:rFonts w:ascii="Times New Roman" w:eastAsia="Times New Roman" w:hAnsi="Times New Roman" w:cs="Times New Roman"/>
          <w:kern w:val="0"/>
          <w14:ligatures w14:val="none"/>
        </w:rPr>
        <w:t xml:space="preserve"> is where both sides are read at once:</w:t>
      </w:r>
    </w:p>
    <w:p w14:paraId="7406E203" w14:textId="77777777" w:rsidR="002B7582" w:rsidRPr="002B7582" w:rsidRDefault="002B7582" w:rsidP="002B7582">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inward: as “my body / my inner life,”</w:t>
      </w:r>
    </w:p>
    <w:p w14:paraId="471971A5" w14:textId="77777777" w:rsidR="002B7582" w:rsidRPr="002B7582" w:rsidRDefault="002B7582" w:rsidP="002B7582">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outward: as “my world / the environment.”</w:t>
      </w:r>
    </w:p>
    <w:p w14:paraId="362997CA"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So when we later say, for example, “+2 is boundary-dominated with D≈2 while −2 is bulk-dominated with D≈3”, we are not saying “galaxies are made of shell-stuff and DNA is made of 3D-stuff.” We are saying:</w:t>
      </w:r>
    </w:p>
    <w:p w14:paraId="74B0F9D8"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From the 0↔+1 vantage, the </w:t>
      </w:r>
      <w:r w:rsidRPr="002B7582">
        <w:rPr>
          <w:rFonts w:ascii="Times New Roman" w:eastAsia="Times New Roman" w:hAnsi="Times New Roman" w:cs="Times New Roman"/>
          <w:i/>
          <w:iCs/>
          <w:kern w:val="0"/>
          <w14:ligatures w14:val="none"/>
        </w:rPr>
        <w:t>outer</w:t>
      </w:r>
      <w:r w:rsidRPr="002B7582">
        <w:rPr>
          <w:rFonts w:ascii="Times New Roman" w:eastAsia="Times New Roman" w:hAnsi="Times New Roman" w:cs="Times New Roman"/>
          <w:kern w:val="0"/>
          <w14:ligatures w14:val="none"/>
        </w:rPr>
        <w:t xml:space="preserve"> +2 context mostly shows up as a shell (boundary role), while the </w:t>
      </w:r>
      <w:r w:rsidRPr="002B7582">
        <w:rPr>
          <w:rFonts w:ascii="Times New Roman" w:eastAsia="Times New Roman" w:hAnsi="Times New Roman" w:cs="Times New Roman"/>
          <w:i/>
          <w:iCs/>
          <w:kern w:val="0"/>
          <w14:ligatures w14:val="none"/>
        </w:rPr>
        <w:t>inner</w:t>
      </w:r>
      <w:r w:rsidRPr="002B7582">
        <w:rPr>
          <w:rFonts w:ascii="Times New Roman" w:eastAsia="Times New Roman" w:hAnsi="Times New Roman" w:cs="Times New Roman"/>
          <w:kern w:val="0"/>
          <w14:ligatures w14:val="none"/>
        </w:rPr>
        <w:t xml:space="preserve"> −2 context shows up as 3D plexity (bulk role).</w:t>
      </w:r>
    </w:p>
    <w:p w14:paraId="446DCF07"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That role distinction is what will underlie:</w:t>
      </w:r>
    </w:p>
    <w:p w14:paraId="43AC0740" w14:textId="77777777" w:rsidR="002B7582" w:rsidRPr="002B7582" w:rsidRDefault="002B7582" w:rsidP="002B7582">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fractal-dimension budget</w:t>
      </w:r>
      <w:r w:rsidRPr="002B7582">
        <w:rPr>
          <w:rFonts w:ascii="Times New Roman" w:eastAsia="Times New Roman" w:hAnsi="Times New Roman" w:cs="Times New Roman"/>
          <w:kern w:val="0"/>
          <w14:ligatures w14:val="none"/>
        </w:rPr>
        <w:t xml:space="preserve"> results (inner bulk D + outer boundary D ≈ 5),</w:t>
      </w:r>
    </w:p>
    <w:p w14:paraId="399EF592" w14:textId="77777777" w:rsidR="002B7582" w:rsidRPr="002B7582" w:rsidRDefault="002B7582" w:rsidP="002B7582">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boundary vs bulk alternation</w:t>
      </w:r>
      <w:r w:rsidRPr="002B7582">
        <w:rPr>
          <w:rFonts w:ascii="Times New Roman" w:eastAsia="Times New Roman" w:hAnsi="Times New Roman" w:cs="Times New Roman"/>
          <w:kern w:val="0"/>
          <w14:ligatures w14:val="none"/>
        </w:rPr>
        <w:t xml:space="preserve"> across levels (+1/+2/+3 vs −1/−2),</w:t>
      </w:r>
    </w:p>
    <w:p w14:paraId="223FBB48" w14:textId="77777777" w:rsidR="002B7582" w:rsidRPr="002B7582" w:rsidRDefault="002B7582" w:rsidP="002B7582">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and the way </w:t>
      </w:r>
      <w:r w:rsidRPr="002B7582">
        <w:rPr>
          <w:rFonts w:ascii="Times New Roman" w:eastAsia="Times New Roman" w:hAnsi="Times New Roman" w:cs="Times New Roman"/>
          <w:b/>
          <w:bCs/>
          <w:kern w:val="0"/>
          <w14:ligatures w14:val="none"/>
        </w:rPr>
        <w:t>activation</w:t>
      </w:r>
      <w:r w:rsidRPr="002B7582">
        <w:rPr>
          <w:rFonts w:ascii="Times New Roman" w:eastAsia="Times New Roman" w:hAnsi="Times New Roman" w:cs="Times New Roman"/>
          <w:kern w:val="0"/>
          <w14:ligatures w14:val="none"/>
        </w:rPr>
        <w:t xml:space="preserve"> behaves when you cross a seam.</w:t>
      </w:r>
    </w:p>
    <w:p w14:paraId="02007973"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C33635">
          <v:rect id="_x0000_i1029" style="width:0;height:1.5pt" o:hralign="center" o:hrstd="t" o:hr="t" fillcolor="#a0a0a0" stroked="f"/>
        </w:pict>
      </w:r>
    </w:p>
    <w:p w14:paraId="673FDE68"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0.2.5 Seams between context levels</w:t>
      </w:r>
    </w:p>
    <w:p w14:paraId="18442D61"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Between levels there are </w:t>
      </w:r>
      <w:r w:rsidRPr="002B7582">
        <w:rPr>
          <w:rFonts w:ascii="Times New Roman" w:eastAsia="Times New Roman" w:hAnsi="Times New Roman" w:cs="Times New Roman"/>
          <w:b/>
          <w:bCs/>
          <w:kern w:val="0"/>
          <w14:ligatures w14:val="none"/>
        </w:rPr>
        <w:t>seams</w:t>
      </w:r>
      <w:r w:rsidRPr="002B7582">
        <w:rPr>
          <w:rFonts w:ascii="Times New Roman" w:eastAsia="Times New Roman" w:hAnsi="Times New Roman" w:cs="Times New Roman"/>
          <w:kern w:val="0"/>
          <w14:ligatures w14:val="none"/>
        </w:rPr>
        <w:t>: ranges of scale where the role flips. On our ladder:</w:t>
      </w:r>
    </w:p>
    <w:p w14:paraId="0A8D9472" w14:textId="77777777" w:rsidR="002B7582" w:rsidRPr="002B7582" w:rsidRDefault="002B7582" w:rsidP="002B7582">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−2↔−1 seam</w:t>
      </w:r>
      <w:r w:rsidRPr="002B7582">
        <w:rPr>
          <w:rFonts w:ascii="Times New Roman" w:eastAsia="Times New Roman" w:hAnsi="Times New Roman" w:cs="Times New Roman"/>
          <w:kern w:val="0"/>
          <w14:ligatures w14:val="none"/>
        </w:rPr>
        <w:t>: nanoband (~1–200 nm), where pure molecular plexity meets cell/organellar parts.</w:t>
      </w:r>
    </w:p>
    <w:p w14:paraId="74848159" w14:textId="77777777" w:rsidR="002B7582" w:rsidRPr="002B7582" w:rsidRDefault="002B7582" w:rsidP="002B7582">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−1↔0 seam</w:t>
      </w:r>
      <w:r w:rsidRPr="002B7582">
        <w:rPr>
          <w:rFonts w:ascii="Times New Roman" w:eastAsia="Times New Roman" w:hAnsi="Times New Roman" w:cs="Times New Roman"/>
          <w:kern w:val="0"/>
          <w14:ligatures w14:val="none"/>
        </w:rPr>
        <w:t>: micron band (~0.2–50 µm), where cells/tissue micro-architecture become usable parts for 0.</w:t>
      </w:r>
    </w:p>
    <w:p w14:paraId="1A632C6B" w14:textId="77777777" w:rsidR="002B7582" w:rsidRPr="002B7582" w:rsidRDefault="002B7582" w:rsidP="002B7582">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0↔+1 seam (hinge)</w:t>
      </w:r>
      <w:r w:rsidRPr="002B7582">
        <w:rPr>
          <w:rFonts w:ascii="Times New Roman" w:eastAsia="Times New Roman" w:hAnsi="Times New Roman" w:cs="Times New Roman"/>
          <w:kern w:val="0"/>
          <w14:ligatures w14:val="none"/>
        </w:rPr>
        <w:t>: UGM/0.1–0.12 mm vs 1–100 km – where 0’s inner parts meet the +1 Earth-surface container as a shared scene.</w:t>
      </w:r>
    </w:p>
    <w:p w14:paraId="69ABCCBA" w14:textId="77777777" w:rsidR="002B7582" w:rsidRPr="002B7582" w:rsidRDefault="002B7582" w:rsidP="002B7582">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+1↔+2 seam</w:t>
      </w:r>
      <w:r w:rsidRPr="002B7582">
        <w:rPr>
          <w:rFonts w:ascii="Times New Roman" w:eastAsia="Times New Roman" w:hAnsi="Times New Roman" w:cs="Times New Roman"/>
          <w:kern w:val="0"/>
          <w14:ligatures w14:val="none"/>
        </w:rPr>
        <w:t>: Earth band → kpc disk (~0.3–4 kpc).</w:t>
      </w:r>
    </w:p>
    <w:p w14:paraId="7ED9DCD3" w14:textId="77777777" w:rsidR="002B7582" w:rsidRPr="002B7582" w:rsidRDefault="002B7582" w:rsidP="002B7582">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+2↔+3 seam</w:t>
      </w:r>
      <w:r w:rsidRPr="002B7582">
        <w:rPr>
          <w:rFonts w:ascii="Times New Roman" w:eastAsia="Times New Roman" w:hAnsi="Times New Roman" w:cs="Times New Roman"/>
          <w:kern w:val="0"/>
          <w14:ligatures w14:val="none"/>
        </w:rPr>
        <w:t>: galactic disk → cosmic shell (Gpc band).</w:t>
      </w:r>
    </w:p>
    <w:p w14:paraId="06F98204"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These seams will show up in three independent ways throughout this volume:</w:t>
      </w:r>
    </w:p>
    <w:p w14:paraId="2CFD9491" w14:textId="77777777" w:rsidR="002B7582" w:rsidRPr="002B7582" w:rsidRDefault="002B7582" w:rsidP="002B7582">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Static geometry</w:t>
      </w:r>
      <w:r w:rsidRPr="002B7582">
        <w:rPr>
          <w:rFonts w:ascii="Times New Roman" w:eastAsia="Times New Roman" w:hAnsi="Times New Roman" w:cs="Times New Roman"/>
          <w:kern w:val="0"/>
          <w14:ligatures w14:val="none"/>
        </w:rPr>
        <w:br/>
        <w:t>– finite fractal windows and GM pivots clustering in these bands.</w:t>
      </w:r>
    </w:p>
    <w:p w14:paraId="17395299" w14:textId="77777777" w:rsidR="002B7582" w:rsidRPr="002B7582" w:rsidRDefault="002B7582" w:rsidP="002B7582">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Role &amp; dimension</w:t>
      </w:r>
      <w:r w:rsidRPr="002B7582">
        <w:rPr>
          <w:rFonts w:ascii="Times New Roman" w:eastAsia="Times New Roman" w:hAnsi="Times New Roman" w:cs="Times New Roman"/>
          <w:kern w:val="0"/>
          <w14:ligatures w14:val="none"/>
        </w:rPr>
        <w:br/>
        <w:t>– changes from bulk-like D to boundary-like D across the seam.</w:t>
      </w:r>
    </w:p>
    <w:p w14:paraId="0D227BD8" w14:textId="77777777" w:rsidR="002B7582" w:rsidRPr="002B7582" w:rsidRDefault="002B7582" w:rsidP="002B7582">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Dynamics</w:t>
      </w:r>
      <w:r w:rsidRPr="002B7582">
        <w:rPr>
          <w:rFonts w:ascii="Times New Roman" w:eastAsia="Times New Roman" w:hAnsi="Times New Roman" w:cs="Times New Roman"/>
          <w:kern w:val="0"/>
          <w14:ligatures w14:val="none"/>
        </w:rPr>
        <w:br/>
        <w:t>– activation terms that become important when systems grow across these seam scales (Milky-Way-scale activation, nano/micron cutoff activations, etc.).</w:t>
      </w:r>
    </w:p>
    <w:p w14:paraId="7EF5D326"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035ED4">
          <v:rect id="_x0000_i1030" style="width:0;height:1.5pt" o:hralign="center" o:hrstd="t" o:hr="t" fillcolor="#a0a0a0" stroked="f"/>
        </w:pict>
      </w:r>
    </w:p>
    <w:p w14:paraId="37B25629"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0.2.6 What “context level” will mean in this volume</w:t>
      </w:r>
    </w:p>
    <w:p w14:paraId="4FA03863"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Putting it all together, when we say </w:t>
      </w:r>
      <w:r w:rsidRPr="002B7582">
        <w:rPr>
          <w:rFonts w:ascii="Times New Roman" w:eastAsia="Times New Roman" w:hAnsi="Times New Roman" w:cs="Times New Roman"/>
          <w:i/>
          <w:iCs/>
          <w:kern w:val="0"/>
          <w14:ligatures w14:val="none"/>
        </w:rPr>
        <w:t>context level</w:t>
      </w:r>
      <w:r w:rsidRPr="002B7582">
        <w:rPr>
          <w:rFonts w:ascii="Times New Roman" w:eastAsia="Times New Roman" w:hAnsi="Times New Roman" w:cs="Times New Roman"/>
          <w:kern w:val="0"/>
          <w14:ligatures w14:val="none"/>
        </w:rPr>
        <w:t xml:space="preserve"> here, we mean:</w:t>
      </w:r>
    </w:p>
    <w:p w14:paraId="50A01178" w14:textId="77777777" w:rsidR="002B7582" w:rsidRPr="002B7582" w:rsidRDefault="002B7582" w:rsidP="002B7582">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w:t>
      </w:r>
      <w:r w:rsidRPr="002B7582">
        <w:rPr>
          <w:rFonts w:ascii="Times New Roman" w:eastAsia="Times New Roman" w:hAnsi="Times New Roman" w:cs="Times New Roman"/>
          <w:b/>
          <w:bCs/>
          <w:kern w:val="0"/>
          <w14:ligatures w14:val="none"/>
        </w:rPr>
        <w:t>role</w:t>
      </w:r>
      <w:r w:rsidRPr="002B7582">
        <w:rPr>
          <w:rFonts w:ascii="Times New Roman" w:eastAsia="Times New Roman" w:hAnsi="Times New Roman" w:cs="Times New Roman"/>
          <w:kern w:val="0"/>
          <w14:ligatures w14:val="none"/>
        </w:rPr>
        <w:t xml:space="preserve"> a present plays </w:t>
      </w:r>
      <w:r w:rsidRPr="002B7582">
        <w:rPr>
          <w:rFonts w:ascii="Times New Roman" w:eastAsia="Times New Roman" w:hAnsi="Times New Roman" w:cs="Times New Roman"/>
          <w:i/>
          <w:iCs/>
          <w:kern w:val="0"/>
          <w14:ligatures w14:val="none"/>
        </w:rPr>
        <w:t>relative to our human 0</w:t>
      </w:r>
      <w:r w:rsidRPr="002B7582">
        <w:rPr>
          <w:rFonts w:ascii="Times New Roman" w:eastAsia="Times New Roman" w:hAnsi="Times New Roman" w:cs="Times New Roman"/>
          <w:kern w:val="0"/>
          <w14:ligatures w14:val="none"/>
        </w:rPr>
        <w:t>, either as:</w:t>
      </w:r>
    </w:p>
    <w:p w14:paraId="27CB0AD4"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inner plexity (−2, −1),</w:t>
      </w:r>
    </w:p>
    <w:p w14:paraId="336B1F83"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hinge between inner and outer (0↔+1), or</w:t>
      </w:r>
    </w:p>
    <w:p w14:paraId="2FA4BCC8"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outer containers (+1, +2, +3);</w:t>
      </w:r>
    </w:p>
    <w:p w14:paraId="5DEB167A" w14:textId="77777777" w:rsidR="002B7582" w:rsidRPr="002B7582" w:rsidRDefault="002B7582" w:rsidP="002B7582">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w:t>
      </w:r>
      <w:r w:rsidRPr="002B7582">
        <w:rPr>
          <w:rFonts w:ascii="Times New Roman" w:eastAsia="Times New Roman" w:hAnsi="Times New Roman" w:cs="Times New Roman"/>
          <w:b/>
          <w:bCs/>
          <w:kern w:val="0"/>
          <w14:ligatures w14:val="none"/>
        </w:rPr>
        <w:t>band of physical scales</w:t>
      </w:r>
      <w:r w:rsidRPr="002B7582">
        <w:rPr>
          <w:rFonts w:ascii="Times New Roman" w:eastAsia="Times New Roman" w:hAnsi="Times New Roman" w:cs="Times New Roman"/>
          <w:kern w:val="0"/>
          <w14:ligatures w14:val="none"/>
        </w:rPr>
        <w:t xml:space="preserve"> where that role consistently shows up across many systems (nanometres, microns, ~0.1 mm, kilometres, kpc, Gpc);</w:t>
      </w:r>
    </w:p>
    <w:p w14:paraId="1ECA2DA6" w14:textId="77777777" w:rsidR="002B7582" w:rsidRPr="002B7582" w:rsidRDefault="002B7582" w:rsidP="002B7582">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w:t>
      </w:r>
      <w:r w:rsidRPr="002B7582">
        <w:rPr>
          <w:rFonts w:ascii="Times New Roman" w:eastAsia="Times New Roman" w:hAnsi="Times New Roman" w:cs="Times New Roman"/>
          <w:b/>
          <w:bCs/>
          <w:kern w:val="0"/>
          <w14:ligatures w14:val="none"/>
        </w:rPr>
        <w:t>node</w:t>
      </w:r>
      <w:r w:rsidRPr="002B7582">
        <w:rPr>
          <w:rFonts w:ascii="Times New Roman" w:eastAsia="Times New Roman" w:hAnsi="Times New Roman" w:cs="Times New Roman"/>
          <w:kern w:val="0"/>
          <w14:ligatures w14:val="none"/>
        </w:rPr>
        <w:t xml:space="preserve"> in the scale ladder with:</w:t>
      </w:r>
    </w:p>
    <w:p w14:paraId="4D45FF4A"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 centre scale,</w:t>
      </w:r>
    </w:p>
    <w:p w14:paraId="115F8663"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 typical role pattern (boundary vs bulk),</w:t>
      </w:r>
    </w:p>
    <w:p w14:paraId="18B348E7"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characteristic fractal dimensions,</w:t>
      </w:r>
    </w:p>
    <w:p w14:paraId="31007D97" w14:textId="77777777" w:rsidR="002B7582" w:rsidRPr="002B7582" w:rsidRDefault="002B7582" w:rsidP="002B7582">
      <w:pPr>
        <w:numPr>
          <w:ilvl w:val="1"/>
          <w:numId w:val="6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and characteristic activation behaviour.</w:t>
      </w:r>
    </w:p>
    <w:p w14:paraId="7ADEE21E"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rest of the volume is essentially: </w:t>
      </w:r>
      <w:r w:rsidRPr="002B7582">
        <w:rPr>
          <w:rFonts w:ascii="Times New Roman" w:eastAsia="Times New Roman" w:hAnsi="Times New Roman" w:cs="Times New Roman"/>
          <w:i/>
          <w:iCs/>
          <w:kern w:val="0"/>
          <w14:ligatures w14:val="none"/>
        </w:rPr>
        <w:t>“Here are those bands, here is how they hang together, and here is the evidence that they’re not arbitrary.”</w:t>
      </w:r>
    </w:p>
    <w:p w14:paraId="498AA9C9" w14:textId="77777777" w:rsidR="002B7582" w:rsidRDefault="002B7582" w:rsidP="00E66BE8"/>
    <w:p w14:paraId="2B118D8D" w14:textId="77777777" w:rsidR="002B7582" w:rsidRPr="002B7582" w:rsidRDefault="002B7582" w:rsidP="002B758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 w:name="_Toc215316878"/>
      <w:r w:rsidRPr="002B7582">
        <w:rPr>
          <w:rFonts w:ascii="Times New Roman" w:eastAsia="Times New Roman" w:hAnsi="Times New Roman" w:cs="Times New Roman"/>
          <w:b/>
          <w:bCs/>
          <w:kern w:val="0"/>
          <w:sz w:val="36"/>
          <w:szCs w:val="36"/>
          <w14:ligatures w14:val="none"/>
        </w:rPr>
        <w:t>1. Conceptual Frame: AR, Space, and Context Levels</w:t>
      </w:r>
      <w:bookmarkEnd w:id="3"/>
    </w:p>
    <w:p w14:paraId="5B70224D" w14:textId="77777777" w:rsidR="002B7582" w:rsidRPr="002B7582" w:rsidRDefault="002B7582" w:rsidP="002B758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5316879"/>
      <w:r w:rsidRPr="002B7582">
        <w:rPr>
          <w:rFonts w:ascii="Times New Roman" w:eastAsia="Times New Roman" w:hAnsi="Times New Roman" w:cs="Times New Roman"/>
          <w:b/>
          <w:bCs/>
          <w:kern w:val="0"/>
          <w:sz w:val="27"/>
          <w:szCs w:val="27"/>
          <w14:ligatures w14:val="none"/>
        </w:rPr>
        <w:t>1.1 AR ontology in one page (only what we need)</w:t>
      </w:r>
      <w:bookmarkEnd w:id="4"/>
    </w:p>
    <w:p w14:paraId="77E0DA22"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This subsection is the “minimum AR kit” you need in your head while reading the rest of the context</w:t>
      </w:r>
      <w:r w:rsidRPr="002B7582">
        <w:rPr>
          <w:rFonts w:ascii="Times New Roman" w:eastAsia="Times New Roman" w:hAnsi="Times New Roman" w:cs="Times New Roman"/>
          <w:kern w:val="0"/>
          <w14:ligatures w14:val="none"/>
        </w:rPr>
        <w:noBreakHyphen/>
        <w:t>levels volume. It doesn’t try to re</w:t>
      </w:r>
      <w:r w:rsidRPr="002B7582">
        <w:rPr>
          <w:rFonts w:ascii="Times New Roman" w:eastAsia="Times New Roman" w:hAnsi="Times New Roman" w:cs="Times New Roman"/>
          <w:kern w:val="0"/>
          <w14:ligatures w14:val="none"/>
        </w:rPr>
        <w:noBreakHyphen/>
        <w:t>teach the whole philosophy; it just pulls forward the pieces that directly show up in the ladder, the hinge, and the scale math.</w:t>
      </w:r>
    </w:p>
    <w:p w14:paraId="081D355A"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63271B">
          <v:rect id="_x0000_i1031" style="width:0;height:1.5pt" o:hralign="center" o:hrstd="t" o:hr="t" fillcolor="#a0a0a0" stroked="f"/>
        </w:pict>
      </w:r>
    </w:p>
    <w:p w14:paraId="63947FDB"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1.1.1 Relational first: presents and ticks</w:t>
      </w:r>
    </w:p>
    <w:p w14:paraId="52F9DD4F"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Absolute Relativity starts from one move: </w:t>
      </w:r>
      <w:r w:rsidRPr="002B7582">
        <w:rPr>
          <w:rFonts w:ascii="Times New Roman" w:eastAsia="Times New Roman" w:hAnsi="Times New Roman" w:cs="Times New Roman"/>
          <w:i/>
          <w:iCs/>
          <w:kern w:val="0"/>
          <w14:ligatures w14:val="none"/>
        </w:rPr>
        <w:t>only relations among present</w:t>
      </w:r>
      <w:r w:rsidRPr="002B7582">
        <w:rPr>
          <w:rFonts w:ascii="Times New Roman" w:eastAsia="Times New Roman" w:hAnsi="Times New Roman" w:cs="Times New Roman"/>
          <w:i/>
          <w:iCs/>
          <w:kern w:val="0"/>
          <w14:ligatures w14:val="none"/>
        </w:rPr>
        <w:noBreakHyphen/>
        <w:t>moments are real</w:t>
      </w:r>
      <w:r w:rsidRPr="002B7582">
        <w:rPr>
          <w:rFonts w:ascii="Times New Roman" w:eastAsia="Times New Roman" w:hAnsi="Times New Roman" w:cs="Times New Roman"/>
          <w:kern w:val="0"/>
          <w14:ligatures w14:val="none"/>
        </w:rPr>
        <w:t>. There is no inert background stuff (no pre</w:t>
      </w:r>
      <w:r w:rsidRPr="002B7582">
        <w:rPr>
          <w:rFonts w:ascii="Times New Roman" w:eastAsia="Times New Roman" w:hAnsi="Times New Roman" w:cs="Times New Roman"/>
          <w:kern w:val="0"/>
          <w14:ligatures w14:val="none"/>
        </w:rPr>
        <w:noBreakHyphen/>
        <w:t>given spacetime, no “matter” as substrate). Everything we call physics, biology, or mind is how those relations look when read from a particular vantage.</w:t>
      </w:r>
    </w:p>
    <w:p w14:paraId="56ABF6FD"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basic ingredients:</w:t>
      </w:r>
    </w:p>
    <w:p w14:paraId="1E2F3934" w14:textId="77777777" w:rsidR="002B7582" w:rsidRPr="002B7582" w:rsidRDefault="002B7582" w:rsidP="002B7582">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Present</w:t>
      </w:r>
      <w:r w:rsidRPr="002B7582">
        <w:rPr>
          <w:rFonts w:ascii="Times New Roman" w:eastAsia="Times New Roman" w:hAnsi="Times New Roman" w:cs="Times New Roman"/>
          <w:b/>
          <w:bCs/>
          <w:kern w:val="0"/>
          <w14:ligatures w14:val="none"/>
        </w:rPr>
        <w:noBreakHyphen/>
        <w:t>Moment Spheres (PMSs)</w:t>
      </w:r>
      <w:r w:rsidRPr="002B7582">
        <w:rPr>
          <w:rFonts w:ascii="Times New Roman" w:eastAsia="Times New Roman" w:hAnsi="Times New Roman" w:cs="Times New Roman"/>
          <w:kern w:val="0"/>
          <w14:ligatures w14:val="none"/>
        </w:rPr>
        <w:t xml:space="preserve"> – each “full, lived moment” is a whole.</w:t>
      </w:r>
    </w:p>
    <w:p w14:paraId="14B24BF2" w14:textId="77777777" w:rsidR="002B7582" w:rsidRPr="002B7582" w:rsidRDefault="002B7582" w:rsidP="002B7582">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Ticks</w:t>
      </w:r>
      <w:r w:rsidRPr="002B7582">
        <w:rPr>
          <w:rFonts w:ascii="Times New Roman" w:eastAsia="Times New Roman" w:hAnsi="Times New Roman" w:cs="Times New Roman"/>
          <w:kern w:val="0"/>
          <w14:ligatures w14:val="none"/>
        </w:rPr>
        <w:t xml:space="preserve"> – transitions between PMSs, implemented by a small algebra of operators:</w:t>
      </w:r>
    </w:p>
    <w:p w14:paraId="17184467" w14:textId="77777777" w:rsidR="002B7582" w:rsidRPr="002B7582" w:rsidRDefault="002B7582" w:rsidP="002B7582">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Renew</w:t>
      </w:r>
      <w:r w:rsidRPr="002B7582">
        <w:rPr>
          <w:rFonts w:ascii="Times New Roman" w:eastAsia="Times New Roman" w:hAnsi="Times New Roman" w:cs="Times New Roman"/>
          <w:kern w:val="0"/>
          <w14:ligatures w14:val="none"/>
        </w:rPr>
        <w:t xml:space="preserve"> (\hat R): creates a fresh “now”, pushing outward.</w:t>
      </w:r>
    </w:p>
    <w:p w14:paraId="1904F3D2" w14:textId="77777777" w:rsidR="002B7582" w:rsidRPr="002B7582" w:rsidRDefault="002B7582" w:rsidP="002B7582">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Sink</w:t>
      </w:r>
      <w:r w:rsidRPr="002B7582">
        <w:rPr>
          <w:rFonts w:ascii="Times New Roman" w:eastAsia="Times New Roman" w:hAnsi="Times New Roman" w:cs="Times New Roman"/>
          <w:kern w:val="0"/>
          <w14:ligatures w14:val="none"/>
        </w:rPr>
        <w:t xml:space="preserve"> (\hat S): nests one moment into another, building memory.</w:t>
      </w:r>
    </w:p>
    <w:p w14:paraId="6E0A6EF1" w14:textId="77777777" w:rsidR="002B7582" w:rsidRPr="002B7582" w:rsidRDefault="002B7582" w:rsidP="002B7582">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Distinction</w:t>
      </w:r>
      <w:r w:rsidRPr="002B7582">
        <w:rPr>
          <w:rFonts w:ascii="Times New Roman" w:eastAsia="Times New Roman" w:hAnsi="Times New Roman" w:cs="Times New Roman"/>
          <w:kern w:val="0"/>
          <w14:ligatures w14:val="none"/>
        </w:rPr>
        <w:t xml:space="preserve"> (\hat X): carves spatial intervals, boundary comparisons.</w:t>
      </w:r>
    </w:p>
    <w:p w14:paraId="214F0179" w14:textId="77777777" w:rsidR="002B7582" w:rsidRPr="002B7582" w:rsidRDefault="002B7582" w:rsidP="002B7582">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Sync</w:t>
      </w:r>
      <w:r w:rsidRPr="002B7582">
        <w:rPr>
          <w:rFonts w:ascii="Times New Roman" w:eastAsia="Times New Roman" w:hAnsi="Times New Roman" w:cs="Times New Roman"/>
          <w:kern w:val="0"/>
          <w14:ligatures w14:val="none"/>
        </w:rPr>
        <w:t xml:space="preserve"> (\hat C): phase</w:t>
      </w:r>
      <w:r w:rsidRPr="002B7582">
        <w:rPr>
          <w:rFonts w:ascii="Times New Roman" w:eastAsia="Times New Roman" w:hAnsi="Times New Roman" w:cs="Times New Roman"/>
          <w:kern w:val="0"/>
          <w14:ligatures w14:val="none"/>
        </w:rPr>
        <w:noBreakHyphen/>
        <w:t xml:space="preserve">locks multiple PMSs into a </w:t>
      </w:r>
      <w:r w:rsidRPr="002B7582">
        <w:rPr>
          <w:rFonts w:ascii="Times New Roman" w:eastAsia="Times New Roman" w:hAnsi="Times New Roman" w:cs="Times New Roman"/>
          <w:b/>
          <w:bCs/>
          <w:kern w:val="0"/>
          <w14:ligatures w14:val="none"/>
        </w:rPr>
        <w:t>Collective Sphere (CS)</w:t>
      </w:r>
      <w:r w:rsidRPr="002B7582">
        <w:rPr>
          <w:rFonts w:ascii="Times New Roman" w:eastAsia="Times New Roman" w:hAnsi="Times New Roman" w:cs="Times New Roman"/>
          <w:kern w:val="0"/>
          <w14:ligatures w14:val="none"/>
        </w:rPr>
        <w:t>, giving a shared “now”.</w:t>
      </w:r>
    </w:p>
    <w:p w14:paraId="6EF8446A" w14:textId="77777777" w:rsidR="002B7582" w:rsidRPr="002B7582" w:rsidRDefault="002B7582" w:rsidP="002B7582">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Boundary projector</w:t>
      </w:r>
      <w:r w:rsidRPr="002B7582">
        <w:rPr>
          <w:rFonts w:ascii="Times New Roman" w:eastAsia="Times New Roman" w:hAnsi="Times New Roman" w:cs="Times New Roman"/>
          <w:kern w:val="0"/>
          <w14:ligatures w14:val="none"/>
        </w:rPr>
        <w:t xml:space="preserve"> (\Phi): isolates the finite “now” on a 2</w:t>
      </w:r>
      <w:r w:rsidRPr="002B7582">
        <w:rPr>
          <w:rFonts w:ascii="Times New Roman" w:eastAsia="Times New Roman" w:hAnsi="Times New Roman" w:cs="Times New Roman"/>
          <w:kern w:val="0"/>
          <w14:ligatures w14:val="none"/>
        </w:rPr>
        <w:noBreakHyphen/>
        <w:t>sphere boundary.</w:t>
      </w:r>
    </w:p>
    <w:p w14:paraId="45657EF5"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ontology is:</w:t>
      </w:r>
    </w:p>
    <w:p w14:paraId="61C45EEF"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No objects behind the scenes; just a fractal network of ticks and flips among PMSs, organized by these operators.</w:t>
      </w:r>
    </w:p>
    <w:p w14:paraId="457AE02C"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This is important for context levels because:</w:t>
      </w:r>
    </w:p>
    <w:p w14:paraId="15F6E0A9" w14:textId="77777777" w:rsidR="002B7582" w:rsidRPr="002B7582" w:rsidRDefault="002B7582" w:rsidP="002B7582">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Inner levels (−2, −1)</w:t>
      </w:r>
      <w:r w:rsidRPr="002B7582">
        <w:rPr>
          <w:rFonts w:ascii="Times New Roman" w:eastAsia="Times New Roman" w:hAnsi="Times New Roman" w:cs="Times New Roman"/>
          <w:kern w:val="0"/>
          <w14:ligatures w14:val="none"/>
        </w:rPr>
        <w:t xml:space="preserve"> correspond to </w:t>
      </w:r>
      <w:r w:rsidRPr="002B7582">
        <w:rPr>
          <w:rFonts w:ascii="Times New Roman" w:eastAsia="Times New Roman" w:hAnsi="Times New Roman" w:cs="Times New Roman"/>
          <w:i/>
          <w:iCs/>
          <w:kern w:val="0"/>
          <w14:ligatures w14:val="none"/>
        </w:rPr>
        <w:t>more deeply nested</w:t>
      </w:r>
      <w:r w:rsidRPr="002B7582">
        <w:rPr>
          <w:rFonts w:ascii="Times New Roman" w:eastAsia="Times New Roman" w:hAnsi="Times New Roman" w:cs="Times New Roman"/>
          <w:kern w:val="0"/>
          <w14:ligatures w14:val="none"/>
        </w:rPr>
        <w:t xml:space="preserve"> tick structures (more (\hat S), more internal coupling).</w:t>
      </w:r>
    </w:p>
    <w:p w14:paraId="3B1583B8" w14:textId="77777777" w:rsidR="002B7582" w:rsidRPr="002B7582" w:rsidRDefault="002B7582" w:rsidP="002B7582">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Outer levels (+1, +2, +3)</w:t>
      </w:r>
      <w:r w:rsidRPr="002B7582">
        <w:rPr>
          <w:rFonts w:ascii="Times New Roman" w:eastAsia="Times New Roman" w:hAnsi="Times New Roman" w:cs="Times New Roman"/>
          <w:kern w:val="0"/>
          <w14:ligatures w14:val="none"/>
        </w:rPr>
        <w:t xml:space="preserve"> correspond to </w:t>
      </w:r>
      <w:r w:rsidRPr="002B7582">
        <w:rPr>
          <w:rFonts w:ascii="Times New Roman" w:eastAsia="Times New Roman" w:hAnsi="Times New Roman" w:cs="Times New Roman"/>
          <w:i/>
          <w:iCs/>
          <w:kern w:val="0"/>
          <w14:ligatures w14:val="none"/>
        </w:rPr>
        <w:t>larger CS layers</w:t>
      </w:r>
      <w:r w:rsidRPr="002B7582">
        <w:rPr>
          <w:rFonts w:ascii="Times New Roman" w:eastAsia="Times New Roman" w:hAnsi="Times New Roman" w:cs="Times New Roman"/>
          <w:kern w:val="0"/>
          <w14:ligatures w14:val="none"/>
        </w:rPr>
        <w:t xml:space="preserve"> and their boundary projections (more (\hat C), more (\Phi)).</w:t>
      </w:r>
    </w:p>
    <w:p w14:paraId="436AF8E5"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ladder is literally “how deep in / how far out” the tick network extends from our chosen PMS (0).</w:t>
      </w:r>
    </w:p>
    <w:p w14:paraId="79DB34DE"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E0130C">
          <v:rect id="_x0000_i1032" style="width:0;height:1.5pt" o:hralign="center" o:hrstd="t" o:hr="t" fillcolor="#a0a0a0" stroked="f"/>
        </w:pict>
      </w:r>
    </w:p>
    <w:p w14:paraId="69881405"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1.1.2 The Collective Sphere (CS) and why boundaries tend to D ≈ 2</w:t>
      </w:r>
    </w:p>
    <w:p w14:paraId="2474E8E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Collective Sphere</w:t>
      </w:r>
      <w:r w:rsidRPr="002B7582">
        <w:rPr>
          <w:rFonts w:ascii="Times New Roman" w:eastAsia="Times New Roman" w:hAnsi="Times New Roman" w:cs="Times New Roman"/>
          <w:kern w:val="0"/>
          <w14:ligatures w14:val="none"/>
        </w:rPr>
        <w:t xml:space="preserve"> is the meta</w:t>
      </w:r>
      <w:r w:rsidRPr="002B7582">
        <w:rPr>
          <w:rFonts w:ascii="Times New Roman" w:eastAsia="Times New Roman" w:hAnsi="Times New Roman" w:cs="Times New Roman"/>
          <w:kern w:val="0"/>
          <w14:ligatures w14:val="none"/>
        </w:rPr>
        <w:noBreakHyphen/>
        <w:t>node that couples many PMSs together. It’s what, in ordinary language, you’d call a “shared world” or “environment”.</w:t>
      </w:r>
    </w:p>
    <w:p w14:paraId="3417744E"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Two key facts from Volume 0 that we use all the time in the CL analysis:</w:t>
      </w:r>
    </w:p>
    <w:p w14:paraId="02D5A962" w14:textId="77777777" w:rsidR="002B7582" w:rsidRPr="002B7582" w:rsidRDefault="002B7582" w:rsidP="002B7582">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With CS</w:t>
      </w:r>
      <w:r w:rsidRPr="002B7582">
        <w:rPr>
          <w:rFonts w:ascii="Times New Roman" w:eastAsia="Times New Roman" w:hAnsi="Times New Roman" w:cs="Times New Roman"/>
          <w:b/>
          <w:bCs/>
          <w:kern w:val="0"/>
          <w14:ligatures w14:val="none"/>
        </w:rPr>
        <w:noBreakHyphen/>
        <w:t>mediated IN coupling → boundaries become fractal.</w:t>
      </w:r>
    </w:p>
    <w:p w14:paraId="59CFCE4C" w14:textId="77777777" w:rsidR="002B7582" w:rsidRPr="002B7582" w:rsidRDefault="002B7582" w:rsidP="002B7582">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When many inner shells (IN) are coupled through CS, each shell’s boundary gets deformed by all its peers.</w:t>
      </w:r>
    </w:p>
    <w:p w14:paraId="142A0E35" w14:textId="77777777" w:rsidR="002B7582" w:rsidRPr="002B7582" w:rsidRDefault="002B7582" w:rsidP="002B7582">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That produces </w:t>
      </w:r>
      <w:r w:rsidRPr="002B7582">
        <w:rPr>
          <w:rFonts w:ascii="Times New Roman" w:eastAsia="Times New Roman" w:hAnsi="Times New Roman" w:cs="Times New Roman"/>
          <w:b/>
          <w:bCs/>
          <w:kern w:val="0"/>
          <w14:ligatures w14:val="none"/>
        </w:rPr>
        <w:t>fractal boundaries</w:t>
      </w:r>
      <w:r w:rsidRPr="002B7582">
        <w:rPr>
          <w:rFonts w:ascii="Times New Roman" w:eastAsia="Times New Roman" w:hAnsi="Times New Roman" w:cs="Times New Roman"/>
          <w:kern w:val="0"/>
          <w14:ligatures w14:val="none"/>
        </w:rPr>
        <w:t xml:space="preserve"> with effective dimension (D&gt;2).</w:t>
      </w:r>
    </w:p>
    <w:p w14:paraId="2C6FD482" w14:textId="77777777" w:rsidR="002B7582" w:rsidRPr="002B7582" w:rsidRDefault="002B7582" w:rsidP="002B7582">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Without local IN coupling → boundaries collapse to perfect 2</w:t>
      </w:r>
      <w:r w:rsidRPr="002B7582">
        <w:rPr>
          <w:rFonts w:ascii="Times New Roman" w:eastAsia="Times New Roman" w:hAnsi="Times New Roman" w:cs="Times New Roman"/>
          <w:b/>
          <w:bCs/>
          <w:kern w:val="0"/>
          <w14:ligatures w14:val="none"/>
        </w:rPr>
        <w:noBreakHyphen/>
        <w:t>spheres.</w:t>
      </w:r>
    </w:p>
    <w:p w14:paraId="59383D1E" w14:textId="77777777" w:rsidR="002B7582" w:rsidRPr="002B7582" w:rsidRDefault="002B7582" w:rsidP="002B7582">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In a </w:t>
      </w:r>
      <w:r w:rsidRPr="002B7582">
        <w:rPr>
          <w:rFonts w:ascii="Times New Roman" w:eastAsia="Times New Roman" w:hAnsi="Times New Roman" w:cs="Times New Roman"/>
          <w:b/>
          <w:bCs/>
          <w:kern w:val="0"/>
          <w14:ligatures w14:val="none"/>
        </w:rPr>
        <w:t>boundary</w:t>
      </w:r>
      <w:r w:rsidRPr="002B7582">
        <w:rPr>
          <w:rFonts w:ascii="Times New Roman" w:eastAsia="Times New Roman" w:hAnsi="Times New Roman" w:cs="Times New Roman"/>
          <w:b/>
          <w:bCs/>
          <w:kern w:val="0"/>
          <w14:ligatures w14:val="none"/>
        </w:rPr>
        <w:noBreakHyphen/>
        <w:t>only context</w:t>
      </w:r>
      <w:r w:rsidRPr="002B7582">
        <w:rPr>
          <w:rFonts w:ascii="Times New Roman" w:eastAsia="Times New Roman" w:hAnsi="Times New Roman" w:cs="Times New Roman"/>
          <w:kern w:val="0"/>
          <w14:ligatures w14:val="none"/>
        </w:rPr>
        <w:t xml:space="preserve"> (no inner plexity being jointly sculpted), the boundary projector (\mathcal B) (or (\Phi)) collapses the shape to its ideal 2</w:t>
      </w:r>
      <w:r w:rsidRPr="002B7582">
        <w:rPr>
          <w:rFonts w:ascii="Times New Roman" w:eastAsia="Times New Roman" w:hAnsi="Times New Roman" w:cs="Times New Roman"/>
          <w:kern w:val="0"/>
          <w14:ligatures w14:val="none"/>
        </w:rPr>
        <w:noBreakHyphen/>
        <w:t>sphere.</w:t>
      </w:r>
    </w:p>
    <w:p w14:paraId="5D8D8316" w14:textId="77777777" w:rsidR="002B7582" w:rsidRPr="002B7582" w:rsidRDefault="002B7582" w:rsidP="002B7582">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Effective fractal dimension on such boundaries is </w:t>
      </w:r>
      <w:r w:rsidRPr="002B7582">
        <w:rPr>
          <w:rFonts w:ascii="Times New Roman" w:eastAsia="Times New Roman" w:hAnsi="Times New Roman" w:cs="Times New Roman"/>
          <w:b/>
          <w:bCs/>
          <w:kern w:val="0"/>
          <w14:ligatures w14:val="none"/>
        </w:rPr>
        <w:t>(D=2)</w:t>
      </w:r>
      <w:r w:rsidRPr="002B7582">
        <w:rPr>
          <w:rFonts w:ascii="Times New Roman" w:eastAsia="Times New Roman" w:hAnsi="Times New Roman" w:cs="Times New Roman"/>
          <w:kern w:val="0"/>
          <w14:ligatures w14:val="none"/>
        </w:rPr>
        <w:t>, up to a hinge scale where fractal deformation starts.</w:t>
      </w:r>
    </w:p>
    <w:p w14:paraId="18EABF02"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Empirically, you already checked this: multi</w:t>
      </w:r>
      <w:r w:rsidRPr="002B7582">
        <w:rPr>
          <w:rFonts w:ascii="Times New Roman" w:eastAsia="Times New Roman" w:hAnsi="Times New Roman" w:cs="Times New Roman"/>
          <w:kern w:val="0"/>
          <w14:ligatures w14:val="none"/>
        </w:rPr>
        <w:noBreakHyphen/>
        <w:t>scale measurements show that boundary</w:t>
      </w:r>
      <w:r w:rsidRPr="002B7582">
        <w:rPr>
          <w:rFonts w:ascii="Times New Roman" w:eastAsia="Times New Roman" w:hAnsi="Times New Roman" w:cs="Times New Roman"/>
          <w:kern w:val="0"/>
          <w14:ligatures w14:val="none"/>
        </w:rPr>
        <w:noBreakHyphen/>
        <w:t>dominated contexts (vesicles, horizons, some planetary/crust scales, all</w:t>
      </w:r>
      <w:r w:rsidRPr="002B7582">
        <w:rPr>
          <w:rFonts w:ascii="Times New Roman" w:eastAsia="Times New Roman" w:hAnsi="Times New Roman" w:cs="Times New Roman"/>
          <w:kern w:val="0"/>
          <w14:ligatures w14:val="none"/>
        </w:rPr>
        <w:noBreakHyphen/>
        <w:t xml:space="preserve">sky shells) keep </w:t>
      </w:r>
      <w:r w:rsidRPr="002B7582">
        <w:rPr>
          <w:rFonts w:ascii="Times New Roman" w:eastAsia="Times New Roman" w:hAnsi="Times New Roman" w:cs="Times New Roman"/>
          <w:b/>
          <w:bCs/>
          <w:kern w:val="0"/>
          <w14:ligatures w14:val="none"/>
        </w:rPr>
        <w:t>D ≈ 2</w:t>
      </w:r>
      <w:r w:rsidRPr="002B7582">
        <w:rPr>
          <w:rFonts w:ascii="Times New Roman" w:eastAsia="Times New Roman" w:hAnsi="Times New Roman" w:cs="Times New Roman"/>
          <w:kern w:val="0"/>
          <w14:ligatures w14:val="none"/>
        </w:rPr>
        <w:t xml:space="preserve"> up to around the </w:t>
      </w:r>
      <w:r w:rsidRPr="002B7582">
        <w:rPr>
          <w:rFonts w:ascii="Times New Roman" w:eastAsia="Times New Roman" w:hAnsi="Times New Roman" w:cs="Times New Roman"/>
          <w:b/>
          <w:bCs/>
          <w:kern w:val="0"/>
          <w14:ligatures w14:val="none"/>
        </w:rPr>
        <w:t>UGM</w:t>
      </w:r>
      <w:r w:rsidRPr="002B7582">
        <w:rPr>
          <w:rFonts w:ascii="Times New Roman" w:eastAsia="Times New Roman" w:hAnsi="Times New Roman" w:cs="Times New Roman"/>
          <w:kern w:val="0"/>
          <w14:ligatures w14:val="none"/>
        </w:rPr>
        <w:t>, then deviate smoothly following a logistic track in (D(r)).</w:t>
      </w:r>
    </w:p>
    <w:p w14:paraId="00AE654E"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This is exactly why, in the CL work:</w:t>
      </w:r>
    </w:p>
    <w:p w14:paraId="3D710FF1" w14:textId="77777777" w:rsidR="002B7582" w:rsidRPr="002B7582" w:rsidRDefault="002B7582" w:rsidP="002B7582">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+2 and +3 look </w:t>
      </w:r>
      <w:r w:rsidRPr="002B7582">
        <w:rPr>
          <w:rFonts w:ascii="Times New Roman" w:eastAsia="Times New Roman" w:hAnsi="Times New Roman" w:cs="Times New Roman"/>
          <w:b/>
          <w:bCs/>
          <w:kern w:val="0"/>
          <w14:ligatures w14:val="none"/>
        </w:rPr>
        <w:t>boundary</w:t>
      </w:r>
      <w:r w:rsidRPr="002B7582">
        <w:rPr>
          <w:rFonts w:ascii="Times New Roman" w:eastAsia="Times New Roman" w:hAnsi="Times New Roman" w:cs="Times New Roman"/>
          <w:b/>
          <w:bCs/>
          <w:kern w:val="0"/>
          <w14:ligatures w14:val="none"/>
        </w:rPr>
        <w:noBreakHyphen/>
        <w:t>dominated</w:t>
      </w:r>
      <w:r w:rsidRPr="002B7582">
        <w:rPr>
          <w:rFonts w:ascii="Times New Roman" w:eastAsia="Times New Roman" w:hAnsi="Times New Roman" w:cs="Times New Roman"/>
          <w:kern w:val="0"/>
          <w14:ligatures w14:val="none"/>
        </w:rPr>
        <w:t xml:space="preserve"> with D≈2 (disks and cosmic shells).</w:t>
      </w:r>
    </w:p>
    <w:p w14:paraId="357D69A5" w14:textId="77777777" w:rsidR="002B7582" w:rsidRPr="002B7582" w:rsidRDefault="002B7582" w:rsidP="002B7582">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Inner bulk (−2, −1) has D closer to 3 with wider spread (different materials, plexities).</w:t>
      </w:r>
    </w:p>
    <w:p w14:paraId="274A9CC2" w14:textId="77777777" w:rsidR="002B7582" w:rsidRPr="002B7582" w:rsidRDefault="002B7582" w:rsidP="002B7582">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“dimension budget” across symmetric pairs lands around 5: inner bulk D + outer boundary D ≈ 5.</w:t>
      </w:r>
    </w:p>
    <w:p w14:paraId="746C92B1"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That budget is not magic; it is the numerical echo of: “inner fractal plexity + outer boundary container are two faces of one CS</w:t>
      </w:r>
      <w:r w:rsidRPr="002B7582">
        <w:rPr>
          <w:rFonts w:ascii="Times New Roman" w:eastAsia="Times New Roman" w:hAnsi="Times New Roman" w:cs="Times New Roman"/>
          <w:kern w:val="0"/>
          <w14:ligatures w14:val="none"/>
        </w:rPr>
        <w:noBreakHyphen/>
        <w:t>shaped structure.”</w:t>
      </w:r>
    </w:p>
    <w:p w14:paraId="044496CD"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477DD8">
          <v:rect id="_x0000_i1033" style="width:0;height:1.5pt" o:hralign="center" o:hrstd="t" o:hr="t" fillcolor="#a0a0a0" stroked="f"/>
        </w:pict>
      </w:r>
    </w:p>
    <w:p w14:paraId="5659EBBF"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1.1.3 Pure relativity: no fixed background, only relative hinges</w:t>
      </w:r>
    </w:p>
    <w:p w14:paraId="52B5DDD8"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AR’s core philosophical move is </w:t>
      </w:r>
      <w:r w:rsidRPr="002B7582">
        <w:rPr>
          <w:rFonts w:ascii="Times New Roman" w:eastAsia="Times New Roman" w:hAnsi="Times New Roman" w:cs="Times New Roman"/>
          <w:b/>
          <w:bCs/>
          <w:kern w:val="0"/>
          <w14:ligatures w14:val="none"/>
        </w:rPr>
        <w:t>pure relativity</w:t>
      </w:r>
      <w:r w:rsidRPr="002B7582">
        <w:rPr>
          <w:rFonts w:ascii="Times New Roman" w:eastAsia="Times New Roman" w:hAnsi="Times New Roman" w:cs="Times New Roman"/>
          <w:kern w:val="0"/>
          <w14:ligatures w14:val="none"/>
        </w:rPr>
        <w:t xml:space="preserve">: there is no fixed external frame, only </w:t>
      </w:r>
      <w:r w:rsidRPr="002B7582">
        <w:rPr>
          <w:rFonts w:ascii="Times New Roman" w:eastAsia="Times New Roman" w:hAnsi="Times New Roman" w:cs="Times New Roman"/>
          <w:b/>
          <w:bCs/>
          <w:kern w:val="0"/>
          <w14:ligatures w14:val="none"/>
        </w:rPr>
        <w:t>relative relations among qualia</w:t>
      </w:r>
      <w:r w:rsidRPr="002B7582">
        <w:rPr>
          <w:rFonts w:ascii="Times New Roman" w:eastAsia="Times New Roman" w:hAnsi="Times New Roman" w:cs="Times New Roman"/>
          <w:b/>
          <w:bCs/>
          <w:kern w:val="0"/>
          <w14:ligatures w14:val="none"/>
        </w:rPr>
        <w:noBreakHyphen/>
        <w:t>ticks</w:t>
      </w:r>
      <w:r w:rsidRPr="002B7582">
        <w:rPr>
          <w:rFonts w:ascii="Times New Roman" w:eastAsia="Times New Roman" w:hAnsi="Times New Roman" w:cs="Times New Roman"/>
          <w:kern w:val="0"/>
          <w14:ligatures w14:val="none"/>
        </w:rPr>
        <w:t>.</w:t>
      </w:r>
    </w:p>
    <w:p w14:paraId="260C910B" w14:textId="77777777" w:rsidR="002B7582" w:rsidRPr="002B7582" w:rsidRDefault="002B7582" w:rsidP="002B7582">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There is no absolute space or time.</w:t>
      </w:r>
    </w:p>
    <w:p w14:paraId="4B252A36" w14:textId="77777777" w:rsidR="002B7582" w:rsidRPr="002B7582" w:rsidRDefault="002B7582" w:rsidP="002B7582">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There is no absolute observer.</w:t>
      </w:r>
    </w:p>
    <w:p w14:paraId="6BD143F0" w14:textId="77777777" w:rsidR="002B7582" w:rsidRPr="002B7582" w:rsidRDefault="002B7582" w:rsidP="002B7582">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i/>
          <w:iCs/>
          <w:kern w:val="0"/>
          <w14:ligatures w14:val="none"/>
        </w:rPr>
        <w:t>only</w:t>
      </w:r>
      <w:r w:rsidRPr="002B7582">
        <w:rPr>
          <w:rFonts w:ascii="Times New Roman" w:eastAsia="Times New Roman" w:hAnsi="Times New Roman" w:cs="Times New Roman"/>
          <w:kern w:val="0"/>
          <w14:ligatures w14:val="none"/>
        </w:rPr>
        <w:t xml:space="preserve"> absolute is the </w:t>
      </w:r>
      <w:r w:rsidRPr="002B7582">
        <w:rPr>
          <w:rFonts w:ascii="Times New Roman" w:eastAsia="Times New Roman" w:hAnsi="Times New Roman" w:cs="Times New Roman"/>
          <w:b/>
          <w:bCs/>
          <w:kern w:val="0"/>
          <w14:ligatures w14:val="none"/>
        </w:rPr>
        <w:t>relational structure</w:t>
      </w:r>
      <w:r w:rsidRPr="002B7582">
        <w:rPr>
          <w:rFonts w:ascii="Times New Roman" w:eastAsia="Times New Roman" w:hAnsi="Times New Roman" w:cs="Times New Roman"/>
          <w:kern w:val="0"/>
          <w14:ligatures w14:val="none"/>
        </w:rPr>
        <w:t xml:space="preserve"> among PMSs.</w:t>
      </w:r>
    </w:p>
    <w:p w14:paraId="562844B9"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From this, you get:</w:t>
      </w:r>
    </w:p>
    <w:p w14:paraId="61E154D5" w14:textId="77777777" w:rsidR="002B7582" w:rsidRPr="002B7582" w:rsidRDefault="002B7582" w:rsidP="002B7582">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Hinge points – where roles flip (inner vs outer) – are </w:t>
      </w:r>
      <w:r w:rsidRPr="002B7582">
        <w:rPr>
          <w:rFonts w:ascii="Times New Roman" w:eastAsia="Times New Roman" w:hAnsi="Times New Roman" w:cs="Times New Roman"/>
          <w:b/>
          <w:bCs/>
          <w:kern w:val="0"/>
          <w14:ligatures w14:val="none"/>
        </w:rPr>
        <w:t>structurally singled out</w:t>
      </w:r>
      <w:r w:rsidRPr="002B7582">
        <w:rPr>
          <w:rFonts w:ascii="Times New Roman" w:eastAsia="Times New Roman" w:hAnsi="Times New Roman" w:cs="Times New Roman"/>
          <w:kern w:val="0"/>
          <w14:ligatures w14:val="none"/>
        </w:rPr>
        <w:t>; they’re not arbitrary scales.</w:t>
      </w:r>
    </w:p>
    <w:p w14:paraId="1C80513D" w14:textId="77777777" w:rsidR="002B7582" w:rsidRPr="002B7582" w:rsidRDefault="002B7582" w:rsidP="002B7582">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What we call “laws” (SR invariants, speed of light, Minkowski interval) come from </w:t>
      </w:r>
      <w:r w:rsidRPr="002B7582">
        <w:rPr>
          <w:rFonts w:ascii="Times New Roman" w:eastAsia="Times New Roman" w:hAnsi="Times New Roman" w:cs="Times New Roman"/>
          <w:b/>
          <w:bCs/>
          <w:kern w:val="0"/>
          <w14:ligatures w14:val="none"/>
        </w:rPr>
        <w:t>identities in the tick algebra</w:t>
      </w:r>
      <w:r w:rsidRPr="002B7582">
        <w:rPr>
          <w:rFonts w:ascii="Times New Roman" w:eastAsia="Times New Roman" w:hAnsi="Times New Roman" w:cs="Times New Roman"/>
          <w:kern w:val="0"/>
          <w14:ligatures w14:val="none"/>
        </w:rPr>
        <w:t>, not from imposed axioms.</w:t>
      </w:r>
    </w:p>
    <w:p w14:paraId="01B94D2F"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 the CL context, this matters because:</w:t>
      </w:r>
    </w:p>
    <w:p w14:paraId="3CD2A425" w14:textId="77777777" w:rsidR="002B7582" w:rsidRPr="002B7582" w:rsidRDefault="002B7582" w:rsidP="002B7582">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0↔+1 hinge is not “the scale we like as humans”; it is </w:t>
      </w:r>
      <w:r w:rsidRPr="002B7582">
        <w:rPr>
          <w:rFonts w:ascii="Times New Roman" w:eastAsia="Times New Roman" w:hAnsi="Times New Roman" w:cs="Times New Roman"/>
          <w:b/>
          <w:bCs/>
          <w:kern w:val="0"/>
          <w14:ligatures w14:val="none"/>
        </w:rPr>
        <w:t>the relational interface</w:t>
      </w:r>
      <w:r w:rsidRPr="002B7582">
        <w:rPr>
          <w:rFonts w:ascii="Times New Roman" w:eastAsia="Times New Roman" w:hAnsi="Times New Roman" w:cs="Times New Roman"/>
          <w:kern w:val="0"/>
          <w14:ligatures w14:val="none"/>
        </w:rPr>
        <w:t xml:space="preserve"> where:</w:t>
      </w:r>
    </w:p>
    <w:p w14:paraId="77EFEF64" w14:textId="77777777" w:rsidR="002B7582" w:rsidRPr="002B7582" w:rsidRDefault="002B7582" w:rsidP="002B7582">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inward retention and outward spread are read as two faces of one act,</w:t>
      </w:r>
    </w:p>
    <w:p w14:paraId="4ABFB8E7" w14:textId="77777777" w:rsidR="002B7582" w:rsidRPr="002B7582" w:rsidRDefault="002B7582" w:rsidP="002B7582">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and where a bunch of numerical identities (involving UGM, Earth radius, c, and ~0.1 s) actually hold.</w:t>
      </w:r>
    </w:p>
    <w:p w14:paraId="38254D3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fact that your </w:t>
      </w:r>
      <w:r w:rsidRPr="002B7582">
        <w:rPr>
          <w:rFonts w:ascii="Times New Roman" w:eastAsia="Times New Roman" w:hAnsi="Times New Roman" w:cs="Times New Roman"/>
          <w:b/>
          <w:bCs/>
          <w:kern w:val="0"/>
          <w14:ligatures w14:val="none"/>
        </w:rPr>
        <w:t>empirical CL work</w:t>
      </w:r>
      <w:r w:rsidRPr="002B7582">
        <w:rPr>
          <w:rFonts w:ascii="Times New Roman" w:eastAsia="Times New Roman" w:hAnsi="Times New Roman" w:cs="Times New Roman"/>
          <w:kern w:val="0"/>
          <w14:ligatures w14:val="none"/>
        </w:rPr>
        <w:t xml:space="preserve"> finds finite windows centered at the predicted bands (UGM, km, kpc, Gpc) is precisely the CL</w:t>
      </w:r>
      <w:r w:rsidRPr="002B7582">
        <w:rPr>
          <w:rFonts w:ascii="Times New Roman" w:eastAsia="Times New Roman" w:hAnsi="Times New Roman" w:cs="Times New Roman"/>
          <w:kern w:val="0"/>
          <w14:ligatures w14:val="none"/>
        </w:rPr>
        <w:noBreakHyphen/>
        <w:t xml:space="preserve">layer manifestation of “pure relativity” being right: the structure of presents + CS actually </w:t>
      </w:r>
      <w:r w:rsidRPr="002B7582">
        <w:rPr>
          <w:rFonts w:ascii="Times New Roman" w:eastAsia="Times New Roman" w:hAnsi="Times New Roman" w:cs="Times New Roman"/>
          <w:i/>
          <w:iCs/>
          <w:kern w:val="0"/>
          <w14:ligatures w14:val="none"/>
        </w:rPr>
        <w:t>forces</w:t>
      </w:r>
      <w:r w:rsidRPr="002B7582">
        <w:rPr>
          <w:rFonts w:ascii="Times New Roman" w:eastAsia="Times New Roman" w:hAnsi="Times New Roman" w:cs="Times New Roman"/>
          <w:kern w:val="0"/>
          <w14:ligatures w14:val="none"/>
        </w:rPr>
        <w:t xml:space="preserve"> these hinges.</w:t>
      </w:r>
    </w:p>
    <w:p w14:paraId="0A0FDB8D"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B369B5">
          <v:rect id="_x0000_i1034" style="width:0;height:1.5pt" o:hralign="center" o:hrstd="t" o:hr="t" fillcolor="#a0a0a0" stroked="f"/>
        </w:pict>
      </w:r>
    </w:p>
    <w:p w14:paraId="1D6655EA"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1.1.4 Present</w:t>
      </w:r>
      <w:r w:rsidRPr="002B7582">
        <w:rPr>
          <w:rFonts w:ascii="Times New Roman" w:eastAsia="Times New Roman" w:hAnsi="Times New Roman" w:cs="Times New Roman"/>
          <w:b/>
          <w:bCs/>
          <w:kern w:val="0"/>
          <w14:ligatures w14:val="none"/>
        </w:rPr>
        <w:noBreakHyphen/>
        <w:t>act engine and feasibility geometry in one paragraph</w:t>
      </w:r>
    </w:p>
    <w:p w14:paraId="79FAB37E"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On top of the ontological layer, AR uses a very disciplined </w:t>
      </w:r>
      <w:r w:rsidRPr="002B7582">
        <w:rPr>
          <w:rFonts w:ascii="Times New Roman" w:eastAsia="Times New Roman" w:hAnsi="Times New Roman" w:cs="Times New Roman"/>
          <w:b/>
          <w:bCs/>
          <w:kern w:val="0"/>
          <w14:ligatures w14:val="none"/>
        </w:rPr>
        <w:t>present</w:t>
      </w:r>
      <w:r w:rsidRPr="002B7582">
        <w:rPr>
          <w:rFonts w:ascii="Times New Roman" w:eastAsia="Times New Roman" w:hAnsi="Times New Roman" w:cs="Times New Roman"/>
          <w:b/>
          <w:bCs/>
          <w:kern w:val="0"/>
          <w14:ligatures w14:val="none"/>
        </w:rPr>
        <w:noBreakHyphen/>
        <w:t>act engine</w:t>
      </w:r>
      <w:r w:rsidRPr="002B7582">
        <w:rPr>
          <w:rFonts w:ascii="Times New Roman" w:eastAsia="Times New Roman" w:hAnsi="Times New Roman" w:cs="Times New Roman"/>
          <w:kern w:val="0"/>
          <w14:ligatures w14:val="none"/>
        </w:rPr>
        <w:t>:</w:t>
      </w:r>
    </w:p>
    <w:p w14:paraId="21C4DF89" w14:textId="77777777" w:rsidR="002B7582" w:rsidRPr="002B7582" w:rsidRDefault="002B7582" w:rsidP="002B7582">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Control uses </w:t>
      </w:r>
      <w:r w:rsidRPr="002B7582">
        <w:rPr>
          <w:rFonts w:ascii="Times New Roman" w:eastAsia="Times New Roman" w:hAnsi="Times New Roman" w:cs="Times New Roman"/>
          <w:b/>
          <w:bCs/>
          <w:kern w:val="0"/>
          <w14:ligatures w14:val="none"/>
        </w:rPr>
        <w:t>only discrete flips</w:t>
      </w:r>
      <w:r w:rsidRPr="002B7582">
        <w:rPr>
          <w:rFonts w:ascii="Times New Roman" w:eastAsia="Times New Roman" w:hAnsi="Times New Roman" w:cs="Times New Roman"/>
          <w:kern w:val="0"/>
          <w14:ligatures w14:val="none"/>
        </w:rPr>
        <w:t xml:space="preserve"> (the tick operators above), with </w:t>
      </w:r>
      <w:r w:rsidRPr="002B7582">
        <w:rPr>
          <w:rFonts w:ascii="Times New Roman" w:eastAsia="Times New Roman" w:hAnsi="Times New Roman" w:cs="Times New Roman"/>
          <w:b/>
          <w:bCs/>
          <w:kern w:val="0"/>
          <w14:ligatures w14:val="none"/>
        </w:rPr>
        <w:t>no real</w:t>
      </w:r>
      <w:r w:rsidRPr="002B7582">
        <w:rPr>
          <w:rFonts w:ascii="Times New Roman" w:eastAsia="Times New Roman" w:hAnsi="Times New Roman" w:cs="Times New Roman"/>
          <w:b/>
          <w:bCs/>
          <w:kern w:val="0"/>
          <w14:ligatures w14:val="none"/>
        </w:rPr>
        <w:noBreakHyphen/>
        <w:t>valued fields</w:t>
      </w:r>
      <w:r w:rsidRPr="002B7582">
        <w:rPr>
          <w:rFonts w:ascii="Times New Roman" w:eastAsia="Times New Roman" w:hAnsi="Times New Roman" w:cs="Times New Roman"/>
          <w:kern w:val="0"/>
          <w14:ligatures w14:val="none"/>
        </w:rPr>
        <w:t xml:space="preserve"> inside control.</w:t>
      </w:r>
    </w:p>
    <w:p w14:paraId="18C060DD" w14:textId="77777777" w:rsidR="002B7582" w:rsidRPr="002B7582" w:rsidRDefault="002B7582" w:rsidP="002B7582">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What we call “fields” (gravity, EM) are </w:t>
      </w:r>
      <w:r w:rsidRPr="002B7582">
        <w:rPr>
          <w:rFonts w:ascii="Times New Roman" w:eastAsia="Times New Roman" w:hAnsi="Times New Roman" w:cs="Times New Roman"/>
          <w:b/>
          <w:bCs/>
          <w:kern w:val="0"/>
          <w14:ligatures w14:val="none"/>
        </w:rPr>
        <w:t>diagnostic summaries</w:t>
      </w:r>
      <w:r w:rsidRPr="002B7582">
        <w:rPr>
          <w:rFonts w:ascii="Times New Roman" w:eastAsia="Times New Roman" w:hAnsi="Times New Roman" w:cs="Times New Roman"/>
          <w:kern w:val="0"/>
          <w14:ligatures w14:val="none"/>
        </w:rPr>
        <w:t xml:space="preserve"> of feasibility, read </w:t>
      </w:r>
      <w:r w:rsidRPr="002B7582">
        <w:rPr>
          <w:rFonts w:ascii="Times New Roman" w:eastAsia="Times New Roman" w:hAnsi="Times New Roman" w:cs="Times New Roman"/>
          <w:i/>
          <w:iCs/>
          <w:kern w:val="0"/>
          <w14:ligatures w14:val="none"/>
        </w:rPr>
        <w:t>after</w:t>
      </w:r>
      <w:r w:rsidRPr="002B7582">
        <w:rPr>
          <w:rFonts w:ascii="Times New Roman" w:eastAsia="Times New Roman" w:hAnsi="Times New Roman" w:cs="Times New Roman"/>
          <w:kern w:val="0"/>
          <w14:ligatures w14:val="none"/>
        </w:rPr>
        <w:t xml:space="preserve"> control.</w:t>
      </w:r>
    </w:p>
    <w:p w14:paraId="2750CCD0"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Feasibility geometry:</w:t>
      </w:r>
    </w:p>
    <w:p w14:paraId="61CE08D3" w14:textId="77777777" w:rsidR="002B7582" w:rsidRPr="002B7582" w:rsidRDefault="002B7582" w:rsidP="002B7582">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w:t>
      </w:r>
      <w:r w:rsidRPr="002B7582">
        <w:rPr>
          <w:rFonts w:ascii="Times New Roman" w:eastAsia="Times New Roman" w:hAnsi="Times New Roman" w:cs="Times New Roman"/>
          <w:b/>
          <w:bCs/>
          <w:kern w:val="0"/>
          <w14:ligatures w14:val="none"/>
        </w:rPr>
        <w:t>ParentGate</w:t>
      </w:r>
      <w:r w:rsidRPr="002B7582">
        <w:rPr>
          <w:rFonts w:ascii="Times New Roman" w:eastAsia="Times New Roman" w:hAnsi="Times New Roman" w:cs="Times New Roman"/>
          <w:kern w:val="0"/>
          <w14:ligatures w14:val="none"/>
        </w:rPr>
        <w:t xml:space="preserve"> type thinning of possibilities around a container centre gives you something that looks like a gravitational potential: inner configurations that are cheaper / more available near that centre.</w:t>
      </w:r>
    </w:p>
    <w:p w14:paraId="38356882" w14:textId="77777777" w:rsidR="002B7582" w:rsidRPr="002B7582" w:rsidRDefault="002B7582" w:rsidP="002B7582">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Lensing plateaus and RAR curves then become </w:t>
      </w:r>
      <w:r w:rsidRPr="002B7582">
        <w:rPr>
          <w:rFonts w:ascii="Times New Roman" w:eastAsia="Times New Roman" w:hAnsi="Times New Roman" w:cs="Times New Roman"/>
          <w:b/>
          <w:bCs/>
          <w:kern w:val="0"/>
          <w14:ligatures w14:val="none"/>
        </w:rPr>
        <w:t>readouts</w:t>
      </w:r>
      <w:r w:rsidRPr="002B7582">
        <w:rPr>
          <w:rFonts w:ascii="Times New Roman" w:eastAsia="Times New Roman" w:hAnsi="Times New Roman" w:cs="Times New Roman"/>
          <w:kern w:val="0"/>
          <w14:ligatures w14:val="none"/>
        </w:rPr>
        <w:t xml:space="preserve"> of container</w:t>
      </w:r>
      <w:r w:rsidRPr="002B7582">
        <w:rPr>
          <w:rFonts w:ascii="Times New Roman" w:eastAsia="Times New Roman" w:hAnsi="Times New Roman" w:cs="Times New Roman"/>
          <w:kern w:val="0"/>
          <w14:ligatures w14:val="none"/>
        </w:rPr>
        <w:noBreakHyphen/>
        <w:t>level feasibility, not independent fields.</w:t>
      </w:r>
    </w:p>
    <w:p w14:paraId="73F7259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In context</w:t>
      </w:r>
      <w:r w:rsidRPr="002B7582">
        <w:rPr>
          <w:rFonts w:ascii="Times New Roman" w:eastAsia="Times New Roman" w:hAnsi="Times New Roman" w:cs="Times New Roman"/>
          <w:kern w:val="0"/>
          <w14:ligatures w14:val="none"/>
        </w:rPr>
        <w:noBreakHyphen/>
        <w:t>level language:</w:t>
      </w:r>
    </w:p>
    <w:p w14:paraId="6B6A981A" w14:textId="77777777" w:rsidR="002B7582" w:rsidRPr="002B7582" w:rsidRDefault="002B7582" w:rsidP="002B7582">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+1, +2, +3 are the </w:t>
      </w:r>
      <w:r w:rsidRPr="002B7582">
        <w:rPr>
          <w:rFonts w:ascii="Times New Roman" w:eastAsia="Times New Roman" w:hAnsi="Times New Roman" w:cs="Times New Roman"/>
          <w:b/>
          <w:bCs/>
          <w:kern w:val="0"/>
          <w14:ligatures w14:val="none"/>
        </w:rPr>
        <w:t>containers</w:t>
      </w:r>
      <w:r w:rsidRPr="002B7582">
        <w:rPr>
          <w:rFonts w:ascii="Times New Roman" w:eastAsia="Times New Roman" w:hAnsi="Times New Roman" w:cs="Times New Roman"/>
          <w:kern w:val="0"/>
          <w14:ligatures w14:val="none"/>
        </w:rPr>
        <w:t xml:space="preserve"> whose feasibility geometry shows up as:</w:t>
      </w:r>
    </w:p>
    <w:p w14:paraId="735A13C1" w14:textId="77777777" w:rsidR="002B7582" w:rsidRPr="002B7582" w:rsidRDefault="002B7582" w:rsidP="002B7582">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Earth</w:t>
      </w:r>
      <w:r w:rsidRPr="002B7582">
        <w:rPr>
          <w:rFonts w:ascii="Times New Roman" w:eastAsia="Times New Roman" w:hAnsi="Times New Roman" w:cs="Times New Roman"/>
          <w:kern w:val="0"/>
          <w14:ligatures w14:val="none"/>
        </w:rPr>
        <w:noBreakHyphen/>
        <w:t>scale hazards/transport patterns (+1),</w:t>
      </w:r>
    </w:p>
    <w:p w14:paraId="61B4CC1F" w14:textId="77777777" w:rsidR="002B7582" w:rsidRPr="002B7582" w:rsidRDefault="002B7582" w:rsidP="002B7582">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galactic rotation/lensing patterns (+2, +3).</w:t>
      </w:r>
    </w:p>
    <w:p w14:paraId="7007A896"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CL work extends this: the same feasibility</w:t>
      </w:r>
      <w:r w:rsidRPr="002B7582">
        <w:rPr>
          <w:rFonts w:ascii="Times New Roman" w:eastAsia="Times New Roman" w:hAnsi="Times New Roman" w:cs="Times New Roman"/>
          <w:kern w:val="0"/>
          <w14:ligatures w14:val="none"/>
        </w:rPr>
        <w:noBreakHyphen/>
        <w:t xml:space="preserve">style logic applies to </w:t>
      </w:r>
      <w:r w:rsidRPr="002B7582">
        <w:rPr>
          <w:rFonts w:ascii="Times New Roman" w:eastAsia="Times New Roman" w:hAnsi="Times New Roman" w:cs="Times New Roman"/>
          <w:b/>
          <w:bCs/>
          <w:kern w:val="0"/>
          <w14:ligatures w14:val="none"/>
        </w:rPr>
        <w:t>nano and micron seams</w:t>
      </w:r>
      <w:r w:rsidRPr="002B7582">
        <w:rPr>
          <w:rFonts w:ascii="Times New Roman" w:eastAsia="Times New Roman" w:hAnsi="Times New Roman" w:cs="Times New Roman"/>
          <w:kern w:val="0"/>
          <w14:ligatures w14:val="none"/>
        </w:rPr>
        <w:t xml:space="preserve"> (inner activations) as it does to </w:t>
      </w:r>
      <w:r w:rsidRPr="002B7582">
        <w:rPr>
          <w:rFonts w:ascii="Times New Roman" w:eastAsia="Times New Roman" w:hAnsi="Times New Roman" w:cs="Times New Roman"/>
          <w:b/>
          <w:bCs/>
          <w:kern w:val="0"/>
          <w14:ligatures w14:val="none"/>
        </w:rPr>
        <w:t>Milky</w:t>
      </w:r>
      <w:r w:rsidRPr="002B7582">
        <w:rPr>
          <w:rFonts w:ascii="Times New Roman" w:eastAsia="Times New Roman" w:hAnsi="Times New Roman" w:cs="Times New Roman"/>
          <w:b/>
          <w:bCs/>
          <w:kern w:val="0"/>
          <w14:ligatures w14:val="none"/>
        </w:rPr>
        <w:noBreakHyphen/>
        <w:t>Way scale</w:t>
      </w:r>
      <w:r w:rsidRPr="002B7582">
        <w:rPr>
          <w:rFonts w:ascii="Times New Roman" w:eastAsia="Times New Roman" w:hAnsi="Times New Roman" w:cs="Times New Roman"/>
          <w:kern w:val="0"/>
          <w14:ligatures w14:val="none"/>
        </w:rPr>
        <w:t xml:space="preserve"> (outer activation).</w:t>
      </w:r>
    </w:p>
    <w:p w14:paraId="70DB6ED6"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EB4555">
          <v:rect id="_x0000_i1035" style="width:0;height:1.5pt" o:hralign="center" o:hrstd="t" o:hr="t" fillcolor="#a0a0a0" stroked="f"/>
        </w:pict>
      </w:r>
    </w:p>
    <w:p w14:paraId="2D37FAC2"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1.1.5 Space and time as two faces of the 0↔+1 hinge</w:t>
      </w:r>
    </w:p>
    <w:p w14:paraId="579BB76C"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 key insight from your </w:t>
      </w:r>
      <w:r w:rsidRPr="002B7582">
        <w:rPr>
          <w:rFonts w:ascii="Times New Roman" w:eastAsia="Times New Roman" w:hAnsi="Times New Roman" w:cs="Times New Roman"/>
          <w:b/>
          <w:bCs/>
          <w:kern w:val="0"/>
          <w14:ligatures w14:val="none"/>
        </w:rPr>
        <w:t>0.1 s hinge memo</w:t>
      </w:r>
      <w:r w:rsidRPr="002B7582">
        <w:rPr>
          <w:rFonts w:ascii="Times New Roman" w:eastAsia="Times New Roman" w:hAnsi="Times New Roman" w:cs="Times New Roman"/>
          <w:kern w:val="0"/>
          <w14:ligatures w14:val="none"/>
        </w:rPr>
        <w:t xml:space="preserve"> is:</w:t>
      </w:r>
    </w:p>
    <w:p w14:paraId="0BD88700"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Our time is the experiencer’s time (0).</w:t>
      </w:r>
      <w:r w:rsidRPr="002B7582">
        <w:rPr>
          <w:rFonts w:ascii="Times New Roman" w:eastAsia="Times New Roman" w:hAnsi="Times New Roman" w:cs="Times New Roman"/>
          <w:kern w:val="0"/>
          <w14:ligatures w14:val="none"/>
        </w:rPr>
        <w:br/>
        <w:t>Our space is +1’s time, seen from the inside.</w:t>
      </w:r>
    </w:p>
    <w:p w14:paraId="0CBFB989"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More concretely:</w:t>
      </w:r>
    </w:p>
    <w:p w14:paraId="323D6887" w14:textId="77777777" w:rsidR="002B7582" w:rsidRPr="002B7582" w:rsidRDefault="002B7582" w:rsidP="002B7582">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Inward, the hinge gives a </w:t>
      </w:r>
      <w:r w:rsidRPr="002B7582">
        <w:rPr>
          <w:rFonts w:ascii="Times New Roman" w:eastAsia="Times New Roman" w:hAnsi="Times New Roman" w:cs="Times New Roman"/>
          <w:b/>
          <w:bCs/>
          <w:kern w:val="0"/>
          <w14:ligatures w14:val="none"/>
        </w:rPr>
        <w:t>temporal pixel</w:t>
      </w:r>
      <w:r w:rsidRPr="002B7582">
        <w:rPr>
          <w:rFonts w:ascii="Times New Roman" w:eastAsia="Times New Roman" w:hAnsi="Times New Roman" w:cs="Times New Roman"/>
          <w:kern w:val="0"/>
          <w14:ligatures w14:val="none"/>
        </w:rPr>
        <w:t>: one act ≈ 0.1 s, set by whole</w:t>
      </w:r>
      <w:r w:rsidRPr="002B7582">
        <w:rPr>
          <w:rFonts w:ascii="Times New Roman" w:eastAsia="Times New Roman" w:hAnsi="Times New Roman" w:cs="Times New Roman"/>
          <w:kern w:val="0"/>
          <w14:ligatures w14:val="none"/>
        </w:rPr>
        <w:noBreakHyphen/>
        <w:t>body conduction routes and integration windows.</w:t>
      </w:r>
    </w:p>
    <w:p w14:paraId="78DFDFE0" w14:textId="77777777" w:rsidR="002B7582" w:rsidRPr="002B7582" w:rsidRDefault="002B7582" w:rsidP="002B7582">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Outward, the same hinge gives a </w:t>
      </w:r>
      <w:r w:rsidRPr="002B7582">
        <w:rPr>
          <w:rFonts w:ascii="Times New Roman" w:eastAsia="Times New Roman" w:hAnsi="Times New Roman" w:cs="Times New Roman"/>
          <w:b/>
          <w:bCs/>
          <w:kern w:val="0"/>
          <w14:ligatures w14:val="none"/>
        </w:rPr>
        <w:t>spatial pixel</w:t>
      </w:r>
      <w:r w:rsidRPr="002B7582">
        <w:rPr>
          <w:rFonts w:ascii="Times New Roman" w:eastAsia="Times New Roman" w:hAnsi="Times New Roman" w:cs="Times New Roman"/>
          <w:kern w:val="0"/>
          <w14:ligatures w14:val="none"/>
        </w:rPr>
        <w:t xml:space="preserve"> (UGM ~0.1–0.12 mm) and a </w:t>
      </w:r>
      <w:r w:rsidRPr="002B7582">
        <w:rPr>
          <w:rFonts w:ascii="Times New Roman" w:eastAsia="Times New Roman" w:hAnsi="Times New Roman" w:cs="Times New Roman"/>
          <w:b/>
          <w:bCs/>
          <w:kern w:val="0"/>
          <w14:ligatures w14:val="none"/>
        </w:rPr>
        <w:t>container scale</w:t>
      </w:r>
      <w:r w:rsidRPr="002B7582">
        <w:rPr>
          <w:rFonts w:ascii="Times New Roman" w:eastAsia="Times New Roman" w:hAnsi="Times New Roman" w:cs="Times New Roman"/>
          <w:kern w:val="0"/>
          <w14:ligatures w14:val="none"/>
        </w:rPr>
        <w:t xml:space="preserve"> (Earth radius / surface band).</w:t>
      </w:r>
    </w:p>
    <w:p w14:paraId="3F9C969A" w14:textId="77777777" w:rsidR="002B7582" w:rsidRPr="002B7582" w:rsidRDefault="002B7582" w:rsidP="002B7582">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speed of light (c) appears as the </w:t>
      </w:r>
      <w:r w:rsidRPr="002B7582">
        <w:rPr>
          <w:rFonts w:ascii="Times New Roman" w:eastAsia="Times New Roman" w:hAnsi="Times New Roman" w:cs="Times New Roman"/>
          <w:b/>
          <w:bCs/>
          <w:kern w:val="0"/>
          <w14:ligatures w14:val="none"/>
        </w:rPr>
        <w:t>outward conversion</w:t>
      </w:r>
      <w:r w:rsidRPr="002B7582">
        <w:rPr>
          <w:rFonts w:ascii="Times New Roman" w:eastAsia="Times New Roman" w:hAnsi="Times New Roman" w:cs="Times New Roman"/>
          <w:kern w:val="0"/>
          <w14:ligatures w14:val="none"/>
        </w:rPr>
        <w:t xml:space="preserve"> at this hinge:</w:t>
      </w:r>
      <w:r w:rsidRPr="002B7582">
        <w:rPr>
          <w:rFonts w:ascii="Times New Roman" w:eastAsia="Times New Roman" w:hAnsi="Times New Roman" w:cs="Times New Roman"/>
          <w:kern w:val="0"/>
          <w14:ligatures w14:val="none"/>
        </w:rPr>
        <w:br/>
        <w:t>[</w:t>
      </w:r>
      <w:r w:rsidRPr="002B7582">
        <w:rPr>
          <w:rFonts w:ascii="Times New Roman" w:eastAsia="Times New Roman" w:hAnsi="Times New Roman" w:cs="Times New Roman"/>
          <w:kern w:val="0"/>
          <w14:ligatures w14:val="none"/>
        </w:rPr>
        <w:br/>
        <w:t>T_0 \approx \frac{L_{+1}}{c},\quad</w:t>
      </w:r>
      <w:r w:rsidRPr="002B7582">
        <w:rPr>
          <w:rFonts w:ascii="Times New Roman" w:eastAsia="Times New Roman" w:hAnsi="Times New Roman" w:cs="Times New Roman"/>
          <w:kern w:val="0"/>
          <w14:ligatures w14:val="none"/>
        </w:rPr>
        <w:br/>
        <w:t>\frac{\mathrm{UGM}</w:t>
      </w:r>
      <w:r w:rsidRPr="002B7582">
        <w:rPr>
          <w:rFonts w:ascii="Times New Roman" w:eastAsia="Times New Roman" w:hAnsi="Times New Roman" w:cs="Times New Roman"/>
          <w:i/>
          <w:iCs/>
          <w:kern w:val="0"/>
          <w14:ligatures w14:val="none"/>
        </w:rPr>
        <w:t>{\text{phys}}}{L</w:t>
      </w:r>
      <w:r w:rsidRPr="002B7582">
        <w:rPr>
          <w:rFonts w:ascii="Times New Roman" w:eastAsia="Times New Roman" w:hAnsi="Times New Roman" w:cs="Times New Roman"/>
          <w:kern w:val="0"/>
          <w14:ligatures w14:val="none"/>
        </w:rPr>
        <w:t>{+1}} = \frac{\tau_{\text{zero}}}{T_{+1}^*},</w:t>
      </w:r>
      <w:r w:rsidRPr="002B7582">
        <w:rPr>
          <w:rFonts w:ascii="Times New Roman" w:eastAsia="Times New Roman" w:hAnsi="Times New Roman" w:cs="Times New Roman"/>
          <w:kern w:val="0"/>
          <w14:ligatures w14:val="none"/>
        </w:rPr>
        <w:br/>
        <w:t>]</w:t>
      </w:r>
      <w:r w:rsidRPr="002B7582">
        <w:rPr>
          <w:rFonts w:ascii="Times New Roman" w:eastAsia="Times New Roman" w:hAnsi="Times New Roman" w:cs="Times New Roman"/>
          <w:kern w:val="0"/>
          <w14:ligatures w14:val="none"/>
        </w:rPr>
        <w:br/>
        <w:t>a unit</w:t>
      </w:r>
      <w:r w:rsidRPr="002B7582">
        <w:rPr>
          <w:rFonts w:ascii="Times New Roman" w:eastAsia="Times New Roman" w:hAnsi="Times New Roman" w:cs="Times New Roman"/>
          <w:kern w:val="0"/>
          <w14:ligatures w14:val="none"/>
        </w:rPr>
        <w:noBreakHyphen/>
        <w:t>free identity that makes “two</w:t>
      </w:r>
      <w:r w:rsidRPr="002B7582">
        <w:rPr>
          <w:rFonts w:ascii="Times New Roman" w:eastAsia="Times New Roman" w:hAnsi="Times New Roman" w:cs="Times New Roman"/>
          <w:kern w:val="0"/>
          <w14:ligatures w14:val="none"/>
        </w:rPr>
        <w:noBreakHyphen/>
        <w:t>of</w:t>
      </w:r>
      <w:r w:rsidRPr="002B7582">
        <w:rPr>
          <w:rFonts w:ascii="Times New Roman" w:eastAsia="Times New Roman" w:hAnsi="Times New Roman" w:cs="Times New Roman"/>
          <w:kern w:val="0"/>
          <w14:ligatures w14:val="none"/>
        </w:rPr>
        <w:noBreakHyphen/>
        <w:t>three” relations (any two of ({L_{+1},T_0,c}) fix the third).</w:t>
      </w:r>
    </w:p>
    <w:p w14:paraId="754A6018"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CL ladder is the </w:t>
      </w:r>
      <w:r w:rsidRPr="002B7582">
        <w:rPr>
          <w:rFonts w:ascii="Times New Roman" w:eastAsia="Times New Roman" w:hAnsi="Times New Roman" w:cs="Times New Roman"/>
          <w:i/>
          <w:iCs/>
          <w:kern w:val="0"/>
          <w14:ligatures w14:val="none"/>
        </w:rPr>
        <w:t>scale</w:t>
      </w:r>
      <w:r w:rsidRPr="002B7582">
        <w:rPr>
          <w:rFonts w:ascii="Times New Roman" w:eastAsia="Times New Roman" w:hAnsi="Times New Roman" w:cs="Times New Roman"/>
          <w:i/>
          <w:iCs/>
          <w:kern w:val="0"/>
          <w14:ligatures w14:val="none"/>
        </w:rPr>
        <w:noBreakHyphen/>
        <w:t>theoretic</w:t>
      </w:r>
      <w:r w:rsidRPr="002B7582">
        <w:rPr>
          <w:rFonts w:ascii="Times New Roman" w:eastAsia="Times New Roman" w:hAnsi="Times New Roman" w:cs="Times New Roman"/>
          <w:kern w:val="0"/>
          <w14:ligatures w14:val="none"/>
        </w:rPr>
        <w:t xml:space="preserve"> expression of this hinge:</w:t>
      </w:r>
    </w:p>
    <w:p w14:paraId="415563DE" w14:textId="77777777" w:rsidR="002B7582" w:rsidRPr="002B7582" w:rsidRDefault="002B7582" w:rsidP="002B7582">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0, −1, −2</w:t>
      </w:r>
      <w:r w:rsidRPr="002B7582">
        <w:rPr>
          <w:rFonts w:ascii="Times New Roman" w:eastAsia="Times New Roman" w:hAnsi="Times New Roman" w:cs="Times New Roman"/>
          <w:kern w:val="0"/>
          <w14:ligatures w14:val="none"/>
        </w:rPr>
        <w:t>: how much inward fractal depth (plexity) you can pack into one 0</w:t>
      </w:r>
      <w:r w:rsidRPr="002B7582">
        <w:rPr>
          <w:rFonts w:ascii="Times New Roman" w:eastAsia="Times New Roman" w:hAnsi="Times New Roman" w:cs="Times New Roman"/>
          <w:kern w:val="0"/>
          <w14:ligatures w14:val="none"/>
        </w:rPr>
        <w:noBreakHyphen/>
        <w:t>act.</w:t>
      </w:r>
    </w:p>
    <w:p w14:paraId="03E50BE7" w14:textId="77777777" w:rsidR="002B7582" w:rsidRPr="002B7582" w:rsidRDefault="002B7582" w:rsidP="002B7582">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b/>
          <w:bCs/>
          <w:kern w:val="0"/>
          <w14:ligatures w14:val="none"/>
        </w:rPr>
        <w:t>+1, +2, +3</w:t>
      </w:r>
      <w:r w:rsidRPr="002B7582">
        <w:rPr>
          <w:rFonts w:ascii="Times New Roman" w:eastAsia="Times New Roman" w:hAnsi="Times New Roman" w:cs="Times New Roman"/>
          <w:kern w:val="0"/>
          <w14:ligatures w14:val="none"/>
        </w:rPr>
        <w:t>: how far outward a shared +1 can spread and still be read as a single environment.</w:t>
      </w:r>
    </w:p>
    <w:p w14:paraId="05063EA4"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So, when we later discuss:</w:t>
      </w:r>
    </w:p>
    <w:p w14:paraId="5B9DC303" w14:textId="77777777" w:rsidR="002B7582" w:rsidRPr="002B7582" w:rsidRDefault="002B7582" w:rsidP="002B7582">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UGM</w:t>
      </w:r>
      <w:r w:rsidRPr="002B7582">
        <w:rPr>
          <w:rFonts w:ascii="Times New Roman" w:eastAsia="Times New Roman" w:hAnsi="Times New Roman" w:cs="Times New Roman"/>
          <w:kern w:val="0"/>
          <w14:ligatures w14:val="none"/>
        </w:rPr>
        <w:t xml:space="preserve"> (~0.12 mm) as the smallest “as</w:t>
      </w:r>
      <w:r w:rsidRPr="002B7582">
        <w:rPr>
          <w:rFonts w:ascii="Times New Roman" w:eastAsia="Times New Roman" w:hAnsi="Times New Roman" w:cs="Times New Roman"/>
          <w:kern w:val="0"/>
          <w14:ligatures w14:val="none"/>
        </w:rPr>
        <w:noBreakHyphen/>
        <w:t>one</w:t>
      </w:r>
      <w:r w:rsidRPr="002B7582">
        <w:rPr>
          <w:rFonts w:ascii="Times New Roman" w:eastAsia="Times New Roman" w:hAnsi="Times New Roman" w:cs="Times New Roman"/>
          <w:kern w:val="0"/>
          <w14:ligatures w14:val="none"/>
        </w:rPr>
        <w:noBreakHyphen/>
        <w:t>with</w:t>
      </w:r>
      <w:r w:rsidRPr="002B7582">
        <w:rPr>
          <w:rFonts w:ascii="Times New Roman" w:eastAsia="Times New Roman" w:hAnsi="Times New Roman" w:cs="Times New Roman"/>
          <w:kern w:val="0"/>
          <w14:ligatures w14:val="none"/>
        </w:rPr>
        <w:noBreakHyphen/>
        <w:t>parts” scale,</w:t>
      </w:r>
    </w:p>
    <w:p w14:paraId="4E4F3516" w14:textId="77777777" w:rsidR="002B7582" w:rsidRPr="002B7582" w:rsidRDefault="002B7582" w:rsidP="002B7582">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the </w:t>
      </w:r>
      <w:r w:rsidRPr="002B7582">
        <w:rPr>
          <w:rFonts w:ascii="Times New Roman" w:eastAsia="Times New Roman" w:hAnsi="Times New Roman" w:cs="Times New Roman"/>
          <w:b/>
          <w:bCs/>
          <w:kern w:val="0"/>
          <w14:ligatures w14:val="none"/>
        </w:rPr>
        <w:t>+1 band</w:t>
      </w:r>
      <w:r w:rsidRPr="002B7582">
        <w:rPr>
          <w:rFonts w:ascii="Times New Roman" w:eastAsia="Times New Roman" w:hAnsi="Times New Roman" w:cs="Times New Roman"/>
          <w:kern w:val="0"/>
          <w14:ligatures w14:val="none"/>
        </w:rPr>
        <w:t xml:space="preserve"> (1–100 km) as the Earth</w:t>
      </w:r>
      <w:r w:rsidRPr="002B7582">
        <w:rPr>
          <w:rFonts w:ascii="Times New Roman" w:eastAsia="Times New Roman" w:hAnsi="Times New Roman" w:cs="Times New Roman"/>
          <w:kern w:val="0"/>
          <w14:ligatures w14:val="none"/>
        </w:rPr>
        <w:noBreakHyphen/>
        <w:t>surface seam,</w:t>
      </w:r>
    </w:p>
    <w:p w14:paraId="4FB47584" w14:textId="77777777" w:rsidR="002B7582" w:rsidRPr="002B7582" w:rsidRDefault="002B7582" w:rsidP="002B7582">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and the fact that </w:t>
      </w:r>
      <w:r w:rsidRPr="002B7582">
        <w:rPr>
          <w:rFonts w:ascii="Times New Roman" w:eastAsia="Times New Roman" w:hAnsi="Times New Roman" w:cs="Times New Roman"/>
          <w:b/>
          <w:bCs/>
          <w:kern w:val="0"/>
          <w14:ligatures w14:val="none"/>
        </w:rPr>
        <w:t>(L_{+1}/c)</w:t>
      </w:r>
      <w:r w:rsidRPr="002B7582">
        <w:rPr>
          <w:rFonts w:ascii="Times New Roman" w:eastAsia="Times New Roman" w:hAnsi="Times New Roman" w:cs="Times New Roman"/>
          <w:kern w:val="0"/>
          <w14:ligatures w14:val="none"/>
        </w:rPr>
        <w:t xml:space="preserve"> sits in the same decade as your 0.1 s tick,</w:t>
      </w:r>
    </w:p>
    <w:p w14:paraId="590D31B4"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we’re not just listing empirical curiosities—we’re reading </w:t>
      </w:r>
      <w:r w:rsidRPr="002B7582">
        <w:rPr>
          <w:rFonts w:ascii="Times New Roman" w:eastAsia="Times New Roman" w:hAnsi="Times New Roman" w:cs="Times New Roman"/>
          <w:b/>
          <w:bCs/>
          <w:kern w:val="0"/>
          <w14:ligatures w14:val="none"/>
        </w:rPr>
        <w:t>one hinge relation</w:t>
      </w:r>
      <w:r w:rsidRPr="002B7582">
        <w:rPr>
          <w:rFonts w:ascii="Times New Roman" w:eastAsia="Times New Roman" w:hAnsi="Times New Roman" w:cs="Times New Roman"/>
          <w:kern w:val="0"/>
          <w14:ligatures w14:val="none"/>
        </w:rPr>
        <w:t xml:space="preserve"> on two faces: inner time and outer space.</w:t>
      </w:r>
    </w:p>
    <w:p w14:paraId="6A389DAE"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CF9C07">
          <v:rect id="_x0000_i1036" style="width:0;height:1.5pt" o:hralign="center" o:hrstd="t" o:hr="t" fillcolor="#a0a0a0" stroked="f"/>
        </w:pict>
      </w:r>
    </w:p>
    <w:p w14:paraId="19060D81" w14:textId="77777777" w:rsidR="002B7582" w:rsidRPr="002B7582" w:rsidRDefault="002B7582" w:rsidP="002B758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7582">
        <w:rPr>
          <w:rFonts w:ascii="Times New Roman" w:eastAsia="Times New Roman" w:hAnsi="Times New Roman" w:cs="Times New Roman"/>
          <w:b/>
          <w:bCs/>
          <w:kern w:val="0"/>
          <w14:ligatures w14:val="none"/>
        </w:rPr>
        <w:t>1.1.6 How this ontology will be used in the rest of the volume</w:t>
      </w:r>
    </w:p>
    <w:p w14:paraId="1840D9EB"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From this point on, we will:</w:t>
      </w:r>
    </w:p>
    <w:p w14:paraId="0AF4CDDD" w14:textId="77777777" w:rsidR="002B7582" w:rsidRPr="002B7582" w:rsidRDefault="002B7582" w:rsidP="002B7582">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Treat </w:t>
      </w:r>
      <w:r w:rsidRPr="002B7582">
        <w:rPr>
          <w:rFonts w:ascii="Times New Roman" w:eastAsia="Times New Roman" w:hAnsi="Times New Roman" w:cs="Times New Roman"/>
          <w:b/>
          <w:bCs/>
          <w:kern w:val="0"/>
          <w14:ligatures w14:val="none"/>
        </w:rPr>
        <w:t>context levels</w:t>
      </w:r>
      <w:r w:rsidRPr="002B7582">
        <w:rPr>
          <w:rFonts w:ascii="Times New Roman" w:eastAsia="Times New Roman" w:hAnsi="Times New Roman" w:cs="Times New Roman"/>
          <w:kern w:val="0"/>
          <w14:ligatures w14:val="none"/>
        </w:rPr>
        <w:t xml:space="preserve"> as </w:t>
      </w:r>
      <w:r w:rsidRPr="002B7582">
        <w:rPr>
          <w:rFonts w:ascii="Times New Roman" w:eastAsia="Times New Roman" w:hAnsi="Times New Roman" w:cs="Times New Roman"/>
          <w:i/>
          <w:iCs/>
          <w:kern w:val="0"/>
          <w14:ligatures w14:val="none"/>
        </w:rPr>
        <w:t>roles</w:t>
      </w:r>
      <w:r w:rsidRPr="002B7582">
        <w:rPr>
          <w:rFonts w:ascii="Times New Roman" w:eastAsia="Times New Roman" w:hAnsi="Times New Roman" w:cs="Times New Roman"/>
          <w:kern w:val="0"/>
          <w14:ligatures w14:val="none"/>
        </w:rPr>
        <w:t xml:space="preserve"> in this relational ontology (inner plexity vs outer containers).</w:t>
      </w:r>
    </w:p>
    <w:p w14:paraId="6C8A4151" w14:textId="77777777" w:rsidR="002B7582" w:rsidRPr="002B7582" w:rsidRDefault="002B7582" w:rsidP="002B7582">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Use </w:t>
      </w:r>
      <w:r w:rsidRPr="002B7582">
        <w:rPr>
          <w:rFonts w:ascii="Times New Roman" w:eastAsia="Times New Roman" w:hAnsi="Times New Roman" w:cs="Times New Roman"/>
          <w:b/>
          <w:bCs/>
          <w:kern w:val="0"/>
          <w14:ligatures w14:val="none"/>
        </w:rPr>
        <w:t>CS + boundary projector</w:t>
      </w:r>
      <w:r w:rsidRPr="002B7582">
        <w:rPr>
          <w:rFonts w:ascii="Times New Roman" w:eastAsia="Times New Roman" w:hAnsi="Times New Roman" w:cs="Times New Roman"/>
          <w:kern w:val="0"/>
          <w14:ligatures w14:val="none"/>
        </w:rPr>
        <w:t xml:space="preserve"> to interpret why some levels look like shells (D≈2) and others like volumetric fractals.</w:t>
      </w:r>
    </w:p>
    <w:p w14:paraId="0EF8BCCF" w14:textId="77777777" w:rsidR="002B7582" w:rsidRPr="002B7582" w:rsidRDefault="002B7582" w:rsidP="002B7582">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Use the </w:t>
      </w:r>
      <w:r w:rsidRPr="002B7582">
        <w:rPr>
          <w:rFonts w:ascii="Times New Roman" w:eastAsia="Times New Roman" w:hAnsi="Times New Roman" w:cs="Times New Roman"/>
          <w:b/>
          <w:bCs/>
          <w:kern w:val="0"/>
          <w14:ligatures w14:val="none"/>
        </w:rPr>
        <w:t>hinge identities</w:t>
      </w:r>
      <w:r w:rsidRPr="002B7582">
        <w:rPr>
          <w:rFonts w:ascii="Times New Roman" w:eastAsia="Times New Roman" w:hAnsi="Times New Roman" w:cs="Times New Roman"/>
          <w:kern w:val="0"/>
          <w14:ligatures w14:val="none"/>
        </w:rPr>
        <w:t xml:space="preserve"> (UGM, ~0.1 s, Earth band, c) to interpret the measured CL bands and activation behaviour.</w:t>
      </w:r>
    </w:p>
    <w:p w14:paraId="777018C1"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Everything else in the volume—GM pivots, D(L) plateaus, activation ridges, the symmetry index—sits on top of this ontology. We won’t re</w:t>
      </w:r>
      <w:r w:rsidRPr="002B7582">
        <w:rPr>
          <w:rFonts w:ascii="Times New Roman" w:eastAsia="Times New Roman" w:hAnsi="Times New Roman" w:cs="Times New Roman"/>
          <w:kern w:val="0"/>
          <w14:ligatures w14:val="none"/>
        </w:rPr>
        <w:noBreakHyphen/>
        <w:t>derive the whole of AR again; we’ll just keep using these core pieces:</w:t>
      </w:r>
    </w:p>
    <w:p w14:paraId="22728FDD" w14:textId="77777777" w:rsidR="002B7582" w:rsidRPr="002B7582" w:rsidRDefault="002B7582" w:rsidP="002B7582">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relational first,</w:t>
      </w:r>
    </w:p>
    <w:p w14:paraId="2005CC8E" w14:textId="77777777" w:rsidR="002B7582" w:rsidRPr="002B7582" w:rsidRDefault="002B7582" w:rsidP="002B7582">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CS and boundary vs fractal,</w:t>
      </w:r>
    </w:p>
    <w:p w14:paraId="19853111" w14:textId="77777777" w:rsidR="002B7582" w:rsidRPr="002B7582" w:rsidRDefault="002B7582" w:rsidP="002B7582">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present</w:t>
      </w:r>
      <w:r w:rsidRPr="002B7582">
        <w:rPr>
          <w:rFonts w:ascii="Times New Roman" w:eastAsia="Times New Roman" w:hAnsi="Times New Roman" w:cs="Times New Roman"/>
          <w:kern w:val="0"/>
          <w14:ligatures w14:val="none"/>
        </w:rPr>
        <w:noBreakHyphen/>
        <w:t>act engine and feasibility geometry,</w:t>
      </w:r>
    </w:p>
    <w:p w14:paraId="25B8059C" w14:textId="77777777" w:rsidR="002B7582" w:rsidRPr="002B7582" w:rsidRDefault="002B7582" w:rsidP="002B7582">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the 0↔+1 hinge as the place where “space is +1’s time from inside.”</w:t>
      </w:r>
    </w:p>
    <w:p w14:paraId="1FBC0080" w14:textId="77777777" w:rsidR="002B7582" w:rsidRPr="002B7582" w:rsidRDefault="00C96FC8" w:rsidP="002B758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A1A3B1">
          <v:rect id="_x0000_i1037" style="width:0;height:1.5pt" o:hralign="center" o:hrstd="t" o:hr="t" fillcolor="#a0a0a0" stroked="f"/>
        </w:pict>
      </w:r>
    </w:p>
    <w:p w14:paraId="0A6BE547" w14:textId="77777777" w:rsidR="002B7582" w:rsidRPr="002B7582" w:rsidRDefault="002B7582" w:rsidP="002B7582">
      <w:pPr>
        <w:spacing w:before="100" w:beforeAutospacing="1" w:after="100" w:afterAutospacing="1" w:line="240" w:lineRule="auto"/>
        <w:rPr>
          <w:rFonts w:ascii="Times New Roman" w:eastAsia="Times New Roman" w:hAnsi="Times New Roman" w:cs="Times New Roman"/>
          <w:kern w:val="0"/>
          <w14:ligatures w14:val="none"/>
        </w:rPr>
      </w:pPr>
      <w:r w:rsidRPr="002B7582">
        <w:rPr>
          <w:rFonts w:ascii="Times New Roman" w:eastAsia="Times New Roman" w:hAnsi="Times New Roman" w:cs="Times New Roman"/>
          <w:kern w:val="0"/>
          <w14:ligatures w14:val="none"/>
        </w:rPr>
        <w:t xml:space="preserve">If you’re happy with this level of detail, the next subsection will be </w:t>
      </w:r>
      <w:r w:rsidRPr="002B7582">
        <w:rPr>
          <w:rFonts w:ascii="Times New Roman" w:eastAsia="Times New Roman" w:hAnsi="Times New Roman" w:cs="Times New Roman"/>
          <w:b/>
          <w:bCs/>
          <w:kern w:val="0"/>
          <w14:ligatures w14:val="none"/>
        </w:rPr>
        <w:t>1.2 The 0↔+1 hinge and why it’s special</w:t>
      </w:r>
      <w:r w:rsidRPr="002B7582">
        <w:rPr>
          <w:rFonts w:ascii="Times New Roman" w:eastAsia="Times New Roman" w:hAnsi="Times New Roman" w:cs="Times New Roman"/>
          <w:kern w:val="0"/>
          <w14:ligatures w14:val="none"/>
        </w:rPr>
        <w:t>, where we tighten the focus specifically on the hinge pair (0,+1) and the empirical evidence that it is the unique centre of the ladder.</w:t>
      </w:r>
    </w:p>
    <w:p w14:paraId="41F3F1B1" w14:textId="77777777" w:rsidR="007469C9" w:rsidRPr="007469C9" w:rsidRDefault="007469C9" w:rsidP="007469C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 w:name="_Toc215316880"/>
      <w:r w:rsidRPr="007469C9">
        <w:rPr>
          <w:rFonts w:ascii="Times New Roman" w:eastAsia="Times New Roman" w:hAnsi="Times New Roman" w:cs="Times New Roman"/>
          <w:b/>
          <w:bCs/>
          <w:kern w:val="0"/>
          <w:sz w:val="36"/>
          <w:szCs w:val="36"/>
          <w14:ligatures w14:val="none"/>
        </w:rPr>
        <w:t>1. Conceptual Frame: AR, Space, and Context Levels</w:t>
      </w:r>
      <w:bookmarkEnd w:id="5"/>
    </w:p>
    <w:p w14:paraId="468BFAB1" w14:textId="77777777" w:rsidR="007469C9" w:rsidRPr="007469C9" w:rsidRDefault="007469C9" w:rsidP="007469C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6881"/>
      <w:r w:rsidRPr="007469C9">
        <w:rPr>
          <w:rFonts w:ascii="Times New Roman" w:eastAsia="Times New Roman" w:hAnsi="Times New Roman" w:cs="Times New Roman"/>
          <w:b/>
          <w:bCs/>
          <w:kern w:val="0"/>
          <w:sz w:val="27"/>
          <w:szCs w:val="27"/>
          <w14:ligatures w14:val="none"/>
        </w:rPr>
        <w:t>1.2 The 0↔+1 hinge and why it’s special</w:t>
      </w:r>
      <w:bookmarkEnd w:id="6"/>
    </w:p>
    <w:p w14:paraId="031D3C56"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This subsection is about one claim: </w:t>
      </w:r>
      <w:r w:rsidRPr="007469C9">
        <w:rPr>
          <w:rFonts w:ascii="Times New Roman" w:eastAsia="Times New Roman" w:hAnsi="Times New Roman" w:cs="Times New Roman"/>
          <w:b/>
          <w:bCs/>
          <w:kern w:val="0"/>
          <w14:ligatures w14:val="none"/>
        </w:rPr>
        <w:t>0↔+1 is not just “one pair among many levels” – it is the unique hinge of the whole ladder.</w:t>
      </w:r>
      <w:r w:rsidRPr="007469C9">
        <w:rPr>
          <w:rFonts w:ascii="Times New Roman" w:eastAsia="Times New Roman" w:hAnsi="Times New Roman" w:cs="Times New Roman"/>
          <w:kern w:val="0"/>
          <w14:ligatures w14:val="none"/>
        </w:rPr>
        <w:t xml:space="preserve"> Both the theory and the empirical CL work converge on that.</w:t>
      </w:r>
    </w:p>
    <w:p w14:paraId="13A04F2A"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5C74C5">
          <v:rect id="_x0000_i1038" style="width:0;height:1.5pt" o:hralign="center" o:hrstd="t" o:hr="t" fillcolor="#a0a0a0" stroked="f"/>
        </w:pict>
      </w:r>
    </w:p>
    <w:p w14:paraId="0809C047"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 xml:space="preserve">1.2.1 What 0 and +1 </w:t>
      </w:r>
      <w:r w:rsidRPr="007469C9">
        <w:rPr>
          <w:rFonts w:ascii="Times New Roman" w:eastAsia="Times New Roman" w:hAnsi="Times New Roman" w:cs="Times New Roman"/>
          <w:b/>
          <w:bCs/>
          <w:i/>
          <w:iCs/>
          <w:kern w:val="0"/>
          <w14:ligatures w14:val="none"/>
        </w:rPr>
        <w:t>are</w:t>
      </w:r>
      <w:r w:rsidRPr="007469C9">
        <w:rPr>
          <w:rFonts w:ascii="Times New Roman" w:eastAsia="Times New Roman" w:hAnsi="Times New Roman" w:cs="Times New Roman"/>
          <w:b/>
          <w:bCs/>
          <w:kern w:val="0"/>
          <w14:ligatures w14:val="none"/>
        </w:rPr>
        <w:t xml:space="preserve"> in this ladder</w:t>
      </w:r>
    </w:p>
    <w:p w14:paraId="792208E1"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From §0.2 we fixed our vantage as:</w:t>
      </w:r>
    </w:p>
    <w:p w14:paraId="29BB9C92" w14:textId="77777777" w:rsidR="007469C9" w:rsidRPr="007469C9" w:rsidRDefault="007469C9" w:rsidP="007469C9">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0</w:t>
      </w:r>
      <w:r w:rsidRPr="007469C9">
        <w:rPr>
          <w:rFonts w:ascii="Times New Roman" w:eastAsia="Times New Roman" w:hAnsi="Times New Roman" w:cs="Times New Roman"/>
          <w:kern w:val="0"/>
          <w14:ligatures w14:val="none"/>
        </w:rPr>
        <w:t xml:space="preserve"> = our present as an organism with a CNS.</w:t>
      </w:r>
    </w:p>
    <w:p w14:paraId="1D725832" w14:textId="77777777" w:rsidR="007469C9" w:rsidRPr="007469C9" w:rsidRDefault="007469C9" w:rsidP="007469C9">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w:t>
      </w:r>
      <w:r w:rsidRPr="007469C9">
        <w:rPr>
          <w:rFonts w:ascii="Times New Roman" w:eastAsia="Times New Roman" w:hAnsi="Times New Roman" w:cs="Times New Roman"/>
          <w:kern w:val="0"/>
          <w14:ligatures w14:val="none"/>
        </w:rPr>
        <w:t xml:space="preserve"> = the Earth-surface life context: the shared present that bundles many 0-centers into one environment.</w:t>
      </w:r>
    </w:p>
    <w:p w14:paraId="46AE30C2"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So:</w:t>
      </w:r>
    </w:p>
    <w:p w14:paraId="23915DF7" w14:textId="77777777" w:rsidR="007469C9" w:rsidRPr="007469C9" w:rsidRDefault="007469C9" w:rsidP="007469C9">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Inward</w:t>
      </w:r>
      <w:r w:rsidRPr="007469C9">
        <w:rPr>
          <w:rFonts w:ascii="Times New Roman" w:eastAsia="Times New Roman" w:hAnsi="Times New Roman" w:cs="Times New Roman"/>
          <w:kern w:val="0"/>
          <w14:ligatures w14:val="none"/>
        </w:rPr>
        <w:t xml:space="preserve"> from 0 (−1, −2) you find:</w:t>
      </w:r>
    </w:p>
    <w:p w14:paraId="1ACE9E41" w14:textId="77777777" w:rsidR="007469C9" w:rsidRPr="007469C9" w:rsidRDefault="007469C9" w:rsidP="007469C9">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internal plexity: cells, tissues, molecules.</w:t>
      </w:r>
    </w:p>
    <w:p w14:paraId="0399EF12" w14:textId="77777777" w:rsidR="007469C9" w:rsidRPr="007469C9" w:rsidRDefault="007469C9" w:rsidP="007469C9">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Outward</w:t>
      </w:r>
      <w:r w:rsidRPr="007469C9">
        <w:rPr>
          <w:rFonts w:ascii="Times New Roman" w:eastAsia="Times New Roman" w:hAnsi="Times New Roman" w:cs="Times New Roman"/>
          <w:kern w:val="0"/>
          <w14:ligatures w14:val="none"/>
        </w:rPr>
        <w:t xml:space="preserve"> from 0 (through +1, then +2, +3) you find:</w:t>
      </w:r>
    </w:p>
    <w:p w14:paraId="437535A5" w14:textId="77777777" w:rsidR="007469C9" w:rsidRPr="007469C9" w:rsidRDefault="007469C9" w:rsidP="007469C9">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containers: Earth-surface, galactic disk, cosmic shell.</w:t>
      </w:r>
    </w:p>
    <w:p w14:paraId="0297C5F3"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0↔+1 hinge</w:t>
      </w:r>
      <w:r w:rsidRPr="007469C9">
        <w:rPr>
          <w:rFonts w:ascii="Times New Roman" w:eastAsia="Times New Roman" w:hAnsi="Times New Roman" w:cs="Times New Roman"/>
          <w:kern w:val="0"/>
          <w14:ligatures w14:val="none"/>
        </w:rPr>
        <w:t xml:space="preserve"> is the specific relation:</w:t>
      </w:r>
    </w:p>
    <w:p w14:paraId="1391A7F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“My present” ↔ “the Earth-surface CS that presents as my world.”</w:t>
      </w:r>
    </w:p>
    <w:p w14:paraId="55E45F8E"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Everything else in the ladder is “inside that” or “outside that”.</w:t>
      </w:r>
    </w:p>
    <w:p w14:paraId="3532B25D"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F86E34">
          <v:rect id="_x0000_i1039" style="width:0;height:1.5pt" o:hralign="center" o:hrstd="t" o:hr="t" fillcolor="#a0a0a0" stroked="f"/>
        </w:pict>
      </w:r>
    </w:p>
    <w:p w14:paraId="74F16336"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1.2.2 Hinge as the interface between inner plexity and outer space</w:t>
      </w:r>
    </w:p>
    <w:p w14:paraId="6B780F1E"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 the AR picture, the 0↔+1 hinge is where:</w:t>
      </w:r>
    </w:p>
    <w:p w14:paraId="77E8DF84" w14:textId="77777777" w:rsidR="007469C9" w:rsidRPr="007469C9" w:rsidRDefault="007469C9" w:rsidP="007469C9">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Inward</w:t>
      </w:r>
      <w:r w:rsidRPr="007469C9">
        <w:rPr>
          <w:rFonts w:ascii="Times New Roman" w:eastAsia="Times New Roman" w:hAnsi="Times New Roman" w:cs="Times New Roman"/>
          <w:kern w:val="0"/>
          <w14:ligatures w14:val="none"/>
        </w:rPr>
        <w:t>:</w:t>
      </w:r>
    </w:p>
    <w:p w14:paraId="3BD3C144" w14:textId="77777777" w:rsidR="007469C9" w:rsidRPr="007469C9" w:rsidRDefault="007469C9" w:rsidP="007469C9">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present keeps inner relations together as one – the </w:t>
      </w:r>
      <w:r w:rsidRPr="007469C9">
        <w:rPr>
          <w:rFonts w:ascii="Times New Roman" w:eastAsia="Times New Roman" w:hAnsi="Times New Roman" w:cs="Times New Roman"/>
          <w:i/>
          <w:iCs/>
          <w:kern w:val="0"/>
          <w14:ligatures w14:val="none"/>
        </w:rPr>
        <w:t>act</w:t>
      </w:r>
      <w:r w:rsidRPr="007469C9">
        <w:rPr>
          <w:rFonts w:ascii="Times New Roman" w:eastAsia="Times New Roman" w:hAnsi="Times New Roman" w:cs="Times New Roman"/>
          <w:kern w:val="0"/>
          <w14:ligatures w14:val="none"/>
        </w:rPr>
        <w:t xml:space="preserve"> that gives you personal time and biological coherence (CNS, body).</w:t>
      </w:r>
    </w:p>
    <w:p w14:paraId="45AA2059" w14:textId="77777777" w:rsidR="007469C9" w:rsidRPr="007469C9" w:rsidRDefault="007469C9" w:rsidP="007469C9">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Outward</w:t>
      </w:r>
      <w:r w:rsidRPr="007469C9">
        <w:rPr>
          <w:rFonts w:ascii="Times New Roman" w:eastAsia="Times New Roman" w:hAnsi="Times New Roman" w:cs="Times New Roman"/>
          <w:kern w:val="0"/>
          <w14:ligatures w14:val="none"/>
        </w:rPr>
        <w:t>:</w:t>
      </w:r>
    </w:p>
    <w:p w14:paraId="2AA7DD96" w14:textId="77777777" w:rsidR="007469C9" w:rsidRPr="007469C9" w:rsidRDefault="007469C9" w:rsidP="007469C9">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same act is read as a span across the +1 environment – the </w:t>
      </w:r>
      <w:r w:rsidRPr="007469C9">
        <w:rPr>
          <w:rFonts w:ascii="Times New Roman" w:eastAsia="Times New Roman" w:hAnsi="Times New Roman" w:cs="Times New Roman"/>
          <w:i/>
          <w:iCs/>
          <w:kern w:val="0"/>
          <w14:ligatures w14:val="none"/>
        </w:rPr>
        <w:t>scene</w:t>
      </w:r>
      <w:r w:rsidRPr="007469C9">
        <w:rPr>
          <w:rFonts w:ascii="Times New Roman" w:eastAsia="Times New Roman" w:hAnsi="Times New Roman" w:cs="Times New Roman"/>
          <w:kern w:val="0"/>
          <w14:ligatures w14:val="none"/>
        </w:rPr>
        <w:t xml:space="preserve"> that gives you space, latency, and geometry (Earth-surface) when you read +1 from inside.</w:t>
      </w:r>
    </w:p>
    <w:p w14:paraId="04EC8283"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 AR terms, that hinge is exactly where:</w:t>
      </w:r>
    </w:p>
    <w:p w14:paraId="005785DB" w14:textId="77777777" w:rsidR="007469C9" w:rsidRPr="007469C9" w:rsidRDefault="007469C9" w:rsidP="007469C9">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time</w:t>
      </w:r>
      <w:r w:rsidRPr="007469C9">
        <w:rPr>
          <w:rFonts w:ascii="Times New Roman" w:eastAsia="Times New Roman" w:hAnsi="Times New Roman" w:cs="Times New Roman"/>
          <w:kern w:val="0"/>
          <w14:ligatures w14:val="none"/>
        </w:rPr>
        <w:t xml:space="preserve"> is “how long one present can keep many inner relations as one”,</w:t>
      </w:r>
    </w:p>
    <w:p w14:paraId="38B6C0C1" w14:textId="77777777" w:rsidR="007469C9" w:rsidRPr="007469C9" w:rsidRDefault="007469C9" w:rsidP="007469C9">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space</w:t>
      </w:r>
      <w:r w:rsidRPr="007469C9">
        <w:rPr>
          <w:rFonts w:ascii="Times New Roman" w:eastAsia="Times New Roman" w:hAnsi="Times New Roman" w:cs="Times New Roman"/>
          <w:kern w:val="0"/>
          <w14:ligatures w14:val="none"/>
        </w:rPr>
        <w:t xml:space="preserve"> is “how much of +1’s time that same present can span outward before needing a new act”.</w:t>
      </w:r>
    </w:p>
    <w:p w14:paraId="560D8DAC"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This is why the context-levels work keeps finding two “pixels” attached to this hinge:</w:t>
      </w:r>
    </w:p>
    <w:p w14:paraId="6100D460" w14:textId="77777777" w:rsidR="007469C9" w:rsidRPr="007469C9" w:rsidRDefault="007469C9" w:rsidP="007469C9">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 </w:t>
      </w:r>
      <w:r w:rsidRPr="007469C9">
        <w:rPr>
          <w:rFonts w:ascii="Times New Roman" w:eastAsia="Times New Roman" w:hAnsi="Times New Roman" w:cs="Times New Roman"/>
          <w:b/>
          <w:bCs/>
          <w:kern w:val="0"/>
          <w14:ligatures w14:val="none"/>
        </w:rPr>
        <w:t>spatial pixel</w:t>
      </w:r>
      <w:r w:rsidRPr="007469C9">
        <w:rPr>
          <w:rFonts w:ascii="Times New Roman" w:eastAsia="Times New Roman" w:hAnsi="Times New Roman" w:cs="Times New Roman"/>
          <w:kern w:val="0"/>
          <w14:ligatures w14:val="none"/>
        </w:rPr>
        <w:t>: UGM ≈ 0.1–0.12 mm – smallest scale at which inner plexity can still present as parts in the +1 scene.</w:t>
      </w:r>
    </w:p>
    <w:p w14:paraId="77E05F5B" w14:textId="77777777" w:rsidR="007469C9" w:rsidRPr="007469C9" w:rsidRDefault="007469C9" w:rsidP="007469C9">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 </w:t>
      </w:r>
      <w:r w:rsidRPr="007469C9">
        <w:rPr>
          <w:rFonts w:ascii="Times New Roman" w:eastAsia="Times New Roman" w:hAnsi="Times New Roman" w:cs="Times New Roman"/>
          <w:b/>
          <w:bCs/>
          <w:kern w:val="0"/>
          <w14:ligatures w14:val="none"/>
        </w:rPr>
        <w:t>temporal pixel</w:t>
      </w:r>
      <w:r w:rsidRPr="007469C9">
        <w:rPr>
          <w:rFonts w:ascii="Times New Roman" w:eastAsia="Times New Roman" w:hAnsi="Times New Roman" w:cs="Times New Roman"/>
          <w:kern w:val="0"/>
          <w14:ligatures w14:val="none"/>
        </w:rPr>
        <w:t>: ~0.1 s – smallest act window in which bodywide plexity can still be one present.</w:t>
      </w:r>
    </w:p>
    <w:p w14:paraId="75B72941"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0↔+1 hinge is the interface where these two faces of the same relation line up numerically.</w:t>
      </w:r>
    </w:p>
    <w:p w14:paraId="0EB6A4EB"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A8830E">
          <v:rect id="_x0000_i1040" style="width:0;height:1.5pt" o:hralign="center" o:hrstd="t" o:hr="t" fillcolor="#a0a0a0" stroked="f"/>
        </w:pict>
      </w:r>
    </w:p>
    <w:p w14:paraId="0FE17A0E"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1.2.3 Empirical anchors: UGM and +1 bands</w:t>
      </w:r>
    </w:p>
    <w:p w14:paraId="581424C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From the CL reports:</w:t>
      </w:r>
    </w:p>
    <w:p w14:paraId="17D3E141" w14:textId="77777777" w:rsidR="007469C9" w:rsidRPr="007469C9" w:rsidRDefault="007469C9" w:rsidP="007469C9">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0-level (UGM)</w:t>
      </w:r>
      <w:r w:rsidRPr="007469C9">
        <w:rPr>
          <w:rFonts w:ascii="Times New Roman" w:eastAsia="Times New Roman" w:hAnsi="Times New Roman" w:cs="Times New Roman"/>
          <w:kern w:val="0"/>
          <w14:ligatures w14:val="none"/>
        </w:rPr>
        <w:t>:</w:t>
      </w:r>
    </w:p>
    <w:p w14:paraId="367530DD" w14:textId="77777777" w:rsidR="007469C9" w:rsidRPr="007469C9" w:rsidRDefault="007469C9" w:rsidP="007469C9">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Many independent fractal windows (surface roughness, machining, fracture interfaces, bone texture, etc.) have upper/lower cutoffs such that their geometric mean falls near ~0.1–0.12 mm.</w:t>
      </w:r>
    </w:p>
    <w:p w14:paraId="48E0553E" w14:textId="77777777" w:rsidR="007469C9" w:rsidRPr="007469C9" w:rsidRDefault="007469C9" w:rsidP="007469C9">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 single 0-CL compilation shows a clear cluster of GM pivots there.</w:t>
      </w:r>
    </w:p>
    <w:p w14:paraId="613305E3" w14:textId="77777777" w:rsidR="007469C9" w:rsidRPr="007469C9" w:rsidRDefault="007469C9" w:rsidP="007469C9">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+1-level (Earth-surface)</w:t>
      </w:r>
      <w:r w:rsidRPr="007469C9">
        <w:rPr>
          <w:rFonts w:ascii="Times New Roman" w:eastAsia="Times New Roman" w:hAnsi="Times New Roman" w:cs="Times New Roman"/>
          <w:kern w:val="0"/>
          <w14:ligatures w14:val="none"/>
        </w:rPr>
        <w:t>:</w:t>
      </w:r>
    </w:p>
    <w:p w14:paraId="7D75B18C" w14:textId="77777777" w:rsidR="007469C9" w:rsidRPr="007469C9" w:rsidRDefault="007469C9" w:rsidP="007469C9">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Across coastlines, river/drifter paths, topography, lava margins, radiance fields, rainfall patterns, etc., finite windows with GMs in the </w:t>
      </w:r>
      <w:r w:rsidRPr="007469C9">
        <w:rPr>
          <w:rFonts w:ascii="Times New Roman" w:eastAsia="Times New Roman" w:hAnsi="Times New Roman" w:cs="Times New Roman"/>
          <w:b/>
          <w:bCs/>
          <w:kern w:val="0"/>
          <w14:ligatures w14:val="none"/>
        </w:rPr>
        <w:t>1–100 km</w:t>
      </w:r>
      <w:r w:rsidRPr="007469C9">
        <w:rPr>
          <w:rFonts w:ascii="Times New Roman" w:eastAsia="Times New Roman" w:hAnsi="Times New Roman" w:cs="Times New Roman"/>
          <w:kern w:val="0"/>
          <w14:ligatures w14:val="none"/>
        </w:rPr>
        <w:t xml:space="preserve"> band recur, with a strong mode around ~5–10 km.</w:t>
      </w:r>
    </w:p>
    <w:p w14:paraId="27295121"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These are the two “big” hinge bands:</w:t>
      </w:r>
    </w:p>
    <w:p w14:paraId="771A2FD5" w14:textId="77777777" w:rsidR="007469C9" w:rsidRPr="007469C9" w:rsidRDefault="007469C9" w:rsidP="007469C9">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0: where inner plexity first shows as parts (UGM).</w:t>
      </w:r>
    </w:p>
    <w:p w14:paraId="42A9FE35" w14:textId="77777777" w:rsidR="007469C9" w:rsidRPr="007469C9" w:rsidRDefault="007469C9" w:rsidP="007469C9">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+1: where those parts live on a shared Earth-surface environment (kilometric band).</w:t>
      </w:r>
    </w:p>
    <w:p w14:paraId="0E8A0C9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rest of the ladder hangs off those.</w:t>
      </w:r>
    </w:p>
    <w:p w14:paraId="61121F26"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B87279">
          <v:rect id="_x0000_i1041" style="width:0;height:1.5pt" o:hralign="center" o:hrstd="t" o:hr="t" fillcolor="#a0a0a0" stroked="f"/>
        </w:pict>
      </w:r>
    </w:p>
    <w:p w14:paraId="0F41DF48"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1.2.4 Symmetry &amp; role: why 0 and +1 sit in the middle</w:t>
      </w:r>
    </w:p>
    <w:p w14:paraId="6D1F84E7"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F- and O-blocks</w:t>
      </w:r>
      <w:r w:rsidRPr="007469C9">
        <w:rPr>
          <w:rFonts w:ascii="Times New Roman" w:eastAsia="Times New Roman" w:hAnsi="Times New Roman" w:cs="Times New Roman"/>
          <w:kern w:val="0"/>
          <w14:ligatures w14:val="none"/>
        </w:rPr>
        <w:t xml:space="preserve"> give you quantitative ways to see that 0 and +1 occupy a special central position, not just two arbitrary levels.</w:t>
      </w:r>
    </w:p>
    <w:p w14:paraId="6D3A7126" w14:textId="77777777" w:rsidR="007469C9" w:rsidRPr="007469C9" w:rsidRDefault="007469C9" w:rsidP="007469C9">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Role entropy peaks at +1 (with a shoulder at 0)</w:t>
      </w:r>
    </w:p>
    <w:p w14:paraId="7613B9E9"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When you classify windows as boundary-type, bulk-type, or mixed, and compute Shannon entropy per level, +1 is the </w:t>
      </w:r>
      <w:r w:rsidRPr="007469C9">
        <w:rPr>
          <w:rFonts w:ascii="Times New Roman" w:eastAsia="Times New Roman" w:hAnsi="Times New Roman" w:cs="Times New Roman"/>
          <w:b/>
          <w:bCs/>
          <w:kern w:val="0"/>
          <w14:ligatures w14:val="none"/>
        </w:rPr>
        <w:t>global maximum</w:t>
      </w:r>
      <w:r w:rsidRPr="007469C9">
        <w:rPr>
          <w:rFonts w:ascii="Times New Roman" w:eastAsia="Times New Roman" w:hAnsi="Times New Roman" w:cs="Times New Roman"/>
          <w:kern w:val="0"/>
          <w14:ligatures w14:val="none"/>
        </w:rPr>
        <w:t>; 0 has a noticeable shoulder; ±2 and +3 are low (nearly pure roles).</w:t>
      </w:r>
    </w:p>
    <w:p w14:paraId="6DD00A44"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Interpretation: at +1, everything is “in play”: both bulk and boundaries from many levels enter the Earth-surface CS; 0 sits just inside that as the most mixed inner role.</w:t>
      </w:r>
    </w:p>
    <w:p w14:paraId="6126BED3" w14:textId="77777777" w:rsidR="007469C9" w:rsidRPr="007469C9" w:rsidRDefault="007469C9" w:rsidP="007469C9">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Symmetry Index (\mathcal S) is anomalously small for the observed labels</w:t>
      </w:r>
    </w:p>
    <w:p w14:paraId="267382B0"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Define log-scale offsets (\delta_L = \log_{10}R_L - \log_{10}R_{+1}) and a scalar</w:t>
      </w:r>
      <w:r w:rsidRPr="007469C9">
        <w:rPr>
          <w:rFonts w:ascii="Times New Roman" w:eastAsia="Times New Roman" w:hAnsi="Times New Roman" w:cs="Times New Roman"/>
          <w:kern w:val="0"/>
          <w14:ligatures w14:val="none"/>
        </w:rPr>
        <w:br/>
        <w:t>[</w:t>
      </w:r>
      <w:r w:rsidRPr="007469C9">
        <w:rPr>
          <w:rFonts w:ascii="Times New Roman" w:eastAsia="Times New Roman" w:hAnsi="Times New Roman" w:cs="Times New Roman"/>
          <w:kern w:val="0"/>
          <w14:ligatures w14:val="none"/>
        </w:rPr>
        <w:br/>
        <w:t>\mathcal S = |\delta_{+1}-\delta_0| + |\delta_{+1}+\delta_{-1}| + |\delta_{+2}+\delta_{-2}|.</w:t>
      </w:r>
      <w:r w:rsidRPr="007469C9">
        <w:rPr>
          <w:rFonts w:ascii="Times New Roman" w:eastAsia="Times New Roman" w:hAnsi="Times New Roman" w:cs="Times New Roman"/>
          <w:kern w:val="0"/>
          <w14:ligatures w14:val="none"/>
        </w:rPr>
        <w:br/>
        <w:t>]</w:t>
      </w:r>
    </w:p>
    <w:p w14:paraId="38697234"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Under random permutations of the six level labels, (\mathcal S) is usually larger; the </w:t>
      </w:r>
      <w:r w:rsidRPr="007469C9">
        <w:rPr>
          <w:rFonts w:ascii="Times New Roman" w:eastAsia="Times New Roman" w:hAnsi="Times New Roman" w:cs="Times New Roman"/>
          <w:i/>
          <w:iCs/>
          <w:kern w:val="0"/>
          <w14:ligatures w14:val="none"/>
        </w:rPr>
        <w:t>observed</w:t>
      </w:r>
      <w:r w:rsidRPr="007469C9">
        <w:rPr>
          <w:rFonts w:ascii="Times New Roman" w:eastAsia="Times New Roman" w:hAnsi="Times New Roman" w:cs="Times New Roman"/>
          <w:kern w:val="0"/>
          <w14:ligatures w14:val="none"/>
        </w:rPr>
        <w:t xml:space="preserve"> CL labeling (−2,−1,0,+1,+2,+3 in their current positions) sits in the low tail of this distribution.</w:t>
      </w:r>
    </w:p>
    <w:p w14:paraId="404F0DAE"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Meaning: the actual assignment “−2,−1,0,+1,+2,+3” is unusually centered / mirror-like around 0 and +1; if you shuffle labels, you almost never get such a low (\mathcal S).</w:t>
      </w:r>
    </w:p>
    <w:p w14:paraId="33CCAF6B" w14:textId="77777777" w:rsidR="007469C9" w:rsidRPr="007469C9" w:rsidRDefault="007469C9" w:rsidP="007469C9">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GM triad closure works for inner triads around the hinge</w:t>
      </w:r>
    </w:p>
    <w:p w14:paraId="4E72623A"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For the triads (−2,−1,0) and (−1,0,+1), the actual log-scales approximately satisfy</w:t>
      </w:r>
      <w:r w:rsidRPr="007469C9">
        <w:rPr>
          <w:rFonts w:ascii="Times New Roman" w:eastAsia="Times New Roman" w:hAnsi="Times New Roman" w:cs="Times New Roman"/>
          <w:kern w:val="0"/>
          <w14:ligatures w14:val="none"/>
        </w:rPr>
        <w:br/>
        <w:t>[</w:t>
      </w:r>
      <w:r w:rsidRPr="007469C9">
        <w:rPr>
          <w:rFonts w:ascii="Times New Roman" w:eastAsia="Times New Roman" w:hAnsi="Times New Roman" w:cs="Times New Roman"/>
          <w:kern w:val="0"/>
          <w14:ligatures w14:val="none"/>
        </w:rPr>
        <w:br/>
        <w:t>x_0 \approx \tfrac12(x_{-1}+x_{+1}),\quad</w:t>
      </w:r>
      <w:r w:rsidRPr="007469C9">
        <w:rPr>
          <w:rFonts w:ascii="Times New Roman" w:eastAsia="Times New Roman" w:hAnsi="Times New Roman" w:cs="Times New Roman"/>
          <w:kern w:val="0"/>
          <w14:ligatures w14:val="none"/>
        </w:rPr>
        <w:br/>
        <w:t>x_{-1} \approx \tfrac12(x_{-2}+x_0),</w:t>
      </w:r>
      <w:r w:rsidRPr="007469C9">
        <w:rPr>
          <w:rFonts w:ascii="Times New Roman" w:eastAsia="Times New Roman" w:hAnsi="Times New Roman" w:cs="Times New Roman"/>
          <w:kern w:val="0"/>
          <w14:ligatures w14:val="none"/>
        </w:rPr>
        <w:br/>
        <w:t>]</w:t>
      </w:r>
      <w:r w:rsidRPr="007469C9">
        <w:rPr>
          <w:rFonts w:ascii="Times New Roman" w:eastAsia="Times New Roman" w:hAnsi="Times New Roman" w:cs="Times New Roman"/>
          <w:kern w:val="0"/>
          <w14:ligatures w14:val="none"/>
        </w:rPr>
        <w:br/>
        <w:t>with small residuals (F34).</w:t>
      </w:r>
    </w:p>
    <w:p w14:paraId="152F3A6B" w14:textId="77777777" w:rsidR="007469C9" w:rsidRPr="007469C9" w:rsidRDefault="007469C9" w:rsidP="007469C9">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same “closure” doesn’t work as cleanly in the outer triads (+1,+2,+3), where boundary-only behaviour dominates.</w:t>
      </w:r>
    </w:p>
    <w:p w14:paraId="4FE0CB33"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These statistics together say:</w:t>
      </w:r>
    </w:p>
    <w:p w14:paraId="7DE0436F" w14:textId="77777777" w:rsidR="007469C9" w:rsidRPr="007469C9" w:rsidRDefault="007469C9" w:rsidP="007469C9">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ladder is </w:t>
      </w:r>
      <w:r w:rsidRPr="007469C9">
        <w:rPr>
          <w:rFonts w:ascii="Times New Roman" w:eastAsia="Times New Roman" w:hAnsi="Times New Roman" w:cs="Times New Roman"/>
          <w:b/>
          <w:bCs/>
          <w:kern w:val="0"/>
          <w14:ligatures w14:val="none"/>
        </w:rPr>
        <w:t>hinge-centred</w:t>
      </w:r>
      <w:r w:rsidRPr="007469C9">
        <w:rPr>
          <w:rFonts w:ascii="Times New Roman" w:eastAsia="Times New Roman" w:hAnsi="Times New Roman" w:cs="Times New Roman"/>
          <w:kern w:val="0"/>
          <w14:ligatures w14:val="none"/>
        </w:rPr>
        <w:t>: 0 and +1 form a natural centre with approximate symmetry on either side.</w:t>
      </w:r>
    </w:p>
    <w:p w14:paraId="1F87E659" w14:textId="77777777" w:rsidR="007469C9" w:rsidRPr="007469C9" w:rsidRDefault="007469C9" w:rsidP="007469C9">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That symmetry is </w:t>
      </w:r>
      <w:r w:rsidRPr="007469C9">
        <w:rPr>
          <w:rFonts w:ascii="Times New Roman" w:eastAsia="Times New Roman" w:hAnsi="Times New Roman" w:cs="Times New Roman"/>
          <w:b/>
          <w:bCs/>
          <w:kern w:val="0"/>
          <w14:ligatures w14:val="none"/>
        </w:rPr>
        <w:t>not</w:t>
      </w:r>
      <w:r w:rsidRPr="007469C9">
        <w:rPr>
          <w:rFonts w:ascii="Times New Roman" w:eastAsia="Times New Roman" w:hAnsi="Times New Roman" w:cs="Times New Roman"/>
          <w:kern w:val="0"/>
          <w14:ligatures w14:val="none"/>
        </w:rPr>
        <w:t xml:space="preserve"> an artefact of how you named things; it’s rare under relabelings.</w:t>
      </w:r>
    </w:p>
    <w:p w14:paraId="3B9CA2E6"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0C633F">
          <v:rect id="_x0000_i1042" style="width:0;height:1.5pt" o:hralign="center" o:hrstd="t" o:hr="t" fillcolor="#a0a0a0" stroked="f"/>
        </w:pict>
      </w:r>
    </w:p>
    <w:p w14:paraId="03221EBC"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1.2.5 Hinge as the unique space–time mapping point</w:t>
      </w:r>
    </w:p>
    <w:p w14:paraId="4F01C93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D-block looked explicitly at how space and time link at different levels. The result is:</w:t>
      </w:r>
    </w:p>
    <w:p w14:paraId="129148A8" w14:textId="77777777" w:rsidR="007469C9" w:rsidRPr="007469C9" w:rsidRDefault="007469C9" w:rsidP="007469C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Simple rules like “GM of any two scale levels gives you the right hinge time” fail when you try to apply them globally.</w:t>
      </w:r>
    </w:p>
    <w:p w14:paraId="6A9D214E" w14:textId="77777777" w:rsidR="007469C9" w:rsidRPr="007469C9" w:rsidRDefault="007469C9" w:rsidP="007469C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 </w:t>
      </w:r>
      <w:r w:rsidRPr="007469C9">
        <w:rPr>
          <w:rFonts w:ascii="Times New Roman" w:eastAsia="Times New Roman" w:hAnsi="Times New Roman" w:cs="Times New Roman"/>
          <w:b/>
          <w:bCs/>
          <w:kern w:val="0"/>
          <w14:ligatures w14:val="none"/>
        </w:rPr>
        <w:t>two-face mapping</w:t>
      </w:r>
      <w:r w:rsidRPr="007469C9">
        <w:rPr>
          <w:rFonts w:ascii="Times New Roman" w:eastAsia="Times New Roman" w:hAnsi="Times New Roman" w:cs="Times New Roman"/>
          <w:kern w:val="0"/>
          <w14:ligatures w14:val="none"/>
        </w:rPr>
        <w:t xml:space="preserve"> works </w:t>
      </w:r>
      <w:r w:rsidRPr="007469C9">
        <w:rPr>
          <w:rFonts w:ascii="Times New Roman" w:eastAsia="Times New Roman" w:hAnsi="Times New Roman" w:cs="Times New Roman"/>
          <w:b/>
          <w:bCs/>
          <w:kern w:val="0"/>
          <w14:ligatures w14:val="none"/>
        </w:rPr>
        <w:t>only</w:t>
      </w:r>
      <w:r w:rsidRPr="007469C9">
        <w:rPr>
          <w:rFonts w:ascii="Times New Roman" w:eastAsia="Times New Roman" w:hAnsi="Times New Roman" w:cs="Times New Roman"/>
          <w:kern w:val="0"/>
          <w14:ligatures w14:val="none"/>
        </w:rPr>
        <w:t xml:space="preserve"> at the 0↔+1 hinge:</w:t>
      </w:r>
    </w:p>
    <w:p w14:paraId="2913AA18" w14:textId="77777777" w:rsidR="007469C9" w:rsidRPr="007469C9" w:rsidRDefault="007469C9" w:rsidP="007469C9">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inner face: body-side act (~0.1 s co-address window),</w:t>
      </w:r>
    </w:p>
    <w:p w14:paraId="72711EC0" w14:textId="77777777" w:rsidR="007469C9" w:rsidRPr="007469C9" w:rsidRDefault="007469C9" w:rsidP="007469C9">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outer face: Earth-surface span at c (~0.1 s to cross a characteristic distance at light speed).</w:t>
      </w:r>
    </w:p>
    <w:p w14:paraId="78B5A94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More concretely:</w:t>
      </w:r>
    </w:p>
    <w:p w14:paraId="6C2B060A" w14:textId="77777777" w:rsidR="007469C9" w:rsidRPr="007469C9" w:rsidRDefault="007469C9" w:rsidP="007469C9">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Inner</w:t>
      </w:r>
      <w:r w:rsidRPr="007469C9">
        <w:rPr>
          <w:rFonts w:ascii="Times New Roman" w:eastAsia="Times New Roman" w:hAnsi="Times New Roman" w:cs="Times New Roman"/>
          <w:kern w:val="0"/>
          <w14:ligatures w14:val="none"/>
        </w:rPr>
        <w:t>:</w:t>
      </w:r>
    </w:p>
    <w:p w14:paraId="4993AF55" w14:textId="77777777" w:rsidR="007469C9" w:rsidRPr="007469C9" w:rsidRDefault="007469C9" w:rsidP="007469C9">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Whole-body routes (brain↔limb lengths) plus integration give you a minimal act duration T_0 in the ~0.1 s band.</w:t>
      </w:r>
    </w:p>
    <w:p w14:paraId="41BA39E7" w14:textId="77777777" w:rsidR="007469C9" w:rsidRPr="007469C9" w:rsidRDefault="007469C9" w:rsidP="007469C9">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Outer</w:t>
      </w:r>
      <w:r w:rsidRPr="007469C9">
        <w:rPr>
          <w:rFonts w:ascii="Times New Roman" w:eastAsia="Times New Roman" w:hAnsi="Times New Roman" w:cs="Times New Roman"/>
          <w:kern w:val="0"/>
          <w14:ligatures w14:val="none"/>
        </w:rPr>
        <w:t>:</w:t>
      </w:r>
    </w:p>
    <w:p w14:paraId="204C2D95" w14:textId="77777777" w:rsidR="007469C9" w:rsidRPr="007469C9" w:rsidRDefault="007469C9" w:rsidP="007469C9">
      <w:pPr>
        <w:numPr>
          <w:ilvl w:val="1"/>
          <w:numId w:val="9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same T_0 matches a half-world or characteristic surface span divided by c:</w:t>
      </w:r>
      <w:r w:rsidRPr="007469C9">
        <w:rPr>
          <w:rFonts w:ascii="Times New Roman" w:eastAsia="Times New Roman" w:hAnsi="Times New Roman" w:cs="Times New Roman"/>
          <w:kern w:val="0"/>
          <w14:ligatures w14:val="none"/>
        </w:rPr>
        <w:br/>
        <w:t>[</w:t>
      </w:r>
      <w:r w:rsidRPr="007469C9">
        <w:rPr>
          <w:rFonts w:ascii="Times New Roman" w:eastAsia="Times New Roman" w:hAnsi="Times New Roman" w:cs="Times New Roman"/>
          <w:kern w:val="0"/>
          <w14:ligatures w14:val="none"/>
        </w:rPr>
        <w:br/>
        <w:t>T_0 \approx \frac{L_{\text{surf}}}{c}.</w:t>
      </w:r>
      <w:r w:rsidRPr="007469C9">
        <w:rPr>
          <w:rFonts w:ascii="Times New Roman" w:eastAsia="Times New Roman" w:hAnsi="Times New Roman" w:cs="Times New Roman"/>
          <w:kern w:val="0"/>
          <w14:ligatures w14:val="none"/>
        </w:rPr>
        <w:br/>
        <w:t>]</w:t>
      </w:r>
    </w:p>
    <w:p w14:paraId="257D7EB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Attempts to extend this kind of “nice mapping” to other level pairs (e.g. −2↔+2, −1↔+3) </w:t>
      </w:r>
      <w:r w:rsidRPr="007469C9">
        <w:rPr>
          <w:rFonts w:ascii="Times New Roman" w:eastAsia="Times New Roman" w:hAnsi="Times New Roman" w:cs="Times New Roman"/>
          <w:b/>
          <w:bCs/>
          <w:kern w:val="0"/>
          <w14:ligatures w14:val="none"/>
        </w:rPr>
        <w:t>do not work</w:t>
      </w:r>
      <w:r w:rsidRPr="007469C9">
        <w:rPr>
          <w:rFonts w:ascii="Times New Roman" w:eastAsia="Times New Roman" w:hAnsi="Times New Roman" w:cs="Times New Roman"/>
          <w:kern w:val="0"/>
          <w14:ligatures w14:val="none"/>
        </w:rPr>
        <w:t>: they either overshoot by orders of magnitude, or contradict known timing scales.</w:t>
      </w:r>
    </w:p>
    <w:p w14:paraId="5A7377F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So:</w:t>
      </w:r>
    </w:p>
    <w:p w14:paraId="1ACF1D9F" w14:textId="77777777" w:rsidR="007469C9" w:rsidRPr="007469C9" w:rsidRDefault="007469C9" w:rsidP="007469C9">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There is exactly </w:t>
      </w:r>
      <w:r w:rsidRPr="007469C9">
        <w:rPr>
          <w:rFonts w:ascii="Times New Roman" w:eastAsia="Times New Roman" w:hAnsi="Times New Roman" w:cs="Times New Roman"/>
          <w:b/>
          <w:bCs/>
          <w:kern w:val="0"/>
          <w14:ligatures w14:val="none"/>
        </w:rPr>
        <w:t>one</w:t>
      </w:r>
      <w:r w:rsidRPr="007469C9">
        <w:rPr>
          <w:rFonts w:ascii="Times New Roman" w:eastAsia="Times New Roman" w:hAnsi="Times New Roman" w:cs="Times New Roman"/>
          <w:kern w:val="0"/>
          <w14:ligatures w14:val="none"/>
        </w:rPr>
        <w:t xml:space="preserve"> pair of levels where:</w:t>
      </w:r>
    </w:p>
    <w:p w14:paraId="16B02824" w14:textId="77777777" w:rsidR="007469C9" w:rsidRPr="007469C9" w:rsidRDefault="007469C9" w:rsidP="007469C9">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inner time pixel ~0.1 s,</w:t>
      </w:r>
    </w:p>
    <w:p w14:paraId="7F00BC93" w14:textId="77777777" w:rsidR="007469C9" w:rsidRPr="007469C9" w:rsidRDefault="007469C9" w:rsidP="007469C9">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outer container scale (Earth-surface) and c combine into the same order of magnitude,</w:t>
      </w:r>
    </w:p>
    <w:p w14:paraId="5A4F48E3" w14:textId="77777777" w:rsidR="007469C9" w:rsidRPr="007469C9" w:rsidRDefault="007469C9" w:rsidP="007469C9">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UGM sits as the inner spatial pixel,</w:t>
      </w:r>
    </w:p>
    <w:p w14:paraId="2EAC257A" w14:textId="77777777" w:rsidR="007469C9" w:rsidRPr="007469C9" w:rsidRDefault="007469C9" w:rsidP="007469C9">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and the CS/boundary structure (D≈2 at UGM and beyond) matches your morphological corollary.</w:t>
      </w:r>
    </w:p>
    <w:p w14:paraId="1D267A36"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That pair is 0↔+1.</w:t>
      </w:r>
    </w:p>
    <w:p w14:paraId="682B28A1"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48592F">
          <v:rect id="_x0000_i1043" style="width:0;height:1.5pt" o:hralign="center" o:hrstd="t" o:hr="t" fillcolor="#a0a0a0" stroked="f"/>
        </w:pict>
      </w:r>
    </w:p>
    <w:p w14:paraId="5AC29F79"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1.2.6 Empirical ladder centre: why not any other pair?</w:t>
      </w:r>
    </w:p>
    <w:p w14:paraId="776CCFE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Putting it all together, the 0↔+1 hinge is singled out by:</w:t>
      </w:r>
    </w:p>
    <w:p w14:paraId="246FCC4C" w14:textId="77777777" w:rsidR="007469C9" w:rsidRPr="007469C9" w:rsidRDefault="007469C9" w:rsidP="007469C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Scale anchors</w:t>
      </w:r>
      <w:r w:rsidRPr="007469C9">
        <w:rPr>
          <w:rFonts w:ascii="Times New Roman" w:eastAsia="Times New Roman" w:hAnsi="Times New Roman" w:cs="Times New Roman"/>
          <w:kern w:val="0"/>
          <w14:ligatures w14:val="none"/>
        </w:rPr>
        <w:t>:</w:t>
      </w:r>
    </w:p>
    <w:p w14:paraId="6FFD4644"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UGM (~0.12 mm) at 0,</w:t>
      </w:r>
    </w:p>
    <w:p w14:paraId="627D838E"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1–100 km band at +1,</w:t>
      </w:r>
    </w:p>
    <w:p w14:paraId="042CCB50"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geometric mean GM(UGM, Earth) giving CNS upper size (tens of metres).</w:t>
      </w:r>
    </w:p>
    <w:p w14:paraId="45805EAE" w14:textId="77777777" w:rsidR="007469C9" w:rsidRPr="007469C9" w:rsidRDefault="007469C9" w:rsidP="007469C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Role &amp; D structure</w:t>
      </w:r>
      <w:r w:rsidRPr="007469C9">
        <w:rPr>
          <w:rFonts w:ascii="Times New Roman" w:eastAsia="Times New Roman" w:hAnsi="Times New Roman" w:cs="Times New Roman"/>
          <w:kern w:val="0"/>
          <w14:ligatures w14:val="none"/>
        </w:rPr>
        <w:t>:</w:t>
      </w:r>
    </w:p>
    <w:p w14:paraId="68BD0FE7"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+1: highest role entropy (rich mix of boundary/bulk),</w:t>
      </w:r>
    </w:p>
    <w:p w14:paraId="3817F0D4"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0: shoulder entropy + transition in D(L) from bulk-like to boundary-like,</w:t>
      </w:r>
    </w:p>
    <w:p w14:paraId="097EBBAD"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outer/inner pairs satisfy D_{bulk}^{−k} + D_{boundary}^{+k} ≈ 5 around this centre.</w:t>
      </w:r>
    </w:p>
    <w:p w14:paraId="5DF29A56" w14:textId="77777777" w:rsidR="007469C9" w:rsidRPr="007469C9" w:rsidRDefault="007469C9" w:rsidP="007469C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Space–time hinge</w:t>
      </w:r>
      <w:r w:rsidRPr="007469C9">
        <w:rPr>
          <w:rFonts w:ascii="Times New Roman" w:eastAsia="Times New Roman" w:hAnsi="Times New Roman" w:cs="Times New Roman"/>
          <w:kern w:val="0"/>
          <w14:ligatures w14:val="none"/>
        </w:rPr>
        <w:t>:</w:t>
      </w:r>
    </w:p>
    <w:p w14:paraId="3F17C1D0"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inner act window (~0.1 s)</w:t>
      </w:r>
    </w:p>
    <w:p w14:paraId="0D7329F9"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outer light-crossing relation (L/c) in the same decade,</w:t>
      </w:r>
    </w:p>
    <w:p w14:paraId="161DEE08"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no other level pair satisfies analogous constraints without massive fine-tuning.</w:t>
      </w:r>
    </w:p>
    <w:p w14:paraId="154161B4" w14:textId="77777777" w:rsidR="007469C9" w:rsidRPr="007469C9" w:rsidRDefault="007469C9" w:rsidP="007469C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Symmetry and graph structure</w:t>
      </w:r>
      <w:r w:rsidRPr="007469C9">
        <w:rPr>
          <w:rFonts w:ascii="Times New Roman" w:eastAsia="Times New Roman" w:hAnsi="Times New Roman" w:cs="Times New Roman"/>
          <w:kern w:val="0"/>
          <w14:ligatures w14:val="none"/>
        </w:rPr>
        <w:t>:</w:t>
      </w:r>
    </w:p>
    <w:p w14:paraId="084E0418"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symmetry index (\mathcal S) minimal around 0/+1 under permutations,</w:t>
      </w:r>
    </w:p>
    <w:p w14:paraId="33FFCE0F"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GM triad closure works for triads that include 0 and +1,</w:t>
      </w:r>
    </w:p>
    <w:p w14:paraId="7790D7E8" w14:textId="77777777" w:rsidR="007469C9" w:rsidRPr="007469C9" w:rsidRDefault="007469C9" w:rsidP="007469C9">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bridges (GM of neighbouring levels) tend to fall on seams adjacent to 0/+1, not elsewhere.</w:t>
      </w:r>
    </w:p>
    <w:p w14:paraId="0AB7E3E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So, both theory and data converge on:</w:t>
      </w:r>
    </w:p>
    <w:p w14:paraId="4BAF023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0↔+1 is the unique hinge where inner plexity and outer container, time and space, bulk and boundary, personal act and environment, all meet in a balanced way. All other context levels are organised </w:t>
      </w:r>
      <w:r w:rsidRPr="007469C9">
        <w:rPr>
          <w:rFonts w:ascii="Times New Roman" w:eastAsia="Times New Roman" w:hAnsi="Times New Roman" w:cs="Times New Roman"/>
          <w:i/>
          <w:iCs/>
          <w:kern w:val="0"/>
          <w14:ligatures w14:val="none"/>
        </w:rPr>
        <w:t>around</w:t>
      </w:r>
      <w:r w:rsidRPr="007469C9">
        <w:rPr>
          <w:rFonts w:ascii="Times New Roman" w:eastAsia="Times New Roman" w:hAnsi="Times New Roman" w:cs="Times New Roman"/>
          <w:kern w:val="0"/>
          <w14:ligatures w14:val="none"/>
        </w:rPr>
        <w:t xml:space="preserve"> this hinge.</w:t>
      </w:r>
    </w:p>
    <w:p w14:paraId="13F5B887"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This is why, in the rest of the volume, we treat the ladder not as a flat list of six levels but as a </w:t>
      </w:r>
      <w:r w:rsidRPr="007469C9">
        <w:rPr>
          <w:rFonts w:ascii="Times New Roman" w:eastAsia="Times New Roman" w:hAnsi="Times New Roman" w:cs="Times New Roman"/>
          <w:b/>
          <w:bCs/>
          <w:kern w:val="0"/>
          <w14:ligatures w14:val="none"/>
        </w:rPr>
        <w:t>hinge-centred structure</w:t>
      </w:r>
      <w:r w:rsidRPr="007469C9">
        <w:rPr>
          <w:rFonts w:ascii="Times New Roman" w:eastAsia="Times New Roman" w:hAnsi="Times New Roman" w:cs="Times New Roman"/>
          <w:kern w:val="0"/>
          <w14:ligatures w14:val="none"/>
        </w:rPr>
        <w:t>: −2,−1 on one side, +2,+3 on the other, all stitched to 0 and +1 by GM seams, D budgets, and activation patterns.</w:t>
      </w:r>
    </w:p>
    <w:p w14:paraId="54B4C8C4"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9205C4">
          <v:rect id="_x0000_i1044" style="width:0;height:1.5pt" o:hralign="center" o:hrstd="t" o:hr="t" fillcolor="#a0a0a0" stroked="f"/>
        </w:pict>
      </w:r>
    </w:p>
    <w:p w14:paraId="3686EA1C"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If you’re ready, the next subsection will be </w:t>
      </w:r>
      <w:r w:rsidRPr="007469C9">
        <w:rPr>
          <w:rFonts w:ascii="Times New Roman" w:eastAsia="Times New Roman" w:hAnsi="Times New Roman" w:cs="Times New Roman"/>
          <w:b/>
          <w:bCs/>
          <w:kern w:val="0"/>
          <w14:ligatures w14:val="none"/>
        </w:rPr>
        <w:t>1.3 How “space” is built from nested presents</w:t>
      </w:r>
      <w:r w:rsidRPr="007469C9">
        <w:rPr>
          <w:rFonts w:ascii="Times New Roman" w:eastAsia="Times New Roman" w:hAnsi="Times New Roman" w:cs="Times New Roman"/>
          <w:kern w:val="0"/>
          <w14:ligatures w14:val="none"/>
        </w:rPr>
        <w:t>, where we zoom out from the hinge and explain how the whole “spatial” side of the ladder (+1, +2, +3) is just +1’s time read from inside, and how that links to the CL evidence.</w:t>
      </w:r>
    </w:p>
    <w:p w14:paraId="36EC887B" w14:textId="77777777" w:rsidR="007469C9" w:rsidRPr="007469C9" w:rsidRDefault="007469C9" w:rsidP="007469C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 w:name="_Toc215316882"/>
      <w:r w:rsidRPr="007469C9">
        <w:rPr>
          <w:rFonts w:ascii="Times New Roman" w:eastAsia="Times New Roman" w:hAnsi="Times New Roman" w:cs="Times New Roman"/>
          <w:b/>
          <w:bCs/>
          <w:kern w:val="0"/>
          <w:sz w:val="36"/>
          <w:szCs w:val="36"/>
          <w14:ligatures w14:val="none"/>
        </w:rPr>
        <w:t>1. Conceptual Frame: AR, Space, and Context Levels</w:t>
      </w:r>
      <w:bookmarkEnd w:id="7"/>
    </w:p>
    <w:p w14:paraId="2B3CB29F" w14:textId="77777777" w:rsidR="007469C9" w:rsidRPr="007469C9" w:rsidRDefault="007469C9" w:rsidP="007469C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16883"/>
      <w:r w:rsidRPr="007469C9">
        <w:rPr>
          <w:rFonts w:ascii="Times New Roman" w:eastAsia="Times New Roman" w:hAnsi="Times New Roman" w:cs="Times New Roman"/>
          <w:b/>
          <w:bCs/>
          <w:kern w:val="0"/>
          <w:sz w:val="27"/>
          <w:szCs w:val="27"/>
          <w14:ligatures w14:val="none"/>
        </w:rPr>
        <w:t>1.3 How “space” is built from nested presents</w:t>
      </w:r>
      <w:bookmarkEnd w:id="8"/>
    </w:p>
    <w:p w14:paraId="529D52BB"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This subsection connects the ontology to the ladder: it explains what “space” actually is in Absolute Relativity, why it is fundamentally a </w:t>
      </w:r>
      <w:r w:rsidRPr="007469C9">
        <w:rPr>
          <w:rFonts w:ascii="Times New Roman" w:eastAsia="Times New Roman" w:hAnsi="Times New Roman" w:cs="Times New Roman"/>
          <w:i/>
          <w:iCs/>
          <w:kern w:val="0"/>
          <w14:ligatures w14:val="none"/>
        </w:rPr>
        <w:t>readout</w:t>
      </w:r>
      <w:r w:rsidRPr="007469C9">
        <w:rPr>
          <w:rFonts w:ascii="Times New Roman" w:eastAsia="Times New Roman" w:hAnsi="Times New Roman" w:cs="Times New Roman"/>
          <w:kern w:val="0"/>
          <w14:ligatures w14:val="none"/>
        </w:rPr>
        <w:t xml:space="preserve"> of +1’s time from inside 0, and how that matches the way the +1, +2, +3 context bands show up in your CL work.</w:t>
      </w:r>
    </w:p>
    <w:p w14:paraId="787BA905"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7F7359">
          <v:rect id="_x0000_i1045" style="width:0;height:1.5pt" o:hralign="center" o:hrstd="t" o:hr="t" fillcolor="#a0a0a0" stroked="f"/>
        </w:pict>
      </w:r>
    </w:p>
    <w:p w14:paraId="3B1023E5"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1.3.1 Outward branching: what we normally call “space”</w:t>
      </w:r>
    </w:p>
    <w:p w14:paraId="753DE46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From the present-act viewpoint, a single 0-present has:</w:t>
      </w:r>
    </w:p>
    <w:p w14:paraId="62711A70" w14:textId="77777777" w:rsidR="007469C9" w:rsidRPr="007469C9" w:rsidRDefault="007469C9" w:rsidP="007469C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Inward relations</w:t>
      </w:r>
      <w:r w:rsidRPr="007469C9">
        <w:rPr>
          <w:rFonts w:ascii="Times New Roman" w:eastAsia="Times New Roman" w:hAnsi="Times New Roman" w:cs="Times New Roman"/>
          <w:kern w:val="0"/>
          <w14:ligatures w14:val="none"/>
        </w:rPr>
        <w:t>: it retains nested past presents (−1, −2 …), compressing “what has been” into what it is now – this is your inner plexity (body, cells, molecules).</w:t>
      </w:r>
    </w:p>
    <w:p w14:paraId="281029CF" w14:textId="77777777" w:rsidR="007469C9" w:rsidRPr="007469C9" w:rsidRDefault="007469C9" w:rsidP="007469C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Outward relations</w:t>
      </w:r>
      <w:r w:rsidRPr="007469C9">
        <w:rPr>
          <w:rFonts w:ascii="Times New Roman" w:eastAsia="Times New Roman" w:hAnsi="Times New Roman" w:cs="Times New Roman"/>
          <w:kern w:val="0"/>
          <w14:ligatures w14:val="none"/>
        </w:rPr>
        <w:t>: it “stands among” multiple possible next presents of the containing context (+1, +2 …), each a different way the world could unfold.</w:t>
      </w:r>
    </w:p>
    <w:p w14:paraId="0F20ABF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In AR, that outward </w:t>
      </w:r>
      <w:r w:rsidRPr="007469C9">
        <w:rPr>
          <w:rFonts w:ascii="Times New Roman" w:eastAsia="Times New Roman" w:hAnsi="Times New Roman" w:cs="Times New Roman"/>
          <w:i/>
          <w:iCs/>
          <w:kern w:val="0"/>
          <w14:ligatures w14:val="none"/>
        </w:rPr>
        <w:t>branching</w:t>
      </w:r>
      <w:r w:rsidRPr="007469C9">
        <w:rPr>
          <w:rFonts w:ascii="Times New Roman" w:eastAsia="Times New Roman" w:hAnsi="Times New Roman" w:cs="Times New Roman"/>
          <w:kern w:val="0"/>
          <w14:ligatures w14:val="none"/>
        </w:rPr>
        <w:t xml:space="preserve"> is what we end up representing as:</w:t>
      </w:r>
    </w:p>
    <w:p w14:paraId="7372CED1" w14:textId="77777777" w:rsidR="007469C9" w:rsidRPr="007469C9" w:rsidRDefault="007469C9" w:rsidP="007469C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distances (“how far away” a different relational state lies),</w:t>
      </w:r>
    </w:p>
    <w:p w14:paraId="167513D3" w14:textId="77777777" w:rsidR="007469C9" w:rsidRPr="007469C9" w:rsidRDefault="007469C9" w:rsidP="007469C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latencies (“how long it takes” for our present to connect to it),</w:t>
      </w:r>
    </w:p>
    <w:p w14:paraId="24864EB6" w14:textId="77777777" w:rsidR="007469C9" w:rsidRPr="007469C9" w:rsidRDefault="007469C9" w:rsidP="007469C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and directions (which outward alternatives are “left, right, up, down”).</w:t>
      </w:r>
    </w:p>
    <w:p w14:paraId="4F86536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So </w:t>
      </w:r>
      <w:r w:rsidRPr="007469C9">
        <w:rPr>
          <w:rFonts w:ascii="Times New Roman" w:eastAsia="Times New Roman" w:hAnsi="Times New Roman" w:cs="Times New Roman"/>
          <w:b/>
          <w:bCs/>
          <w:kern w:val="0"/>
          <w14:ligatures w14:val="none"/>
        </w:rPr>
        <w:t>space</w:t>
      </w:r>
      <w:r w:rsidRPr="007469C9">
        <w:rPr>
          <w:rFonts w:ascii="Times New Roman" w:eastAsia="Times New Roman" w:hAnsi="Times New Roman" w:cs="Times New Roman"/>
          <w:kern w:val="0"/>
          <w14:ligatures w14:val="none"/>
        </w:rPr>
        <w:t xml:space="preserve"> isn’t a substance behind things. It is the </w:t>
      </w:r>
      <w:r w:rsidRPr="007469C9">
        <w:rPr>
          <w:rFonts w:ascii="Times New Roman" w:eastAsia="Times New Roman" w:hAnsi="Times New Roman" w:cs="Times New Roman"/>
          <w:i/>
          <w:iCs/>
          <w:kern w:val="0"/>
          <w14:ligatures w14:val="none"/>
        </w:rPr>
        <w:t>pattern of outward relations</w:t>
      </w:r>
      <w:r w:rsidRPr="007469C9">
        <w:rPr>
          <w:rFonts w:ascii="Times New Roman" w:eastAsia="Times New Roman" w:hAnsi="Times New Roman" w:cs="Times New Roman"/>
          <w:kern w:val="0"/>
          <w14:ligatures w14:val="none"/>
        </w:rPr>
        <w:t xml:space="preserve"> between 0 and its containers, written in the “coordinate language” we use at +1.</w:t>
      </w:r>
    </w:p>
    <w:p w14:paraId="6F3AE54B"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78E629">
          <v:rect id="_x0000_i1046" style="width:0;height:1.5pt" o:hralign="center" o:hrstd="t" o:hr="t" fillcolor="#a0a0a0" stroked="f"/>
        </w:pict>
      </w:r>
    </w:p>
    <w:p w14:paraId="417B5BA4"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1.3.2 +1’s time as our space</w:t>
      </w:r>
    </w:p>
    <w:p w14:paraId="347783E9"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key hinge fact (from your hinge/time document and Volume 0) is:</w:t>
      </w:r>
    </w:p>
    <w:p w14:paraId="680C599C"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What we call “space” is +1’s time, seen from the inside.</w:t>
      </w:r>
    </w:p>
    <w:p w14:paraId="3CD698F4"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 practice:</w:t>
      </w:r>
    </w:p>
    <w:p w14:paraId="0FB695F8" w14:textId="77777777" w:rsidR="007469C9" w:rsidRPr="007469C9" w:rsidRDefault="007469C9" w:rsidP="007469C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+1 context</w:t>
      </w:r>
      <w:r w:rsidRPr="007469C9">
        <w:rPr>
          <w:rFonts w:ascii="Times New Roman" w:eastAsia="Times New Roman" w:hAnsi="Times New Roman" w:cs="Times New Roman"/>
          <w:kern w:val="0"/>
          <w14:ligatures w14:val="none"/>
        </w:rPr>
        <w:t xml:space="preserve"> (Earth-surface CS) has its own internal order – its own “time” of how many updates it takes to propagate relations around the surface.</w:t>
      </w:r>
    </w:p>
    <w:p w14:paraId="6AA40FF3" w14:textId="77777777" w:rsidR="007469C9" w:rsidRPr="007469C9" w:rsidRDefault="007469C9" w:rsidP="007469C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When a 0-present reads +1 from the inside, it doesn’t see “+1’s clock”; it sees:</w:t>
      </w:r>
    </w:p>
    <w:p w14:paraId="3304DAB5" w14:textId="77777777" w:rsidR="007469C9" w:rsidRPr="007469C9" w:rsidRDefault="007469C9" w:rsidP="007469C9">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how many +1-ticks it takes to relate to other centers,</w:t>
      </w:r>
    </w:p>
    <w:p w14:paraId="5C472E24" w14:textId="77777777" w:rsidR="007469C9" w:rsidRPr="007469C9" w:rsidRDefault="007469C9" w:rsidP="007469C9">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how those relations are arranged on +1’s boundary.</w:t>
      </w:r>
    </w:p>
    <w:p w14:paraId="31C1F37F"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We then </w:t>
      </w:r>
      <w:r w:rsidRPr="007469C9">
        <w:rPr>
          <w:rFonts w:ascii="Times New Roman" w:eastAsia="Times New Roman" w:hAnsi="Times New Roman" w:cs="Times New Roman"/>
          <w:i/>
          <w:iCs/>
          <w:kern w:val="0"/>
          <w14:ligatures w14:val="none"/>
        </w:rPr>
        <w:t>describe</w:t>
      </w:r>
      <w:r w:rsidRPr="007469C9">
        <w:rPr>
          <w:rFonts w:ascii="Times New Roman" w:eastAsia="Times New Roman" w:hAnsi="Times New Roman" w:cs="Times New Roman"/>
          <w:kern w:val="0"/>
          <w14:ligatures w14:val="none"/>
        </w:rPr>
        <w:t xml:space="preserve"> that arrangement in spatial terms:</w:t>
      </w:r>
    </w:p>
    <w:p w14:paraId="78A70F7F" w14:textId="77777777" w:rsidR="007469C9" w:rsidRPr="007469C9" w:rsidRDefault="007469C9" w:rsidP="007469C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metric</w:t>
      </w:r>
      <w:r w:rsidRPr="007469C9">
        <w:rPr>
          <w:rFonts w:ascii="Times New Roman" w:eastAsia="Times New Roman" w:hAnsi="Times New Roman" w:cs="Times New Roman"/>
          <w:kern w:val="0"/>
          <w14:ligatures w14:val="none"/>
        </w:rPr>
        <w:t xml:space="preserve"> (how many +1-ticks between two 0-centers) becomes a distance.</w:t>
      </w:r>
    </w:p>
    <w:p w14:paraId="3C0A7C77" w14:textId="77777777" w:rsidR="007469C9" w:rsidRPr="007469C9" w:rsidRDefault="007469C9" w:rsidP="007469C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ordering</w:t>
      </w:r>
      <w:r w:rsidRPr="007469C9">
        <w:rPr>
          <w:rFonts w:ascii="Times New Roman" w:eastAsia="Times New Roman" w:hAnsi="Times New Roman" w:cs="Times New Roman"/>
          <w:kern w:val="0"/>
          <w14:ligatures w14:val="none"/>
        </w:rPr>
        <w:t xml:space="preserve"> of those links around the CS becomes geometry (surface, curvature).</w:t>
      </w:r>
    </w:p>
    <w:p w14:paraId="7955A87C" w14:textId="77777777" w:rsidR="007469C9" w:rsidRPr="007469C9" w:rsidRDefault="007469C9" w:rsidP="007469C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hard cap</w:t>
      </w:r>
      <w:r w:rsidRPr="007469C9">
        <w:rPr>
          <w:rFonts w:ascii="Times New Roman" w:eastAsia="Times New Roman" w:hAnsi="Times New Roman" w:cs="Times New Roman"/>
          <w:kern w:val="0"/>
          <w14:ligatures w14:val="none"/>
        </w:rPr>
        <w:t xml:space="preserve"> on how fast you can traverse those links appears as a speed limit (c).</w:t>
      </w:r>
    </w:p>
    <w:p w14:paraId="662D934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That’s why:</w:t>
      </w:r>
    </w:p>
    <w:p w14:paraId="7D782345" w14:textId="77777777" w:rsidR="007469C9" w:rsidRPr="007469C9" w:rsidRDefault="007469C9" w:rsidP="007469C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(c) is universal: it’s the conversion rule between “how much of +1’s order you traverse” and “how much 0-time you spend doing it”, not an arbitrary particle speed.</w:t>
      </w:r>
    </w:p>
    <w:p w14:paraId="04EE0069" w14:textId="77777777" w:rsidR="007469C9" w:rsidRPr="007469C9" w:rsidRDefault="007469C9" w:rsidP="007469C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“Space” is layered by containers: you don’t skip +1 to reach +2 or +3; your outward relations go 0→+1→+2→+3.</w:t>
      </w:r>
    </w:p>
    <w:p w14:paraId="399276D0"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22A204">
          <v:rect id="_x0000_i1047" style="width:0;height:1.5pt" o:hralign="center" o:hrstd="t" o:hr="t" fillcolor="#a0a0a0" stroked="f"/>
        </w:pict>
      </w:r>
    </w:p>
    <w:p w14:paraId="42E4EC05"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1.3.3 +1, +2, +3 as nested CS layers and spatial bands</w:t>
      </w:r>
    </w:p>
    <w:p w14:paraId="633F4937"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Because +1 lies inside +2, and +2 inside +3, the Earth-surface we see as “our environment” is itself embedded within larger containers:</w:t>
      </w:r>
    </w:p>
    <w:p w14:paraId="0DE8B52D" w14:textId="77777777" w:rsidR="007469C9" w:rsidRPr="007469C9" w:rsidRDefault="007469C9" w:rsidP="007469C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w:t>
      </w:r>
      <w:r w:rsidRPr="007469C9">
        <w:rPr>
          <w:rFonts w:ascii="Times New Roman" w:eastAsia="Times New Roman" w:hAnsi="Times New Roman" w:cs="Times New Roman"/>
          <w:kern w:val="0"/>
          <w14:ligatures w14:val="none"/>
        </w:rPr>
        <w:t>: Earth-surface CS – the immediate environment; the place where we measure km-scale patterns (coastlines, rivers, drifter paths, etc.).</w:t>
      </w:r>
    </w:p>
    <w:p w14:paraId="337B2BEE" w14:textId="77777777" w:rsidR="007469C9" w:rsidRPr="007469C9" w:rsidRDefault="007469C9" w:rsidP="007469C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+2</w:t>
      </w:r>
      <w:r w:rsidRPr="007469C9">
        <w:rPr>
          <w:rFonts w:ascii="Times New Roman" w:eastAsia="Times New Roman" w:hAnsi="Times New Roman" w:cs="Times New Roman"/>
          <w:kern w:val="0"/>
          <w14:ligatures w14:val="none"/>
        </w:rPr>
        <w:t>: Galactic disk CS – the Milky-Way-scale container where Earth-surface lives as a part; where kpc GM windows and D≈2 disk surfaces show up.</w:t>
      </w:r>
    </w:p>
    <w:p w14:paraId="1751263A" w14:textId="77777777" w:rsidR="007469C9" w:rsidRPr="007469C9" w:rsidRDefault="007469C9" w:rsidP="007469C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+3</w:t>
      </w:r>
      <w:r w:rsidRPr="007469C9">
        <w:rPr>
          <w:rFonts w:ascii="Times New Roman" w:eastAsia="Times New Roman" w:hAnsi="Times New Roman" w:cs="Times New Roman"/>
          <w:kern w:val="0"/>
          <w14:ligatures w14:val="none"/>
        </w:rPr>
        <w:t>: Cosmic shell CS – the horizon/CMB-like container where the galactic context is a part; where Gpc GM windows and D≈2 sky shells appear.</w:t>
      </w:r>
    </w:p>
    <w:p w14:paraId="1F342D9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Your CL work shows that each of these containers is associated with a </w:t>
      </w:r>
      <w:r w:rsidRPr="007469C9">
        <w:rPr>
          <w:rFonts w:ascii="Times New Roman" w:eastAsia="Times New Roman" w:hAnsi="Times New Roman" w:cs="Times New Roman"/>
          <w:b/>
          <w:bCs/>
          <w:kern w:val="0"/>
          <w14:ligatures w14:val="none"/>
        </w:rPr>
        <w:t>finite band</w:t>
      </w:r>
      <w:r w:rsidRPr="007469C9">
        <w:rPr>
          <w:rFonts w:ascii="Times New Roman" w:eastAsia="Times New Roman" w:hAnsi="Times New Roman" w:cs="Times New Roman"/>
          <w:kern w:val="0"/>
          <w14:ligatures w14:val="none"/>
        </w:rPr>
        <w:t xml:space="preserve"> of scales where +1’s outward relations exhibit:</w:t>
      </w:r>
    </w:p>
    <w:p w14:paraId="2FC63F11" w14:textId="77777777" w:rsidR="007469C9" w:rsidRPr="007469C9" w:rsidRDefault="007469C9" w:rsidP="007469C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Finite fractal windows</w:t>
      </w:r>
      <w:r w:rsidRPr="007469C9">
        <w:rPr>
          <w:rFonts w:ascii="Times New Roman" w:eastAsia="Times New Roman" w:hAnsi="Times New Roman" w:cs="Times New Roman"/>
          <w:kern w:val="0"/>
          <w14:ligatures w14:val="none"/>
        </w:rPr>
        <w:t xml:space="preserve"> (not endless power laws),</w:t>
      </w:r>
    </w:p>
    <w:p w14:paraId="636E4C03" w14:textId="77777777" w:rsidR="007469C9" w:rsidRPr="007469C9" w:rsidRDefault="007469C9" w:rsidP="007469C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GM pivots</w:t>
      </w:r>
      <w:r w:rsidRPr="007469C9">
        <w:rPr>
          <w:rFonts w:ascii="Times New Roman" w:eastAsia="Times New Roman" w:hAnsi="Times New Roman" w:cs="Times New Roman"/>
          <w:kern w:val="0"/>
          <w14:ligatures w14:val="none"/>
        </w:rPr>
        <w:t>,</w:t>
      </w:r>
    </w:p>
    <w:p w14:paraId="1966EAF4" w14:textId="77777777" w:rsidR="007469C9" w:rsidRPr="007469C9" w:rsidRDefault="007469C9" w:rsidP="007469C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Boundary-type D≈2 behaviour</w:t>
      </w:r>
      <w:r w:rsidRPr="007469C9">
        <w:rPr>
          <w:rFonts w:ascii="Times New Roman" w:eastAsia="Times New Roman" w:hAnsi="Times New Roman" w:cs="Times New Roman"/>
          <w:kern w:val="0"/>
          <w14:ligatures w14:val="none"/>
        </w:rPr>
        <w:t xml:space="preserve"> (especially at +2 and +3),</w:t>
      </w:r>
    </w:p>
    <w:p w14:paraId="1C5060A5" w14:textId="77777777" w:rsidR="007469C9" w:rsidRPr="007469C9" w:rsidRDefault="007469C9" w:rsidP="007469C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And in the +3 case, </w:t>
      </w:r>
      <w:r w:rsidRPr="007469C9">
        <w:rPr>
          <w:rFonts w:ascii="Times New Roman" w:eastAsia="Times New Roman" w:hAnsi="Times New Roman" w:cs="Times New Roman"/>
          <w:b/>
          <w:bCs/>
          <w:kern w:val="0"/>
          <w14:ligatures w14:val="none"/>
        </w:rPr>
        <w:t>activation</w:t>
      </w:r>
      <w:r w:rsidRPr="007469C9">
        <w:rPr>
          <w:rFonts w:ascii="Times New Roman" w:eastAsia="Times New Roman" w:hAnsi="Times New Roman" w:cs="Times New Roman"/>
          <w:kern w:val="0"/>
          <w14:ligatures w14:val="none"/>
        </w:rPr>
        <w:t xml:space="preserve"> that actually changes lensing observables (T3-B, C-block).</w:t>
      </w:r>
    </w:p>
    <w:p w14:paraId="529850C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That’s exactly what you’d expect if “space” at those scales is just the way +1’s outward relations to +2/+3 are being sampled and summarized.</w:t>
      </w:r>
    </w:p>
    <w:p w14:paraId="38602DB9"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AE353D">
          <v:rect id="_x0000_i1048" style="width:0;height:1.5pt" o:hralign="center" o:hrstd="t" o:hr="t" fillcolor="#a0a0a0" stroked="f"/>
        </w:pict>
      </w:r>
    </w:p>
    <w:p w14:paraId="5CC6F1F7"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1.3.4 Why seams show up as finite spatial windows</w:t>
      </w:r>
    </w:p>
    <w:p w14:paraId="573D6FD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If “space” is outward relations read from inside, and containers are CS layers, you don’t expect a perfectly smooth, scalefree metric all the way from nanometres to Gpc. You expect:</w:t>
      </w:r>
    </w:p>
    <w:p w14:paraId="6AF76BA8" w14:textId="77777777" w:rsidR="007469C9" w:rsidRPr="007469C9" w:rsidRDefault="007469C9" w:rsidP="007469C9">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bands</w:t>
      </w:r>
      <w:r w:rsidRPr="007469C9">
        <w:rPr>
          <w:rFonts w:ascii="Times New Roman" w:eastAsia="Times New Roman" w:hAnsi="Times New Roman" w:cs="Times New Roman"/>
          <w:kern w:val="0"/>
          <w14:ligatures w14:val="none"/>
        </w:rPr>
        <w:t xml:space="preserve"> where a particular CS layer dominates the geometry,</w:t>
      </w:r>
    </w:p>
    <w:p w14:paraId="30E9F7DB" w14:textId="77777777" w:rsidR="007469C9" w:rsidRPr="007469C9" w:rsidRDefault="007469C9" w:rsidP="007469C9">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transitions (“seams”)</w:t>
      </w:r>
      <w:r w:rsidRPr="007469C9">
        <w:rPr>
          <w:rFonts w:ascii="Times New Roman" w:eastAsia="Times New Roman" w:hAnsi="Times New Roman" w:cs="Times New Roman"/>
          <w:kern w:val="0"/>
          <w14:ligatures w14:val="none"/>
        </w:rPr>
        <w:t xml:space="preserve"> where the dominant role flips (inner plexity vs outer container),</w:t>
      </w:r>
    </w:p>
    <w:p w14:paraId="1AD64EB9" w14:textId="77777777" w:rsidR="007469C9" w:rsidRPr="007469C9" w:rsidRDefault="007469C9" w:rsidP="007469C9">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finite scaling windows</w:t>
      </w:r>
      <w:r w:rsidRPr="007469C9">
        <w:rPr>
          <w:rFonts w:ascii="Times New Roman" w:eastAsia="Times New Roman" w:hAnsi="Times New Roman" w:cs="Times New Roman"/>
          <w:kern w:val="0"/>
          <w14:ligatures w14:val="none"/>
        </w:rPr>
        <w:t xml:space="preserve"> where that CS layer’s behaviour is stable.</w:t>
      </w:r>
    </w:p>
    <w:p w14:paraId="2A96D19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This is exactly what the CL and probe work finds:</w:t>
      </w:r>
    </w:p>
    <w:p w14:paraId="76F38B82" w14:textId="77777777" w:rsidR="007469C9" w:rsidRPr="007469C9" w:rsidRDefault="007469C9" w:rsidP="007469C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 band (Earth-surface)</w:t>
      </w:r>
      <w:r w:rsidRPr="007469C9">
        <w:rPr>
          <w:rFonts w:ascii="Times New Roman" w:eastAsia="Times New Roman" w:hAnsi="Times New Roman" w:cs="Times New Roman"/>
          <w:kern w:val="0"/>
          <w14:ligatures w14:val="none"/>
        </w:rPr>
        <w:t>: 1–100 km windows with GM ~5–10 km across diverse surface phenomena.</w:t>
      </w:r>
    </w:p>
    <w:p w14:paraId="783BEB84" w14:textId="77777777" w:rsidR="007469C9" w:rsidRPr="007469C9" w:rsidRDefault="007469C9" w:rsidP="007469C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+2 band (galactic disks)</w:t>
      </w:r>
      <w:r w:rsidRPr="007469C9">
        <w:rPr>
          <w:rFonts w:ascii="Times New Roman" w:eastAsia="Times New Roman" w:hAnsi="Times New Roman" w:cs="Times New Roman"/>
          <w:kern w:val="0"/>
          <w14:ligatures w14:val="none"/>
        </w:rPr>
        <w:t>: 0.3–4 kpc windows in H I intensity, star-forming structures, H II region distributions; many with D≈2 “sheet-like” behaviour.</w:t>
      </w:r>
    </w:p>
    <w:p w14:paraId="2DC7195F" w14:textId="77777777" w:rsidR="007469C9" w:rsidRPr="007469C9" w:rsidRDefault="007469C9" w:rsidP="007469C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+3 band (cosmic shells)</w:t>
      </w:r>
      <w:r w:rsidRPr="007469C9">
        <w:rPr>
          <w:rFonts w:ascii="Times New Roman" w:eastAsia="Times New Roman" w:hAnsi="Times New Roman" w:cs="Times New Roman"/>
          <w:kern w:val="0"/>
          <w14:ligatures w14:val="none"/>
        </w:rPr>
        <w:t>: Gpc-scale fractal windows on the sky (CMB, radio/quasar maps) with effective D≈2.</w:t>
      </w:r>
    </w:p>
    <w:p w14:paraId="4A251313"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Between these, the metric “changes gear”:</w:t>
      </w:r>
    </w:p>
    <w:p w14:paraId="0B599746" w14:textId="77777777" w:rsidR="007469C9" w:rsidRPr="007469C9" w:rsidRDefault="007469C9" w:rsidP="007469C9">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At </w:t>
      </w:r>
      <w:r w:rsidRPr="007469C9">
        <w:rPr>
          <w:rFonts w:ascii="Times New Roman" w:eastAsia="Times New Roman" w:hAnsi="Times New Roman" w:cs="Times New Roman"/>
          <w:b/>
          <w:bCs/>
          <w:kern w:val="0"/>
          <w14:ligatures w14:val="none"/>
        </w:rPr>
        <w:t>+1↔+2</w:t>
      </w:r>
      <w:r w:rsidRPr="007469C9">
        <w:rPr>
          <w:rFonts w:ascii="Times New Roman" w:eastAsia="Times New Roman" w:hAnsi="Times New Roman" w:cs="Times New Roman"/>
          <w:kern w:val="0"/>
          <w14:ligatures w14:val="none"/>
        </w:rPr>
        <w:t>: you move from Earth-surface-dominated geometry to galactic-disk geometry.</w:t>
      </w:r>
    </w:p>
    <w:p w14:paraId="070D03F8" w14:textId="77777777" w:rsidR="007469C9" w:rsidRPr="007469C9" w:rsidRDefault="007469C9" w:rsidP="007469C9">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At </w:t>
      </w:r>
      <w:r w:rsidRPr="007469C9">
        <w:rPr>
          <w:rFonts w:ascii="Times New Roman" w:eastAsia="Times New Roman" w:hAnsi="Times New Roman" w:cs="Times New Roman"/>
          <w:b/>
          <w:bCs/>
          <w:kern w:val="0"/>
          <w14:ligatures w14:val="none"/>
        </w:rPr>
        <w:t>+2↔+3</w:t>
      </w:r>
      <w:r w:rsidRPr="007469C9">
        <w:rPr>
          <w:rFonts w:ascii="Times New Roman" w:eastAsia="Times New Roman" w:hAnsi="Times New Roman" w:cs="Times New Roman"/>
          <w:kern w:val="0"/>
          <w14:ligatures w14:val="none"/>
        </w:rPr>
        <w:t>: you move from galactic disks to cosmic horizon behaviour.</w:t>
      </w:r>
    </w:p>
    <w:p w14:paraId="195DE2AA"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Those changes show up as:</w:t>
      </w:r>
    </w:p>
    <w:p w14:paraId="41CD559F" w14:textId="77777777" w:rsidR="007469C9" w:rsidRPr="007469C9" w:rsidRDefault="007469C9" w:rsidP="007469C9">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shifts in boundary vs bulk dominance,</w:t>
      </w:r>
    </w:p>
    <w:p w14:paraId="7D5A81A2" w14:textId="77777777" w:rsidR="007469C9" w:rsidRPr="007469C9" w:rsidRDefault="007469C9" w:rsidP="007469C9">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changes in D(L) plateaus and breakpoints,</w:t>
      </w:r>
    </w:p>
    <w:p w14:paraId="142C31FE" w14:textId="77777777" w:rsidR="007469C9" w:rsidRPr="007469C9" w:rsidRDefault="007469C9" w:rsidP="007469C9">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changes in the signs and strengths of activation terms (e.g. MW-scale activation in DR5).</w:t>
      </w:r>
    </w:p>
    <w:p w14:paraId="7E86A6C6"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In other words: the ladder’s </w:t>
      </w:r>
      <w:r w:rsidRPr="007469C9">
        <w:rPr>
          <w:rFonts w:ascii="Times New Roman" w:eastAsia="Times New Roman" w:hAnsi="Times New Roman" w:cs="Times New Roman"/>
          <w:b/>
          <w:bCs/>
          <w:kern w:val="0"/>
          <w14:ligatures w14:val="none"/>
        </w:rPr>
        <w:t>+1, +2, +3 bands</w:t>
      </w:r>
      <w:r w:rsidRPr="007469C9">
        <w:rPr>
          <w:rFonts w:ascii="Times New Roman" w:eastAsia="Times New Roman" w:hAnsi="Times New Roman" w:cs="Times New Roman"/>
          <w:kern w:val="0"/>
          <w14:ligatures w14:val="none"/>
        </w:rPr>
        <w:t xml:space="preserve"> are the spatial footprints of “nested CS time” as we read it from 0.</w:t>
      </w:r>
    </w:p>
    <w:p w14:paraId="0EB90167"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3D516F">
          <v:rect id="_x0000_i1049" style="width:0;height:1.5pt" o:hralign="center" o:hrstd="t" o:hr="t" fillcolor="#a0a0a0" stroked="f"/>
        </w:pict>
      </w:r>
    </w:p>
    <w:p w14:paraId="6A778F7A"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1.3.5 How −2, −1, 0 appear in space</w:t>
      </w:r>
    </w:p>
    <w:p w14:paraId="07C82AF8"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inner levels (−2, −1, 0) are </w:t>
      </w:r>
      <w:r w:rsidRPr="007469C9">
        <w:rPr>
          <w:rFonts w:ascii="Times New Roman" w:eastAsia="Times New Roman" w:hAnsi="Times New Roman" w:cs="Times New Roman"/>
          <w:b/>
          <w:bCs/>
          <w:kern w:val="0"/>
          <w14:ligatures w14:val="none"/>
        </w:rPr>
        <w:t>not</w:t>
      </w:r>
      <w:r w:rsidRPr="007469C9">
        <w:rPr>
          <w:rFonts w:ascii="Times New Roman" w:eastAsia="Times New Roman" w:hAnsi="Times New Roman" w:cs="Times New Roman"/>
          <w:kern w:val="0"/>
          <w14:ligatures w14:val="none"/>
        </w:rPr>
        <w:t xml:space="preserve"> “smaller bits of the same kind of space.” They are richer, more inward plexity being partially projected into the +1 picture.</w:t>
      </w:r>
    </w:p>
    <w:p w14:paraId="252511EF"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Spatially:</w:t>
      </w:r>
    </w:p>
    <w:p w14:paraId="1A2DCD40" w14:textId="77777777" w:rsidR="007469C9" w:rsidRPr="007469C9" w:rsidRDefault="007469C9" w:rsidP="007469C9">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−2 (nanoband)</w:t>
      </w:r>
      <w:r w:rsidRPr="007469C9">
        <w:rPr>
          <w:rFonts w:ascii="Times New Roman" w:eastAsia="Times New Roman" w:hAnsi="Times New Roman" w:cs="Times New Roman"/>
          <w:kern w:val="0"/>
          <w14:ligatures w14:val="none"/>
        </w:rPr>
        <w:t>:</w:t>
      </w:r>
    </w:p>
    <w:p w14:paraId="6A27D867" w14:textId="77777777" w:rsidR="007469C9" w:rsidRPr="007469C9" w:rsidRDefault="007469C9" w:rsidP="007469C9">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shows up as nanoscale roughness, nanodomains, and quantum-sensitive structure (DNA, chromatin, membranes, aerogels, soot clusters) within the +1 picture.</w:t>
      </w:r>
    </w:p>
    <w:p w14:paraId="15A5E48D" w14:textId="77777777" w:rsidR="007469C9" w:rsidRPr="007469C9" w:rsidRDefault="007469C9" w:rsidP="007469C9">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fractal windows in this band have GM pivots around 10 nm, 40–45 nm, 60–140 nm – the footprints of how −2 plexity “breaks up” when we project it as texture and nano-scale geometry.</w:t>
      </w:r>
    </w:p>
    <w:p w14:paraId="183DB5BD" w14:textId="77777777" w:rsidR="007469C9" w:rsidRPr="007469C9" w:rsidRDefault="007469C9" w:rsidP="007469C9">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 (micron band)</w:t>
      </w:r>
      <w:r w:rsidRPr="007469C9">
        <w:rPr>
          <w:rFonts w:ascii="Times New Roman" w:eastAsia="Times New Roman" w:hAnsi="Times New Roman" w:cs="Times New Roman"/>
          <w:kern w:val="0"/>
          <w14:ligatures w14:val="none"/>
        </w:rPr>
        <w:t>:</w:t>
      </w:r>
    </w:p>
    <w:p w14:paraId="1271D633" w14:textId="77777777" w:rsidR="007469C9" w:rsidRPr="007469C9" w:rsidRDefault="007469C9" w:rsidP="007469C9">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appears as cell and tissue micro-architecture – structures that are still “inward plexity” but now big enough to be parts in the 0 act.</w:t>
      </w:r>
    </w:p>
    <w:p w14:paraId="34332165" w14:textId="77777777" w:rsidR="007469C9" w:rsidRPr="007469C9" w:rsidRDefault="007469C9" w:rsidP="007469C9">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windows with GM in the 0.5–10 µm “cell-core” lane are over-represented; this is exactly where micro-structure becomes visually and functionally distinct in the +1 view.</w:t>
      </w:r>
    </w:p>
    <w:p w14:paraId="2894E261" w14:textId="77777777" w:rsidR="007469C9" w:rsidRPr="007469C9" w:rsidRDefault="007469C9" w:rsidP="007469C9">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0 (UGM)</w:t>
      </w:r>
      <w:r w:rsidRPr="007469C9">
        <w:rPr>
          <w:rFonts w:ascii="Times New Roman" w:eastAsia="Times New Roman" w:hAnsi="Times New Roman" w:cs="Times New Roman"/>
          <w:kern w:val="0"/>
          <w14:ligatures w14:val="none"/>
        </w:rPr>
        <w:t>:</w:t>
      </w:r>
    </w:p>
    <w:p w14:paraId="72BD7009" w14:textId="77777777" w:rsidR="007469C9" w:rsidRPr="007469C9" w:rsidRDefault="007469C9" w:rsidP="007469C9">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is where inner plexity first becomes resolvable as parts in the +1 scene without further magnification: surfaces, roughness, and structures with feature sizes ~0.1 mm.</w:t>
      </w:r>
    </w:p>
    <w:p w14:paraId="6880107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These inner levels, when projected into the +1 picture, are experienced as:</w:t>
      </w:r>
    </w:p>
    <w:p w14:paraId="14038C9B" w14:textId="77777777" w:rsidR="007469C9" w:rsidRPr="007469C9" w:rsidRDefault="007469C9" w:rsidP="007469C9">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material detail</w:t>
      </w:r>
      <w:r w:rsidRPr="007469C9">
        <w:rPr>
          <w:rFonts w:ascii="Times New Roman" w:eastAsia="Times New Roman" w:hAnsi="Times New Roman" w:cs="Times New Roman"/>
          <w:kern w:val="0"/>
          <w14:ligatures w14:val="none"/>
        </w:rPr>
        <w:t xml:space="preserve"> of bodies, tissues, tools, textures – the “grain” of the world,</w:t>
      </w:r>
    </w:p>
    <w:p w14:paraId="6735C9B5" w14:textId="77777777" w:rsidR="007469C9" w:rsidRPr="007469C9" w:rsidRDefault="007469C9" w:rsidP="007469C9">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quantum↔classical seams</w:t>
      </w:r>
      <w:r w:rsidRPr="007469C9">
        <w:rPr>
          <w:rFonts w:ascii="Times New Roman" w:eastAsia="Times New Roman" w:hAnsi="Times New Roman" w:cs="Times New Roman"/>
          <w:kern w:val="0"/>
          <w14:ligatures w14:val="none"/>
        </w:rPr>
        <w:t xml:space="preserve"> (−2),</w:t>
      </w:r>
    </w:p>
    <w:p w14:paraId="158815D3" w14:textId="77777777" w:rsidR="007469C9" w:rsidRPr="007469C9" w:rsidRDefault="007469C9" w:rsidP="007469C9">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biological and mechanical seams</w:t>
      </w:r>
      <w:r w:rsidRPr="007469C9">
        <w:rPr>
          <w:rFonts w:ascii="Times New Roman" w:eastAsia="Times New Roman" w:hAnsi="Times New Roman" w:cs="Times New Roman"/>
          <w:kern w:val="0"/>
          <w14:ligatures w14:val="none"/>
        </w:rPr>
        <w:t xml:space="preserve"> (−1, 0).</w:t>
      </w:r>
    </w:p>
    <w:p w14:paraId="20B9F6C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The fact that the same nanometre/micron/UGM bands keep showing up across wildly different data sets is the CL-level evidence that “space” really is +1’s structured time, and that our inner plexity levels are only partially resolved in it.</w:t>
      </w:r>
    </w:p>
    <w:p w14:paraId="193DE453"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69D4DC">
          <v:rect id="_x0000_i1050" style="width:0;height:1.5pt" o:hralign="center" o:hrstd="t" o:hr="t" fillcolor="#a0a0a0" stroked="f"/>
        </w:pict>
      </w:r>
    </w:p>
    <w:p w14:paraId="766D136C" w14:textId="77777777" w:rsidR="007469C9" w:rsidRPr="007469C9" w:rsidRDefault="007469C9" w:rsidP="007469C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469C9">
        <w:rPr>
          <w:rFonts w:ascii="Times New Roman" w:eastAsia="Times New Roman" w:hAnsi="Times New Roman" w:cs="Times New Roman"/>
          <w:b/>
          <w:bCs/>
          <w:kern w:val="0"/>
          <w14:ligatures w14:val="none"/>
        </w:rPr>
        <w:t>1.3.6 Why this matters for the ladder</w:t>
      </w:r>
    </w:p>
    <w:p w14:paraId="518F1D2E"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Summarising:</w:t>
      </w:r>
    </w:p>
    <w:p w14:paraId="7A5F4CCB" w14:textId="77777777" w:rsidR="007469C9" w:rsidRPr="007469C9" w:rsidRDefault="007469C9" w:rsidP="007469C9">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At the ontological level, </w:t>
      </w:r>
      <w:r w:rsidRPr="007469C9">
        <w:rPr>
          <w:rFonts w:ascii="Times New Roman" w:eastAsia="Times New Roman" w:hAnsi="Times New Roman" w:cs="Times New Roman"/>
          <w:b/>
          <w:bCs/>
          <w:kern w:val="0"/>
          <w14:ligatures w14:val="none"/>
        </w:rPr>
        <w:t>space is how the outward side of the present-act looks when read from 0 through +1</w:t>
      </w:r>
      <w:r w:rsidRPr="007469C9">
        <w:rPr>
          <w:rFonts w:ascii="Times New Roman" w:eastAsia="Times New Roman" w:hAnsi="Times New Roman" w:cs="Times New Roman"/>
          <w:kern w:val="0"/>
          <w14:ligatures w14:val="none"/>
        </w:rPr>
        <w:t>.</w:t>
      </w:r>
    </w:p>
    <w:p w14:paraId="3511F4D8" w14:textId="77777777" w:rsidR="007469C9" w:rsidRPr="007469C9" w:rsidRDefault="007469C9" w:rsidP="007469C9">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At the CL level, this translates into:</w:t>
      </w:r>
    </w:p>
    <w:p w14:paraId="0CEAC7EE" w14:textId="77777777" w:rsidR="007469C9" w:rsidRPr="007469C9" w:rsidRDefault="007469C9" w:rsidP="007469C9">
      <w:pPr>
        <w:numPr>
          <w:ilvl w:val="1"/>
          <w:numId w:val="11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container bands</w:t>
      </w:r>
      <w:r w:rsidRPr="007469C9">
        <w:rPr>
          <w:rFonts w:ascii="Times New Roman" w:eastAsia="Times New Roman" w:hAnsi="Times New Roman" w:cs="Times New Roman"/>
          <w:kern w:val="0"/>
          <w14:ligatures w14:val="none"/>
        </w:rPr>
        <w:t xml:space="preserve"> (+1,+2,+3) where CS shells dominate,</w:t>
      </w:r>
    </w:p>
    <w:p w14:paraId="2604B78D" w14:textId="77777777" w:rsidR="007469C9" w:rsidRPr="007469C9" w:rsidRDefault="007469C9" w:rsidP="007469C9">
      <w:pPr>
        <w:numPr>
          <w:ilvl w:val="1"/>
          <w:numId w:val="11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inner bands</w:t>
      </w:r>
      <w:r w:rsidRPr="007469C9">
        <w:rPr>
          <w:rFonts w:ascii="Times New Roman" w:eastAsia="Times New Roman" w:hAnsi="Times New Roman" w:cs="Times New Roman"/>
          <w:kern w:val="0"/>
          <w14:ligatures w14:val="none"/>
        </w:rPr>
        <w:t xml:space="preserve"> (−2,−1,0) where inward plexity shows as textured detail,</w:t>
      </w:r>
    </w:p>
    <w:p w14:paraId="1E0257A5" w14:textId="77777777" w:rsidR="007469C9" w:rsidRPr="007469C9" w:rsidRDefault="007469C9" w:rsidP="007469C9">
      <w:pPr>
        <w:numPr>
          <w:ilvl w:val="1"/>
          <w:numId w:val="110"/>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seams where the dominant role flips (finite windows, GM seams, D(L) breaks, activation behaviour).</w:t>
      </w:r>
    </w:p>
    <w:p w14:paraId="5AE909F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This view gives you a coherent reason why:</w:t>
      </w:r>
    </w:p>
    <w:p w14:paraId="39311FD4" w14:textId="77777777" w:rsidR="007469C9" w:rsidRPr="007469C9" w:rsidRDefault="007469C9" w:rsidP="007469C9">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+1 band</w:t>
      </w:r>
      <w:r w:rsidRPr="007469C9">
        <w:rPr>
          <w:rFonts w:ascii="Times New Roman" w:eastAsia="Times New Roman" w:hAnsi="Times New Roman" w:cs="Times New Roman"/>
          <w:kern w:val="0"/>
          <w14:ligatures w14:val="none"/>
        </w:rPr>
        <w:t xml:space="preserve"> is a real 1–100 km cluster (not arbitrary “human scale”),</w:t>
      </w:r>
    </w:p>
    <w:p w14:paraId="2C9ED797" w14:textId="77777777" w:rsidR="007469C9" w:rsidRPr="007469C9" w:rsidRDefault="007469C9" w:rsidP="007469C9">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+2 and +3 bands</w:t>
      </w:r>
      <w:r w:rsidRPr="007469C9">
        <w:rPr>
          <w:rFonts w:ascii="Times New Roman" w:eastAsia="Times New Roman" w:hAnsi="Times New Roman" w:cs="Times New Roman"/>
          <w:kern w:val="0"/>
          <w14:ligatures w14:val="none"/>
        </w:rPr>
        <w:t xml:space="preserve"> show up as D≈2 boundary shells (not just “what astrophysicists happen to study”),</w:t>
      </w:r>
    </w:p>
    <w:p w14:paraId="64C191F2" w14:textId="77777777" w:rsidR="007469C9" w:rsidRPr="007469C9" w:rsidRDefault="007469C9" w:rsidP="007469C9">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the </w:t>
      </w:r>
      <w:r w:rsidRPr="007469C9">
        <w:rPr>
          <w:rFonts w:ascii="Times New Roman" w:eastAsia="Times New Roman" w:hAnsi="Times New Roman" w:cs="Times New Roman"/>
          <w:b/>
          <w:bCs/>
          <w:kern w:val="0"/>
          <w14:ligatures w14:val="none"/>
        </w:rPr>
        <w:t>nano/micron/UGM bands</w:t>
      </w:r>
      <w:r w:rsidRPr="007469C9">
        <w:rPr>
          <w:rFonts w:ascii="Times New Roman" w:eastAsia="Times New Roman" w:hAnsi="Times New Roman" w:cs="Times New Roman"/>
          <w:kern w:val="0"/>
          <w14:ligatures w14:val="none"/>
        </w:rPr>
        <w:t xml:space="preserve"> inside are not just arbitrary “biological scales” but the footprints of how −2/−1/0 plexity gets represented on +1.</w:t>
      </w:r>
    </w:p>
    <w:p w14:paraId="7108E5CD"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In the rest of the volume we’ll keep this mapping in mind:</w:t>
      </w:r>
    </w:p>
    <w:p w14:paraId="7D64D118" w14:textId="77777777" w:rsidR="007469C9" w:rsidRPr="007469C9" w:rsidRDefault="007469C9" w:rsidP="007469C9">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−2, −1, 0</w:t>
      </w:r>
      <w:r w:rsidRPr="007469C9">
        <w:rPr>
          <w:rFonts w:ascii="Times New Roman" w:eastAsia="Times New Roman" w:hAnsi="Times New Roman" w:cs="Times New Roman"/>
          <w:kern w:val="0"/>
          <w14:ligatures w14:val="none"/>
        </w:rPr>
        <w:t>: internal time/plexity – partially visible as length bands (nm, µm, ~0.1 mm) in the +1 picture.</w:t>
      </w:r>
    </w:p>
    <w:p w14:paraId="1FB68E04" w14:textId="77777777" w:rsidR="007469C9" w:rsidRPr="007469C9" w:rsidRDefault="007469C9" w:rsidP="007469C9">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b/>
          <w:bCs/>
          <w:kern w:val="0"/>
          <w14:ligatures w14:val="none"/>
        </w:rPr>
        <w:t>+1, +2, +3</w:t>
      </w:r>
      <w:r w:rsidRPr="007469C9">
        <w:rPr>
          <w:rFonts w:ascii="Times New Roman" w:eastAsia="Times New Roman" w:hAnsi="Times New Roman" w:cs="Times New Roman"/>
          <w:kern w:val="0"/>
          <w14:ligatures w14:val="none"/>
        </w:rPr>
        <w:t>: nested CS time – visible as spatial container bands (km, kpc, Gpc).</w:t>
      </w:r>
    </w:p>
    <w:p w14:paraId="3972F284"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And we’ll show, section by section, how the empirical CL results (GM clusters, D(L) plateaus, activation tests) fit this interpretation, turning “space as +1’s time” from a philosophical slogan into a ladder with real, testable structure.</w:t>
      </w:r>
    </w:p>
    <w:p w14:paraId="09CE7B3D" w14:textId="77777777" w:rsidR="007469C9" w:rsidRPr="007469C9" w:rsidRDefault="00C96FC8" w:rsidP="007469C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17C4F9">
          <v:rect id="_x0000_i1051" style="width:0;height:1.5pt" o:hralign="center" o:hrstd="t" o:hr="t" fillcolor="#a0a0a0" stroked="f"/>
        </w:pict>
      </w:r>
    </w:p>
    <w:p w14:paraId="515A7900" w14:textId="77777777" w:rsidR="007469C9" w:rsidRPr="007469C9" w:rsidRDefault="007469C9" w:rsidP="007469C9">
      <w:pPr>
        <w:spacing w:before="100" w:beforeAutospacing="1" w:after="100" w:afterAutospacing="1" w:line="240" w:lineRule="auto"/>
        <w:rPr>
          <w:rFonts w:ascii="Times New Roman" w:eastAsia="Times New Roman" w:hAnsi="Times New Roman" w:cs="Times New Roman"/>
          <w:kern w:val="0"/>
          <w14:ligatures w14:val="none"/>
        </w:rPr>
      </w:pPr>
      <w:r w:rsidRPr="007469C9">
        <w:rPr>
          <w:rFonts w:ascii="Times New Roman" w:eastAsia="Times New Roman" w:hAnsi="Times New Roman" w:cs="Times New Roman"/>
          <w:kern w:val="0"/>
          <w14:ligatures w14:val="none"/>
        </w:rPr>
        <w:t xml:space="preserve">Next up in the outline is </w:t>
      </w:r>
      <w:r w:rsidRPr="007469C9">
        <w:rPr>
          <w:rFonts w:ascii="Times New Roman" w:eastAsia="Times New Roman" w:hAnsi="Times New Roman" w:cs="Times New Roman"/>
          <w:b/>
          <w:bCs/>
          <w:kern w:val="0"/>
          <w14:ligatures w14:val="none"/>
        </w:rPr>
        <w:t>1.4 What a context seam is</w:t>
      </w:r>
      <w:r w:rsidRPr="007469C9">
        <w:rPr>
          <w:rFonts w:ascii="Times New Roman" w:eastAsia="Times New Roman" w:hAnsi="Times New Roman" w:cs="Times New Roman"/>
          <w:kern w:val="0"/>
          <w14:ligatures w14:val="none"/>
        </w:rPr>
        <w:t>, where we zoom in on those transitions between levels and define, in concrete terms, what it means for a scale band to be a seam (static geometry, roles, and activation).</w:t>
      </w:r>
    </w:p>
    <w:p w14:paraId="5D4B8CF9" w14:textId="77777777" w:rsidR="00E162D4" w:rsidRPr="00E162D4" w:rsidRDefault="00E162D4" w:rsidP="00E162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6884"/>
      <w:r w:rsidRPr="00E162D4">
        <w:rPr>
          <w:rFonts w:ascii="Times New Roman" w:eastAsia="Times New Roman" w:hAnsi="Times New Roman" w:cs="Times New Roman"/>
          <w:b/>
          <w:bCs/>
          <w:kern w:val="0"/>
          <w:sz w:val="27"/>
          <w:szCs w:val="27"/>
          <w14:ligatures w14:val="none"/>
        </w:rPr>
        <w:t xml:space="preserve">1.4 What a context </w:t>
      </w:r>
      <w:r w:rsidRPr="00E162D4">
        <w:rPr>
          <w:rFonts w:ascii="Times New Roman" w:eastAsia="Times New Roman" w:hAnsi="Times New Roman" w:cs="Times New Roman"/>
          <w:b/>
          <w:bCs/>
          <w:i/>
          <w:iCs/>
          <w:kern w:val="0"/>
          <w:sz w:val="27"/>
          <w:szCs w:val="27"/>
          <w14:ligatures w14:val="none"/>
        </w:rPr>
        <w:t>seam</w:t>
      </w:r>
      <w:r w:rsidRPr="00E162D4">
        <w:rPr>
          <w:rFonts w:ascii="Times New Roman" w:eastAsia="Times New Roman" w:hAnsi="Times New Roman" w:cs="Times New Roman"/>
          <w:b/>
          <w:bCs/>
          <w:kern w:val="0"/>
          <w:sz w:val="27"/>
          <w:szCs w:val="27"/>
          <w14:ligatures w14:val="none"/>
        </w:rPr>
        <w:t xml:space="preserve"> is</w:t>
      </w:r>
      <w:bookmarkEnd w:id="9"/>
    </w:p>
    <w:p w14:paraId="366C1249"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So far we’ve talked about levels (−2, −1, 0, +1, +2, +3) and what they mean. The next crucial notion is the </w:t>
      </w:r>
      <w:r w:rsidRPr="00E162D4">
        <w:rPr>
          <w:rFonts w:ascii="Times New Roman" w:eastAsia="Times New Roman" w:hAnsi="Times New Roman" w:cs="Times New Roman"/>
          <w:b/>
          <w:bCs/>
          <w:kern w:val="0"/>
          <w14:ligatures w14:val="none"/>
        </w:rPr>
        <w:t>seam</w:t>
      </w:r>
      <w:r w:rsidRPr="00E162D4">
        <w:rPr>
          <w:rFonts w:ascii="Times New Roman" w:eastAsia="Times New Roman" w:hAnsi="Times New Roman" w:cs="Times New Roman"/>
          <w:kern w:val="0"/>
          <w14:ligatures w14:val="none"/>
        </w:rPr>
        <w:t>: the transition band between two levels where the role flips, the geometry changes gear, and dynamics like activation turn on.</w:t>
      </w:r>
    </w:p>
    <w:p w14:paraId="6B064E96"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This subsection defines what a seam is in this framework and how we recognize one in data.</w:t>
      </w:r>
    </w:p>
    <w:p w14:paraId="6C01C90D" w14:textId="77777777" w:rsidR="00E162D4" w:rsidRPr="00E162D4" w:rsidRDefault="00C96FC8" w:rsidP="00E162D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49E5F6">
          <v:rect id="_x0000_i1052" style="width:0;height:1.5pt" o:hralign="center" o:hrstd="t" o:hr="t" fillcolor="#a0a0a0" stroked="f"/>
        </w:pict>
      </w:r>
    </w:p>
    <w:p w14:paraId="1B8ADB9B" w14:textId="77777777" w:rsidR="00E162D4" w:rsidRPr="00E162D4" w:rsidRDefault="00E162D4" w:rsidP="00E162D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62D4">
        <w:rPr>
          <w:rFonts w:ascii="Times New Roman" w:eastAsia="Times New Roman" w:hAnsi="Times New Roman" w:cs="Times New Roman"/>
          <w:b/>
          <w:bCs/>
          <w:kern w:val="0"/>
          <w14:ligatures w14:val="none"/>
        </w:rPr>
        <w:t>1.4.1 Intuitive picture: where roles flip</w:t>
      </w:r>
    </w:p>
    <w:p w14:paraId="391781BB"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From the 0↔+1 vantage:</w:t>
      </w:r>
    </w:p>
    <w:p w14:paraId="55D8B428" w14:textId="77777777" w:rsidR="00E162D4" w:rsidRPr="00E162D4" w:rsidRDefault="00E162D4" w:rsidP="00E162D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Inner levels (−2, −1)</w:t>
      </w:r>
      <w:r w:rsidRPr="00E162D4">
        <w:rPr>
          <w:rFonts w:ascii="Times New Roman" w:eastAsia="Times New Roman" w:hAnsi="Times New Roman" w:cs="Times New Roman"/>
          <w:kern w:val="0"/>
          <w14:ligatures w14:val="none"/>
        </w:rPr>
        <w:t xml:space="preserve"> are mostly </w:t>
      </w:r>
      <w:r w:rsidRPr="00E162D4">
        <w:rPr>
          <w:rFonts w:ascii="Times New Roman" w:eastAsia="Times New Roman" w:hAnsi="Times New Roman" w:cs="Times New Roman"/>
          <w:b/>
          <w:bCs/>
          <w:kern w:val="0"/>
          <w14:ligatures w14:val="none"/>
        </w:rPr>
        <w:t>plexity</w:t>
      </w:r>
      <w:r w:rsidRPr="00E162D4">
        <w:rPr>
          <w:rFonts w:ascii="Times New Roman" w:eastAsia="Times New Roman" w:hAnsi="Times New Roman" w:cs="Times New Roman"/>
          <w:kern w:val="0"/>
          <w14:ligatures w14:val="none"/>
        </w:rPr>
        <w:t>:</w:t>
      </w:r>
    </w:p>
    <w:p w14:paraId="75843879" w14:textId="77777777" w:rsidR="00E162D4" w:rsidRPr="00E162D4" w:rsidRDefault="00E162D4" w:rsidP="00E162D4">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DNA, molecules, cells, micro-architecture – deeply nested self-relation.</w:t>
      </w:r>
    </w:p>
    <w:p w14:paraId="6C7760E8" w14:textId="77777777" w:rsidR="00E162D4" w:rsidRPr="00E162D4" w:rsidRDefault="00E162D4" w:rsidP="00E162D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Outer levels (+1, +2, +3)</w:t>
      </w:r>
      <w:r w:rsidRPr="00E162D4">
        <w:rPr>
          <w:rFonts w:ascii="Times New Roman" w:eastAsia="Times New Roman" w:hAnsi="Times New Roman" w:cs="Times New Roman"/>
          <w:kern w:val="0"/>
          <w14:ligatures w14:val="none"/>
        </w:rPr>
        <w:t xml:space="preserve"> are mostly </w:t>
      </w:r>
      <w:r w:rsidRPr="00E162D4">
        <w:rPr>
          <w:rFonts w:ascii="Times New Roman" w:eastAsia="Times New Roman" w:hAnsi="Times New Roman" w:cs="Times New Roman"/>
          <w:b/>
          <w:bCs/>
          <w:kern w:val="0"/>
          <w14:ligatures w14:val="none"/>
        </w:rPr>
        <w:t>containers</w:t>
      </w:r>
      <w:r w:rsidRPr="00E162D4">
        <w:rPr>
          <w:rFonts w:ascii="Times New Roman" w:eastAsia="Times New Roman" w:hAnsi="Times New Roman" w:cs="Times New Roman"/>
          <w:kern w:val="0"/>
          <w14:ligatures w14:val="none"/>
        </w:rPr>
        <w:t>:</w:t>
      </w:r>
    </w:p>
    <w:p w14:paraId="3ACD944D" w14:textId="77777777" w:rsidR="00E162D4" w:rsidRPr="00E162D4" w:rsidRDefault="00E162D4" w:rsidP="00E162D4">
      <w:pPr>
        <w:numPr>
          <w:ilvl w:val="1"/>
          <w:numId w:val="113"/>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Earth-surface, galactic disks, cosmic shells – boundary-like shells that organize inner stuff.</w:t>
      </w:r>
    </w:p>
    <w:p w14:paraId="7BBF16BA"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A </w:t>
      </w:r>
      <w:r w:rsidRPr="00E162D4">
        <w:rPr>
          <w:rFonts w:ascii="Times New Roman" w:eastAsia="Times New Roman" w:hAnsi="Times New Roman" w:cs="Times New Roman"/>
          <w:b/>
          <w:bCs/>
          <w:kern w:val="0"/>
          <w14:ligatures w14:val="none"/>
        </w:rPr>
        <w:t>seam</w:t>
      </w:r>
      <w:r w:rsidRPr="00E162D4">
        <w:rPr>
          <w:rFonts w:ascii="Times New Roman" w:eastAsia="Times New Roman" w:hAnsi="Times New Roman" w:cs="Times New Roman"/>
          <w:kern w:val="0"/>
          <w14:ligatures w14:val="none"/>
        </w:rPr>
        <w:t xml:space="preserve"> is the scale band where the dominant </w:t>
      </w:r>
      <w:r w:rsidRPr="00E162D4">
        <w:rPr>
          <w:rFonts w:ascii="Times New Roman" w:eastAsia="Times New Roman" w:hAnsi="Times New Roman" w:cs="Times New Roman"/>
          <w:b/>
          <w:bCs/>
          <w:kern w:val="0"/>
          <w14:ligatures w14:val="none"/>
        </w:rPr>
        <w:t>role</w:t>
      </w:r>
      <w:r w:rsidRPr="00E162D4">
        <w:rPr>
          <w:rFonts w:ascii="Times New Roman" w:eastAsia="Times New Roman" w:hAnsi="Times New Roman" w:cs="Times New Roman"/>
          <w:kern w:val="0"/>
          <w14:ligatures w14:val="none"/>
        </w:rPr>
        <w:t xml:space="preserve"> changes:</w:t>
      </w:r>
    </w:p>
    <w:p w14:paraId="6CD7C5B8" w14:textId="77777777" w:rsidR="00E162D4" w:rsidRPr="00E162D4" w:rsidRDefault="00E162D4" w:rsidP="00E162D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from “more inner” to “more outer”, or vice versa,</w:t>
      </w:r>
    </w:p>
    <w:p w14:paraId="2CC91044" w14:textId="77777777" w:rsidR="00E162D4" w:rsidRPr="00E162D4" w:rsidRDefault="00E162D4" w:rsidP="00E162D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from bulk-like plexity to boundary-like container,</w:t>
      </w:r>
    </w:p>
    <w:p w14:paraId="3881D440" w14:textId="77777777" w:rsidR="00E162D4" w:rsidRPr="00E162D4" w:rsidRDefault="00E162D4" w:rsidP="00E162D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from “this is part of my inner act” to “this is environment I act within”.</w:t>
      </w:r>
    </w:p>
    <w:p w14:paraId="67B86307"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On our ladder, the main seams are:</w:t>
      </w:r>
    </w:p>
    <w:p w14:paraId="27BC0432" w14:textId="77777777" w:rsidR="00E162D4" w:rsidRPr="00E162D4" w:rsidRDefault="00E162D4" w:rsidP="00E162D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−2↔−1 seam</w:t>
      </w:r>
      <w:r w:rsidRPr="00E162D4">
        <w:rPr>
          <w:rFonts w:ascii="Times New Roman" w:eastAsia="Times New Roman" w:hAnsi="Times New Roman" w:cs="Times New Roman"/>
          <w:kern w:val="0"/>
          <w14:ligatures w14:val="none"/>
        </w:rPr>
        <w:t>: nanoband (~1–200 nm).</w:t>
      </w:r>
    </w:p>
    <w:p w14:paraId="72F9C748" w14:textId="77777777" w:rsidR="00E162D4" w:rsidRPr="00E162D4" w:rsidRDefault="00E162D4" w:rsidP="00E162D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−1↔0 seam</w:t>
      </w:r>
      <w:r w:rsidRPr="00E162D4">
        <w:rPr>
          <w:rFonts w:ascii="Times New Roman" w:eastAsia="Times New Roman" w:hAnsi="Times New Roman" w:cs="Times New Roman"/>
          <w:kern w:val="0"/>
          <w14:ligatures w14:val="none"/>
        </w:rPr>
        <w:t>: micron band (~0.2–50 µm).</w:t>
      </w:r>
    </w:p>
    <w:p w14:paraId="735EFC2E" w14:textId="77777777" w:rsidR="00E162D4" w:rsidRPr="00E162D4" w:rsidRDefault="00E162D4" w:rsidP="00E162D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0↔+1 seam (hinge)</w:t>
      </w:r>
      <w:r w:rsidRPr="00E162D4">
        <w:rPr>
          <w:rFonts w:ascii="Times New Roman" w:eastAsia="Times New Roman" w:hAnsi="Times New Roman" w:cs="Times New Roman"/>
          <w:kern w:val="0"/>
          <w14:ligatures w14:val="none"/>
        </w:rPr>
        <w:t>: UGM (~0.1–0.12 mm) and Earth-surface band (1–100 km).</w:t>
      </w:r>
    </w:p>
    <w:p w14:paraId="1DFD67A0" w14:textId="77777777" w:rsidR="00E162D4" w:rsidRPr="00E162D4" w:rsidRDefault="00E162D4" w:rsidP="00E162D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+1↔+2 seam</w:t>
      </w:r>
      <w:r w:rsidRPr="00E162D4">
        <w:rPr>
          <w:rFonts w:ascii="Times New Roman" w:eastAsia="Times New Roman" w:hAnsi="Times New Roman" w:cs="Times New Roman"/>
          <w:kern w:val="0"/>
          <w14:ligatures w14:val="none"/>
        </w:rPr>
        <w:t>: Earth band ↔ kpc disk (~0.3–4 kpc).</w:t>
      </w:r>
    </w:p>
    <w:p w14:paraId="1D7D22CB" w14:textId="77777777" w:rsidR="00E162D4" w:rsidRPr="00E162D4" w:rsidRDefault="00E162D4" w:rsidP="00E162D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+2↔+3 seam</w:t>
      </w:r>
      <w:r w:rsidRPr="00E162D4">
        <w:rPr>
          <w:rFonts w:ascii="Times New Roman" w:eastAsia="Times New Roman" w:hAnsi="Times New Roman" w:cs="Times New Roman"/>
          <w:kern w:val="0"/>
          <w14:ligatures w14:val="none"/>
        </w:rPr>
        <w:t>: galactic disk ↔ cosmic shell (Gpc band).</w:t>
      </w:r>
    </w:p>
    <w:p w14:paraId="64AC8C07"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The rest of this volume will keep showing: each of these bands has its own </w:t>
      </w:r>
      <w:r w:rsidRPr="00E162D4">
        <w:rPr>
          <w:rFonts w:ascii="Times New Roman" w:eastAsia="Times New Roman" w:hAnsi="Times New Roman" w:cs="Times New Roman"/>
          <w:b/>
          <w:bCs/>
          <w:kern w:val="0"/>
          <w14:ligatures w14:val="none"/>
        </w:rPr>
        <w:t>static signatures</w:t>
      </w:r>
      <w:r w:rsidRPr="00E162D4">
        <w:rPr>
          <w:rFonts w:ascii="Times New Roman" w:eastAsia="Times New Roman" w:hAnsi="Times New Roman" w:cs="Times New Roman"/>
          <w:kern w:val="0"/>
          <w14:ligatures w14:val="none"/>
        </w:rPr>
        <w:t xml:space="preserve"> and </w:t>
      </w:r>
      <w:r w:rsidRPr="00E162D4">
        <w:rPr>
          <w:rFonts w:ascii="Times New Roman" w:eastAsia="Times New Roman" w:hAnsi="Times New Roman" w:cs="Times New Roman"/>
          <w:b/>
          <w:bCs/>
          <w:kern w:val="0"/>
          <w14:ligatures w14:val="none"/>
        </w:rPr>
        <w:t>dynamic signatures</w:t>
      </w:r>
      <w:r w:rsidRPr="00E162D4">
        <w:rPr>
          <w:rFonts w:ascii="Times New Roman" w:eastAsia="Times New Roman" w:hAnsi="Times New Roman" w:cs="Times New Roman"/>
          <w:kern w:val="0"/>
          <w14:ligatures w14:val="none"/>
        </w:rPr>
        <w:t xml:space="preserve"> that mark it as a real seam, not just a hand-drawn line.</w:t>
      </w:r>
    </w:p>
    <w:p w14:paraId="4A84D0EB" w14:textId="77777777" w:rsidR="00E162D4" w:rsidRPr="00E162D4" w:rsidRDefault="00C96FC8" w:rsidP="00E162D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07CD9C">
          <v:rect id="_x0000_i1053" style="width:0;height:1.5pt" o:hralign="center" o:hrstd="t" o:hr="t" fillcolor="#a0a0a0" stroked="f"/>
        </w:pict>
      </w:r>
    </w:p>
    <w:p w14:paraId="644FA22F" w14:textId="77777777" w:rsidR="00E162D4" w:rsidRPr="00E162D4" w:rsidRDefault="00E162D4" w:rsidP="00E162D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62D4">
        <w:rPr>
          <w:rFonts w:ascii="Times New Roman" w:eastAsia="Times New Roman" w:hAnsi="Times New Roman" w:cs="Times New Roman"/>
          <w:b/>
          <w:bCs/>
          <w:kern w:val="0"/>
          <w14:ligatures w14:val="none"/>
        </w:rPr>
        <w:t>1.4.2 Static seam signatures: finite windows and GM pivots</w:t>
      </w:r>
    </w:p>
    <w:p w14:paraId="5E0DC49B"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 seam leaves static fingerprints in the data. Three of the most important:</w:t>
      </w:r>
    </w:p>
    <w:p w14:paraId="513C5EDA" w14:textId="77777777" w:rsidR="00E162D4" w:rsidRPr="00E162D4" w:rsidRDefault="00E162D4" w:rsidP="00E162D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Finite fractal windows</w:t>
      </w:r>
    </w:p>
    <w:p w14:paraId="140FA44B" w14:textId="77777777" w:rsidR="00E162D4" w:rsidRPr="00E162D4" w:rsidRDefault="00E162D4" w:rsidP="00E162D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Instead of one unbroken power law from nano to cosmic, you see </w:t>
      </w:r>
      <w:r w:rsidRPr="00E162D4">
        <w:rPr>
          <w:rFonts w:ascii="Times New Roman" w:eastAsia="Times New Roman" w:hAnsi="Times New Roman" w:cs="Times New Roman"/>
          <w:b/>
          <w:bCs/>
          <w:kern w:val="0"/>
          <w14:ligatures w14:val="none"/>
        </w:rPr>
        <w:t>finite scaling windows</w:t>
      </w:r>
      <w:r w:rsidRPr="00E162D4">
        <w:rPr>
          <w:rFonts w:ascii="Times New Roman" w:eastAsia="Times New Roman" w:hAnsi="Times New Roman" w:cs="Times New Roman"/>
          <w:kern w:val="0"/>
          <w14:ligatures w14:val="none"/>
        </w:rPr>
        <w:t>:</w:t>
      </w:r>
    </w:p>
    <w:p w14:paraId="371E9595"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aerogels: 1–24 nm and 24–120 nm windows, with breaks near ~20–30 nm and 100 nm (−2 seam internal structure).</w:t>
      </w:r>
    </w:p>
    <w:p w14:paraId="2B5D41C8"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chromatin: plateaus from ~15–400 nm and 0.4–10 µm, with breaks near ~400–500 nm and ~2 µm (−2↔−1 seams).</w:t>
      </w:r>
    </w:p>
    <w:p w14:paraId="33B16887"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Earth-surface data: 20–150 km ranges where topography/coasts/rain fields show clean scale behaviour; outside that, regimes change (0↔+1 and +1↔+2 seams).</w:t>
      </w:r>
    </w:p>
    <w:p w14:paraId="3803D8D6" w14:textId="77777777" w:rsidR="00E162D4" w:rsidRPr="00E162D4" w:rsidRDefault="00E162D4" w:rsidP="00E162D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Each seam shows up as a place where D(L) changes: plateaus on one side, then a break, then a new plateau.</w:t>
      </w:r>
    </w:p>
    <w:p w14:paraId="06A262C3" w14:textId="77777777" w:rsidR="00E162D4" w:rsidRPr="00E162D4" w:rsidRDefault="00E162D4" w:rsidP="00E162D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GM pivot clustering</w:t>
      </w:r>
    </w:p>
    <w:p w14:paraId="1EB37E3A" w14:textId="77777777" w:rsidR="00E162D4" w:rsidRPr="00E162D4" w:rsidRDefault="00E162D4" w:rsidP="00E162D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When you take the geometric mean of inferred lower and upper cutoffs for fractal windows, the GM </w:t>
      </w:r>
      <w:r w:rsidRPr="00E162D4">
        <w:rPr>
          <w:rFonts w:ascii="Times New Roman" w:eastAsia="Times New Roman" w:hAnsi="Times New Roman" w:cs="Times New Roman"/>
          <w:b/>
          <w:bCs/>
          <w:kern w:val="0"/>
          <w14:ligatures w14:val="none"/>
        </w:rPr>
        <w:t>clusters</w:t>
      </w:r>
      <w:r w:rsidRPr="00E162D4">
        <w:rPr>
          <w:rFonts w:ascii="Times New Roman" w:eastAsia="Times New Roman" w:hAnsi="Times New Roman" w:cs="Times New Roman"/>
          <w:kern w:val="0"/>
          <w14:ligatures w14:val="none"/>
        </w:rPr>
        <w:t xml:space="preserve"> in seam bands:</w:t>
      </w:r>
    </w:p>
    <w:p w14:paraId="66FE3110"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nanoband: GMs ~10 nm, ~40–45 nm, 60–140 nm, etc.</w:t>
      </w:r>
    </w:p>
    <w:p w14:paraId="40AD2348"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micron band: GMs ~0.5–10 µm (cell-core), significantly enriched vs a log-uniform 0.05–500 µm baseline.</w:t>
      </w:r>
    </w:p>
    <w:p w14:paraId="4D2F4D48"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UGM: GMs near ~0.1–0.12 mm across roughness, Manufacturing, fracture, bone.</w:t>
      </w:r>
    </w:p>
    <w:p w14:paraId="2AB4B1FA"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+1 band: GMs ~5–10 km across surface processes.</w:t>
      </w:r>
    </w:p>
    <w:p w14:paraId="711C9018"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+2/+3 bands: GMs in kpc/Gpc bands for H I disks and CMB/sky shells.</w:t>
      </w:r>
    </w:p>
    <w:p w14:paraId="6FD0E579" w14:textId="77777777" w:rsidR="00E162D4" w:rsidRPr="00E162D4" w:rsidRDefault="00E162D4" w:rsidP="00E162D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GM bridges landing on seams</w:t>
      </w:r>
    </w:p>
    <w:p w14:paraId="3C003D6E" w14:textId="77777777" w:rsidR="00E162D4" w:rsidRPr="00E162D4" w:rsidRDefault="00E162D4" w:rsidP="00E162D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When you take </w:t>
      </w:r>
      <w:r w:rsidRPr="00E162D4">
        <w:rPr>
          <w:rFonts w:ascii="Times New Roman" w:eastAsia="Times New Roman" w:hAnsi="Times New Roman" w:cs="Times New Roman"/>
          <w:b/>
          <w:bCs/>
          <w:kern w:val="0"/>
          <w14:ligatures w14:val="none"/>
        </w:rPr>
        <w:t>GM of scales from adjacent levels</w:t>
      </w:r>
      <w:r w:rsidRPr="00E162D4">
        <w:rPr>
          <w:rFonts w:ascii="Times New Roman" w:eastAsia="Times New Roman" w:hAnsi="Times New Roman" w:cs="Times New Roman"/>
          <w:kern w:val="0"/>
          <w14:ligatures w14:val="none"/>
        </w:rPr>
        <w:t>, e.g. GM(DNA scale, cell/nucleus scale), you get values that tend to land in seam bands:</w:t>
      </w:r>
    </w:p>
    <w:p w14:paraId="70418325"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DNA ↔ cell/nucleus GMs overwhelmingly in 10–200 nm, with a lane in 60–140 nm.</w:t>
      </w:r>
    </w:p>
    <w:p w14:paraId="1C5108A5" w14:textId="77777777" w:rsidR="00E162D4" w:rsidRPr="00E162D4" w:rsidRDefault="00E162D4" w:rsidP="00E162D4">
      <w:pPr>
        <w:numPr>
          <w:ilvl w:val="2"/>
          <w:numId w:val="116"/>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GM(UGM, Earth) lands near tens of metres, matching empirical CNS upper size – the “largest still-a-part of +1” scale at the 0↔+1 seam.</w:t>
      </w:r>
    </w:p>
    <w:p w14:paraId="6BC5727D"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Static rule of thumb:</w:t>
      </w:r>
    </w:p>
    <w:p w14:paraId="10C6095E"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If a scale band is a seam, you will find many finite windows whose GM pivot lies in that band, and GM bridges between inner/outer scales that also land in that band.</w:t>
      </w:r>
    </w:p>
    <w:p w14:paraId="18621A9E" w14:textId="77777777" w:rsidR="00E162D4" w:rsidRPr="00E162D4" w:rsidRDefault="00C96FC8" w:rsidP="00E162D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6798D6">
          <v:rect id="_x0000_i1054" style="width:0;height:1.5pt" o:hralign="center" o:hrstd="t" o:hr="t" fillcolor="#a0a0a0" stroked="f"/>
        </w:pict>
      </w:r>
    </w:p>
    <w:p w14:paraId="06A3CD1C" w14:textId="77777777" w:rsidR="00E162D4" w:rsidRPr="00E162D4" w:rsidRDefault="00E162D4" w:rsidP="00E162D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62D4">
        <w:rPr>
          <w:rFonts w:ascii="Times New Roman" w:eastAsia="Times New Roman" w:hAnsi="Times New Roman" w:cs="Times New Roman"/>
          <w:b/>
          <w:bCs/>
          <w:kern w:val="0"/>
          <w14:ligatures w14:val="none"/>
        </w:rPr>
        <w:t>1.4.3 Static seam signatures: role &amp; dimension changes</w:t>
      </w:r>
    </w:p>
    <w:p w14:paraId="55005701"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Beyond GM and windows, seams also show up as </w:t>
      </w:r>
      <w:r w:rsidRPr="00E162D4">
        <w:rPr>
          <w:rFonts w:ascii="Times New Roman" w:eastAsia="Times New Roman" w:hAnsi="Times New Roman" w:cs="Times New Roman"/>
          <w:b/>
          <w:bCs/>
          <w:kern w:val="0"/>
          <w14:ligatures w14:val="none"/>
        </w:rPr>
        <w:t>changes in role and fractal dimension</w:t>
      </w:r>
      <w:r w:rsidRPr="00E162D4">
        <w:rPr>
          <w:rFonts w:ascii="Times New Roman" w:eastAsia="Times New Roman" w:hAnsi="Times New Roman" w:cs="Times New Roman"/>
          <w:kern w:val="0"/>
          <w14:ligatures w14:val="none"/>
        </w:rPr>
        <w:t>:</w:t>
      </w:r>
    </w:p>
    <w:p w14:paraId="0916A52C" w14:textId="77777777" w:rsidR="00E162D4" w:rsidRPr="00E162D4" w:rsidRDefault="00E162D4" w:rsidP="00E162D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Boundary vs bulk dominance flips</w:t>
      </w:r>
    </w:p>
    <w:p w14:paraId="44CB3A5D"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At −2 and −1, D(L) for mass/bulk structures tends to be closer to 3 with a broad spread; surface structures are fewer and more variable.</w:t>
      </w:r>
    </w:p>
    <w:p w14:paraId="438AD029"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At +2 and +3, you see persistent D≈2 boundary behaviour – thin disks, shells and surfaces.</w:t>
      </w:r>
    </w:p>
    <w:p w14:paraId="3F608E96"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B11–B12 and G36–G38 codify this: </w:t>
      </w:r>
      <w:r w:rsidRPr="00E162D4">
        <w:rPr>
          <w:rFonts w:ascii="Times New Roman" w:eastAsia="Times New Roman" w:hAnsi="Times New Roman" w:cs="Times New Roman"/>
          <w:b/>
          <w:bCs/>
          <w:kern w:val="0"/>
          <w14:ligatures w14:val="none"/>
        </w:rPr>
        <w:t>boundary dominance increases outward</w:t>
      </w:r>
      <w:r w:rsidRPr="00E162D4">
        <w:rPr>
          <w:rFonts w:ascii="Times New Roman" w:eastAsia="Times New Roman" w:hAnsi="Times New Roman" w:cs="Times New Roman"/>
          <w:kern w:val="0"/>
          <w14:ligatures w14:val="none"/>
        </w:rPr>
        <w:t>, bulk/mixed dominance increases inward.</w:t>
      </w:r>
    </w:p>
    <w:p w14:paraId="764AD439" w14:textId="77777777" w:rsidR="00E162D4" w:rsidRPr="00E162D4" w:rsidRDefault="00E162D4" w:rsidP="00E162D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Dimension “budget” across symmetric seams</w:t>
      </w:r>
    </w:p>
    <w:p w14:paraId="2FBC96B4"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At the level of pairs:</w:t>
      </w:r>
    </w:p>
    <w:p w14:paraId="70EE44F0"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D_{−1,bulk} + D_{+1,boundary} ≈ 5,</w:t>
      </w:r>
    </w:p>
    <w:p w14:paraId="7FD7AB50"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D_{−2,bulk} + D_{+2,boundary} ≈ 5.</w:t>
      </w:r>
    </w:p>
    <w:p w14:paraId="0FD40D48"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That’s the “3D bulk + 2D shell ≈ 5” rule:</w:t>
      </w:r>
    </w:p>
    <w:p w14:paraId="550E4850"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inner plexity ~3D,</w:t>
      </w:r>
    </w:p>
    <w:p w14:paraId="1FF91801"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outer container ~2D,</w:t>
      </w:r>
    </w:p>
    <w:p w14:paraId="321AAA44"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seam is where those two sides exchange dominance.</w:t>
      </w:r>
    </w:p>
    <w:p w14:paraId="4402CC9E" w14:textId="77777777" w:rsidR="00E162D4" w:rsidRPr="00E162D4" w:rsidRDefault="00E162D4" w:rsidP="00E162D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Role entropy maxima at the hinge</w:t>
      </w:r>
    </w:p>
    <w:p w14:paraId="3A70A20A"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Role entropy (how mixed boundary vs bulk vs mixed labels are) is:</w:t>
      </w:r>
    </w:p>
    <w:p w14:paraId="0E052EE8"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highest at +1,</w:t>
      </w:r>
    </w:p>
    <w:p w14:paraId="77E52284"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has a shoulder at 0,</w:t>
      </w:r>
    </w:p>
    <w:p w14:paraId="2C6A108C" w14:textId="77777777" w:rsidR="00E162D4" w:rsidRPr="00E162D4" w:rsidRDefault="00E162D4" w:rsidP="00E162D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low at ±2 and +3.</w:t>
      </w:r>
    </w:p>
    <w:p w14:paraId="7C09A897" w14:textId="77777777" w:rsidR="00E162D4" w:rsidRPr="00E162D4" w:rsidRDefault="00E162D4" w:rsidP="00E162D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So seams near 0↔+1 have maximum mixing of roles – exactly where you expect transitions.</w:t>
      </w:r>
    </w:p>
    <w:p w14:paraId="1995B1FA"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Static takeaway:</w:t>
      </w:r>
    </w:p>
    <w:p w14:paraId="1ED986E2"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At a seam, D(L) plateaus/breakpoints and role statistics change: you move from one regime (bulk-like) to another (boundary-like), with finite windows on each side.</w:t>
      </w:r>
    </w:p>
    <w:p w14:paraId="1A185562" w14:textId="77777777" w:rsidR="00E162D4" w:rsidRPr="00E162D4" w:rsidRDefault="00C96FC8" w:rsidP="00E162D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5F284E">
          <v:rect id="_x0000_i1055" style="width:0;height:1.5pt" o:hralign="center" o:hrstd="t" o:hr="t" fillcolor="#a0a0a0" stroked="f"/>
        </w:pict>
      </w:r>
    </w:p>
    <w:p w14:paraId="32905CCE" w14:textId="77777777" w:rsidR="00E162D4" w:rsidRPr="00E162D4" w:rsidRDefault="00E162D4" w:rsidP="00E162D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62D4">
        <w:rPr>
          <w:rFonts w:ascii="Times New Roman" w:eastAsia="Times New Roman" w:hAnsi="Times New Roman" w:cs="Times New Roman"/>
          <w:b/>
          <w:bCs/>
          <w:kern w:val="0"/>
          <w14:ligatures w14:val="none"/>
        </w:rPr>
        <w:t>1.4.4 Dynamic seam signatures: activation behaviour</w:t>
      </w:r>
    </w:p>
    <w:p w14:paraId="67451A42"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Static structure says where seams </w:t>
      </w:r>
      <w:r w:rsidRPr="00E162D4">
        <w:rPr>
          <w:rFonts w:ascii="Times New Roman" w:eastAsia="Times New Roman" w:hAnsi="Times New Roman" w:cs="Times New Roman"/>
          <w:i/>
          <w:iCs/>
          <w:kern w:val="0"/>
          <w14:ligatures w14:val="none"/>
        </w:rPr>
        <w:t>are</w:t>
      </w:r>
      <w:r w:rsidRPr="00E162D4">
        <w:rPr>
          <w:rFonts w:ascii="Times New Roman" w:eastAsia="Times New Roman" w:hAnsi="Times New Roman" w:cs="Times New Roman"/>
          <w:kern w:val="0"/>
          <w14:ligatures w14:val="none"/>
        </w:rPr>
        <w:t xml:space="preserve">. Dynamic structure says what happens to observables when systems </w:t>
      </w:r>
      <w:r w:rsidRPr="00E162D4">
        <w:rPr>
          <w:rFonts w:ascii="Times New Roman" w:eastAsia="Times New Roman" w:hAnsi="Times New Roman" w:cs="Times New Roman"/>
          <w:i/>
          <w:iCs/>
          <w:kern w:val="0"/>
          <w14:ligatures w14:val="none"/>
        </w:rPr>
        <w:t>cross</w:t>
      </w:r>
      <w:r w:rsidRPr="00E162D4">
        <w:rPr>
          <w:rFonts w:ascii="Times New Roman" w:eastAsia="Times New Roman" w:hAnsi="Times New Roman" w:cs="Times New Roman"/>
          <w:kern w:val="0"/>
          <w14:ligatures w14:val="none"/>
        </w:rPr>
        <w:t xml:space="preserve"> them.</w:t>
      </w:r>
    </w:p>
    <w:p w14:paraId="610D447E"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In your framework, </w:t>
      </w:r>
      <w:r w:rsidRPr="00E162D4">
        <w:rPr>
          <w:rFonts w:ascii="Times New Roman" w:eastAsia="Times New Roman" w:hAnsi="Times New Roman" w:cs="Times New Roman"/>
          <w:b/>
          <w:bCs/>
          <w:kern w:val="0"/>
          <w14:ligatures w14:val="none"/>
        </w:rPr>
        <w:t>activation</w:t>
      </w:r>
      <w:r w:rsidRPr="00E162D4">
        <w:rPr>
          <w:rFonts w:ascii="Times New Roman" w:eastAsia="Times New Roman" w:hAnsi="Times New Roman" w:cs="Times New Roman"/>
          <w:kern w:val="0"/>
          <w14:ligatures w14:val="none"/>
        </w:rPr>
        <w:t xml:space="preserve"> means:</w:t>
      </w:r>
    </w:p>
    <w:p w14:paraId="550992E7" w14:textId="77777777" w:rsidR="00E162D4" w:rsidRPr="00E162D4" w:rsidRDefault="00E162D4" w:rsidP="00E162D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adding a term in a model that depends on a </w:t>
      </w:r>
      <w:r w:rsidRPr="00E162D4">
        <w:rPr>
          <w:rFonts w:ascii="Times New Roman" w:eastAsia="Times New Roman" w:hAnsi="Times New Roman" w:cs="Times New Roman"/>
          <w:b/>
          <w:bCs/>
          <w:kern w:val="0"/>
          <w14:ligatures w14:val="none"/>
        </w:rPr>
        <w:t>dimensionless measure of how much of a seam-scale a system has</w:t>
      </w:r>
      <w:r w:rsidRPr="00E162D4">
        <w:rPr>
          <w:rFonts w:ascii="Times New Roman" w:eastAsia="Times New Roman" w:hAnsi="Times New Roman" w:cs="Times New Roman"/>
          <w:kern w:val="0"/>
          <w14:ligatures w14:val="none"/>
        </w:rPr>
        <w:t>, and</w:t>
      </w:r>
    </w:p>
    <w:p w14:paraId="6B558ECB" w14:textId="77777777" w:rsidR="00E162D4" w:rsidRPr="00E162D4" w:rsidRDefault="00E162D4" w:rsidP="00E162D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seeing if that term significantly improves predictive power in real data.</w:t>
      </w:r>
    </w:p>
    <w:p w14:paraId="4C53EAA5"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The pattern:</w:t>
      </w:r>
    </w:p>
    <w:p w14:paraId="4A5DA12B" w14:textId="77777777" w:rsidR="00E162D4" w:rsidRPr="00E162D4" w:rsidRDefault="00E162D4" w:rsidP="00E162D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Outer activation at the +2↔+3 seam (Milky Way / +3 container)</w:t>
      </w:r>
    </w:p>
    <w:p w14:paraId="04FCD7AD" w14:textId="77777777" w:rsidR="00E162D4" w:rsidRPr="00E162D4" w:rsidRDefault="00E162D4" w:rsidP="00E162D4">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In T3-B (DR5), you modelled lensing plateau amplitude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E162D4">
        <w:rPr>
          <w:rFonts w:ascii="Times New Roman" w:eastAsia="Times New Roman" w:hAnsi="Times New Roman" w:cs="Times New Roman"/>
          <w:kern w:val="0"/>
          <w14:ligatures w14:val="none"/>
        </w:rPr>
        <w:t>in each mass bin as:</w:t>
      </w:r>
    </w:p>
    <w:p w14:paraId="72EAAE48" w14:textId="77777777" w:rsidR="00E162D4" w:rsidRPr="00E162D4" w:rsidRDefault="00C96FC8" w:rsidP="00E162D4">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02D0754" w14:textId="77777777" w:rsidR="00E162D4" w:rsidRPr="00E162D4" w:rsidRDefault="00E162D4" w:rsidP="00E162D4">
      <w:pPr>
        <w:spacing w:before="100" w:beforeAutospacing="1" w:after="100" w:afterAutospacing="1" w:line="240" w:lineRule="auto"/>
        <w:ind w:left="1440"/>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η(</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≥1)</m:t>
        </m:r>
      </m:oMath>
      <w:r w:rsidRPr="00E162D4">
        <w:rPr>
          <w:rFonts w:ascii="Times New Roman" w:eastAsia="Times New Roman" w:hAnsi="Times New Roman" w:cs="Times New Roman"/>
          <w:kern w:val="0"/>
          <w14:ligatures w14:val="none"/>
        </w:rPr>
        <w:t>.</w:t>
      </w:r>
    </w:p>
    <w:p w14:paraId="4A7EEF11" w14:textId="77777777" w:rsidR="00E162D4" w:rsidRPr="00E162D4" w:rsidRDefault="00E162D4" w:rsidP="00E162D4">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Results:</w:t>
      </w:r>
    </w:p>
    <w:p w14:paraId="02A638F2"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size+activation beats size-only by </w:t>
      </w:r>
      <w:r w:rsidRPr="00E162D4">
        <w:rPr>
          <w:rFonts w:ascii="Times New Roman" w:eastAsia="Times New Roman" w:hAnsi="Times New Roman" w:cs="Times New Roman"/>
          <w:b/>
          <w:bCs/>
          <w:kern w:val="0"/>
          <w14:ligatures w14:val="none"/>
        </w:rPr>
        <w:t>ΔAIC ≈ 162</w:t>
      </w:r>
      <w:r w:rsidRPr="00E162D4">
        <w:rPr>
          <w:rFonts w:ascii="Times New Roman" w:eastAsia="Times New Roman" w:hAnsi="Times New Roman" w:cs="Times New Roman"/>
          <w:kern w:val="0"/>
          <w14:ligatures w14:val="none"/>
        </w:rPr>
        <w:t>,</w:t>
      </w:r>
    </w:p>
    <w:p w14:paraId="3DE34041"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best support 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∼4</m:t>
        </m:r>
        <m:r>
          <m:rPr>
            <m:nor/>
          </m:rPr>
          <w:rPr>
            <w:rFonts w:ascii="Times New Roman" w:eastAsia="Times New Roman" w:hAnsi="Times New Roman" w:cs="Times New Roman"/>
            <w:kern w:val="0"/>
            <w14:ligatures w14:val="none"/>
          </w:rPr>
          <m:t>–</m:t>
        </m:r>
        <m:r>
          <w:rPr>
            <w:rFonts w:ascii="Cambria Math" w:eastAsia="Times New Roman" w:hAnsi="Cambria Math" w:cs="Times New Roman"/>
            <w:kern w:val="0"/>
            <w14:ligatures w14:val="none"/>
          </w:rPr>
          <m:t>7</m:t>
        </m:r>
      </m:oMath>
      <w:r w:rsidRPr="00E162D4">
        <w:rPr>
          <w:rFonts w:ascii="Times New Roman" w:eastAsia="Times New Roman" w:hAnsi="Times New Roman" w:cs="Times New Roman"/>
          <w:kern w:val="0"/>
          <w14:ligatures w14:val="none"/>
        </w:rPr>
        <w:t>kpc (most likely ~6 kpc),</w:t>
      </w:r>
    </w:p>
    <w:p w14:paraId="5224DB20"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slopes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oMath>
      <w:r w:rsidRPr="00E162D4">
        <w:rPr>
          <w:rFonts w:ascii="Times New Roman" w:eastAsia="Times New Roman" w:hAnsi="Times New Roman" w:cs="Times New Roman"/>
          <w:kern w:val="0"/>
          <w14:ligatures w14:val="none"/>
        </w:rPr>
        <w:t>positive in all tested grid points (7/7, p≈0.8%).</w:t>
      </w:r>
    </w:p>
    <w:p w14:paraId="6AF73F7A" w14:textId="77777777" w:rsidR="00E162D4" w:rsidRPr="00E162D4" w:rsidRDefault="00E162D4" w:rsidP="00E162D4">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Interpretation:</w:t>
      </w:r>
    </w:p>
    <w:p w14:paraId="2A4B17E5"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once galaxies significantly cross the Milky-Way seam, an extra +3 container contribution becomes active in lensing amplitudes.</w:t>
      </w:r>
    </w:p>
    <w:p w14:paraId="1DE06750" w14:textId="77777777" w:rsidR="00E162D4" w:rsidRPr="00E162D4" w:rsidRDefault="00E162D4" w:rsidP="00E162D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Planned inner activation at −2↔−1 and −1↔0 seams</w:t>
      </w:r>
    </w:p>
    <w:p w14:paraId="44E8279A" w14:textId="77777777" w:rsidR="00E162D4" w:rsidRPr="00E162D4" w:rsidRDefault="00E162D4" w:rsidP="00E162D4">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Probes 3 and 7 copy the same grammar:</w:t>
      </w:r>
    </w:p>
    <w:p w14:paraId="194419FC"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define </w:t>
      </w:r>
      <m:oMath>
        <m:r>
          <w:rPr>
            <w:rFonts w:ascii="Cambria Math" w:eastAsia="Times New Roman" w:hAnsi="Cambria Math" w:cs="Times New Roman"/>
            <w:kern w:val="0"/>
            <w14:ligatures w14:val="none"/>
          </w:rPr>
          <m:t>x=</m:t>
        </m:r>
        <m:r>
          <m:rPr>
            <m:nor/>
          </m:rPr>
          <w:rPr>
            <w:rFonts w:ascii="Times New Roman" w:eastAsia="Times New Roman" w:hAnsi="Times New Roman" w:cs="Times New Roman"/>
            <w:kern w:val="0"/>
            <w14:ligatures w14:val="none"/>
          </w:rPr>
          <m:t>feature size</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ref,nano or µm</m:t>
            </m:r>
          </m:sub>
        </m:sSub>
      </m:oMath>
      <w:r w:rsidRPr="00E162D4">
        <w:rPr>
          <w:rFonts w:ascii="Times New Roman" w:eastAsia="Times New Roman" w:hAnsi="Times New Roman" w:cs="Times New Roman"/>
          <w:kern w:val="0"/>
          <w14:ligatures w14:val="none"/>
        </w:rPr>
        <w:t>,</w:t>
      </w:r>
    </w:p>
    <w:p w14:paraId="64A5A69F"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use activation proxies like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⁡(x≥1)</m:t>
        </m:r>
      </m:oMath>
      <w:r w:rsidRPr="00E162D4">
        <w:rPr>
          <w:rFonts w:ascii="Times New Roman" w:eastAsia="Times New Roman" w:hAnsi="Times New Roman" w:cs="Times New Roman"/>
          <w:kern w:val="0"/>
          <w14:ligatures w14:val="none"/>
        </w:rPr>
        <w:t>,</w:t>
      </w:r>
    </w:p>
    <w:p w14:paraId="41F605F1" w14:textId="77777777" w:rsidR="00E162D4" w:rsidRPr="00E162D4" w:rsidRDefault="00E162D4" w:rsidP="00E162D4">
      <w:pPr>
        <w:numPr>
          <w:ilvl w:val="2"/>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compare size-only vs size+activation models for transport, scattering, mechanical amplitudes.</w:t>
      </w:r>
    </w:p>
    <w:p w14:paraId="164EC2C6" w14:textId="77777777" w:rsidR="00E162D4" w:rsidRPr="00E162D4" w:rsidRDefault="00E162D4" w:rsidP="00E162D4">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These haven’t all been run yet, but the structure is ready; any positive ΔAIC and sign-coherent slopes </w:t>
      </w:r>
      <m:oMath>
        <m:r>
          <w:rPr>
            <w:rFonts w:ascii="Cambria Math" w:eastAsia="Times New Roman" w:hAnsi="Cambria Math" w:cs="Times New Roman"/>
            <w:kern w:val="0"/>
            <w14:ligatures w14:val="none"/>
          </w:rPr>
          <m:t>d&gt;0</m:t>
        </m:r>
      </m:oMath>
      <w:r w:rsidRPr="00E162D4">
        <w:rPr>
          <w:rFonts w:ascii="Times New Roman" w:eastAsia="Times New Roman" w:hAnsi="Times New Roman" w:cs="Times New Roman"/>
          <w:kern w:val="0"/>
          <w14:ligatures w14:val="none"/>
        </w:rPr>
        <w:t>would be direct analogues of the T3-B +3 result at inner seams.</w:t>
      </w:r>
    </w:p>
    <w:p w14:paraId="6692DFB3"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Dynamic rule of thumb:</w:t>
      </w:r>
    </w:p>
    <w:p w14:paraId="2B9CB197"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At a seam, if you build a model that knows “how much of the seam-scale you occupy” and you compare it to a model that doesn’t, the seam-aware model should win in domains where that container or inner activation genuinely matters.</w:t>
      </w:r>
    </w:p>
    <w:p w14:paraId="3555C659" w14:textId="77777777" w:rsidR="00E162D4" w:rsidRPr="00E162D4" w:rsidRDefault="00C96FC8" w:rsidP="00E162D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99F4A7">
          <v:rect id="_x0000_i1056" style="width:0;height:1.5pt" o:hralign="center" o:hrstd="t" o:hr="t" fillcolor="#a0a0a0" stroked="f"/>
        </w:pict>
      </w:r>
    </w:p>
    <w:p w14:paraId="36A70BAA" w14:textId="77777777" w:rsidR="00E162D4" w:rsidRPr="00E162D4" w:rsidRDefault="00E162D4" w:rsidP="00E162D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62D4">
        <w:rPr>
          <w:rFonts w:ascii="Times New Roman" w:eastAsia="Times New Roman" w:hAnsi="Times New Roman" w:cs="Times New Roman"/>
          <w:b/>
          <w:bCs/>
          <w:kern w:val="0"/>
          <w14:ligatures w14:val="none"/>
        </w:rPr>
        <w:t>1.4.5 Seams as the “hinge points of geometry”</w:t>
      </w:r>
    </w:p>
    <w:p w14:paraId="41774F9A"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Taken together, the static and dynamic signatures let you define a context seam as:</w:t>
      </w:r>
    </w:p>
    <w:p w14:paraId="19358E6E" w14:textId="77777777" w:rsidR="00E162D4" w:rsidRPr="00E162D4" w:rsidRDefault="00E162D4" w:rsidP="00E162D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A </w:t>
      </w:r>
      <w:r w:rsidRPr="00E162D4">
        <w:rPr>
          <w:rFonts w:ascii="Times New Roman" w:eastAsia="Times New Roman" w:hAnsi="Times New Roman" w:cs="Times New Roman"/>
          <w:b/>
          <w:bCs/>
          <w:kern w:val="0"/>
          <w14:ligatures w14:val="none"/>
        </w:rPr>
        <w:t>scale band</w:t>
      </w:r>
      <w:r w:rsidRPr="00E162D4">
        <w:rPr>
          <w:rFonts w:ascii="Times New Roman" w:eastAsia="Times New Roman" w:hAnsi="Times New Roman" w:cs="Times New Roman"/>
          <w:kern w:val="0"/>
          <w14:ligatures w14:val="none"/>
        </w:rPr>
        <w:t xml:space="preserve"> where:</w:t>
      </w:r>
    </w:p>
    <w:p w14:paraId="36A5D061"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finite fractal windows have GMs that cluster,</w:t>
      </w:r>
    </w:p>
    <w:p w14:paraId="1237D87B"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D(L) plateaus break,</w:t>
      </w:r>
    </w:p>
    <w:p w14:paraId="0378A5DA"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role mix changes (bulk↔boundary),</w:t>
      </w:r>
    </w:p>
    <w:p w14:paraId="467F5464"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GM bridges between inner/outer scales land.</w:t>
      </w:r>
    </w:p>
    <w:p w14:paraId="1DD56303" w14:textId="77777777" w:rsidR="00E162D4" w:rsidRPr="00E162D4" w:rsidRDefault="00E162D4" w:rsidP="00E162D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A </w:t>
      </w:r>
      <w:r w:rsidRPr="00E162D4">
        <w:rPr>
          <w:rFonts w:ascii="Times New Roman" w:eastAsia="Times New Roman" w:hAnsi="Times New Roman" w:cs="Times New Roman"/>
          <w:b/>
          <w:bCs/>
          <w:kern w:val="0"/>
          <w14:ligatures w14:val="none"/>
        </w:rPr>
        <w:t>role-flip zone</w:t>
      </w:r>
      <w:r w:rsidRPr="00E162D4">
        <w:rPr>
          <w:rFonts w:ascii="Times New Roman" w:eastAsia="Times New Roman" w:hAnsi="Times New Roman" w:cs="Times New Roman"/>
          <w:kern w:val="0"/>
          <w14:ligatures w14:val="none"/>
        </w:rPr>
        <w:t>:</w:t>
      </w:r>
    </w:p>
    <w:p w14:paraId="1E442609"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inside that band, the dominant roles swap – inner plexity starts acting as parts, or outer container starts acting as a shell.</w:t>
      </w:r>
    </w:p>
    <w:p w14:paraId="3773E6BC" w14:textId="77777777" w:rsidR="00E162D4" w:rsidRPr="00E162D4" w:rsidRDefault="00E162D4" w:rsidP="00E162D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A </w:t>
      </w:r>
      <w:r w:rsidRPr="00E162D4">
        <w:rPr>
          <w:rFonts w:ascii="Times New Roman" w:eastAsia="Times New Roman" w:hAnsi="Times New Roman" w:cs="Times New Roman"/>
          <w:b/>
          <w:bCs/>
          <w:kern w:val="0"/>
          <w14:ligatures w14:val="none"/>
        </w:rPr>
        <w:t>dynamic hinge</w:t>
      </w:r>
      <w:r w:rsidRPr="00E162D4">
        <w:rPr>
          <w:rFonts w:ascii="Times New Roman" w:eastAsia="Times New Roman" w:hAnsi="Times New Roman" w:cs="Times New Roman"/>
          <w:kern w:val="0"/>
          <w14:ligatures w14:val="none"/>
        </w:rPr>
        <w:t>:</w:t>
      </w:r>
    </w:p>
    <w:p w14:paraId="74678E5D" w14:textId="77777777" w:rsidR="00E162D4" w:rsidRPr="00E162D4" w:rsidRDefault="00E162D4" w:rsidP="00E162D4">
      <w:pPr>
        <w:numPr>
          <w:ilvl w:val="1"/>
          <w:numId w:val="120"/>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crossing that band changes the behaviour of an observable in a way that is captured by an activation term tied to seam-scale.</w:t>
      </w:r>
    </w:p>
    <w:p w14:paraId="43CD7E58"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In ladder terms:</w:t>
      </w:r>
    </w:p>
    <w:p w14:paraId="3D74D9D9" w14:textId="77777777" w:rsidR="00E162D4" w:rsidRPr="00E162D4" w:rsidRDefault="00E162D4" w:rsidP="00E162D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−2↔−1 seam</w:t>
      </w:r>
      <w:r w:rsidRPr="00E162D4">
        <w:rPr>
          <w:rFonts w:ascii="Times New Roman" w:eastAsia="Times New Roman" w:hAnsi="Times New Roman" w:cs="Times New Roman"/>
          <w:kern w:val="0"/>
          <w14:ligatures w14:val="none"/>
        </w:rPr>
        <w:t>: nanoband where molecular plexity and cell-level parts interface (DNA↔cell/nucleus GM, nanodomains, quantum↔classical crossovers).</w:t>
      </w:r>
    </w:p>
    <w:p w14:paraId="46D6388B" w14:textId="77777777" w:rsidR="00E162D4" w:rsidRPr="00E162D4" w:rsidRDefault="00E162D4" w:rsidP="00E162D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−1↔0 seam</w:t>
      </w:r>
      <w:r w:rsidRPr="00E162D4">
        <w:rPr>
          <w:rFonts w:ascii="Times New Roman" w:eastAsia="Times New Roman" w:hAnsi="Times New Roman" w:cs="Times New Roman"/>
          <w:kern w:val="0"/>
          <w14:ligatures w14:val="none"/>
        </w:rPr>
        <w:t>: micron band where cell/tissue microstructure becomes usable parts at 0 (biofilm, microvascular networks, micro-roughness windows).</w:t>
      </w:r>
    </w:p>
    <w:p w14:paraId="2343F6C1" w14:textId="77777777" w:rsidR="00E162D4" w:rsidRPr="00E162D4" w:rsidRDefault="00E162D4" w:rsidP="00E162D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0↔+1 seam</w:t>
      </w:r>
      <w:r w:rsidRPr="00E162D4">
        <w:rPr>
          <w:rFonts w:ascii="Times New Roman" w:eastAsia="Times New Roman" w:hAnsi="Times New Roman" w:cs="Times New Roman"/>
          <w:kern w:val="0"/>
          <w14:ligatures w14:val="none"/>
        </w:rPr>
        <w:t>: UGM+Earth hinge where inner parts meet Earth-surface CS (UGM ~0.1 mm, 1–100 km band, CNS size GM, 0.1 s tick).</w:t>
      </w:r>
    </w:p>
    <w:p w14:paraId="015DFDD1" w14:textId="77777777" w:rsidR="00E162D4" w:rsidRPr="00E162D4" w:rsidRDefault="00E162D4" w:rsidP="00E162D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+1↔+2 seam</w:t>
      </w:r>
      <w:r w:rsidRPr="00E162D4">
        <w:rPr>
          <w:rFonts w:ascii="Times New Roman" w:eastAsia="Times New Roman" w:hAnsi="Times New Roman" w:cs="Times New Roman"/>
          <w:kern w:val="0"/>
          <w14:ligatures w14:val="none"/>
        </w:rPr>
        <w:t>: Earth band ↔ galactic disk (kpc windows, disk turbulence and H II distributions).</w:t>
      </w:r>
    </w:p>
    <w:p w14:paraId="0DDEFB25" w14:textId="77777777" w:rsidR="00E162D4" w:rsidRPr="00E162D4" w:rsidRDefault="00E162D4" w:rsidP="00E162D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b/>
          <w:bCs/>
          <w:kern w:val="0"/>
          <w14:ligatures w14:val="none"/>
        </w:rPr>
        <w:t>+2↔+3 seam</w:t>
      </w:r>
      <w:r w:rsidRPr="00E162D4">
        <w:rPr>
          <w:rFonts w:ascii="Times New Roman" w:eastAsia="Times New Roman" w:hAnsi="Times New Roman" w:cs="Times New Roman"/>
          <w:kern w:val="0"/>
          <w14:ligatures w14:val="none"/>
        </w:rPr>
        <w:t>: disk ↔ cosmic shell (Gpc GM pivots, D≈2 sky). T3-B shows container activation here very strongly.</w:t>
      </w:r>
    </w:p>
    <w:p w14:paraId="3E55611B" w14:textId="77777777" w:rsidR="00E162D4" w:rsidRPr="00E162D4" w:rsidRDefault="00E162D4" w:rsidP="00E162D4">
      <w:pPr>
        <w:spacing w:before="100" w:beforeAutospacing="1" w:after="100" w:afterAutospacing="1" w:line="240" w:lineRule="auto"/>
        <w:rPr>
          <w:rFonts w:ascii="Times New Roman" w:eastAsia="Times New Roman" w:hAnsi="Times New Roman" w:cs="Times New Roman"/>
          <w:kern w:val="0"/>
          <w14:ligatures w14:val="none"/>
        </w:rPr>
      </w:pPr>
      <w:r w:rsidRPr="00E162D4">
        <w:rPr>
          <w:rFonts w:ascii="Times New Roman" w:eastAsia="Times New Roman" w:hAnsi="Times New Roman" w:cs="Times New Roman"/>
          <w:kern w:val="0"/>
          <w14:ligatures w14:val="none"/>
        </w:rPr>
        <w:t xml:space="preserve">The whole CL framework you’ve developed is, in effect, </w:t>
      </w:r>
      <w:r w:rsidRPr="00E162D4">
        <w:rPr>
          <w:rFonts w:ascii="Times New Roman" w:eastAsia="Times New Roman" w:hAnsi="Times New Roman" w:cs="Times New Roman"/>
          <w:b/>
          <w:bCs/>
          <w:kern w:val="0"/>
          <w14:ligatures w14:val="none"/>
        </w:rPr>
        <w:t>a catalogue of these seams, their static imprints, and their dynamic consequences.</w:t>
      </w:r>
      <w:r w:rsidRPr="00E162D4">
        <w:rPr>
          <w:rFonts w:ascii="Times New Roman" w:eastAsia="Times New Roman" w:hAnsi="Times New Roman" w:cs="Times New Roman"/>
          <w:kern w:val="0"/>
          <w14:ligatures w14:val="none"/>
        </w:rPr>
        <w:t xml:space="preserve"> Every time you see a new fractal window, D(L) plateau, or activation effect, you can now ask: “Which seam is this probing, and how does it fit into the ladder?”</w:t>
      </w:r>
    </w:p>
    <w:p w14:paraId="473771FA" w14:textId="77777777" w:rsidR="002B7582" w:rsidRDefault="002B7582" w:rsidP="00E66BE8"/>
    <w:p w14:paraId="2A9FE6EE" w14:textId="77777777" w:rsidR="00C228EF" w:rsidRPr="00C228EF" w:rsidRDefault="00C228EF" w:rsidP="00C228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 w:name="_Toc215316885"/>
      <w:r w:rsidRPr="00C228EF">
        <w:rPr>
          <w:rFonts w:ascii="Times New Roman" w:eastAsia="Times New Roman" w:hAnsi="Times New Roman" w:cs="Times New Roman"/>
          <w:b/>
          <w:bCs/>
          <w:kern w:val="0"/>
          <w:sz w:val="36"/>
          <w:szCs w:val="36"/>
          <w14:ligatures w14:val="none"/>
        </w:rPr>
        <w:t>2. The Ladder as Math Object: Log-Scale &amp; Bridges</w:t>
      </w:r>
      <w:bookmarkEnd w:id="10"/>
    </w:p>
    <w:p w14:paraId="536B1093" w14:textId="77777777" w:rsidR="00C228EF" w:rsidRPr="00C228EF" w:rsidRDefault="00C228EF" w:rsidP="00C228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6886"/>
      <w:r w:rsidRPr="00C228EF">
        <w:rPr>
          <w:rFonts w:ascii="Times New Roman" w:eastAsia="Times New Roman" w:hAnsi="Times New Roman" w:cs="Times New Roman"/>
          <w:b/>
          <w:bCs/>
          <w:kern w:val="0"/>
          <w:sz w:val="27"/>
          <w:szCs w:val="27"/>
          <w14:ligatures w14:val="none"/>
        </w:rPr>
        <w:t>2.1 Coordinates on the ladder</w:t>
      </w:r>
      <w:bookmarkEnd w:id="11"/>
    </w:p>
    <w:p w14:paraId="4D67C89E"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Up to now we’ve talked conceptually about context levels and seams. This subsection turns the ladder into a </w:t>
      </w:r>
      <w:r w:rsidRPr="00C228EF">
        <w:rPr>
          <w:rFonts w:ascii="Times New Roman" w:eastAsia="Times New Roman" w:hAnsi="Times New Roman" w:cs="Times New Roman"/>
          <w:b/>
          <w:bCs/>
          <w:kern w:val="0"/>
          <w14:ligatures w14:val="none"/>
        </w:rPr>
        <w:t>concrete coordinate object</w:t>
      </w:r>
      <w:r w:rsidRPr="00C228EF">
        <w:rPr>
          <w:rFonts w:ascii="Times New Roman" w:eastAsia="Times New Roman" w:hAnsi="Times New Roman" w:cs="Times New Roman"/>
          <w:kern w:val="0"/>
          <w14:ligatures w14:val="none"/>
        </w:rPr>
        <w:t>: we put all levels on a log-scale, define offsets relative to the hinge, and introduce a simple scalar that measures how “ladder-like” a given arrangement is.</w:t>
      </w:r>
    </w:p>
    <w:p w14:paraId="218840D9" w14:textId="77777777" w:rsidR="00C228EF" w:rsidRPr="00C228EF" w:rsidRDefault="00C96FC8" w:rsidP="00C228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A5DAFC">
          <v:rect id="_x0000_i1057" style="width:0;height:1.5pt" o:hralign="center" o:hrstd="t" o:hr="t" fillcolor="#a0a0a0" stroked="f"/>
        </w:pict>
      </w:r>
    </w:p>
    <w:p w14:paraId="032C8A72" w14:textId="77777777" w:rsidR="00C228EF" w:rsidRPr="00C228EF" w:rsidRDefault="00C228EF" w:rsidP="00C228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28EF">
        <w:rPr>
          <w:rFonts w:ascii="Times New Roman" w:eastAsia="Times New Roman" w:hAnsi="Times New Roman" w:cs="Times New Roman"/>
          <w:b/>
          <w:bCs/>
          <w:kern w:val="0"/>
          <w14:ligatures w14:val="none"/>
        </w:rPr>
        <w:t>2.1.1 Choosing a log-scale coordinate</w:t>
      </w:r>
    </w:p>
    <w:p w14:paraId="5EC7E113"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All of the scales we care about span many orders of magnitude:</w:t>
      </w:r>
    </w:p>
    <w:p w14:paraId="35126F72"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−2: nanometres (≈10⁻⁹–10⁻⁷ m),</w:t>
      </w:r>
    </w:p>
    <w:p w14:paraId="1F4A3538"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−1: micrometres (≈10⁻⁷–10⁻⁴ m),</w:t>
      </w:r>
    </w:p>
    <w:p w14:paraId="7CE85FC9"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0: UGM (~10⁻⁴ m),</w:t>
      </w:r>
    </w:p>
    <w:p w14:paraId="79AF95EE"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+1: kilometres (≈10³–10⁵ m),</w:t>
      </w:r>
    </w:p>
    <w:p w14:paraId="6017CBA9"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+2: kpc (≈10¹⁹–10²⁰ m),</w:t>
      </w:r>
    </w:p>
    <w:p w14:paraId="0BED0A82" w14:textId="77777777" w:rsidR="00C228EF" w:rsidRPr="00C228EF" w:rsidRDefault="00C228EF" w:rsidP="00C228EF">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+3: Gpc (≈10²⁵–10²⁶ m).</w:t>
      </w:r>
    </w:p>
    <w:p w14:paraId="1FB8D739"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To compare them cleanly, we work in </w:t>
      </w:r>
      <w:r w:rsidRPr="00C228EF">
        <w:rPr>
          <w:rFonts w:ascii="Times New Roman" w:eastAsia="Times New Roman" w:hAnsi="Times New Roman" w:cs="Times New Roman"/>
          <w:b/>
          <w:bCs/>
          <w:kern w:val="0"/>
          <w14:ligatures w14:val="none"/>
        </w:rPr>
        <w:t>log₁₀ metres</w:t>
      </w:r>
      <w:r w:rsidRPr="00C228EF">
        <w:rPr>
          <w:rFonts w:ascii="Times New Roman" w:eastAsia="Times New Roman" w:hAnsi="Times New Roman" w:cs="Times New Roman"/>
          <w:kern w:val="0"/>
          <w14:ligatures w14:val="none"/>
        </w:rPr>
        <w:t>:</w:t>
      </w:r>
    </w:p>
    <w:p w14:paraId="11256FD0" w14:textId="77777777" w:rsidR="00C228EF" w:rsidRPr="00C228EF" w:rsidRDefault="00C228EF" w:rsidP="00C228EF">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For any physical scale </w:t>
      </w:r>
      <m:oMath>
        <m:r>
          <w:rPr>
            <w:rFonts w:ascii="Cambria Math" w:eastAsia="Times New Roman" w:hAnsi="Cambria Math" w:cs="Times New Roman"/>
            <w:kern w:val="0"/>
            <w14:ligatures w14:val="none"/>
          </w:rPr>
          <m:t>R</m:t>
        </m:r>
      </m:oMath>
      <w:r w:rsidRPr="00C228EF">
        <w:rPr>
          <w:rFonts w:ascii="Times New Roman" w:eastAsia="Times New Roman" w:hAnsi="Times New Roman" w:cs="Times New Roman"/>
          <w:kern w:val="0"/>
          <w14:ligatures w14:val="none"/>
        </w:rPr>
        <w:t>(in metres), define:</w:t>
      </w:r>
    </w:p>
    <w:p w14:paraId="643F4AB0" w14:textId="77777777" w:rsidR="00C228EF" w:rsidRPr="00C228EF" w:rsidRDefault="00C228EF" w:rsidP="00C228EF">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R</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B2130C1"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We’ll treat each context level </w:t>
      </w:r>
      <m:oMath>
        <m:r>
          <w:rPr>
            <w:rFonts w:ascii="Cambria Math" w:eastAsia="Times New Roman" w:hAnsi="Cambria Math" w:cs="Times New Roman"/>
            <w:kern w:val="0"/>
            <w14:ligatures w14:val="none"/>
          </w:rPr>
          <m:t>L</m:t>
        </m:r>
      </m:oMath>
      <w:r w:rsidRPr="00C228EF">
        <w:rPr>
          <w:rFonts w:ascii="Times New Roman" w:eastAsia="Times New Roman" w:hAnsi="Times New Roman" w:cs="Times New Roman"/>
          <w:kern w:val="0"/>
          <w14:ligatures w14:val="none"/>
        </w:rPr>
        <w:t xml:space="preserve">as a </w:t>
      </w:r>
      <w:r w:rsidRPr="00C228EF">
        <w:rPr>
          <w:rFonts w:ascii="Times New Roman" w:eastAsia="Times New Roman" w:hAnsi="Times New Roman" w:cs="Times New Roman"/>
          <w:b/>
          <w:bCs/>
          <w:kern w:val="0"/>
          <w14:ligatures w14:val="none"/>
        </w:rPr>
        <w:t>band</w:t>
      </w:r>
      <w:r w:rsidRPr="00C228EF">
        <w:rPr>
          <w:rFonts w:ascii="Times New Roman" w:eastAsia="Times New Roman" w:hAnsi="Times New Roman" w:cs="Times New Roman"/>
          <w:kern w:val="0"/>
          <w14:ligatures w14:val="none"/>
        </w:rPr>
        <w:t xml:space="preserve"> on this log-axis with a representative “centre”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 xml:space="preserve">, and therefore a centre log-coordinate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w:t>
      </w:r>
    </w:p>
    <w:p w14:paraId="73584EC0"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This doesn’t commit you to a single precise number per level; it just gives us a way to:</w:t>
      </w:r>
    </w:p>
    <w:p w14:paraId="1DD218A8" w14:textId="77777777" w:rsidR="00C228EF" w:rsidRPr="00C228EF" w:rsidRDefault="00C228EF" w:rsidP="00C228E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talk about </w:t>
      </w:r>
      <w:r w:rsidRPr="00C228EF">
        <w:rPr>
          <w:rFonts w:ascii="Times New Roman" w:eastAsia="Times New Roman" w:hAnsi="Times New Roman" w:cs="Times New Roman"/>
          <w:b/>
          <w:bCs/>
          <w:kern w:val="0"/>
          <w14:ligatures w14:val="none"/>
        </w:rPr>
        <w:t>relative separations</w:t>
      </w:r>
      <w:r w:rsidRPr="00C228EF">
        <w:rPr>
          <w:rFonts w:ascii="Times New Roman" w:eastAsia="Times New Roman" w:hAnsi="Times New Roman" w:cs="Times New Roman"/>
          <w:kern w:val="0"/>
          <w14:ligatures w14:val="none"/>
        </w:rPr>
        <w:t xml:space="preserve"> between levels,</w:t>
      </w:r>
    </w:p>
    <w:p w14:paraId="2008B714" w14:textId="77777777" w:rsidR="00C228EF" w:rsidRPr="00C228EF" w:rsidRDefault="00C228EF" w:rsidP="00C228E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define simple algebraic objects (like geometric means and symmetry measures),</w:t>
      </w:r>
    </w:p>
    <w:p w14:paraId="09645023" w14:textId="77777777" w:rsidR="00C228EF" w:rsidRPr="00C228EF" w:rsidRDefault="00C228EF" w:rsidP="00C228EF">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and test how “nice” or “accidental” the observed ladder is.</w:t>
      </w:r>
    </w:p>
    <w:p w14:paraId="68630855" w14:textId="77777777" w:rsidR="00C228EF" w:rsidRPr="00C228EF" w:rsidRDefault="00C96FC8" w:rsidP="00C228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CEB430">
          <v:rect id="_x0000_i1058" style="width:0;height:1.5pt" o:hralign="center" o:hrstd="t" o:hr="t" fillcolor="#a0a0a0" stroked="f"/>
        </w:pict>
      </w:r>
    </w:p>
    <w:p w14:paraId="3A4398DE" w14:textId="77777777" w:rsidR="00C228EF" w:rsidRPr="00C228EF" w:rsidRDefault="00C228EF" w:rsidP="00C228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28EF">
        <w:rPr>
          <w:rFonts w:ascii="Times New Roman" w:eastAsia="Times New Roman" w:hAnsi="Times New Roman" w:cs="Times New Roman"/>
          <w:b/>
          <w:bCs/>
          <w:kern w:val="0"/>
          <w14:ligatures w14:val="none"/>
        </w:rPr>
        <w:t>2.1.2 Level centres and hinge-relative offsets</w:t>
      </w:r>
    </w:p>
    <w:p w14:paraId="4E4C5D61"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From the CL analyses, we can nominate representative centres:</w:t>
      </w:r>
    </w:p>
    <w:p w14:paraId="62A73F2F" w14:textId="77777777" w:rsidR="00C228EF" w:rsidRPr="00C228EF" w:rsidRDefault="00C96FC8"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oMath>
      <w:r w:rsidR="00C228EF" w:rsidRPr="00C228EF">
        <w:rPr>
          <w:rFonts w:ascii="Times New Roman" w:eastAsia="Times New Roman" w:hAnsi="Times New Roman" w:cs="Times New Roman"/>
          <w:kern w:val="0"/>
          <w14:ligatures w14:val="none"/>
        </w:rPr>
        <w:t xml:space="preserve">: a nanoband centre (e.g. ~100 nm →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oMath>
      <w:r w:rsidR="00C228EF" w:rsidRPr="00C228EF">
        <w:rPr>
          <w:rFonts w:ascii="Times New Roman" w:eastAsia="Times New Roman" w:hAnsi="Times New Roman" w:cs="Times New Roman"/>
          <w:kern w:val="0"/>
          <w14:ligatures w14:val="none"/>
        </w:rPr>
        <w:t>m),</w:t>
      </w:r>
    </w:p>
    <w:p w14:paraId="452FCBF6" w14:textId="77777777" w:rsidR="00C228EF" w:rsidRPr="00C228EF" w:rsidRDefault="00C96FC8"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oMath>
      <w:r w:rsidR="00C228EF" w:rsidRPr="00C228EF">
        <w:rPr>
          <w:rFonts w:ascii="Times New Roman" w:eastAsia="Times New Roman" w:hAnsi="Times New Roman" w:cs="Times New Roman"/>
          <w:kern w:val="0"/>
          <w14:ligatures w14:val="none"/>
        </w:rPr>
        <w:t xml:space="preserve">: a micron-band centre (e.g. ~5 µm → </w:t>
      </w:r>
      <m:oMath>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oMath>
      <w:r w:rsidR="00C228EF" w:rsidRPr="00C228EF">
        <w:rPr>
          <w:rFonts w:ascii="Times New Roman" w:eastAsia="Times New Roman" w:hAnsi="Times New Roman" w:cs="Times New Roman"/>
          <w:kern w:val="0"/>
          <w14:ligatures w14:val="none"/>
        </w:rPr>
        <w:t>m),</w:t>
      </w:r>
    </w:p>
    <w:p w14:paraId="55B066B2" w14:textId="77777777" w:rsidR="00C228EF" w:rsidRPr="00C228EF" w:rsidRDefault="00C96FC8"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oMath>
      <w:r w:rsidR="00C228EF" w:rsidRPr="00C228EF">
        <w:rPr>
          <w:rFonts w:ascii="Times New Roman" w:eastAsia="Times New Roman" w:hAnsi="Times New Roman" w:cs="Times New Roman"/>
          <w:kern w:val="0"/>
          <w14:ligatures w14:val="none"/>
        </w:rPr>
        <w:t xml:space="preserve">: UGM (~0.12 mm → </w:t>
      </w:r>
      <m:oMath>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oMath>
      <w:r w:rsidR="00C228EF" w:rsidRPr="00C228EF">
        <w:rPr>
          <w:rFonts w:ascii="Times New Roman" w:eastAsia="Times New Roman" w:hAnsi="Times New Roman" w:cs="Times New Roman"/>
          <w:kern w:val="0"/>
          <w14:ligatures w14:val="none"/>
        </w:rPr>
        <w:t>m),</w:t>
      </w:r>
    </w:p>
    <w:p w14:paraId="6B609BB2" w14:textId="77777777" w:rsidR="00C228EF" w:rsidRPr="00C228EF" w:rsidRDefault="00C96FC8"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oMath>
      <w:r w:rsidR="00C228EF" w:rsidRPr="00C228EF">
        <w:rPr>
          <w:rFonts w:ascii="Times New Roman" w:eastAsia="Times New Roman" w:hAnsi="Times New Roman" w:cs="Times New Roman"/>
          <w:kern w:val="0"/>
          <w14:ligatures w14:val="none"/>
        </w:rPr>
        <w:t xml:space="preserve">: +1 band centre (~10 km →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oMath>
      <w:r w:rsidR="00C228EF" w:rsidRPr="00C228EF">
        <w:rPr>
          <w:rFonts w:ascii="Times New Roman" w:eastAsia="Times New Roman" w:hAnsi="Times New Roman" w:cs="Times New Roman"/>
          <w:kern w:val="0"/>
          <w14:ligatures w14:val="none"/>
        </w:rPr>
        <w:t>m),</w:t>
      </w:r>
    </w:p>
    <w:p w14:paraId="7441DE1E" w14:textId="77777777" w:rsidR="00C228EF" w:rsidRPr="00C228EF" w:rsidRDefault="00C96FC8"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oMath>
      <w:r w:rsidR="00C228EF" w:rsidRPr="00C228EF">
        <w:rPr>
          <w:rFonts w:ascii="Times New Roman" w:eastAsia="Times New Roman" w:hAnsi="Times New Roman" w:cs="Times New Roman"/>
          <w:kern w:val="0"/>
          <w14:ligatures w14:val="none"/>
        </w:rPr>
        <w:t xml:space="preserve">: +2 band centre (~1 kpc → </w:t>
      </w:r>
      <m:oMath>
        <m:r>
          <w:rPr>
            <w:rFonts w:ascii="Cambria Math" w:eastAsia="Times New Roman" w:hAnsi="Cambria Math" w:cs="Times New Roman"/>
            <w:kern w:val="0"/>
            <w14:ligatures w14:val="none"/>
          </w:rPr>
          <m:t>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19</m:t>
            </m:r>
          </m:sup>
        </m:sSup>
      </m:oMath>
      <w:r w:rsidR="00C228EF" w:rsidRPr="00C228EF">
        <w:rPr>
          <w:rFonts w:ascii="Times New Roman" w:eastAsia="Times New Roman" w:hAnsi="Times New Roman" w:cs="Times New Roman"/>
          <w:kern w:val="0"/>
          <w14:ligatures w14:val="none"/>
        </w:rPr>
        <w:t>m),</w:t>
      </w:r>
    </w:p>
    <w:p w14:paraId="1DF318D1" w14:textId="77777777" w:rsidR="00C228EF" w:rsidRPr="00C228EF" w:rsidRDefault="00C96FC8" w:rsidP="00C228EF">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+3</m:t>
            </m:r>
          </m:sub>
        </m:sSub>
      </m:oMath>
      <w:r w:rsidR="00C228EF" w:rsidRPr="00C228EF">
        <w:rPr>
          <w:rFonts w:ascii="Times New Roman" w:eastAsia="Times New Roman" w:hAnsi="Times New Roman" w:cs="Times New Roman"/>
          <w:kern w:val="0"/>
          <w14:ligatures w14:val="none"/>
        </w:rPr>
        <w:t xml:space="preserve">: +3 band centre (~10 Gpc →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26</m:t>
            </m:r>
          </m:sup>
        </m:sSup>
      </m:oMath>
      <w:r w:rsidR="00C228EF" w:rsidRPr="00C228EF">
        <w:rPr>
          <w:rFonts w:ascii="Times New Roman" w:eastAsia="Times New Roman" w:hAnsi="Times New Roman" w:cs="Times New Roman"/>
          <w:kern w:val="0"/>
          <w14:ligatures w14:val="none"/>
        </w:rPr>
        <w:t>m).</w:t>
      </w:r>
    </w:p>
    <w:p w14:paraId="120BBD68"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In log coordinates:</w:t>
      </w:r>
    </w:p>
    <w:p w14:paraId="676DEA16" w14:textId="77777777" w:rsidR="00C228EF" w:rsidRPr="00C228EF" w:rsidRDefault="00C96FC8" w:rsidP="00C228EF">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00C228EF" w:rsidRPr="00C228EF">
        <w:rPr>
          <w:rFonts w:ascii="Times New Roman" w:eastAsia="Times New Roman" w:hAnsi="Times New Roman" w:cs="Times New Roman"/>
          <w:kern w:val="0"/>
          <w14:ligatures w14:val="none"/>
        </w:rPr>
        <w:t>.</w:t>
      </w:r>
    </w:p>
    <w:p w14:paraId="7EBA4DBE"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Because the hinge pair (0, +1) is special, we define all offsets </w:t>
      </w:r>
      <w:r w:rsidRPr="00C228EF">
        <w:rPr>
          <w:rFonts w:ascii="Times New Roman" w:eastAsia="Times New Roman" w:hAnsi="Times New Roman" w:cs="Times New Roman"/>
          <w:b/>
          <w:bCs/>
          <w:kern w:val="0"/>
          <w14:ligatures w14:val="none"/>
        </w:rPr>
        <w:t>relative to +1</w:t>
      </w:r>
      <w:r w:rsidRPr="00C228EF">
        <w:rPr>
          <w:rFonts w:ascii="Times New Roman" w:eastAsia="Times New Roman" w:hAnsi="Times New Roman" w:cs="Times New Roman"/>
          <w:kern w:val="0"/>
          <w14:ligatures w14:val="none"/>
        </w:rPr>
        <w:t>:</w:t>
      </w:r>
    </w:p>
    <w:p w14:paraId="4C45669D" w14:textId="77777777" w:rsidR="00C228EF" w:rsidRPr="00C228EF" w:rsidRDefault="00C96FC8" w:rsidP="00C228EF">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oMath>
      <w:r w:rsidR="00C228EF" w:rsidRPr="00C228EF">
        <w:rPr>
          <w:rFonts w:ascii="Cambria Math" w:eastAsia="Times New Roman" w:hAnsi="Cambria Math" w:cs="Times New Roman"/>
          <w:kern w:val="0"/>
          <w14:ligatures w14:val="none"/>
        </w:rPr>
        <w:br/>
      </w:r>
    </w:p>
    <w:p w14:paraId="1D7E60CA"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So the ladder, in this coordinate system, is:</w:t>
      </w:r>
    </w:p>
    <w:p w14:paraId="1453F15D" w14:textId="77777777" w:rsidR="00C228EF" w:rsidRPr="00C228EF" w:rsidRDefault="00C96FC8" w:rsidP="00C228E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=0</m:t>
        </m:r>
      </m:oMath>
      <w:r w:rsidR="00C228EF" w:rsidRPr="00C228EF">
        <w:rPr>
          <w:rFonts w:ascii="Times New Roman" w:eastAsia="Times New Roman" w:hAnsi="Times New Roman" w:cs="Times New Roman"/>
          <w:kern w:val="0"/>
          <w14:ligatures w14:val="none"/>
        </w:rPr>
        <w:t>by definition,</w:t>
      </w:r>
    </w:p>
    <w:p w14:paraId="735F374D" w14:textId="77777777" w:rsidR="00C228EF" w:rsidRPr="00C228EF" w:rsidRDefault="00C96FC8" w:rsidP="00C228E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0</m:t>
            </m:r>
          </m:sub>
        </m:sSub>
      </m:oMath>
      <w:r w:rsidR="00C228EF" w:rsidRPr="00C228EF">
        <w:rPr>
          <w:rFonts w:ascii="Times New Roman" w:eastAsia="Times New Roman" w:hAnsi="Times New Roman" w:cs="Times New Roman"/>
          <w:kern w:val="0"/>
          <w14:ligatures w14:val="none"/>
        </w:rPr>
        <w:t>slightly negative (UGM far below 10 km on the log axis),</w:t>
      </w:r>
    </w:p>
    <w:p w14:paraId="26D97FDB" w14:textId="77777777" w:rsidR="00C228EF" w:rsidRPr="00C228EF" w:rsidRDefault="00C96FC8" w:rsidP="00C228E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oMath>
      <w:r w:rsidR="00C228EF" w:rsidRPr="00C228EF">
        <w:rPr>
          <w:rFonts w:ascii="Times New Roman" w:eastAsia="Times New Roman" w:hAnsi="Times New Roman" w:cs="Times New Roman"/>
          <w:kern w:val="0"/>
          <w14:ligatures w14:val="none"/>
        </w:rPr>
        <w:t>more negative,</w:t>
      </w:r>
    </w:p>
    <w:p w14:paraId="010ACA35" w14:textId="77777777" w:rsidR="00C228EF" w:rsidRPr="00C228EF" w:rsidRDefault="00C96FC8" w:rsidP="00C228EF">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+3</m:t>
            </m:r>
          </m:sub>
        </m:sSub>
      </m:oMath>
      <w:r w:rsidR="00C228EF" w:rsidRPr="00C228EF">
        <w:rPr>
          <w:rFonts w:ascii="Times New Roman" w:eastAsia="Times New Roman" w:hAnsi="Times New Roman" w:cs="Times New Roman"/>
          <w:kern w:val="0"/>
          <w14:ligatures w14:val="none"/>
        </w:rPr>
        <w:t>positive and large in magnitude.</w:t>
      </w:r>
    </w:p>
    <w:p w14:paraId="15FBF7F9"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This gives us a simple </w:t>
      </w:r>
      <w:r w:rsidRPr="00C228EF">
        <w:rPr>
          <w:rFonts w:ascii="Times New Roman" w:eastAsia="Times New Roman" w:hAnsi="Times New Roman" w:cs="Times New Roman"/>
          <w:b/>
          <w:bCs/>
          <w:kern w:val="0"/>
          <w14:ligatures w14:val="none"/>
        </w:rPr>
        <w:t>vector of offsets</w:t>
      </w:r>
      <w:r w:rsidRPr="00C228EF">
        <w:rPr>
          <w:rFonts w:ascii="Times New Roman" w:eastAsia="Times New Roman" w:hAnsi="Times New Roman" w:cs="Times New Roman"/>
          <w:kern w:val="0"/>
          <w14:ligatures w14:val="none"/>
        </w:rPr>
        <w:t>:</w:t>
      </w:r>
    </w:p>
    <w:p w14:paraId="7E64BF15" w14:textId="77777777" w:rsidR="00C228EF" w:rsidRPr="00C228EF" w:rsidRDefault="00C228EF" w:rsidP="00C228EF">
      <w:pPr>
        <w:spacing w:after="0" w:line="240" w:lineRule="auto"/>
        <w:rPr>
          <w:rFonts w:ascii="Times New Roman" w:eastAsia="Times New Roman" w:hAnsi="Times New Roman" w:cs="Times New Roman"/>
          <w:kern w:val="0"/>
          <w14:ligatures w14:val="none"/>
        </w:rPr>
      </w:pPr>
      <m:oMathPara>
        <m:oMath>
          <m:r>
            <m:rPr>
              <m:sty m:val="bi"/>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A0373BC"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Any attempt to “fit the ladder” (A-block, O-block) is just trying to characterize the pattern in these δ’s:</w:t>
      </w:r>
    </w:p>
    <w:p w14:paraId="717BF97E" w14:textId="77777777" w:rsidR="00C228EF" w:rsidRPr="00C228EF" w:rsidRDefault="00C228EF" w:rsidP="00C228EF">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Are they roughly equal steps?</w:t>
      </w:r>
    </w:p>
    <w:p w14:paraId="3C1F3CE7" w14:textId="77777777" w:rsidR="00C228EF" w:rsidRPr="00C228EF" w:rsidRDefault="00C228EF" w:rsidP="00C228EF">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Is there an approximate mirror symmetry?</w:t>
      </w:r>
    </w:p>
    <w:p w14:paraId="15703393" w14:textId="77777777" w:rsidR="00C228EF" w:rsidRPr="00C228EF" w:rsidRDefault="00C228EF" w:rsidP="00C228EF">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How do the observed values compare to random or log-uniform placements?</w:t>
      </w:r>
    </w:p>
    <w:p w14:paraId="0C775716" w14:textId="77777777" w:rsidR="00C228EF" w:rsidRPr="00C228EF" w:rsidRDefault="00C96FC8" w:rsidP="00C228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E36995">
          <v:rect id="_x0000_i1059" style="width:0;height:1.5pt" o:hralign="center" o:hrstd="t" o:hr="t" fillcolor="#a0a0a0" stroked="f"/>
        </w:pict>
      </w:r>
    </w:p>
    <w:p w14:paraId="5954A1CF" w14:textId="77777777" w:rsidR="00C228EF" w:rsidRPr="00C228EF" w:rsidRDefault="00C228EF" w:rsidP="00C228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28EF">
        <w:rPr>
          <w:rFonts w:ascii="Times New Roman" w:eastAsia="Times New Roman" w:hAnsi="Times New Roman" w:cs="Times New Roman"/>
          <w:b/>
          <w:bCs/>
          <w:kern w:val="0"/>
          <w14:ligatures w14:val="none"/>
        </w:rPr>
        <w:t>2.1.3 A scalar that measures ladder symmetry</w:t>
      </w:r>
    </w:p>
    <w:p w14:paraId="1ED07298"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The SINs O-block introduces a particularly useful </w:t>
      </w:r>
      <w:r w:rsidRPr="00C228EF">
        <w:rPr>
          <w:rFonts w:ascii="Times New Roman" w:eastAsia="Times New Roman" w:hAnsi="Times New Roman" w:cs="Times New Roman"/>
          <w:b/>
          <w:bCs/>
          <w:kern w:val="0"/>
          <w14:ligatures w14:val="none"/>
        </w:rPr>
        <w:t>scalar summary</w:t>
      </w:r>
      <w:r w:rsidRPr="00C228EF">
        <w:rPr>
          <w:rFonts w:ascii="Times New Roman" w:eastAsia="Times New Roman" w:hAnsi="Times New Roman" w:cs="Times New Roman"/>
          <w:kern w:val="0"/>
          <w14:ligatures w14:val="none"/>
        </w:rPr>
        <w:t xml:space="preserve"> of the ladder’s symmetry around the hinge: the </w:t>
      </w:r>
      <w:r w:rsidRPr="00C228EF">
        <w:rPr>
          <w:rFonts w:ascii="Times New Roman" w:eastAsia="Times New Roman" w:hAnsi="Times New Roman" w:cs="Times New Roman"/>
          <w:b/>
          <w:bCs/>
          <w:kern w:val="0"/>
          <w14:ligatures w14:val="none"/>
        </w:rPr>
        <w:t>Symmetry Index</w:t>
      </w:r>
      <w:r w:rsidRPr="00C228EF">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w:t>
      </w:r>
    </w:p>
    <w:p w14:paraId="3DC8F661"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Given hinge-relative offsets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 define:</w:t>
      </w:r>
    </w:p>
    <w:p w14:paraId="61A0B3D0" w14:textId="77777777" w:rsidR="00C228EF" w:rsidRPr="00C228EF" w:rsidRDefault="00C228EF" w:rsidP="00C228EF">
      <w:pPr>
        <w:spacing w:after="0" w:line="240" w:lineRule="auto"/>
        <w:rPr>
          <w:rFonts w:ascii="Times New Roman" w:eastAsia="Times New Roman" w:hAnsi="Times New Roman" w:cs="Times New Roman"/>
          <w:kern w:val="0"/>
          <w14:ligatures w14:val="none"/>
        </w:rPr>
      </w:pPr>
      <m:oMathPara>
        <m:oMath>
          <m:r>
            <m:rPr>
              <m:scr m:val="script"/>
            </m:rPr>
            <w:rPr>
              <w:rFonts w:ascii="Cambria Math" w:eastAsia="Times New Roman" w:hAnsi="Cambria Math" w:cs="Times New Roman"/>
              <w:kern w:val="0"/>
              <w14:ligatures w14:val="none"/>
            </w:rPr>
            <m:t>S:=</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0</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D1F24D3"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Interpretation:</w:t>
      </w:r>
    </w:p>
    <w:p w14:paraId="5ED4B2EE" w14:textId="77777777" w:rsidR="00C228EF" w:rsidRPr="00C228EF" w:rsidRDefault="00C228EF" w:rsidP="00C228EF">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0</m:t>
            </m:r>
          </m:sub>
        </m:sSub>
        <m:r>
          <m:rPr>
            <m:sty m:val="p"/>
          </m:rPr>
          <w:rPr>
            <w:rFonts w:ascii="Cambria Math" w:eastAsia="Times New Roman" w:hAnsi="Cambria Math" w:cs="Times New Roman"/>
            <w:kern w:val="0"/>
            <w14:ligatures w14:val="none"/>
          </w:rPr>
          <m:t>∣</m:t>
        </m:r>
      </m:oMath>
      <w:r w:rsidRPr="00C228EF">
        <w:rPr>
          <w:rFonts w:ascii="Times New Roman" w:eastAsia="Times New Roman" w:hAnsi="Times New Roman" w:cs="Times New Roman"/>
          <w:kern w:val="0"/>
          <w14:ligatures w14:val="none"/>
        </w:rPr>
        <w:t>is how far apart +1 and 0 are in log space (we want that small if 0 and +1 form a hinge pair).</w:t>
      </w:r>
    </w:p>
    <w:p w14:paraId="20E12D1A" w14:textId="77777777" w:rsidR="00C228EF" w:rsidRPr="00C228EF" w:rsidRDefault="00C228EF" w:rsidP="00C228EF">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oMath>
      <w:r w:rsidRPr="00C228EF">
        <w:rPr>
          <w:rFonts w:ascii="Times New Roman" w:eastAsia="Times New Roman" w:hAnsi="Times New Roman" w:cs="Times New Roman"/>
          <w:kern w:val="0"/>
          <w14:ligatures w14:val="none"/>
        </w:rPr>
        <w:t>is how unequal +1 and −1 are as “mirrors” around the hinge (we want this small if −1 is the inner mirror of +1).</w:t>
      </w:r>
    </w:p>
    <w:p w14:paraId="798C13B6" w14:textId="77777777" w:rsidR="00C228EF" w:rsidRPr="00C228EF" w:rsidRDefault="00C228EF" w:rsidP="00C228EF">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m:rPr>
            <m:sty m:val="p"/>
          </m:rPr>
          <w:rPr>
            <w:rFonts w:ascii="Cambria Math" w:eastAsia="Times New Roman" w:hAnsi="Cambria Math" w:cs="Times New Roman"/>
            <w:kern w:val="0"/>
            <w14:ligatures w14:val="none"/>
          </w:rPr>
          <m:t>∣</m:t>
        </m:r>
      </m:oMath>
      <w:r w:rsidRPr="00C228EF">
        <w:rPr>
          <w:rFonts w:ascii="Times New Roman" w:eastAsia="Times New Roman" w:hAnsi="Times New Roman" w:cs="Times New Roman"/>
          <w:kern w:val="0"/>
          <w14:ligatures w14:val="none"/>
        </w:rPr>
        <w:t>does the same for +2 and −2.</w:t>
      </w:r>
    </w:p>
    <w:p w14:paraId="0DDD2215"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The </w:t>
      </w:r>
      <w:r w:rsidRPr="00C228EF">
        <w:rPr>
          <w:rFonts w:ascii="Times New Roman" w:eastAsia="Times New Roman" w:hAnsi="Times New Roman" w:cs="Times New Roman"/>
          <w:b/>
          <w:bCs/>
          <w:kern w:val="0"/>
          <w14:ligatures w14:val="none"/>
        </w:rPr>
        <w:t>smaller</w:t>
      </w:r>
      <w:r w:rsidRPr="00C228EF">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is, the more “balanced” and hinge-centred the ladder looks.</w:t>
      </w:r>
    </w:p>
    <w:p w14:paraId="777147EF"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What the analysis shows:</w:t>
      </w:r>
    </w:p>
    <w:p w14:paraId="4FE18087" w14:textId="77777777" w:rsidR="00C228EF" w:rsidRPr="00C228EF" w:rsidRDefault="00C228EF" w:rsidP="00C228EF">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Take your </w:t>
      </w:r>
      <w:r w:rsidRPr="00C228EF">
        <w:rPr>
          <w:rFonts w:ascii="Times New Roman" w:eastAsia="Times New Roman" w:hAnsi="Times New Roman" w:cs="Times New Roman"/>
          <w:b/>
          <w:bCs/>
          <w:kern w:val="0"/>
          <w14:ligatures w14:val="none"/>
        </w:rPr>
        <w:t>actual assignments</w:t>
      </w:r>
      <w:r w:rsidRPr="00C228EF">
        <w:rPr>
          <w:rFonts w:ascii="Times New Roman" w:eastAsia="Times New Roman" w:hAnsi="Times New Roman" w:cs="Times New Roman"/>
          <w:kern w:val="0"/>
          <w14:ligatures w14:val="none"/>
        </w:rPr>
        <w:t xml:space="preserve"> (−2, −1, 0, +1, +2, +3) with their empirically chosen centres: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m:rPr>
                <m:nor/>
              </m:rPr>
              <w:rPr>
                <w:rFonts w:ascii="Times New Roman" w:eastAsia="Times New Roman" w:hAnsi="Times New Roman" w:cs="Times New Roman"/>
                <w:kern w:val="0"/>
                <w14:ligatures w14:val="none"/>
              </w:rPr>
              <m:t>obs</m:t>
            </m:r>
          </m:sub>
        </m:sSub>
      </m:oMath>
      <w:r w:rsidRPr="00C228EF">
        <w:rPr>
          <w:rFonts w:ascii="Times New Roman" w:eastAsia="Times New Roman" w:hAnsi="Times New Roman" w:cs="Times New Roman"/>
          <w:kern w:val="0"/>
          <w14:ligatures w14:val="none"/>
        </w:rPr>
        <w:t>is relatively small.</w:t>
      </w:r>
    </w:p>
    <w:p w14:paraId="190C99AE" w14:textId="77777777" w:rsidR="00C228EF" w:rsidRPr="00C228EF" w:rsidRDefault="00C228EF" w:rsidP="00C228EF">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Now </w:t>
      </w:r>
      <w:r w:rsidRPr="00C228EF">
        <w:rPr>
          <w:rFonts w:ascii="Times New Roman" w:eastAsia="Times New Roman" w:hAnsi="Times New Roman" w:cs="Times New Roman"/>
          <w:b/>
          <w:bCs/>
          <w:kern w:val="0"/>
          <w14:ligatures w14:val="none"/>
        </w:rPr>
        <w:t>permute</w:t>
      </w:r>
      <w:r w:rsidRPr="00C228EF">
        <w:rPr>
          <w:rFonts w:ascii="Times New Roman" w:eastAsia="Times New Roman" w:hAnsi="Times New Roman" w:cs="Times New Roman"/>
          <w:kern w:val="0"/>
          <w14:ligatures w14:val="none"/>
        </w:rPr>
        <w:t xml:space="preserve"> the labels randomly among the six levels and recompute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each time.</w:t>
      </w:r>
    </w:p>
    <w:p w14:paraId="13706B80" w14:textId="77777777" w:rsidR="00C228EF" w:rsidRPr="00C228EF" w:rsidRDefault="00C228EF" w:rsidP="00C228EF">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Under this shuffle, most permutations give much larger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w:t>
      </w:r>
    </w:p>
    <w:p w14:paraId="5AD8C552" w14:textId="77777777" w:rsidR="00C228EF" w:rsidRPr="00C228EF" w:rsidRDefault="00C228EF" w:rsidP="00C228EF">
      <w:pPr>
        <w:numPr>
          <w:ilvl w:val="1"/>
          <w:numId w:val="131"/>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The observed arrangement lies in the </w:t>
      </w:r>
      <w:r w:rsidRPr="00C228EF">
        <w:rPr>
          <w:rFonts w:ascii="Times New Roman" w:eastAsia="Times New Roman" w:hAnsi="Times New Roman" w:cs="Times New Roman"/>
          <w:b/>
          <w:bCs/>
          <w:kern w:val="0"/>
          <w14:ligatures w14:val="none"/>
        </w:rPr>
        <w:t>low tail</w:t>
      </w:r>
      <w:r w:rsidRPr="00C228EF">
        <w:rPr>
          <w:rFonts w:ascii="Times New Roman" w:eastAsia="Times New Roman" w:hAnsi="Times New Roman" w:cs="Times New Roman"/>
          <w:kern w:val="0"/>
          <w14:ligatures w14:val="none"/>
        </w:rPr>
        <w:t xml:space="preserve"> of the permutation distribution (rare if levels were assigned arbitrarily).</w:t>
      </w:r>
    </w:p>
    <w:p w14:paraId="4916C0FE"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So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is a one-number check that:</w:t>
      </w:r>
    </w:p>
    <w:p w14:paraId="08F6A0D3" w14:textId="77777777" w:rsidR="00C228EF" w:rsidRPr="00C228EF" w:rsidRDefault="00C228EF" w:rsidP="00C228EF">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0 and +1 really are closer than “chance” to each other on the log axis,</w:t>
      </w:r>
    </w:p>
    <w:p w14:paraId="78847C3E" w14:textId="77777777" w:rsidR="00C228EF" w:rsidRPr="00C228EF" w:rsidRDefault="00C228EF" w:rsidP="00C228EF">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−1 is a better “inner mirror” of +1 than random placements,</w:t>
      </w:r>
    </w:p>
    <w:p w14:paraId="0D9F3C34" w14:textId="77777777" w:rsidR="00C228EF" w:rsidRPr="00C228EF" w:rsidRDefault="00C228EF" w:rsidP="00C228EF">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and −2/+2 are better matched as outer/inner partners than random.</w:t>
      </w:r>
    </w:p>
    <w:p w14:paraId="30D55D1A"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We’ll return to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later when we talk about compact ladder fits and robustness, but it already tells you this:</w:t>
      </w:r>
    </w:p>
    <w:p w14:paraId="0461697E"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The ladder is not just six arbitrary bands; its </w:t>
      </w:r>
      <w:r w:rsidRPr="00C228EF">
        <w:rPr>
          <w:rFonts w:ascii="Times New Roman" w:eastAsia="Times New Roman" w:hAnsi="Times New Roman" w:cs="Times New Roman"/>
          <w:b/>
          <w:bCs/>
          <w:kern w:val="0"/>
          <w14:ligatures w14:val="none"/>
        </w:rPr>
        <w:t>centres</w:t>
      </w:r>
      <w:r w:rsidRPr="00C228EF">
        <w:rPr>
          <w:rFonts w:ascii="Times New Roman" w:eastAsia="Times New Roman" w:hAnsi="Times New Roman" w:cs="Times New Roman"/>
          <w:kern w:val="0"/>
          <w14:ligatures w14:val="none"/>
        </w:rPr>
        <w:t xml:space="preserve"> are arranged in a way that is unusually symmetric around the 0↔+1 hinge.</w:t>
      </w:r>
    </w:p>
    <w:p w14:paraId="2818BF59" w14:textId="77777777" w:rsidR="00C228EF" w:rsidRPr="00C228EF" w:rsidRDefault="00C96FC8" w:rsidP="00C228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56524C">
          <v:rect id="_x0000_i1060" style="width:0;height:1.5pt" o:hralign="center" o:hrstd="t" o:hr="t" fillcolor="#a0a0a0" stroked="f"/>
        </w:pict>
      </w:r>
    </w:p>
    <w:p w14:paraId="58717220" w14:textId="77777777" w:rsidR="00C228EF" w:rsidRPr="00C228EF" w:rsidRDefault="00C228EF" w:rsidP="00C228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228EF">
        <w:rPr>
          <w:rFonts w:ascii="Times New Roman" w:eastAsia="Times New Roman" w:hAnsi="Times New Roman" w:cs="Times New Roman"/>
          <w:b/>
          <w:bCs/>
          <w:kern w:val="0"/>
          <w14:ligatures w14:val="none"/>
        </w:rPr>
        <w:t>2.1.4 How these coordinates will be used later</w:t>
      </w:r>
    </w:p>
    <w:p w14:paraId="133429B1"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Having a log-coordinate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 xml:space="preserve">and offset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for each level lets us:</w:t>
      </w:r>
    </w:p>
    <w:p w14:paraId="53302CA3" w14:textId="77777777" w:rsidR="00C228EF" w:rsidRPr="00C228EF" w:rsidRDefault="00C228EF" w:rsidP="00C228EF">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b/>
          <w:bCs/>
          <w:kern w:val="0"/>
          <w14:ligatures w14:val="none"/>
        </w:rPr>
        <w:t>Define geometric-mean bridges</w:t>
      </w:r>
      <w:r w:rsidRPr="00C228EF">
        <w:rPr>
          <w:rFonts w:ascii="Times New Roman" w:eastAsia="Times New Roman" w:hAnsi="Times New Roman" w:cs="Times New Roman"/>
          <w:kern w:val="0"/>
          <w14:ligatures w14:val="none"/>
        </w:rPr>
        <w:t xml:space="preserve"> cleanly:</w:t>
      </w:r>
    </w:p>
    <w:p w14:paraId="7A2D5209" w14:textId="77777777" w:rsidR="00C228EF" w:rsidRPr="00C228EF" w:rsidRDefault="00C228EF" w:rsidP="00C228E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For any pair (i,j), the GM scale is just</w:t>
      </w:r>
    </w:p>
    <w:p w14:paraId="37B127E5" w14:textId="77777777" w:rsidR="00C228EF" w:rsidRPr="00C228EF" w:rsidRDefault="00C96FC8" w:rsidP="00C228EF">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nor/>
                </m:rPr>
                <w:rPr>
                  <w:rFonts w:ascii="Times New Roman" w:eastAsia="Times New Roman" w:hAnsi="Times New Roman" w:cs="Times New Roman"/>
                  <w:kern w:val="0"/>
                  <w14:ligatures w14:val="none"/>
                </w:rPr>
                <m:t>GM</m:t>
              </m:r>
              <m:r>
                <w:rPr>
                  <w:rFonts w:ascii="Cambria Math" w:eastAsia="Times New Roman" w:hAnsi="Cambria Math" w:cs="Times New Roman"/>
                  <w:kern w:val="0"/>
                  <w14:ligatures w14:val="none"/>
                </w:rPr>
                <m:t>(i,j)</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2</m:t>
              </m:r>
            </m:den>
          </m:f>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2544327" w14:textId="77777777" w:rsidR="00C228EF" w:rsidRPr="00C228EF" w:rsidRDefault="00C228EF" w:rsidP="00C228EF">
      <w:pPr>
        <w:spacing w:before="100" w:beforeAutospacing="1" w:after="100" w:afterAutospacing="1" w:line="240" w:lineRule="auto"/>
        <w:ind w:left="1440"/>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which we’ll use heavily in §2.3 and §4.1.</w:t>
      </w:r>
    </w:p>
    <w:p w14:paraId="15A0E32C" w14:textId="77777777" w:rsidR="00C228EF" w:rsidRPr="00C228EF" w:rsidRDefault="00C228EF" w:rsidP="00C228EF">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b/>
          <w:bCs/>
          <w:kern w:val="0"/>
          <w14:ligatures w14:val="none"/>
        </w:rPr>
        <w:t>Write down compact ladder fits</w:t>
      </w:r>
      <w:r w:rsidRPr="00C228EF">
        <w:rPr>
          <w:rFonts w:ascii="Times New Roman" w:eastAsia="Times New Roman" w:hAnsi="Times New Roman" w:cs="Times New Roman"/>
          <w:kern w:val="0"/>
          <w14:ligatures w14:val="none"/>
        </w:rPr>
        <w:t>:</w:t>
      </w:r>
    </w:p>
    <w:p w14:paraId="5837C4B5" w14:textId="77777777" w:rsidR="00C228EF" w:rsidRPr="00C228EF" w:rsidRDefault="00C228EF" w:rsidP="00C228E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e.g. one- or two-parameter maps that approximate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oMath>
      <w:r w:rsidRPr="00C228EF">
        <w:rPr>
          <w:rFonts w:ascii="Times New Roman" w:eastAsia="Times New Roman" w:hAnsi="Times New Roman" w:cs="Times New Roman"/>
          <w:kern w:val="0"/>
          <w14:ligatures w14:val="none"/>
        </w:rPr>
        <w:t>as a function of level index (O-block).</w:t>
      </w:r>
    </w:p>
    <w:p w14:paraId="6E8236A8" w14:textId="77777777" w:rsidR="00C228EF" w:rsidRPr="00C228EF" w:rsidRDefault="00C228EF" w:rsidP="00C228EF">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b/>
          <w:bCs/>
          <w:kern w:val="0"/>
          <w14:ligatures w14:val="none"/>
        </w:rPr>
        <w:t>Summarise deviation patterns</w:t>
      </w:r>
      <w:r w:rsidRPr="00C228EF">
        <w:rPr>
          <w:rFonts w:ascii="Times New Roman" w:eastAsia="Times New Roman" w:hAnsi="Times New Roman" w:cs="Times New Roman"/>
          <w:kern w:val="0"/>
          <w14:ligatures w14:val="none"/>
        </w:rPr>
        <w:t>:</w:t>
      </w:r>
    </w:p>
    <w:p w14:paraId="1477C23F" w14:textId="77777777" w:rsidR="00C228EF" w:rsidRPr="00C228EF" w:rsidRDefault="00C228EF" w:rsidP="00C228E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step-like patterns (half-decade grid hints),</w:t>
      </w:r>
    </w:p>
    <w:p w14:paraId="51639E10" w14:textId="77777777" w:rsidR="00C228EF" w:rsidRPr="00C228EF" w:rsidRDefault="00C228EF" w:rsidP="00C228E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asymmetries between inner and outer sides,</w:t>
      </w:r>
    </w:p>
    <w:p w14:paraId="75B3A7F9" w14:textId="77777777" w:rsidR="00C228EF" w:rsidRPr="00C228EF" w:rsidRDefault="00C228EF" w:rsidP="00C228EF">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how “nice” the ladder looks under different choices of centres.</w:t>
      </w:r>
    </w:p>
    <w:p w14:paraId="083FE556"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We won’t insist on a single exact numerical centre for each level here; the point is that </w:t>
      </w:r>
      <w:r w:rsidRPr="00C228EF">
        <w:rPr>
          <w:rFonts w:ascii="Times New Roman" w:eastAsia="Times New Roman" w:hAnsi="Times New Roman" w:cs="Times New Roman"/>
          <w:b/>
          <w:bCs/>
          <w:kern w:val="0"/>
          <w14:ligatures w14:val="none"/>
        </w:rPr>
        <w:t>any reasonable choice of centres</w:t>
      </w:r>
      <w:r w:rsidRPr="00C228EF">
        <w:rPr>
          <w:rFonts w:ascii="Times New Roman" w:eastAsia="Times New Roman" w:hAnsi="Times New Roman" w:cs="Times New Roman"/>
          <w:kern w:val="0"/>
          <w14:ligatures w14:val="none"/>
        </w:rPr>
        <w:t xml:space="preserve"> that respects the CL data will:</w:t>
      </w:r>
    </w:p>
    <w:p w14:paraId="164DBAAF" w14:textId="77777777" w:rsidR="00C228EF" w:rsidRPr="00C228EF" w:rsidRDefault="00C228EF" w:rsidP="00C228EF">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live within the bands you’ve already established,</w:t>
      </w:r>
    </w:p>
    <w:p w14:paraId="3EFF8605" w14:textId="77777777" w:rsidR="00C228EF" w:rsidRPr="00C228EF" w:rsidRDefault="00C228EF" w:rsidP="00C228EF">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 xml:space="preserve">yield small </w:t>
      </w:r>
      <m:oMath>
        <m:r>
          <m:rPr>
            <m:scr m:val="script"/>
          </m:rPr>
          <w:rPr>
            <w:rFonts w:ascii="Cambria Math" w:eastAsia="Times New Roman" w:hAnsi="Cambria Math" w:cs="Times New Roman"/>
            <w:kern w:val="0"/>
            <w14:ligatures w14:val="none"/>
          </w:rPr>
          <m:t>S</m:t>
        </m:r>
      </m:oMath>
      <w:r w:rsidRPr="00C228EF">
        <w:rPr>
          <w:rFonts w:ascii="Times New Roman" w:eastAsia="Times New Roman" w:hAnsi="Times New Roman" w:cs="Times New Roman"/>
          <w:kern w:val="0"/>
          <w14:ligatures w14:val="none"/>
        </w:rPr>
        <w:t>,</w:t>
      </w:r>
    </w:p>
    <w:p w14:paraId="6BC53B5D" w14:textId="77777777" w:rsidR="00C228EF" w:rsidRPr="00C228EF" w:rsidRDefault="00C228EF" w:rsidP="00C228EF">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and support the same qualitative picture (GM seams, loose half-decade stepping, hinge-centred symmetry).</w:t>
      </w:r>
    </w:p>
    <w:p w14:paraId="08835EEB" w14:textId="77777777" w:rsidR="00C228EF" w:rsidRPr="00C228EF" w:rsidRDefault="00C228EF" w:rsidP="00C228EF">
      <w:p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Those are the coordinates the rest of the math will sit on:</w:t>
      </w:r>
    </w:p>
    <w:p w14:paraId="32DD01DD" w14:textId="77777777" w:rsidR="00C228EF" w:rsidRPr="00C228EF" w:rsidRDefault="00C228EF" w:rsidP="00C228EF">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§2.2 will plug the CL evidence into this coordinate picture and summarise “where the levels live”.</w:t>
      </w:r>
    </w:p>
    <w:p w14:paraId="639D405E" w14:textId="77777777" w:rsidR="00C228EF" w:rsidRPr="00C228EF" w:rsidRDefault="00C228EF" w:rsidP="00C228EF">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C228EF">
        <w:rPr>
          <w:rFonts w:ascii="Times New Roman" w:eastAsia="Times New Roman" w:hAnsi="Times New Roman" w:cs="Times New Roman"/>
          <w:kern w:val="0"/>
          <w14:ligatures w14:val="none"/>
        </w:rPr>
        <w:t>§2.3 will introduce the GM bridge operator explicitly and show how it ties levels and seams together.</w:t>
      </w:r>
    </w:p>
    <w:p w14:paraId="38BC8684" w14:textId="77777777" w:rsidR="00C228EF" w:rsidRDefault="00C228EF" w:rsidP="00E66BE8"/>
    <w:p w14:paraId="604F0823" w14:textId="77777777" w:rsidR="00FD5A14" w:rsidRPr="00FD5A14" w:rsidRDefault="00FD5A14" w:rsidP="00FD5A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316887"/>
      <w:r w:rsidRPr="00FD5A14">
        <w:rPr>
          <w:rFonts w:ascii="Times New Roman" w:eastAsia="Times New Roman" w:hAnsi="Times New Roman" w:cs="Times New Roman"/>
          <w:b/>
          <w:bCs/>
          <w:kern w:val="0"/>
          <w:sz w:val="27"/>
          <w:szCs w:val="27"/>
          <w14:ligatures w14:val="none"/>
        </w:rPr>
        <w:t>2.2 Empirical placement of level centers</w:t>
      </w:r>
      <w:bookmarkEnd w:id="12"/>
    </w:p>
    <w:p w14:paraId="52F8010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Now that we have a log-scale coordinate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FD5A14">
        <w:rPr>
          <w:rFonts w:ascii="Times New Roman" w:eastAsia="Times New Roman" w:hAnsi="Times New Roman" w:cs="Times New Roman"/>
          <w:kern w:val="0"/>
          <w14:ligatures w14:val="none"/>
        </w:rPr>
        <w:t xml:space="preserve">for each level, this subsection pins down what the </w:t>
      </w:r>
      <w:r w:rsidRPr="00FD5A14">
        <w:rPr>
          <w:rFonts w:ascii="Times New Roman" w:eastAsia="Times New Roman" w:hAnsi="Times New Roman" w:cs="Times New Roman"/>
          <w:b/>
          <w:bCs/>
          <w:kern w:val="0"/>
          <w14:ligatures w14:val="none"/>
        </w:rPr>
        <w:t>data actually say</w:t>
      </w:r>
      <w:r w:rsidRPr="00FD5A14">
        <w:rPr>
          <w:rFonts w:ascii="Times New Roman" w:eastAsia="Times New Roman" w:hAnsi="Times New Roman" w:cs="Times New Roman"/>
          <w:kern w:val="0"/>
          <w14:ligatures w14:val="none"/>
        </w:rPr>
        <w:t xml:space="preserve"> about those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FD5A14">
        <w:rPr>
          <w:rFonts w:ascii="Times New Roman" w:eastAsia="Times New Roman" w:hAnsi="Times New Roman" w:cs="Times New Roman"/>
          <w:kern w:val="0"/>
          <w14:ligatures w14:val="none"/>
        </w:rPr>
        <w:t>– for −2, −1, 0, +1, +2, +3 – and why the bands you’ve chosen are not arbitrary.</w:t>
      </w:r>
    </w:p>
    <w:p w14:paraId="0F4B587C"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Rather than chase exact numbers, we’ll fix:</w:t>
      </w:r>
    </w:p>
    <w:p w14:paraId="588E4DB5" w14:textId="77777777" w:rsidR="00FD5A14" w:rsidRPr="00FD5A14" w:rsidRDefault="00FD5A14" w:rsidP="00FD5A1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w:t>
      </w:r>
      <w:r w:rsidRPr="00FD5A14">
        <w:rPr>
          <w:rFonts w:ascii="Times New Roman" w:eastAsia="Times New Roman" w:hAnsi="Times New Roman" w:cs="Times New Roman"/>
          <w:b/>
          <w:bCs/>
          <w:kern w:val="0"/>
          <w14:ligatures w14:val="none"/>
        </w:rPr>
        <w:t>band</w:t>
      </w:r>
      <w:r w:rsidRPr="00FD5A14">
        <w:rPr>
          <w:rFonts w:ascii="Times New Roman" w:eastAsia="Times New Roman" w:hAnsi="Times New Roman" w:cs="Times New Roman"/>
          <w:kern w:val="0"/>
          <w14:ligatures w14:val="none"/>
        </w:rPr>
        <w:t xml:space="preserve"> for each level (the finite window where fractal behaviour is observed), and</w:t>
      </w:r>
    </w:p>
    <w:p w14:paraId="66480F97" w14:textId="77777777" w:rsidR="00FD5A14" w:rsidRPr="00FD5A14" w:rsidRDefault="00FD5A14" w:rsidP="00FD5A1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w:t>
      </w:r>
      <w:r w:rsidRPr="00FD5A14">
        <w:rPr>
          <w:rFonts w:ascii="Times New Roman" w:eastAsia="Times New Roman" w:hAnsi="Times New Roman" w:cs="Times New Roman"/>
          <w:b/>
          <w:bCs/>
          <w:kern w:val="0"/>
          <w14:ligatures w14:val="none"/>
        </w:rPr>
        <w:t>representative centre</w:t>
      </w:r>
      <w:r w:rsidRPr="00FD5A14">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FD5A14">
        <w:rPr>
          <w:rFonts w:ascii="Times New Roman" w:eastAsia="Times New Roman" w:hAnsi="Times New Roman" w:cs="Times New Roman"/>
          <w:kern w:val="0"/>
          <w14:ligatures w14:val="none"/>
        </w:rPr>
        <w:t xml:space="preserve">(from which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oMath>
      <w:r w:rsidRPr="00FD5A14">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L</m:t>
            </m:r>
          </m:sub>
        </m:sSub>
      </m:oMath>
      <w:r w:rsidRPr="00FD5A14">
        <w:rPr>
          <w:rFonts w:ascii="Times New Roman" w:eastAsia="Times New Roman" w:hAnsi="Times New Roman" w:cs="Times New Roman"/>
          <w:kern w:val="0"/>
          <w14:ligatures w14:val="none"/>
        </w:rPr>
        <w:t>are derived).</w:t>
      </w:r>
    </w:p>
    <w:p w14:paraId="758AF0D7"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2E941E">
          <v:rect id="_x0000_i1061" style="width:0;height:1.5pt" o:hralign="center" o:hrstd="t" o:hr="t" fillcolor="#a0a0a0" stroked="f"/>
        </w:pict>
      </w:r>
    </w:p>
    <w:p w14:paraId="6E4651E7"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2.2.1 −2 (nanoband): 1–200 nm, centre ~100 nm</w:t>
      </w:r>
    </w:p>
    <w:p w14:paraId="1AC0F70B"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−2 CL report and Probe 1:</w:t>
      </w:r>
    </w:p>
    <w:p w14:paraId="77D218AA" w14:textId="77777777" w:rsidR="00FD5A14" w:rsidRPr="00FD5A14" w:rsidRDefault="00FD5A14" w:rsidP="00FD5A1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wide range of systems show </w:t>
      </w:r>
      <w:r w:rsidRPr="00FD5A14">
        <w:rPr>
          <w:rFonts w:ascii="Times New Roman" w:eastAsia="Times New Roman" w:hAnsi="Times New Roman" w:cs="Times New Roman"/>
          <w:b/>
          <w:bCs/>
          <w:kern w:val="0"/>
          <w14:ligatures w14:val="none"/>
        </w:rPr>
        <w:t>finite fractal windows</w:t>
      </w:r>
      <w:r w:rsidRPr="00FD5A14">
        <w:rPr>
          <w:rFonts w:ascii="Times New Roman" w:eastAsia="Times New Roman" w:hAnsi="Times New Roman" w:cs="Times New Roman"/>
          <w:kern w:val="0"/>
          <w14:ligatures w14:val="none"/>
        </w:rPr>
        <w:t xml:space="preserve"> in the </w:t>
      </w:r>
      <w:r w:rsidRPr="00FD5A14">
        <w:rPr>
          <w:rFonts w:ascii="Times New Roman" w:eastAsia="Times New Roman" w:hAnsi="Times New Roman" w:cs="Times New Roman"/>
          <w:b/>
          <w:bCs/>
          <w:kern w:val="0"/>
          <w14:ligatures w14:val="none"/>
        </w:rPr>
        <w:t>1–200 nm</w:t>
      </w:r>
      <w:r w:rsidRPr="00FD5A14">
        <w:rPr>
          <w:rFonts w:ascii="Times New Roman" w:eastAsia="Times New Roman" w:hAnsi="Times New Roman" w:cs="Times New Roman"/>
          <w:kern w:val="0"/>
          <w14:ligatures w14:val="none"/>
        </w:rPr>
        <w:t xml:space="preserve"> band:</w:t>
      </w:r>
    </w:p>
    <w:p w14:paraId="52093063"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silica aerogels (1–100 nm mass-fractal windows),</w:t>
      </w:r>
    </w:p>
    <w:p w14:paraId="45921EE8"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soot aggregates (tens of nm primaries, ~50–500 nm fractal aggregates),</w:t>
      </w:r>
    </w:p>
    <w:p w14:paraId="11B87510"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nanoparticle DLCA structures,</w:t>
      </w:r>
    </w:p>
    <w:p w14:paraId="6C6FA4ED"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membrane/chromatin nanodomains.</w:t>
      </w:r>
    </w:p>
    <w:p w14:paraId="12170832" w14:textId="77777777" w:rsidR="00FD5A14" w:rsidRPr="00FD5A14" w:rsidRDefault="00FD5A14" w:rsidP="00FD5A1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Within this band, the GM pivots cluster around several </w:t>
      </w:r>
      <w:r w:rsidRPr="00FD5A14">
        <w:rPr>
          <w:rFonts w:ascii="Times New Roman" w:eastAsia="Times New Roman" w:hAnsi="Times New Roman" w:cs="Times New Roman"/>
          <w:b/>
          <w:bCs/>
          <w:kern w:val="0"/>
          <w14:ligatures w14:val="none"/>
        </w:rPr>
        <w:t>lanes</w:t>
      </w:r>
      <w:r w:rsidRPr="00FD5A14">
        <w:rPr>
          <w:rFonts w:ascii="Times New Roman" w:eastAsia="Times New Roman" w:hAnsi="Times New Roman" w:cs="Times New Roman"/>
          <w:kern w:val="0"/>
          <w14:ligatures w14:val="none"/>
        </w:rPr>
        <w:t>:</w:t>
      </w:r>
    </w:p>
    <w:p w14:paraId="18A20F74"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~10 nm,</w:t>
      </w:r>
    </w:p>
    <w:p w14:paraId="1C378BD7"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~40–45 nm,</w:t>
      </w:r>
    </w:p>
    <w:p w14:paraId="19FC8183"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60–140 nm,</w:t>
      </w:r>
    </w:p>
    <w:p w14:paraId="0701403B"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~150–160 nm.</w:t>
      </w:r>
    </w:p>
    <w:p w14:paraId="5609CF67" w14:textId="77777777" w:rsidR="00FD5A14" w:rsidRPr="00FD5A14" w:rsidRDefault="00FD5A14" w:rsidP="00FD5A1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DNA↔cell/nucleus GM bridges:</w:t>
      </w:r>
    </w:p>
    <w:p w14:paraId="5166968E" w14:textId="77777777" w:rsidR="00FD5A14" w:rsidRPr="00FD5A14" w:rsidRDefault="00FD5A14" w:rsidP="00FD5A1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for many DNA-scale × cell/nucleus-scale pairs, GM lengths fall in </w:t>
      </w:r>
      <w:r w:rsidRPr="00FD5A14">
        <w:rPr>
          <w:rFonts w:ascii="Times New Roman" w:eastAsia="Times New Roman" w:hAnsi="Times New Roman" w:cs="Times New Roman"/>
          <w:b/>
          <w:bCs/>
          <w:kern w:val="0"/>
          <w14:ligatures w14:val="none"/>
        </w:rPr>
        <w:t>10–200 nm</w:t>
      </w:r>
      <w:r w:rsidRPr="00FD5A14">
        <w:rPr>
          <w:rFonts w:ascii="Times New Roman" w:eastAsia="Times New Roman" w:hAnsi="Times New Roman" w:cs="Times New Roman"/>
          <w:kern w:val="0"/>
          <w14:ligatures w14:val="none"/>
        </w:rPr>
        <w:t xml:space="preserve">, strongly enriched in the </w:t>
      </w:r>
      <w:r w:rsidRPr="00FD5A14">
        <w:rPr>
          <w:rFonts w:ascii="Times New Roman" w:eastAsia="Times New Roman" w:hAnsi="Times New Roman" w:cs="Times New Roman"/>
          <w:b/>
          <w:bCs/>
          <w:kern w:val="0"/>
          <w14:ligatures w14:val="none"/>
        </w:rPr>
        <w:t>60–140 nm lane</w:t>
      </w:r>
      <w:r w:rsidRPr="00FD5A14">
        <w:rPr>
          <w:rFonts w:ascii="Times New Roman" w:eastAsia="Times New Roman" w:hAnsi="Times New Roman" w:cs="Times New Roman"/>
          <w:kern w:val="0"/>
          <w14:ligatures w14:val="none"/>
        </w:rPr>
        <w:t>.</w:t>
      </w:r>
    </w:p>
    <w:p w14:paraId="67AAB44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So for the ladder, a </w:t>
      </w:r>
      <w:r w:rsidRPr="00FD5A14">
        <w:rPr>
          <w:rFonts w:ascii="Times New Roman" w:eastAsia="Times New Roman" w:hAnsi="Times New Roman" w:cs="Times New Roman"/>
          <w:b/>
          <w:bCs/>
          <w:kern w:val="0"/>
          <w14:ligatures w14:val="none"/>
        </w:rPr>
        <w:t>reasonable centre</w:t>
      </w:r>
      <w:r w:rsidRPr="00FD5A14">
        <w:rPr>
          <w:rFonts w:ascii="Times New Roman" w:eastAsia="Times New Roman" w:hAnsi="Times New Roman" w:cs="Times New Roman"/>
          <w:kern w:val="0"/>
          <w14:ligatures w14:val="none"/>
        </w:rPr>
        <w:t xml:space="preserve"> is:</w:t>
      </w:r>
    </w:p>
    <w:p w14:paraId="1AD20652" w14:textId="77777777" w:rsidR="00FD5A14" w:rsidRPr="00FD5A14" w:rsidRDefault="00C96FC8" w:rsidP="00FD5A1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=100</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nm</m:t>
        </m:r>
      </m:oMath>
      <w:r w:rsidR="00FD5A14" w:rsidRPr="00FD5A14">
        <w:rPr>
          <w:rFonts w:ascii="Times New Roman" w:eastAsia="Times New Roman" w:hAnsi="Times New Roman" w:cs="Times New Roman"/>
          <w:kern w:val="0"/>
          <w14:ligatures w14:val="none"/>
        </w:rPr>
        <w:t>(log₁₀ ≈ −7).</w:t>
      </w:r>
    </w:p>
    <w:p w14:paraId="0649301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It lives squarely in the middle of the nanoband, with internal structure you can discuss later, but on the ladder we just need “this is the −2 band”.</w:t>
      </w:r>
    </w:p>
    <w:p w14:paraId="40C59919"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F54A98">
          <v:rect id="_x0000_i1062" style="width:0;height:1.5pt" o:hralign="center" o:hrstd="t" o:hr="t" fillcolor="#a0a0a0" stroked="f"/>
        </w:pict>
      </w:r>
    </w:p>
    <w:p w14:paraId="778F3244"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2.2.2 −1 (micron band): 0.2–50 µm, centre ~5 µm</w:t>
      </w:r>
    </w:p>
    <w:p w14:paraId="4B8840E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−1 CL report and Probe 5:</w:t>
      </w:r>
    </w:p>
    <w:p w14:paraId="452ED4D4" w14:textId="77777777" w:rsidR="00FD5A14" w:rsidRPr="00FD5A14" w:rsidRDefault="00FD5A14" w:rsidP="00FD5A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Finite windows with GM pivots in the </w:t>
      </w:r>
      <w:r w:rsidRPr="00FD5A14">
        <w:rPr>
          <w:rFonts w:ascii="Times New Roman" w:eastAsia="Times New Roman" w:hAnsi="Times New Roman" w:cs="Times New Roman"/>
          <w:b/>
          <w:bCs/>
          <w:kern w:val="0"/>
          <w14:ligatures w14:val="none"/>
        </w:rPr>
        <w:t>0.2–50 µm</w:t>
      </w:r>
      <w:r w:rsidRPr="00FD5A14">
        <w:rPr>
          <w:rFonts w:ascii="Times New Roman" w:eastAsia="Times New Roman" w:hAnsi="Times New Roman" w:cs="Times New Roman"/>
          <w:kern w:val="0"/>
          <w14:ligatures w14:val="none"/>
        </w:rPr>
        <w:t xml:space="preserve"> range are common:</w:t>
      </w:r>
    </w:p>
    <w:p w14:paraId="30A7ACF9"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biofilm microstructure,</w:t>
      </w:r>
    </w:p>
    <w:p w14:paraId="2BA38BC6"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microvascular networks,</w:t>
      </w:r>
    </w:p>
    <w:p w14:paraId="3C35F110"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thin-film dewetting patterns,</w:t>
      </w:r>
    </w:p>
    <w:p w14:paraId="7C6DCD3F"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fracture/roughness at micron scales.</w:t>
      </w:r>
    </w:p>
    <w:p w14:paraId="1B67F34F" w14:textId="77777777" w:rsidR="00FD5A14" w:rsidRPr="00FD5A14" w:rsidRDefault="00FD5A14" w:rsidP="00FD5A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Statistically:</w:t>
      </w:r>
    </w:p>
    <w:p w14:paraId="7DEDD644"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6/7 compiled windows have GMs in 0.2–50 µm.</w:t>
      </w:r>
    </w:p>
    <w:p w14:paraId="2841F43A" w14:textId="77777777" w:rsidR="00FD5A14" w:rsidRPr="00FD5A14" w:rsidRDefault="00FD5A14" w:rsidP="00FD5A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5/7 have GMs in </w:t>
      </w:r>
      <w:r w:rsidRPr="00FD5A14">
        <w:rPr>
          <w:rFonts w:ascii="Times New Roman" w:eastAsia="Times New Roman" w:hAnsi="Times New Roman" w:cs="Times New Roman"/>
          <w:b/>
          <w:bCs/>
          <w:kern w:val="0"/>
          <w14:ligatures w14:val="none"/>
        </w:rPr>
        <w:t>0.5–10 µm</w:t>
      </w:r>
      <w:r w:rsidRPr="00FD5A14">
        <w:rPr>
          <w:rFonts w:ascii="Times New Roman" w:eastAsia="Times New Roman" w:hAnsi="Times New Roman" w:cs="Times New Roman"/>
          <w:kern w:val="0"/>
          <w14:ligatures w14:val="none"/>
        </w:rPr>
        <w:t>, the “cell-core” lane: enrichment factor ~2.2 vs log-uniform (p≈0.041).</w:t>
      </w:r>
    </w:p>
    <w:p w14:paraId="054322E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strongly supports a </w:t>
      </w:r>
      <w:r w:rsidRPr="00FD5A14">
        <w:rPr>
          <w:rFonts w:ascii="Times New Roman" w:eastAsia="Times New Roman" w:hAnsi="Times New Roman" w:cs="Times New Roman"/>
          <w:b/>
          <w:bCs/>
          <w:kern w:val="0"/>
          <w14:ligatures w14:val="none"/>
        </w:rPr>
        <w:t>micron band with a cell-core mode</w:t>
      </w:r>
      <w:r w:rsidRPr="00FD5A14">
        <w:rPr>
          <w:rFonts w:ascii="Times New Roman" w:eastAsia="Times New Roman" w:hAnsi="Times New Roman" w:cs="Times New Roman"/>
          <w:kern w:val="0"/>
          <w14:ligatures w14:val="none"/>
        </w:rPr>
        <w:t>. A natural choice:</w:t>
      </w:r>
    </w:p>
    <w:p w14:paraId="7B9F8701" w14:textId="77777777" w:rsidR="00FD5A14" w:rsidRPr="00FD5A14" w:rsidRDefault="00C96FC8" w:rsidP="00FD5A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=5</m:t>
        </m:r>
        <m:r>
          <m:rPr>
            <m:nor/>
          </m:rPr>
          <w:rPr>
            <w:rFonts w:ascii="Times New Roman" w:eastAsia="Times New Roman" w:hAnsi="Times New Roman" w:cs="Times New Roman"/>
            <w:kern w:val="0"/>
            <w14:ligatures w14:val="none"/>
          </w:rPr>
          <m:t xml:space="preserve"> </m:t>
        </m:r>
        <m:r>
          <w:rPr>
            <w:rFonts w:ascii="Cambria Math" w:eastAsia="Times New Roman" w:hAnsi="Cambria Math" w:cs="Times New Roman"/>
            <w:kern w:val="0"/>
            <w14:ligatures w14:val="none"/>
          </w:rPr>
          <m:t>μ</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(log₁₀ ≈ −5.3),</w:t>
      </w:r>
    </w:p>
    <w:p w14:paraId="320B384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sitting in the centre of the 0.5–10 µm lane.</w:t>
      </w:r>
    </w:p>
    <w:p w14:paraId="737C0DC8"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3B8143">
          <v:rect id="_x0000_i1063" style="width:0;height:1.5pt" o:hralign="center" o:hrstd="t" o:hr="t" fillcolor="#a0a0a0" stroked="f"/>
        </w:pict>
      </w:r>
    </w:p>
    <w:p w14:paraId="79299EC0"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2.2.3 0 (UGM band): ~0.1–0.12 mm, centre ~0.12 mm</w:t>
      </w:r>
    </w:p>
    <w:p w14:paraId="4CBC179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0 CL report (UGM.docx):</w:t>
      </w:r>
    </w:p>
    <w:p w14:paraId="66E12490" w14:textId="77777777" w:rsidR="00FD5A14" w:rsidRPr="00FD5A14" w:rsidRDefault="00FD5A14" w:rsidP="00FD5A1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large set of finite windows – surface roughness, machining, fracture surfaces, bone texture – have GMs that cluster near </w:t>
      </w:r>
      <w:r w:rsidRPr="00FD5A14">
        <w:rPr>
          <w:rFonts w:ascii="Times New Roman" w:eastAsia="Times New Roman" w:hAnsi="Times New Roman" w:cs="Times New Roman"/>
          <w:b/>
          <w:bCs/>
          <w:kern w:val="0"/>
          <w14:ligatures w14:val="none"/>
        </w:rPr>
        <w:t>0.1–0.12 mm</w:t>
      </w:r>
      <w:r w:rsidRPr="00FD5A14">
        <w:rPr>
          <w:rFonts w:ascii="Times New Roman" w:eastAsia="Times New Roman" w:hAnsi="Times New Roman" w:cs="Times New Roman"/>
          <w:kern w:val="0"/>
          <w14:ligatures w14:val="none"/>
        </w:rPr>
        <w:t>.</w:t>
      </w:r>
    </w:p>
    <w:p w14:paraId="6644910F" w14:textId="77777777" w:rsidR="00FD5A14" w:rsidRPr="00FD5A14" w:rsidRDefault="00FD5A14" w:rsidP="00FD5A1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Different domains, different methods, same pivot:</w:t>
      </w:r>
    </w:p>
    <w:p w14:paraId="6F7DEA1A" w14:textId="77777777" w:rsidR="00FD5A14" w:rsidRPr="00FD5A14" w:rsidRDefault="00FD5A14" w:rsidP="00FD5A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“last fractal” scale in surface topography,</w:t>
      </w:r>
    </w:p>
    <w:p w14:paraId="4C8AD8BD" w14:textId="77777777" w:rsidR="00FD5A14" w:rsidRPr="00FD5A14" w:rsidRDefault="00FD5A14" w:rsidP="00FD5A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optimal milling depths in some composites at ~0.12 mm,</w:t>
      </w:r>
    </w:p>
    <w:p w14:paraId="05A996B7" w14:textId="77777777" w:rsidR="00FD5A14" w:rsidRPr="00FD5A14" w:rsidRDefault="00FD5A14" w:rsidP="00FD5A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fracture roughness cutoffs.</w:t>
      </w:r>
    </w:p>
    <w:p w14:paraId="5607ABF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UGM is both:</w:t>
      </w:r>
    </w:p>
    <w:p w14:paraId="7F5D197D" w14:textId="77777777" w:rsidR="00FD5A14" w:rsidRPr="00FD5A14" w:rsidRDefault="00FD5A14" w:rsidP="00FD5A14">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spatial pixel</w:t>
      </w:r>
      <w:r w:rsidRPr="00FD5A14">
        <w:rPr>
          <w:rFonts w:ascii="Times New Roman" w:eastAsia="Times New Roman" w:hAnsi="Times New Roman" w:cs="Times New Roman"/>
          <w:kern w:val="0"/>
          <w14:ligatures w14:val="none"/>
        </w:rPr>
        <w:t xml:space="preserve"> where inner plexity first shows as parts, and</w:t>
      </w:r>
    </w:p>
    <w:p w14:paraId="31A7CCCB" w14:textId="77777777" w:rsidR="00FD5A14" w:rsidRPr="00FD5A14" w:rsidRDefault="00FD5A14" w:rsidP="00FD5A14">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zero-level</w:t>
      </w:r>
      <w:r w:rsidRPr="00FD5A14">
        <w:rPr>
          <w:rFonts w:ascii="Times New Roman" w:eastAsia="Times New Roman" w:hAnsi="Times New Roman" w:cs="Times New Roman"/>
          <w:kern w:val="0"/>
          <w14:ligatures w14:val="none"/>
        </w:rPr>
        <w:t xml:space="preserve"> of the ladder in the CL picture.</w:t>
      </w:r>
    </w:p>
    <w:p w14:paraId="0D684F4E"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 we take:</w:t>
      </w:r>
    </w:p>
    <w:p w14:paraId="75B728B7" w14:textId="77777777" w:rsidR="00FD5A14" w:rsidRPr="00FD5A14" w:rsidRDefault="00C96FC8" w:rsidP="00FD5A1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=0.12</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m:t>
        </m:r>
      </m:oMath>
      <w:r w:rsidR="00FD5A14" w:rsidRPr="00FD5A14">
        <w:rPr>
          <w:rFonts w:ascii="Times New Roman" w:eastAsia="Times New Roman" w:hAnsi="Times New Roman" w:cs="Times New Roman"/>
          <w:kern w:val="0"/>
          <w14:ligatures w14:val="none"/>
        </w:rPr>
        <w:t>(log₁₀ ≈ −3.9),</w:t>
      </w:r>
    </w:p>
    <w:p w14:paraId="0EA1FC5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which matches both the CL compilation and the theoretical GM derivation.</w:t>
      </w:r>
    </w:p>
    <w:p w14:paraId="7759E220"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DAAB3A">
          <v:rect id="_x0000_i1064" style="width:0;height:1.5pt" o:hralign="center" o:hrstd="t" o:hr="t" fillcolor="#a0a0a0" stroked="f"/>
        </w:pict>
      </w:r>
    </w:p>
    <w:p w14:paraId="4E44EDFE"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2.2.4 +1 (Earth-surface band): 1–100 km, centre ~10 km</w:t>
      </w:r>
    </w:p>
    <w:p w14:paraId="456B199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+1 CL reports:</w:t>
      </w:r>
    </w:p>
    <w:p w14:paraId="38C19A69" w14:textId="77777777" w:rsidR="00FD5A14" w:rsidRPr="00FD5A14" w:rsidRDefault="00FD5A14" w:rsidP="00FD5A14">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Finite windows with GMs in the </w:t>
      </w:r>
      <w:r w:rsidRPr="00FD5A14">
        <w:rPr>
          <w:rFonts w:ascii="Times New Roman" w:eastAsia="Times New Roman" w:hAnsi="Times New Roman" w:cs="Times New Roman"/>
          <w:b/>
          <w:bCs/>
          <w:kern w:val="0"/>
          <w14:ligatures w14:val="none"/>
        </w:rPr>
        <w:t>1–100 km</w:t>
      </w:r>
      <w:r w:rsidRPr="00FD5A14">
        <w:rPr>
          <w:rFonts w:ascii="Times New Roman" w:eastAsia="Times New Roman" w:hAnsi="Times New Roman" w:cs="Times New Roman"/>
          <w:kern w:val="0"/>
          <w14:ligatures w14:val="none"/>
        </w:rPr>
        <w:t xml:space="preserve"> band show up across:</w:t>
      </w:r>
    </w:p>
    <w:p w14:paraId="764D7ED7"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coastal morphology and shoreline change,</w:t>
      </w:r>
    </w:p>
    <w:p w14:paraId="1607F000"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river networks and drainage,</w:t>
      </w:r>
    </w:p>
    <w:p w14:paraId="498EE712"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topographic roughness,</w:t>
      </w:r>
    </w:p>
    <w:p w14:paraId="0A438ACA"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volcanic radiance fields,</w:t>
      </w:r>
    </w:p>
    <w:p w14:paraId="5C30146A"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rainfall and cloud clusters.</w:t>
      </w:r>
    </w:p>
    <w:p w14:paraId="3B8C06B7" w14:textId="77777777" w:rsidR="00FD5A14" w:rsidRPr="00FD5A14" w:rsidRDefault="00FD5A14" w:rsidP="00FD5A14">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combined dataset (22 windows) shows a clear </w:t>
      </w:r>
      <w:r w:rsidRPr="00FD5A14">
        <w:rPr>
          <w:rFonts w:ascii="Times New Roman" w:eastAsia="Times New Roman" w:hAnsi="Times New Roman" w:cs="Times New Roman"/>
          <w:b/>
          <w:bCs/>
          <w:kern w:val="0"/>
          <w14:ligatures w14:val="none"/>
        </w:rPr>
        <w:t>kilometric cluster</w:t>
      </w:r>
      <w:r w:rsidRPr="00FD5A14">
        <w:rPr>
          <w:rFonts w:ascii="Times New Roman" w:eastAsia="Times New Roman" w:hAnsi="Times New Roman" w:cs="Times New Roman"/>
          <w:kern w:val="0"/>
          <w14:ligatures w14:val="none"/>
        </w:rPr>
        <w:t>:</w:t>
      </w:r>
    </w:p>
    <w:p w14:paraId="05EA7D04" w14:textId="77777777" w:rsidR="00FD5A14" w:rsidRPr="00FD5A14" w:rsidRDefault="00FD5A14" w:rsidP="00FD5A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GMM in log₁₀(GM/km) favours a component with mean GM ≈ </w:t>
      </w:r>
      <w:r w:rsidRPr="00FD5A14">
        <w:rPr>
          <w:rFonts w:ascii="Times New Roman" w:eastAsia="Times New Roman" w:hAnsi="Times New Roman" w:cs="Times New Roman"/>
          <w:b/>
          <w:bCs/>
          <w:kern w:val="0"/>
          <w14:ligatures w14:val="none"/>
        </w:rPr>
        <w:t>10.3 km</w:t>
      </w:r>
      <w:r w:rsidRPr="00FD5A14">
        <w:rPr>
          <w:rFonts w:ascii="Times New Roman" w:eastAsia="Times New Roman" w:hAnsi="Times New Roman" w:cs="Times New Roman"/>
          <w:kern w:val="0"/>
          <w14:ligatures w14:val="none"/>
        </w:rPr>
        <w:t>, σ ≈ 0.7 dex, containing &gt;50% of windows.</w:t>
      </w:r>
    </w:p>
    <w:p w14:paraId="0FCAB076"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 +1 is well represented by:</w:t>
      </w:r>
    </w:p>
    <w:p w14:paraId="6DE06692" w14:textId="77777777" w:rsidR="00FD5A14" w:rsidRPr="00FD5A14" w:rsidRDefault="00C96FC8" w:rsidP="00FD5A14">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km</m:t>
        </m:r>
      </m:oMath>
      <w:r w:rsidR="00FD5A14" w:rsidRPr="00FD5A14">
        <w:rPr>
          <w:rFonts w:ascii="Times New Roman" w:eastAsia="Times New Roman" w:hAnsi="Times New Roman" w:cs="Times New Roman"/>
          <w:kern w:val="0"/>
          <w14:ligatures w14:val="none"/>
        </w:rPr>
        <w:t>(log₁₀ = 4),</w:t>
      </w:r>
    </w:p>
    <w:p w14:paraId="54CBE8B9"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squarely in the middle of the 1–100 km band.</w:t>
      </w:r>
    </w:p>
    <w:p w14:paraId="2DABDA73"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is also the scale you use in the hinge identity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FD5A14">
        <w:rPr>
          <w:rFonts w:ascii="Times New Roman" w:eastAsia="Times New Roman" w:hAnsi="Times New Roman" w:cs="Times New Roman"/>
          <w:kern w:val="0"/>
          <w14:ligatures w14:val="none"/>
        </w:rPr>
        <w:t>when you talk about matching the ~0.1 s act to an Earth-surface span.</w:t>
      </w:r>
    </w:p>
    <w:p w14:paraId="34E82E11"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E79947">
          <v:rect id="_x0000_i1065" style="width:0;height:1.5pt" o:hralign="center" o:hrstd="t" o:hr="t" fillcolor="#a0a0a0" stroked="f"/>
        </w:pict>
      </w:r>
    </w:p>
    <w:p w14:paraId="4A3C162C"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2.2.5 +2 (galactic disk band): 0.3–4 kpc, centre ~1 kpc</w:t>
      </w:r>
    </w:p>
    <w:p w14:paraId="7E2B6135"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+2 CL memo (+2 CL - Fractal geometric-mean pivot…):</w:t>
      </w:r>
    </w:p>
    <w:p w14:paraId="613D3C8B" w14:textId="77777777" w:rsidR="00FD5A14" w:rsidRPr="00FD5A14" w:rsidRDefault="00FD5A14" w:rsidP="00FD5A14">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H I disks and ISM structure in nearby spirals show H I power spectra and column-density structures with finite windows:</w:t>
      </w:r>
    </w:p>
    <w:p w14:paraId="054877F1" w14:textId="77777777" w:rsidR="00FD5A14" w:rsidRPr="00FD5A14" w:rsidRDefault="00FD5A14" w:rsidP="00FD5A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small-scale: ~600–1500 pc, GM ≈ 0.95 kpc (NGC 1058),</w:t>
      </w:r>
    </w:p>
    <w:p w14:paraId="482E0B0D" w14:textId="77777777" w:rsidR="00FD5A14" w:rsidRPr="00FD5A14" w:rsidRDefault="00FD5A14" w:rsidP="00FD5A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larger-scale: 1.5–10 kpc, GM ≈ 3.9 kpc (same galaxy),</w:t>
      </w:r>
    </w:p>
    <w:p w14:paraId="296ADBE6" w14:textId="77777777" w:rsidR="00FD5A14" w:rsidRPr="00FD5A14" w:rsidRDefault="00FD5A14" w:rsidP="00FD5A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combined: various galaxies with windows spanning ~0.3–4 kpc and GMs in that range.</w:t>
      </w:r>
    </w:p>
    <w:p w14:paraId="0382C8CC" w14:textId="77777777" w:rsidR="00FD5A14" w:rsidRPr="00FD5A14" w:rsidRDefault="00FD5A14" w:rsidP="00FD5A14">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Many of these large-scale windows are interpreted as </w:t>
      </w:r>
      <w:r w:rsidRPr="00FD5A14">
        <w:rPr>
          <w:rFonts w:ascii="Times New Roman" w:eastAsia="Times New Roman" w:hAnsi="Times New Roman" w:cs="Times New Roman"/>
          <w:b/>
          <w:bCs/>
          <w:kern w:val="0"/>
          <w14:ligatures w14:val="none"/>
        </w:rPr>
        <w:t>2D turbulent disks</w:t>
      </w:r>
      <w:r w:rsidRPr="00FD5A14">
        <w:rPr>
          <w:rFonts w:ascii="Times New Roman" w:eastAsia="Times New Roman" w:hAnsi="Times New Roman" w:cs="Times New Roman"/>
          <w:kern w:val="0"/>
          <w14:ligatures w14:val="none"/>
        </w:rPr>
        <w:t xml:space="preserve"> with D≈2.0 (P(k) slopes consistent with 2D cascades).</w:t>
      </w:r>
    </w:p>
    <w:p w14:paraId="4B5DDD1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This gives a robust +2 band:</w:t>
      </w:r>
    </w:p>
    <w:p w14:paraId="6AF8019D" w14:textId="77777777" w:rsidR="00FD5A14" w:rsidRPr="00FD5A14" w:rsidRDefault="00FD5A14" w:rsidP="00FD5A1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bottom end ~0.3 kpc, top end a few kpc,</w:t>
      </w:r>
    </w:p>
    <w:p w14:paraId="4762D5B4" w14:textId="77777777" w:rsidR="00FD5A14" w:rsidRPr="00FD5A14" w:rsidRDefault="00FD5A14" w:rsidP="00FD5A1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with typical GM pivots around 1–2.5 kpc.</w:t>
      </w:r>
    </w:p>
    <w:p w14:paraId="35AD22F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For the ladder centre, it is natural to take:</w:t>
      </w:r>
    </w:p>
    <w:p w14:paraId="4E246ADA" w14:textId="77777777" w:rsidR="00FD5A14" w:rsidRPr="00FD5A14" w:rsidRDefault="00C96FC8" w:rsidP="00FD5A14">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19.5</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≈1</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kpc</m:t>
        </m:r>
      </m:oMath>
      <w:r w:rsidR="00FD5A14" w:rsidRPr="00FD5A14">
        <w:rPr>
          <w:rFonts w:ascii="Times New Roman" w:eastAsia="Times New Roman" w:hAnsi="Times New Roman" w:cs="Times New Roman"/>
          <w:kern w:val="0"/>
          <w14:ligatures w14:val="none"/>
        </w:rPr>
        <w:t>(log₁₀ ≈ 19.5),</w:t>
      </w:r>
    </w:p>
    <w:p w14:paraId="6623FB5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recognizing that some windows sit farther out (few-kpc), but 1 kpc is a good “anchor”.</w:t>
      </w:r>
    </w:p>
    <w:p w14:paraId="0D6E4A1F"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EFFE07">
          <v:rect id="_x0000_i1066" style="width:0;height:1.5pt" o:hralign="center" o:hrstd="t" o:hr="t" fillcolor="#a0a0a0" stroked="f"/>
        </w:pict>
      </w:r>
    </w:p>
    <w:p w14:paraId="5B1E30FF"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2.2.6 +3 (cosmic shell band): several Gpc, centre ~10 Gpc</w:t>
      </w:r>
    </w:p>
    <w:p w14:paraId="304A8725"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From the +3 CL memo (+3 CL - Overview):</w:t>
      </w:r>
    </w:p>
    <w:p w14:paraId="362F6E7C" w14:textId="77777777" w:rsidR="00FD5A14" w:rsidRPr="00FD5A14" w:rsidRDefault="00FD5A14" w:rsidP="00FD5A14">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All-sky analyses (CMB isocontours, low-ℓ angular power, full-sky radio source counts) point to finite angular windows that translate into </w:t>
      </w:r>
      <w:r w:rsidRPr="00FD5A14">
        <w:rPr>
          <w:rFonts w:ascii="Times New Roman" w:eastAsia="Times New Roman" w:hAnsi="Times New Roman" w:cs="Times New Roman"/>
          <w:b/>
          <w:bCs/>
          <w:kern w:val="0"/>
          <w14:ligatures w14:val="none"/>
        </w:rPr>
        <w:t>Gpc-scale</w:t>
      </w:r>
      <w:r w:rsidRPr="00FD5A14">
        <w:rPr>
          <w:rFonts w:ascii="Times New Roman" w:eastAsia="Times New Roman" w:hAnsi="Times New Roman" w:cs="Times New Roman"/>
          <w:kern w:val="0"/>
          <w14:ligatures w14:val="none"/>
        </w:rPr>
        <w:t xml:space="preserve"> structures:</w:t>
      </w:r>
    </w:p>
    <w:p w14:paraId="54AE4EEE" w14:textId="77777777" w:rsidR="00FD5A14" w:rsidRPr="00FD5A14" w:rsidRDefault="00FD5A14" w:rsidP="00FD5A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CMB temperature contour network: ~2.5–14 Gpc, GM ≈ 5.9 Gpc, D≈1.77 on the sky.</w:t>
      </w:r>
    </w:p>
    <w:p w14:paraId="3E16F008" w14:textId="77777777" w:rsidR="00FD5A14" w:rsidRPr="00FD5A14" w:rsidRDefault="00FD5A14" w:rsidP="00FD5A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low-ℓ CMB “Sachs-Wolfe plateau”: angular scales </w:t>
      </w:r>
      <w:r w:rsidRPr="00FD5A14">
        <w:rPr>
          <w:rFonts w:ascii="Cambria Math" w:eastAsia="Times New Roman" w:hAnsi="Cambria Math" w:cs="Cambria Math"/>
          <w:kern w:val="0"/>
          <w14:ligatures w14:val="none"/>
        </w:rPr>
        <w:t>≳</w:t>
      </w:r>
      <w:r w:rsidRPr="00FD5A14">
        <w:rPr>
          <w:rFonts w:ascii="Times New Roman" w:eastAsia="Times New Roman" w:hAnsi="Times New Roman" w:cs="Times New Roman"/>
          <w:kern w:val="0"/>
          <w14:ligatures w14:val="none"/>
        </w:rPr>
        <w:t>10°, corresponding to several Gpc, interpreted as near-scale-invariant at horizon scales.</w:t>
      </w:r>
    </w:p>
    <w:p w14:paraId="11032825" w14:textId="77777777" w:rsidR="00FD5A14" w:rsidRPr="00FD5A14" w:rsidRDefault="00FD5A14" w:rsidP="00FD5A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full-sky radio/QSO maps: GM ~1.1 Gpc with D≈2.1 as a 2D shell.</w:t>
      </w:r>
    </w:p>
    <w:p w14:paraId="4127C0A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These are all effectively </w:t>
      </w:r>
      <w:r w:rsidRPr="00FD5A14">
        <w:rPr>
          <w:rFonts w:ascii="Times New Roman" w:eastAsia="Times New Roman" w:hAnsi="Times New Roman" w:cs="Times New Roman"/>
          <w:b/>
          <w:bCs/>
          <w:kern w:val="0"/>
          <w14:ligatures w14:val="none"/>
        </w:rPr>
        <w:t>boundary measurements on the last-scattering / horizon sphere</w:t>
      </w:r>
      <w:r w:rsidRPr="00FD5A14">
        <w:rPr>
          <w:rFonts w:ascii="Times New Roman" w:eastAsia="Times New Roman" w:hAnsi="Times New Roman" w:cs="Times New Roman"/>
          <w:kern w:val="0"/>
          <w14:ligatures w14:val="none"/>
        </w:rPr>
        <w:t>:</w:t>
      </w:r>
    </w:p>
    <w:p w14:paraId="2D1581E8" w14:textId="77777777" w:rsidR="00FD5A14" w:rsidRPr="00FD5A14" w:rsidRDefault="00FD5A14" w:rsidP="00FD5A1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fractal dimension D≈2,</w:t>
      </w:r>
    </w:p>
    <w:p w14:paraId="2D257B92" w14:textId="77777777" w:rsidR="00FD5A14" w:rsidRPr="00FD5A14" w:rsidRDefault="00FD5A14" w:rsidP="00FD5A1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GM scales in the ~1–10 Gpc range.</w:t>
      </w:r>
    </w:p>
    <w:p w14:paraId="12026529"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 simple representative centre:</w:t>
      </w:r>
    </w:p>
    <w:p w14:paraId="00EF9690" w14:textId="77777777" w:rsidR="00FD5A14" w:rsidRPr="00FD5A14" w:rsidRDefault="00C96FC8" w:rsidP="00FD5A1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26</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Gpc</m:t>
        </m:r>
      </m:oMath>
      <w:r w:rsidR="00FD5A14" w:rsidRPr="00FD5A14">
        <w:rPr>
          <w:rFonts w:ascii="Times New Roman" w:eastAsia="Times New Roman" w:hAnsi="Times New Roman" w:cs="Times New Roman"/>
          <w:kern w:val="0"/>
          <w14:ligatures w14:val="none"/>
        </w:rPr>
        <w:t>(log₁₀ = 26),</w:t>
      </w:r>
    </w:p>
    <w:p w14:paraId="026FBC6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captures the “cosmic shell” band you care about.</w:t>
      </w:r>
    </w:p>
    <w:p w14:paraId="139C5839"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F12617">
          <v:rect id="_x0000_i1067" style="width:0;height:1.5pt" o:hralign="center" o:hrstd="t" o:hr="t" fillcolor="#a0a0a0" stroked="f"/>
        </w:pict>
      </w:r>
    </w:p>
    <w:p w14:paraId="6FF151A4"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2.2.7 Summary: the ladder centres we’ll use</w:t>
      </w:r>
    </w:p>
    <w:p w14:paraId="17D5E459"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Pulling the representative centres together:</w:t>
      </w:r>
    </w:p>
    <w:p w14:paraId="03A5EB73" w14:textId="77777777" w:rsidR="00FD5A14" w:rsidRPr="00FD5A14" w:rsidRDefault="00C96FC8"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(100 nm),</w:t>
      </w:r>
    </w:p>
    <w:p w14:paraId="0F464856" w14:textId="77777777" w:rsidR="00FD5A14" w:rsidRPr="00FD5A14" w:rsidRDefault="00C96FC8"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(5 µm),</w:t>
      </w:r>
    </w:p>
    <w:p w14:paraId="1651CF81" w14:textId="77777777" w:rsidR="00FD5A14" w:rsidRPr="00FD5A14" w:rsidRDefault="00C96FC8"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(0.12 mm),</w:t>
      </w:r>
    </w:p>
    <w:p w14:paraId="5B924D8C" w14:textId="77777777" w:rsidR="00FD5A14" w:rsidRPr="00FD5A14" w:rsidRDefault="00C96FC8"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(10 km),</w:t>
      </w:r>
    </w:p>
    <w:p w14:paraId="16B5CADB" w14:textId="77777777" w:rsidR="00FD5A14" w:rsidRPr="00FD5A14" w:rsidRDefault="00C96FC8"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19.5</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(~1 kpc),</w:t>
      </w:r>
    </w:p>
    <w:p w14:paraId="5733E29D" w14:textId="77777777" w:rsidR="00FD5A14" w:rsidRPr="00FD5A14" w:rsidRDefault="00C96FC8" w:rsidP="00FD5A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26</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00FD5A14" w:rsidRPr="00FD5A14">
        <w:rPr>
          <w:rFonts w:ascii="Times New Roman" w:eastAsia="Times New Roman" w:hAnsi="Times New Roman" w:cs="Times New Roman"/>
          <w:kern w:val="0"/>
          <w14:ligatures w14:val="none"/>
        </w:rPr>
        <w:t>(10 Gpc).</w:t>
      </w:r>
    </w:p>
    <w:p w14:paraId="7C897D9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 log₁₀(m):</w:t>
      </w:r>
    </w:p>
    <w:p w14:paraId="41A33064" w14:textId="77777777" w:rsidR="00FD5A14" w:rsidRPr="00FD5A14" w:rsidRDefault="00C96FC8" w:rsidP="00FD5A1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≈-7,</m:t>
        </m:r>
        <m:r>
          <m:rPr>
            <m:nor/>
          </m:rPr>
          <w:rPr>
            <w:rFonts w:ascii="Times New Roman" w:eastAsia="Times New Roman" w:hAnsi="Times New Roman" w:cs="Times New Roman"/>
            <w:kern w:val="0"/>
            <w14:ligatures w14:val="none"/>
          </w:rPr>
          <m:t xml:space="preserve">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≈-5.3,</m:t>
        </m:r>
        <m:r>
          <m:rPr>
            <m:nor/>
          </m:rPr>
          <w:rPr>
            <w:rFonts w:ascii="Times New Roman" w:eastAsia="Times New Roman" w:hAnsi="Times New Roman" w:cs="Times New Roman"/>
            <w:kern w:val="0"/>
            <w14:ligatures w14:val="none"/>
          </w:rPr>
          <m:t xml:space="preserve">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≈-3.9,</m:t>
        </m:r>
        <m:r>
          <m:rPr>
            <m:nor/>
          </m:rPr>
          <w:rPr>
            <w:rFonts w:ascii="Times New Roman" w:eastAsia="Times New Roman" w:hAnsi="Times New Roman" w:cs="Times New Roman"/>
            <w:kern w:val="0"/>
            <w14:ligatures w14:val="none"/>
          </w:rPr>
          <m:t xml:space="preserve">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=4,</m:t>
        </m:r>
        <m:r>
          <m:rPr>
            <m:nor/>
          </m:rPr>
          <w:rPr>
            <w:rFonts w:ascii="Times New Roman" w:eastAsia="Times New Roman" w:hAnsi="Times New Roman" w:cs="Times New Roman"/>
            <w:kern w:val="0"/>
            <w14:ligatures w14:val="none"/>
          </w:rPr>
          <m:t xml:space="preserve">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≈19.5,</m:t>
        </m:r>
        <m:r>
          <m:rPr>
            <m:nor/>
          </m:rPr>
          <w:rPr>
            <w:rFonts w:ascii="Times New Roman" w:eastAsia="Times New Roman" w:hAnsi="Times New Roman" w:cs="Times New Roman"/>
            <w:kern w:val="0"/>
            <w14:ligatures w14:val="none"/>
          </w:rPr>
          <m:t xml:space="preserve">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=26.</m:t>
        </m:r>
      </m:oMath>
    </w:p>
    <w:p w14:paraId="2C844AF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These are not arbitrary guesses; they are:</w:t>
      </w:r>
    </w:p>
    <w:p w14:paraId="6A3CA904" w14:textId="77777777" w:rsidR="00FD5A14" w:rsidRPr="00FD5A14" w:rsidRDefault="00FD5A14" w:rsidP="00FD5A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representative of dense </w:t>
      </w:r>
      <w:r w:rsidRPr="00FD5A14">
        <w:rPr>
          <w:rFonts w:ascii="Times New Roman" w:eastAsia="Times New Roman" w:hAnsi="Times New Roman" w:cs="Times New Roman"/>
          <w:b/>
          <w:bCs/>
          <w:kern w:val="0"/>
          <w14:ligatures w14:val="none"/>
        </w:rPr>
        <w:t>GM clusters</w:t>
      </w:r>
      <w:r w:rsidRPr="00FD5A14">
        <w:rPr>
          <w:rFonts w:ascii="Times New Roman" w:eastAsia="Times New Roman" w:hAnsi="Times New Roman" w:cs="Times New Roman"/>
          <w:kern w:val="0"/>
          <w14:ligatures w14:val="none"/>
        </w:rPr>
        <w:t xml:space="preserve"> within each band,</w:t>
      </w:r>
    </w:p>
    <w:p w14:paraId="342CDCA4" w14:textId="77777777" w:rsidR="00FD5A14" w:rsidRPr="00FD5A14" w:rsidRDefault="00FD5A14" w:rsidP="00FD5A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consistent with </w:t>
      </w:r>
      <w:r w:rsidRPr="00FD5A14">
        <w:rPr>
          <w:rFonts w:ascii="Times New Roman" w:eastAsia="Times New Roman" w:hAnsi="Times New Roman" w:cs="Times New Roman"/>
          <w:b/>
          <w:bCs/>
          <w:kern w:val="0"/>
          <w14:ligatures w14:val="none"/>
        </w:rPr>
        <w:t>finite scaling windows</w:t>
      </w:r>
      <w:r w:rsidRPr="00FD5A14">
        <w:rPr>
          <w:rFonts w:ascii="Times New Roman" w:eastAsia="Times New Roman" w:hAnsi="Times New Roman" w:cs="Times New Roman"/>
          <w:kern w:val="0"/>
          <w14:ligatures w14:val="none"/>
        </w:rPr>
        <w:t xml:space="preserve"> and D(L) plateaus in the CL reports,</w:t>
      </w:r>
    </w:p>
    <w:p w14:paraId="38193F6B" w14:textId="77777777" w:rsidR="00FD5A14" w:rsidRPr="00FD5A14" w:rsidRDefault="00FD5A14" w:rsidP="00FD5A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chosen so that:</w:t>
      </w:r>
    </w:p>
    <w:p w14:paraId="3BA2BC6B" w14:textId="77777777" w:rsidR="00FD5A14" w:rsidRPr="00FD5A14" w:rsidRDefault="00FD5A14" w:rsidP="00FD5A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 hinge (0, +1) sits where UGM and Earth bands actually are,</w:t>
      </w:r>
    </w:p>
    <w:p w14:paraId="6D2338D3" w14:textId="77777777" w:rsidR="00FD5A14" w:rsidRPr="00FD5A14" w:rsidRDefault="00FD5A14" w:rsidP="00FD5A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Symmetry Index</w:t>
      </w:r>
      <w:r w:rsidRPr="00FD5A14">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FD5A14">
        <w:rPr>
          <w:rFonts w:ascii="Times New Roman" w:eastAsia="Times New Roman" w:hAnsi="Times New Roman" w:cs="Times New Roman"/>
          <w:kern w:val="0"/>
          <w14:ligatures w14:val="none"/>
        </w:rPr>
        <w:t>for the ladder is unusually small under permutations,</w:t>
      </w:r>
    </w:p>
    <w:p w14:paraId="7B47DC54" w14:textId="77777777" w:rsidR="00FD5A14" w:rsidRPr="00FD5A14" w:rsidRDefault="00FD5A14" w:rsidP="00FD5A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and GM bridges between neighbouring levels land near </w:t>
      </w:r>
      <w:r w:rsidRPr="00FD5A14">
        <w:rPr>
          <w:rFonts w:ascii="Times New Roman" w:eastAsia="Times New Roman" w:hAnsi="Times New Roman" w:cs="Times New Roman"/>
          <w:b/>
          <w:bCs/>
          <w:kern w:val="0"/>
          <w14:ligatures w14:val="none"/>
        </w:rPr>
        <w:t>observed seam bands</w:t>
      </w:r>
      <w:r w:rsidRPr="00FD5A14">
        <w:rPr>
          <w:rFonts w:ascii="Times New Roman" w:eastAsia="Times New Roman" w:hAnsi="Times New Roman" w:cs="Times New Roman"/>
          <w:kern w:val="0"/>
          <w14:ligatures w14:val="none"/>
        </w:rPr>
        <w:t>.</w:t>
      </w:r>
    </w:p>
    <w:p w14:paraId="0EDC6F1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 exact numbers can be tuned a bit without changing the story; what matters are:</w:t>
      </w:r>
    </w:p>
    <w:p w14:paraId="399E807A" w14:textId="77777777" w:rsidR="00FD5A14" w:rsidRPr="00FD5A14" w:rsidRDefault="00FD5A14" w:rsidP="00FD5A1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bands</w:t>
      </w:r>
      <w:r w:rsidRPr="00FD5A14">
        <w:rPr>
          <w:rFonts w:ascii="Times New Roman" w:eastAsia="Times New Roman" w:hAnsi="Times New Roman" w:cs="Times New Roman"/>
          <w:kern w:val="0"/>
          <w14:ligatures w14:val="none"/>
        </w:rPr>
        <w:t xml:space="preserve"> (nano, micron, UGM, km, kpc, Gpc),</w:t>
      </w:r>
    </w:p>
    <w:p w14:paraId="10B387DD" w14:textId="77777777" w:rsidR="00FD5A14" w:rsidRPr="00FD5A14" w:rsidRDefault="00FD5A14" w:rsidP="00FD5A1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relative ordering</w:t>
      </w:r>
      <w:r w:rsidRPr="00FD5A14">
        <w:rPr>
          <w:rFonts w:ascii="Times New Roman" w:eastAsia="Times New Roman" w:hAnsi="Times New Roman" w:cs="Times New Roman"/>
          <w:kern w:val="0"/>
          <w14:ligatures w14:val="none"/>
        </w:rPr>
        <w:t xml:space="preserve"> in log space,</w:t>
      </w:r>
    </w:p>
    <w:p w14:paraId="526FDDF5" w14:textId="77777777" w:rsidR="00FD5A14" w:rsidRPr="00FD5A14" w:rsidRDefault="00FD5A14" w:rsidP="00FD5A1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the fact that these choices agree with the empirical CL work and the theoretical hinge constraints.</w:t>
      </w:r>
    </w:p>
    <w:p w14:paraId="28A2F47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These are the centres we’ll use for:</w:t>
      </w:r>
    </w:p>
    <w:p w14:paraId="0E88773C" w14:textId="77777777" w:rsidR="00FD5A14" w:rsidRPr="00FD5A14" w:rsidRDefault="00FD5A14" w:rsidP="00FD5A1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defining GM bridges (§2.3),</w:t>
      </w:r>
    </w:p>
    <w:p w14:paraId="2452E6A8" w14:textId="77777777" w:rsidR="00FD5A14" w:rsidRPr="00FD5A14" w:rsidRDefault="00FD5A14" w:rsidP="00FD5A1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describing seam positions (§4),</w:t>
      </w:r>
    </w:p>
    <w:p w14:paraId="1B6774CE" w14:textId="77777777" w:rsidR="00FD5A14" w:rsidRPr="00FD5A14" w:rsidRDefault="00FD5A14" w:rsidP="00FD5A1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writing compact ladder fits (§8).</w:t>
      </w:r>
    </w:p>
    <w:p w14:paraId="02F2DD40" w14:textId="77777777" w:rsidR="00FD5A14" w:rsidRPr="00FD5A14" w:rsidRDefault="00FD5A14" w:rsidP="00FD5A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6888"/>
      <w:r w:rsidRPr="00FD5A14">
        <w:rPr>
          <w:rFonts w:ascii="Times New Roman" w:eastAsia="Times New Roman" w:hAnsi="Times New Roman" w:cs="Times New Roman"/>
          <w:b/>
          <w:bCs/>
          <w:kern w:val="0"/>
          <w:sz w:val="27"/>
          <w:szCs w:val="27"/>
          <w14:ligatures w14:val="none"/>
        </w:rPr>
        <w:t>2.3 Geometric-mean bridges as the fundamental link</w:t>
      </w:r>
      <w:bookmarkEnd w:id="13"/>
    </w:p>
    <w:p w14:paraId="3A1EA0C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Now that we’ve fixed representative centres for each level in log-space, we can talk about the </w:t>
      </w:r>
      <w:r w:rsidRPr="00FD5A14">
        <w:rPr>
          <w:rFonts w:ascii="Times New Roman" w:eastAsia="Times New Roman" w:hAnsi="Times New Roman" w:cs="Times New Roman"/>
          <w:b/>
          <w:bCs/>
          <w:kern w:val="0"/>
          <w14:ligatures w14:val="none"/>
        </w:rPr>
        <w:t>geometric mean (GM)</w:t>
      </w:r>
      <w:r w:rsidRPr="00FD5A14">
        <w:rPr>
          <w:rFonts w:ascii="Times New Roman" w:eastAsia="Times New Roman" w:hAnsi="Times New Roman" w:cs="Times New Roman"/>
          <w:kern w:val="0"/>
          <w14:ligatures w14:val="none"/>
        </w:rPr>
        <w:t xml:space="preserve"> as the basic way levels “talk to each other.” In this framework, GM isn’t a numerology trick – it’s the natural fixed point of inner/outer exchange, and the CL probes show that actual systems </w:t>
      </w:r>
      <w:r w:rsidRPr="00FD5A14">
        <w:rPr>
          <w:rFonts w:ascii="Times New Roman" w:eastAsia="Times New Roman" w:hAnsi="Times New Roman" w:cs="Times New Roman"/>
          <w:i/>
          <w:iCs/>
          <w:kern w:val="0"/>
          <w14:ligatures w14:val="none"/>
        </w:rPr>
        <w:t>do</w:t>
      </w:r>
      <w:r w:rsidRPr="00FD5A14">
        <w:rPr>
          <w:rFonts w:ascii="Times New Roman" w:eastAsia="Times New Roman" w:hAnsi="Times New Roman" w:cs="Times New Roman"/>
          <w:kern w:val="0"/>
          <w14:ligatures w14:val="none"/>
        </w:rPr>
        <w:t xml:space="preserve"> use it.</w:t>
      </w:r>
    </w:p>
    <w:p w14:paraId="440A41BE"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98D6EE">
          <v:rect id="_x0000_i1068" style="width:0;height:1.5pt" o:hralign="center" o:hrstd="t" o:hr="t" fillcolor="#a0a0a0" stroked="f"/>
        </w:pict>
      </w:r>
    </w:p>
    <w:p w14:paraId="5888EBE4"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2.3.1 Why GM is the right bridge (theoretical)</w:t>
      </w:r>
    </w:p>
    <w:p w14:paraId="17CE69D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From the AR hinge derivations and the UGM work, there is a general pattern: whenever you have a </w:t>
      </w:r>
      <w:r w:rsidRPr="00FD5A14">
        <w:rPr>
          <w:rFonts w:ascii="Times New Roman" w:eastAsia="Times New Roman" w:hAnsi="Times New Roman" w:cs="Times New Roman"/>
          <w:b/>
          <w:bCs/>
          <w:kern w:val="0"/>
          <w14:ligatures w14:val="none"/>
        </w:rPr>
        <w:t>multiplicative span</w:t>
      </w:r>
      <w:r w:rsidRPr="00FD5A14">
        <w:rPr>
          <w:rFonts w:ascii="Times New Roman" w:eastAsia="Times New Roman" w:hAnsi="Times New Roman" w:cs="Times New Roman"/>
          <w:kern w:val="0"/>
          <w14:ligatures w14:val="none"/>
        </w:rPr>
        <w:t xml:space="preserve">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d>
      </m:oMath>
      <w:r w:rsidRPr="00FD5A14">
        <w:rPr>
          <w:rFonts w:ascii="Times New Roman" w:eastAsia="Times New Roman" w:hAnsi="Times New Roman" w:cs="Times New Roman"/>
          <w:kern w:val="0"/>
          <w14:ligatures w14:val="none"/>
        </w:rPr>
        <w:t xml:space="preserve">and you want a </w:t>
      </w:r>
      <w:r w:rsidRPr="00FD5A14">
        <w:rPr>
          <w:rFonts w:ascii="Times New Roman" w:eastAsia="Times New Roman" w:hAnsi="Times New Roman" w:cs="Times New Roman"/>
          <w:i/>
          <w:iCs/>
          <w:kern w:val="0"/>
          <w14:ligatures w14:val="none"/>
        </w:rPr>
        <w:t>balanced</w:t>
      </w:r>
      <w:r w:rsidRPr="00FD5A14">
        <w:rPr>
          <w:rFonts w:ascii="Times New Roman" w:eastAsia="Times New Roman" w:hAnsi="Times New Roman" w:cs="Times New Roman"/>
          <w:kern w:val="0"/>
          <w14:ligatures w14:val="none"/>
        </w:rPr>
        <w:t xml:space="preserve"> point that treats inner and outer symmetrically, the only log-invariant choice is the </w:t>
      </w:r>
      <w:r w:rsidRPr="00FD5A14">
        <w:rPr>
          <w:rFonts w:ascii="Times New Roman" w:eastAsia="Times New Roman" w:hAnsi="Times New Roman" w:cs="Times New Roman"/>
          <w:b/>
          <w:bCs/>
          <w:kern w:val="0"/>
          <w14:ligatures w14:val="none"/>
        </w:rPr>
        <w:t>geometric mean</w:t>
      </w:r>
      <w:r w:rsidRPr="00FD5A14">
        <w:rPr>
          <w:rFonts w:ascii="Times New Roman" w:eastAsia="Times New Roman" w:hAnsi="Times New Roman" w:cs="Times New Roman"/>
          <w:kern w:val="0"/>
          <w14:ligatures w14:val="none"/>
        </w:rPr>
        <w:t>:</w:t>
      </w:r>
    </w:p>
    <w:p w14:paraId="64BE1E30"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rad>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2</m:t>
              </m:r>
            </m:den>
          </m:f>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sty m:val="p"/>
                </m:rPr>
                <w:rPr>
                  <w:rFonts w:ascii="Cambria Math" w:eastAsia="Times New Roman" w:hAnsi="Cambria Math" w:cs="Times New Roman"/>
                  <w:kern w:val="0"/>
                  <w14:ligatures w14:val="none"/>
                </w:rPr>
                <m:t>min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sty m:val="p"/>
                </m:rPr>
                <w:rPr>
                  <w:rFonts w:ascii="Cambria Math" w:eastAsia="Times New Roman" w:hAnsi="Cambria Math" w:cs="Times New Roman"/>
                  <w:kern w:val="0"/>
                  <w14:ligatures w14:val="none"/>
                </w:rPr>
                <m:t>max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C98F82B"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Key reasons GM is natural here:</w:t>
      </w:r>
    </w:p>
    <w:p w14:paraId="43757691" w14:textId="77777777" w:rsidR="00FD5A14" w:rsidRPr="00FD5A14" w:rsidRDefault="00FD5A14" w:rsidP="00FD5A1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If you </w:t>
      </w:r>
      <w:r w:rsidRPr="00FD5A14">
        <w:rPr>
          <w:rFonts w:ascii="Times New Roman" w:eastAsia="Times New Roman" w:hAnsi="Times New Roman" w:cs="Times New Roman"/>
          <w:b/>
          <w:bCs/>
          <w:kern w:val="0"/>
          <w14:ligatures w14:val="none"/>
        </w:rPr>
        <w:t>invert</w:t>
      </w:r>
      <w:r w:rsidRPr="00FD5A14">
        <w:rPr>
          <w:rFonts w:ascii="Times New Roman" w:eastAsia="Times New Roman" w:hAnsi="Times New Roman" w:cs="Times New Roman"/>
          <w:kern w:val="0"/>
          <w14:ligatures w14:val="none"/>
        </w:rPr>
        <w:t xml:space="preserve"> the span (swap inner and outer: </w:t>
      </w:r>
      <m:oMath>
        <m:r>
          <w:rPr>
            <w:rFonts w:ascii="Cambria Math" w:eastAsia="Times New Roman" w:hAnsi="Cambria Math" w:cs="Times New Roman"/>
            <w:kern w:val="0"/>
            <w14:ligatures w14:val="none"/>
          </w:rPr>
          <m:t>L↦</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m:t>
        </m:r>
      </m:oMath>
      <w:r w:rsidRPr="00FD5A14">
        <w:rPr>
          <w:rFonts w:ascii="Times New Roman" w:eastAsia="Times New Roman" w:hAnsi="Times New Roman" w:cs="Times New Roman"/>
          <w:kern w:val="0"/>
          <w14:ligatures w14:val="none"/>
        </w:rPr>
        <w:t>), the GM stays fixed.</w:t>
      </w:r>
    </w:p>
    <w:p w14:paraId="0C5276B7" w14:textId="77777777" w:rsidR="00FD5A14" w:rsidRPr="00FD5A14" w:rsidRDefault="00FD5A14" w:rsidP="00FD5A1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GM is the unique point where “log-distance to inner” = “log-distance to outer.”</w:t>
      </w:r>
    </w:p>
    <w:p w14:paraId="52A0FC62" w14:textId="77777777" w:rsidR="00FD5A14" w:rsidRPr="00FD5A14" w:rsidRDefault="00FD5A14" w:rsidP="00FD5A1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It’s exactly how UGM itself arises:</w:t>
      </w:r>
    </w:p>
    <w:p w14:paraId="04FF1465" w14:textId="77777777" w:rsidR="00FD5A14" w:rsidRPr="00FD5A14" w:rsidRDefault="00FD5A14" w:rsidP="00FD5A14">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 your hinge work, UGM is the GM of an extreme inner bound and an extreme outer bound in the measurement hierarchy.</w:t>
      </w:r>
    </w:p>
    <w:p w14:paraId="48BE238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So, conceptually: a </w:t>
      </w:r>
      <w:r w:rsidRPr="00FD5A14">
        <w:rPr>
          <w:rFonts w:ascii="Times New Roman" w:eastAsia="Times New Roman" w:hAnsi="Times New Roman" w:cs="Times New Roman"/>
          <w:b/>
          <w:bCs/>
          <w:kern w:val="0"/>
          <w14:ligatures w14:val="none"/>
        </w:rPr>
        <w:t>GM bridge</w:t>
      </w:r>
      <w:r w:rsidRPr="00FD5A14">
        <w:rPr>
          <w:rFonts w:ascii="Times New Roman" w:eastAsia="Times New Roman" w:hAnsi="Times New Roman" w:cs="Times New Roman"/>
          <w:kern w:val="0"/>
          <w14:ligatures w14:val="none"/>
        </w:rPr>
        <w:t xml:space="preserve"> between two levels is the simplest “middle” point that treats both levels’ scales symmetrically in log space – exactly what you want for a </w:t>
      </w:r>
      <w:r w:rsidRPr="00FD5A14">
        <w:rPr>
          <w:rFonts w:ascii="Times New Roman" w:eastAsia="Times New Roman" w:hAnsi="Times New Roman" w:cs="Times New Roman"/>
          <w:b/>
          <w:bCs/>
          <w:kern w:val="0"/>
          <w14:ligatures w14:val="none"/>
        </w:rPr>
        <w:t>seam</w:t>
      </w:r>
      <w:r w:rsidRPr="00FD5A14">
        <w:rPr>
          <w:rFonts w:ascii="Times New Roman" w:eastAsia="Times New Roman" w:hAnsi="Times New Roman" w:cs="Times New Roman"/>
          <w:kern w:val="0"/>
          <w14:ligatures w14:val="none"/>
        </w:rPr>
        <w:t>.</w:t>
      </w:r>
    </w:p>
    <w:p w14:paraId="41660521"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7A3869">
          <v:rect id="_x0000_i1069" style="width:0;height:1.5pt" o:hralign="center" o:hrstd="t" o:hr="t" fillcolor="#a0a0a0" stroked="f"/>
        </w:pict>
      </w:r>
    </w:p>
    <w:p w14:paraId="01DF8BF9"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2.3.2 GM bridges between level centres</w:t>
      </w:r>
    </w:p>
    <w:p w14:paraId="78097FC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Given level centres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i</m:t>
            </m:r>
          </m:sub>
        </m:sSub>
      </m:oMath>
      <w:r w:rsidRPr="00FD5A14">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oMath>
      <w:r w:rsidRPr="00FD5A14">
        <w:rPr>
          <w:rFonts w:ascii="Times New Roman" w:eastAsia="Times New Roman" w:hAnsi="Times New Roman" w:cs="Times New Roman"/>
          <w:kern w:val="0"/>
          <w14:ligatures w14:val="none"/>
        </w:rPr>
        <w:t>, the GM bridge is:</w:t>
      </w:r>
    </w:p>
    <w:p w14:paraId="1F7821EF"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(i,j)</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2</m:t>
              </m:r>
            </m:den>
          </m:f>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(i,j)</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(i,j)</m:t>
                  </m:r>
                </m:sub>
              </m:sSub>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EBA853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We can define a </w:t>
      </w:r>
      <w:r w:rsidRPr="00FD5A14">
        <w:rPr>
          <w:rFonts w:ascii="Times New Roman" w:eastAsia="Times New Roman" w:hAnsi="Times New Roman" w:cs="Times New Roman"/>
          <w:b/>
          <w:bCs/>
          <w:kern w:val="0"/>
          <w14:ligatures w14:val="none"/>
        </w:rPr>
        <w:t>bridge operator</w:t>
      </w:r>
      <w:r w:rsidRPr="00FD5A14">
        <w:rPr>
          <w:rFonts w:ascii="Times New Roman" w:eastAsia="Times New Roman" w:hAnsi="Times New Roman" w:cs="Times New Roman"/>
          <w:kern w:val="0"/>
          <w14:ligatures w14:val="none"/>
        </w:rPr>
        <w:t>:</w:t>
      </w:r>
    </w:p>
    <w:p w14:paraId="3494B1EC" w14:textId="77777777" w:rsidR="00FD5A14" w:rsidRPr="00FD5A14" w:rsidRDefault="00FD5A14" w:rsidP="00FD5A14">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oMath>
      <w:r w:rsidRPr="00FD5A14">
        <w:rPr>
          <w:rFonts w:ascii="Times New Roman" w:eastAsia="Times New Roman" w:hAnsi="Times New Roman" w:cs="Times New Roman"/>
          <w:kern w:val="0"/>
          <w14:ligatures w14:val="none"/>
        </w:rPr>
        <w:t>at the scale level (not a new level, but a candidate seam/location).</w:t>
      </w:r>
    </w:p>
    <w:p w14:paraId="477A6DA5"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 A-block analyses looked at exactly this structure, in two ways:</w:t>
      </w:r>
    </w:p>
    <w:p w14:paraId="3ECD34A6" w14:textId="77777777" w:rsidR="00FD5A14" w:rsidRPr="00FD5A14" w:rsidRDefault="00FD5A14" w:rsidP="00FD5A14">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Neighbour bridges</w:t>
      </w:r>
      <w:r w:rsidRPr="00FD5A14">
        <w:rPr>
          <w:rFonts w:ascii="Times New Roman" w:eastAsia="Times New Roman" w:hAnsi="Times New Roman" w:cs="Times New Roman"/>
          <w:kern w:val="0"/>
          <w14:ligatures w14:val="none"/>
        </w:rPr>
        <w:t xml:space="preserve"> – where </w:t>
      </w:r>
      <m:oMath>
        <m:r>
          <w:rPr>
            <w:rFonts w:ascii="Cambria Math" w:eastAsia="Times New Roman" w:hAnsi="Cambria Math" w:cs="Times New Roman"/>
            <w:kern w:val="0"/>
            <w14:ligatures w14:val="none"/>
          </w:rPr>
          <m:t>i,j</m:t>
        </m:r>
      </m:oMath>
      <w:r w:rsidRPr="00FD5A14">
        <w:rPr>
          <w:rFonts w:ascii="Times New Roman" w:eastAsia="Times New Roman" w:hAnsi="Times New Roman" w:cs="Times New Roman"/>
          <w:kern w:val="0"/>
          <w14:ligatures w14:val="none"/>
        </w:rPr>
        <w:t>are adjacent levels, e.g. (−2, −1), (−1, 0), (0, +1), (+1, +2), (+2, +3).</w:t>
      </w:r>
    </w:p>
    <w:p w14:paraId="616998BF" w14:textId="77777777" w:rsidR="00FD5A14" w:rsidRPr="00FD5A14" w:rsidRDefault="00FD5A14" w:rsidP="00FD5A14">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Cross bridges</w:t>
      </w:r>
      <w:r w:rsidRPr="00FD5A14">
        <w:rPr>
          <w:rFonts w:ascii="Times New Roman" w:eastAsia="Times New Roman" w:hAnsi="Times New Roman" w:cs="Times New Roman"/>
          <w:kern w:val="0"/>
          <w14:ligatures w14:val="none"/>
        </w:rPr>
        <w:t xml:space="preserve"> – where </w:t>
      </w:r>
      <m:oMath>
        <m:r>
          <w:rPr>
            <w:rFonts w:ascii="Cambria Math" w:eastAsia="Times New Roman" w:hAnsi="Cambria Math" w:cs="Times New Roman"/>
            <w:kern w:val="0"/>
            <w14:ligatures w14:val="none"/>
          </w:rPr>
          <m:t>i,j</m:t>
        </m:r>
      </m:oMath>
      <w:r w:rsidRPr="00FD5A14">
        <w:rPr>
          <w:rFonts w:ascii="Times New Roman" w:eastAsia="Times New Roman" w:hAnsi="Times New Roman" w:cs="Times New Roman"/>
          <w:kern w:val="0"/>
          <w14:ligatures w14:val="none"/>
        </w:rPr>
        <w:t>belong to different roles (e.g. DNA scale vs nucleus or cell scale, UGM vs Earth scale).</w:t>
      </w:r>
    </w:p>
    <w:p w14:paraId="2B15CC6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Findings: when you compute these bridges using the empirically chosen level centres, the resulting GM scales tend to:</w:t>
      </w:r>
    </w:p>
    <w:p w14:paraId="7E5040CB" w14:textId="77777777" w:rsidR="00FD5A14" w:rsidRPr="00FD5A14" w:rsidRDefault="00FD5A14" w:rsidP="00FD5A14">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Fall inside the finite seam bands</w:t>
      </w:r>
      <w:r w:rsidRPr="00FD5A14">
        <w:rPr>
          <w:rFonts w:ascii="Times New Roman" w:eastAsia="Times New Roman" w:hAnsi="Times New Roman" w:cs="Times New Roman"/>
          <w:kern w:val="0"/>
          <w14:ligatures w14:val="none"/>
        </w:rPr>
        <w:t xml:space="preserve"> you see in data, and</w:t>
      </w:r>
    </w:p>
    <w:p w14:paraId="67D2ABB9" w14:textId="77777777" w:rsidR="00FD5A14" w:rsidRPr="00FD5A14" w:rsidRDefault="00FD5A14" w:rsidP="00FD5A14">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Line up with independent GM clusters</w:t>
      </w:r>
      <w:r w:rsidRPr="00FD5A14">
        <w:rPr>
          <w:rFonts w:ascii="Times New Roman" w:eastAsia="Times New Roman" w:hAnsi="Times New Roman" w:cs="Times New Roman"/>
          <w:kern w:val="0"/>
          <w14:ligatures w14:val="none"/>
        </w:rPr>
        <w:t xml:space="preserve"> of real fractal windows bridging those levels.</w:t>
      </w:r>
    </w:p>
    <w:p w14:paraId="1812BB57"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D2E6B7">
          <v:rect id="_x0000_i1070" style="width:0;height:1.5pt" o:hralign="center" o:hrstd="t" o:hr="t" fillcolor="#a0a0a0" stroked="f"/>
        </w:pict>
      </w:r>
    </w:p>
    <w:p w14:paraId="21A9B7FF"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2.3.3 Example 1 – DNA ↔ cell/nucleus: −2↔−1 bridge</w:t>
      </w:r>
    </w:p>
    <w:p w14:paraId="07047EBE"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Probe 4 is the clearest empirical example of a GM bridge:</w:t>
      </w:r>
    </w:p>
    <w:p w14:paraId="527EEEFA" w14:textId="77777777" w:rsidR="00FD5A14" w:rsidRPr="00FD5A14" w:rsidRDefault="00FD5A14" w:rsidP="00FD5A14">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“Inner” end: canonical DNA geometric scales (diameter ~2–2.6 nm, base-pair rise 0.34 nm, helical pitch ~3.4 nm, etc.).</w:t>
      </w:r>
    </w:p>
    <w:p w14:paraId="6AA2D03F" w14:textId="77777777" w:rsidR="00FD5A14" w:rsidRPr="00FD5A14" w:rsidRDefault="00FD5A14" w:rsidP="00FD5A14">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“Outer” end: typical nucleus/cell sizes (~2–10 µm for many nuclei; up to hundreds of µm for some cells/ooctyes).</w:t>
      </w:r>
    </w:p>
    <w:p w14:paraId="031C028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For each DNA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DNA</m:t>
            </m:r>
          </m:sub>
        </m:sSub>
      </m:oMath>
      <w:r w:rsidRPr="00FD5A14">
        <w:rPr>
          <w:rFonts w:ascii="Times New Roman" w:eastAsia="Times New Roman" w:hAnsi="Times New Roman" w:cs="Times New Roman"/>
          <w:kern w:val="0"/>
          <w14:ligatures w14:val="none"/>
        </w:rPr>
        <w:t xml:space="preserve">and cell/nucleus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cell</m:t>
            </m:r>
          </m:sub>
        </m:sSub>
      </m:oMath>
      <w:r w:rsidRPr="00FD5A14">
        <w:rPr>
          <w:rFonts w:ascii="Times New Roman" w:eastAsia="Times New Roman" w:hAnsi="Times New Roman" w:cs="Times New Roman"/>
          <w:kern w:val="0"/>
          <w14:ligatures w14:val="none"/>
        </w:rPr>
        <w:t>, you form the bridge:</w:t>
      </w:r>
    </w:p>
    <w:p w14:paraId="64993E91"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DNA</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cell</m:t>
                  </m:r>
                </m:sub>
              </m:sSub>
            </m:e>
          </m:rad>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6023EDB"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Results:</w:t>
      </w:r>
    </w:p>
    <w:p w14:paraId="7F3243E7" w14:textId="77777777" w:rsidR="00FD5A14" w:rsidRPr="00FD5A14" w:rsidRDefault="00FD5A14" w:rsidP="00FD5A14">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Across 95 DNA×cell/nucleus pairings, </w:t>
      </w:r>
      <w:r w:rsidRPr="00FD5A14">
        <w:rPr>
          <w:rFonts w:ascii="Times New Roman" w:eastAsia="Times New Roman" w:hAnsi="Times New Roman" w:cs="Times New Roman"/>
          <w:b/>
          <w:bCs/>
          <w:kern w:val="0"/>
          <w14:ligatures w14:val="none"/>
        </w:rPr>
        <w:t>~79%</w:t>
      </w:r>
      <w:r w:rsidRPr="00FD5A14">
        <w:rPr>
          <w:rFonts w:ascii="Times New Roman" w:eastAsia="Times New Roman" w:hAnsi="Times New Roman" w:cs="Times New Roman"/>
          <w:kern w:val="0"/>
          <w14:ligatures w14:val="none"/>
        </w:rPr>
        <w:t xml:space="preserve"> of the GM medians fall in the </w:t>
      </w:r>
      <w:r w:rsidRPr="00FD5A14">
        <w:rPr>
          <w:rFonts w:ascii="Times New Roman" w:eastAsia="Times New Roman" w:hAnsi="Times New Roman" w:cs="Times New Roman"/>
          <w:b/>
          <w:bCs/>
          <w:kern w:val="0"/>
          <w14:ligatures w14:val="none"/>
        </w:rPr>
        <w:t>10–200 nm</w:t>
      </w:r>
      <w:r w:rsidRPr="00FD5A14">
        <w:rPr>
          <w:rFonts w:ascii="Times New Roman" w:eastAsia="Times New Roman" w:hAnsi="Times New Roman" w:cs="Times New Roman"/>
          <w:kern w:val="0"/>
          <w14:ligatures w14:val="none"/>
        </w:rPr>
        <w:t xml:space="preserve"> band.</w:t>
      </w:r>
    </w:p>
    <w:p w14:paraId="4663E7C8" w14:textId="77777777" w:rsidR="00FD5A14" w:rsidRPr="00FD5A14" w:rsidRDefault="00FD5A14" w:rsidP="00FD5A14">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~43%</w:t>
      </w:r>
      <w:r w:rsidRPr="00FD5A14">
        <w:rPr>
          <w:rFonts w:ascii="Times New Roman" w:eastAsia="Times New Roman" w:hAnsi="Times New Roman" w:cs="Times New Roman"/>
          <w:kern w:val="0"/>
          <w14:ligatures w14:val="none"/>
        </w:rPr>
        <w:t xml:space="preserve"> fall specifically in the </w:t>
      </w:r>
      <w:r w:rsidRPr="00FD5A14">
        <w:rPr>
          <w:rFonts w:ascii="Times New Roman" w:eastAsia="Times New Roman" w:hAnsi="Times New Roman" w:cs="Times New Roman"/>
          <w:b/>
          <w:bCs/>
          <w:kern w:val="0"/>
          <w14:ligatures w14:val="none"/>
        </w:rPr>
        <w:t>60–140 nm</w:t>
      </w:r>
      <w:r w:rsidRPr="00FD5A14">
        <w:rPr>
          <w:rFonts w:ascii="Times New Roman" w:eastAsia="Times New Roman" w:hAnsi="Times New Roman" w:cs="Times New Roman"/>
          <w:kern w:val="0"/>
          <w14:ligatures w14:val="none"/>
        </w:rPr>
        <w:t xml:space="preserve"> lane.</w:t>
      </w:r>
    </w:p>
    <w:p w14:paraId="01BFCF08" w14:textId="77777777" w:rsidR="00FD5A14" w:rsidRPr="00FD5A14" w:rsidRDefault="00FD5A14" w:rsidP="00FD5A14">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Under log-uniform 1 nm–100 µm nulls, you would expect only ~25% and ~7% respectively.</w:t>
      </w:r>
    </w:p>
    <w:p w14:paraId="3676248C"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Interpretation:</w:t>
      </w:r>
    </w:p>
    <w:p w14:paraId="6D64E301" w14:textId="77777777" w:rsidR="00FD5A14" w:rsidRPr="00FD5A14" w:rsidRDefault="00FD5A14" w:rsidP="00FD5A14">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GM bridge between a −2 DNA scale and a −1/0 cell/nucleus scale </w:t>
      </w:r>
      <w:r w:rsidRPr="00FD5A14">
        <w:rPr>
          <w:rFonts w:ascii="Times New Roman" w:eastAsia="Times New Roman" w:hAnsi="Times New Roman" w:cs="Times New Roman"/>
          <w:i/>
          <w:iCs/>
          <w:kern w:val="0"/>
          <w14:ligatures w14:val="none"/>
        </w:rPr>
        <w:t>naturally lands</w:t>
      </w:r>
      <w:r w:rsidRPr="00FD5A14">
        <w:rPr>
          <w:rFonts w:ascii="Times New Roman" w:eastAsia="Times New Roman" w:hAnsi="Times New Roman" w:cs="Times New Roman"/>
          <w:kern w:val="0"/>
          <w14:ligatures w14:val="none"/>
        </w:rPr>
        <w:t xml:space="preserve"> in the </w:t>
      </w:r>
      <w:r w:rsidRPr="00FD5A14">
        <w:rPr>
          <w:rFonts w:ascii="Times New Roman" w:eastAsia="Times New Roman" w:hAnsi="Times New Roman" w:cs="Times New Roman"/>
          <w:b/>
          <w:bCs/>
          <w:kern w:val="0"/>
          <w14:ligatures w14:val="none"/>
        </w:rPr>
        <w:t>−2↔−1 nanoband seam</w:t>
      </w:r>
      <w:r w:rsidRPr="00FD5A14">
        <w:rPr>
          <w:rFonts w:ascii="Times New Roman" w:eastAsia="Times New Roman" w:hAnsi="Times New Roman" w:cs="Times New Roman"/>
          <w:kern w:val="0"/>
          <w14:ligatures w14:val="none"/>
        </w:rPr>
        <w:t>, with strong enrichment.</w:t>
      </w:r>
    </w:p>
    <w:p w14:paraId="52658D88" w14:textId="77777777" w:rsidR="00FD5A14" w:rsidRPr="00FD5A14" w:rsidRDefault="00FD5A14" w:rsidP="00FD5A14">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This is exactly what you’d expect if the nanoband is the seam where −2 and −1 roles meet, and GM is the relational middle.</w:t>
      </w:r>
    </w:p>
    <w:p w14:paraId="1CF3711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 here, GM is not just a theoretical nice idea – it’s what the data do when you look at one of the most central biological examples.</w:t>
      </w:r>
    </w:p>
    <w:p w14:paraId="4246ABFE"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E9DAC3">
          <v:rect id="_x0000_i1071" style="width:0;height:1.5pt" o:hralign="center" o:hrstd="t" o:hr="t" fillcolor="#a0a0a0" stroked="f"/>
        </w:pict>
      </w:r>
    </w:p>
    <w:p w14:paraId="2C40F5EF"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2.3.4 Example 2 – UGM ↔ Earth: 0↔+1 bridge</w:t>
      </w:r>
    </w:p>
    <w:p w14:paraId="5327905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On the hinge, the bridge between the 0-level pixel (UGM) and the +1 container (Earth-surface) behaves similarly:</w:t>
      </w:r>
    </w:p>
    <w:p w14:paraId="2FD839A3" w14:textId="77777777" w:rsidR="00FD5A14" w:rsidRPr="00FD5A14" w:rsidRDefault="00FD5A14" w:rsidP="00FD5A14">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“Inner” end: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≈0.12</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m:t>
        </m:r>
      </m:oMath>
      <w:r w:rsidRPr="00FD5A14">
        <w:rPr>
          <w:rFonts w:ascii="Times New Roman" w:eastAsia="Times New Roman" w:hAnsi="Times New Roman" w:cs="Times New Roman"/>
          <w:kern w:val="0"/>
          <w14:ligatures w14:val="none"/>
        </w:rPr>
        <w:t>.</w:t>
      </w:r>
    </w:p>
    <w:p w14:paraId="1527DD43" w14:textId="77777777" w:rsidR="00FD5A14" w:rsidRPr="00FD5A14" w:rsidRDefault="00FD5A14" w:rsidP="00FD5A14">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“Outer” end: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oMath>
      <w:r w:rsidRPr="00FD5A14">
        <w:rPr>
          <w:rFonts w:ascii="Times New Roman" w:eastAsia="Times New Roman" w:hAnsi="Times New Roman" w:cs="Times New Roman"/>
          <w:kern w:val="0"/>
          <w14:ligatures w14:val="none"/>
        </w:rPr>
        <w:t>as a characteristic Earth-surface span (e.g. Earth radius or diameter).</w:t>
      </w:r>
    </w:p>
    <w:p w14:paraId="35600BE9"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 GM:</w:t>
      </w:r>
    </w:p>
    <w:p w14:paraId="40B5C8CE"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(0,+1)</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e>
          </m:rad>
          <m:r>
            <m:rPr>
              <m:sty m:val="p"/>
            </m:rPr>
            <w:rPr>
              <w:rFonts w:ascii="Cambria Math" w:eastAsia="Times New Roman" w:hAnsi="Cambria Math" w:cs="Times New Roman"/>
              <w:kern w:val="0"/>
              <w14:ligatures w14:val="none"/>
            </w:rPr>
            <w:br/>
          </m:r>
        </m:oMath>
      </m:oMathPara>
    </w:p>
    <w:p w14:paraId="18E5548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lands around </w:t>
      </w:r>
      <w:r w:rsidRPr="00FD5A14">
        <w:rPr>
          <w:rFonts w:ascii="Times New Roman" w:eastAsia="Times New Roman" w:hAnsi="Times New Roman" w:cs="Times New Roman"/>
          <w:b/>
          <w:bCs/>
          <w:kern w:val="0"/>
          <w14:ligatures w14:val="none"/>
        </w:rPr>
        <w:t>tens of metres</w:t>
      </w:r>
      <w:r w:rsidRPr="00FD5A14">
        <w:rPr>
          <w:rFonts w:ascii="Times New Roman" w:eastAsia="Times New Roman" w:hAnsi="Times New Roman" w:cs="Times New Roman"/>
          <w:kern w:val="0"/>
          <w14:ligatures w14:val="none"/>
        </w:rPr>
        <w:t xml:space="preserve"> for Earth-like parameters. In your hinge analysis, this bridges to:</w:t>
      </w:r>
    </w:p>
    <w:p w14:paraId="30E8F379" w14:textId="77777777" w:rsidR="00FD5A14" w:rsidRPr="00FD5A14" w:rsidRDefault="00FD5A14" w:rsidP="00FD5A14">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An upper bound on </w:t>
      </w:r>
      <w:r w:rsidRPr="00FD5A14">
        <w:rPr>
          <w:rFonts w:ascii="Times New Roman" w:eastAsia="Times New Roman" w:hAnsi="Times New Roman" w:cs="Times New Roman"/>
          <w:b/>
          <w:bCs/>
          <w:kern w:val="0"/>
          <w14:ligatures w14:val="none"/>
        </w:rPr>
        <w:t>CNS body size</w:t>
      </w:r>
      <w:r w:rsidRPr="00FD5A14">
        <w:rPr>
          <w:rFonts w:ascii="Times New Roman" w:eastAsia="Times New Roman" w:hAnsi="Times New Roman" w:cs="Times New Roman"/>
          <w:kern w:val="0"/>
          <w14:ligatures w14:val="none"/>
        </w:rPr>
        <w:t xml:space="preserve"> (~30–40 m) as “largest structure that can still function as a part within +1 rather than a separate container.”</w:t>
      </w:r>
    </w:p>
    <w:p w14:paraId="73D12B6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This is again a GM bridge:</w:t>
      </w:r>
    </w:p>
    <w:p w14:paraId="3A7B8622" w14:textId="77777777" w:rsidR="00FD5A14" w:rsidRPr="00FD5A14" w:rsidRDefault="00FD5A14" w:rsidP="00FD5A1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inner pixel (0) ↔ outer container (+1),</w:t>
      </w:r>
    </w:p>
    <w:p w14:paraId="2FD58D4F" w14:textId="77777777" w:rsidR="00FD5A14" w:rsidRPr="00FD5A14" w:rsidRDefault="00FD5A14" w:rsidP="00FD5A14">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giving the seam scale for “largest still-a-part of +1” – a hinge property.</w:t>
      </w:r>
    </w:p>
    <w:p w14:paraId="2E9AEA1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 the same GM bridge idea that worked so well for DNA↔cell/nucleus also correctly picks out a CNS/body seam at the 0↔+1 hinge, when you plug in the UGM and Earth parameters.</w:t>
      </w:r>
    </w:p>
    <w:p w14:paraId="081243E7"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7A5456">
          <v:rect id="_x0000_i1072" style="width:0;height:1.5pt" o:hralign="center" o:hrstd="t" o:hr="t" fillcolor="#a0a0a0" stroked="f"/>
        </w:pict>
      </w:r>
    </w:p>
    <w:p w14:paraId="3FC3B176"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2.3.5 Example 3 – GM of neighbour level centres vs observed seam bands</w:t>
      </w:r>
    </w:p>
    <w:p w14:paraId="517BCCB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If you ignore specific systems and just use your </w:t>
      </w:r>
      <w:r w:rsidRPr="00FD5A14">
        <w:rPr>
          <w:rFonts w:ascii="Times New Roman" w:eastAsia="Times New Roman" w:hAnsi="Times New Roman" w:cs="Times New Roman"/>
          <w:b/>
          <w:bCs/>
          <w:kern w:val="0"/>
          <w14:ligatures w14:val="none"/>
        </w:rPr>
        <w:t>level centres</w:t>
      </w:r>
      <w:r w:rsidRPr="00FD5A14">
        <w:rPr>
          <w:rFonts w:ascii="Times New Roman" w:eastAsia="Times New Roman" w:hAnsi="Times New Roman" w:cs="Times New Roman"/>
          <w:kern w:val="0"/>
          <w14:ligatures w14:val="none"/>
        </w:rPr>
        <w:t xml:space="preserve"> from §2.2, you can ask:</w:t>
      </w:r>
    </w:p>
    <w:p w14:paraId="156961F3"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Does GM(L_i, L_j) for adjacent levels land anywhere meaningful in the CL data?</w:t>
      </w:r>
    </w:p>
    <w:p w14:paraId="06DF561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Empirically:</w:t>
      </w:r>
    </w:p>
    <w:p w14:paraId="40F737CE" w14:textId="77777777" w:rsidR="00FD5A14" w:rsidRPr="00FD5A14" w:rsidRDefault="00FD5A14" w:rsidP="00FD5A1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GM(−2, −1):</w:t>
      </w:r>
    </w:p>
    <w:p w14:paraId="6724A630"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with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oMath>
      <w:r w:rsidRPr="00FD5A14">
        <w:rPr>
          <w:rFonts w:ascii="Times New Roman" w:eastAsia="Times New Roman" w:hAnsi="Times New Roman" w:cs="Times New Roman"/>
          <w:kern w:val="0"/>
          <w14:ligatures w14:val="none"/>
        </w:rPr>
        <w:t xml:space="preserve">m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oMath>
      <w:r w:rsidRPr="00FD5A14">
        <w:rPr>
          <w:rFonts w:ascii="Times New Roman" w:eastAsia="Times New Roman" w:hAnsi="Times New Roman" w:cs="Times New Roman"/>
          <w:kern w:val="0"/>
          <w14:ligatures w14:val="none"/>
        </w:rPr>
        <w:t>m, you get:</w:t>
      </w:r>
    </w:p>
    <w:p w14:paraId="04085CCD" w14:textId="77777777" w:rsidR="00FD5A14" w:rsidRPr="00FD5A14" w:rsidRDefault="00C96FC8" w:rsidP="00FD5A14">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(-2,-1)</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e>
          </m:rad>
          <m:r>
            <w:rPr>
              <w:rFonts w:ascii="Cambria Math" w:eastAsia="Times New Roman" w:hAnsi="Cambria Math" w:cs="Times New Roman"/>
              <w:kern w:val="0"/>
              <w14:ligatures w14:val="none"/>
            </w:rPr>
            <m:t>≈7×</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≈700</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nm.</m:t>
          </m:r>
          <m:r>
            <m:rPr>
              <m:sty m:val="p"/>
            </m:rPr>
            <w:rPr>
              <w:rFonts w:ascii="Cambria Math" w:eastAsia="Times New Roman" w:hAnsi="Cambria Math" w:cs="Times New Roman"/>
              <w:kern w:val="0"/>
              <w14:ligatures w14:val="none"/>
            </w:rPr>
            <w:br/>
          </m:r>
        </m:oMath>
      </m:oMathPara>
    </w:p>
    <w:p w14:paraId="4FDCE463"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which sits in the </w:t>
      </w:r>
      <w:r w:rsidRPr="00FD5A14">
        <w:rPr>
          <w:rFonts w:ascii="Times New Roman" w:eastAsia="Times New Roman" w:hAnsi="Times New Roman" w:cs="Times New Roman"/>
          <w:b/>
          <w:bCs/>
          <w:kern w:val="0"/>
          <w14:ligatures w14:val="none"/>
        </w:rPr>
        <w:t>upper nanoband / lower micron band</w:t>
      </w:r>
      <w:r w:rsidRPr="00FD5A14">
        <w:rPr>
          <w:rFonts w:ascii="Times New Roman" w:eastAsia="Times New Roman" w:hAnsi="Times New Roman" w:cs="Times New Roman"/>
          <w:kern w:val="0"/>
          <w14:ligatures w14:val="none"/>
        </w:rPr>
        <w:t xml:space="preserve"> region where you see chromatin/aerogel breakpoints (Probe 2).</w:t>
      </w:r>
    </w:p>
    <w:p w14:paraId="6832817B" w14:textId="77777777" w:rsidR="00FD5A14" w:rsidRPr="00FD5A14" w:rsidRDefault="00FD5A14" w:rsidP="00FD5A1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GM(−1, 0):</w:t>
      </w:r>
    </w:p>
    <w:p w14:paraId="749E2B84"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with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oMath>
      <w:r w:rsidRPr="00FD5A14">
        <w:rPr>
          <w:rFonts w:ascii="Times New Roman" w:eastAsia="Times New Roman" w:hAnsi="Times New Roman" w:cs="Times New Roman"/>
          <w:kern w:val="0"/>
          <w14:ligatures w14:val="none"/>
        </w:rPr>
        <w:t xml:space="preserve">m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oMath>
      <w:r w:rsidRPr="00FD5A14">
        <w:rPr>
          <w:rFonts w:ascii="Times New Roman" w:eastAsia="Times New Roman" w:hAnsi="Times New Roman" w:cs="Times New Roman"/>
          <w:kern w:val="0"/>
          <w14:ligatures w14:val="none"/>
        </w:rPr>
        <w:t>m:</w:t>
      </w:r>
    </w:p>
    <w:p w14:paraId="72F84D01" w14:textId="77777777" w:rsidR="00FD5A14" w:rsidRPr="00FD5A14" w:rsidRDefault="00C96FC8" w:rsidP="00FD5A14">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e>
          </m:rad>
          <m:r>
            <w:rPr>
              <w:rFonts w:ascii="Cambria Math" w:eastAsia="Times New Roman" w:hAnsi="Cambria Math" w:cs="Times New Roman"/>
              <w:kern w:val="0"/>
              <w14:ligatures w14:val="none"/>
            </w:rPr>
            <m:t>≈2.5×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-5</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≈25</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μ</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AAF087D"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which lies in the </w:t>
      </w:r>
      <w:r w:rsidRPr="00FD5A14">
        <w:rPr>
          <w:rFonts w:ascii="Times New Roman" w:eastAsia="Times New Roman" w:hAnsi="Times New Roman" w:cs="Times New Roman"/>
          <w:b/>
          <w:bCs/>
          <w:kern w:val="0"/>
          <w14:ligatures w14:val="none"/>
        </w:rPr>
        <w:t>upper micron band</w:t>
      </w:r>
      <w:r w:rsidRPr="00FD5A14">
        <w:rPr>
          <w:rFonts w:ascii="Times New Roman" w:eastAsia="Times New Roman" w:hAnsi="Times New Roman" w:cs="Times New Roman"/>
          <w:kern w:val="0"/>
          <w14:ligatures w14:val="none"/>
        </w:rPr>
        <w:t>, overlapping with the 0.2–50 µm seam where micro-architecture becomes coarse parts (−1↔0 seam).</w:t>
      </w:r>
    </w:p>
    <w:p w14:paraId="67E57741" w14:textId="77777777" w:rsidR="00FD5A14" w:rsidRPr="00FD5A14" w:rsidRDefault="00FD5A14" w:rsidP="00FD5A1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GM(0, +1):</w:t>
      </w:r>
    </w:p>
    <w:p w14:paraId="691CDC44"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as above, gives you a CNS-scale seam (~10–100 m), consistent with empirical size distributions for large CNS-bearing organisms; this is the 0↔+1 seam.</w:t>
      </w:r>
    </w:p>
    <w:p w14:paraId="133B0CE0" w14:textId="77777777" w:rsidR="00FD5A14" w:rsidRPr="00FD5A14" w:rsidRDefault="00FD5A14" w:rsidP="00FD5A14">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GM(+1, +2) and GM(+2, +3):</w:t>
      </w:r>
    </w:p>
    <w:p w14:paraId="5B699DA1" w14:textId="77777777" w:rsidR="00FD5A14" w:rsidRPr="00FD5A14" w:rsidRDefault="00FD5A14" w:rsidP="00FD5A14">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straddle between km, kpc, and Gpc bands; outer GM bridges are less constrained by data but are consistent with the idea that:</w:t>
      </w:r>
    </w:p>
    <w:p w14:paraId="7DD1026D" w14:textId="77777777" w:rsidR="00FD5A14" w:rsidRPr="00FD5A14" w:rsidRDefault="00FD5A14" w:rsidP="00FD5A14">
      <w:pPr>
        <w:numPr>
          <w:ilvl w:val="2"/>
          <w:numId w:val="16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“pipette” windows spanning ±1 or ±2 levels tend to have GM near the seam bands, as L52 notes.</w:t>
      </w:r>
    </w:p>
    <w:p w14:paraId="565700B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A-block and L-block tests check this systematically: they show that GM of empirical window endpoints and GM of level-centres are </w:t>
      </w:r>
      <w:r w:rsidRPr="00FD5A14">
        <w:rPr>
          <w:rFonts w:ascii="Times New Roman" w:eastAsia="Times New Roman" w:hAnsi="Times New Roman" w:cs="Times New Roman"/>
          <w:i/>
          <w:iCs/>
          <w:kern w:val="0"/>
          <w14:ligatures w14:val="none"/>
        </w:rPr>
        <w:t>more often</w:t>
      </w:r>
      <w:r w:rsidRPr="00FD5A14">
        <w:rPr>
          <w:rFonts w:ascii="Times New Roman" w:eastAsia="Times New Roman" w:hAnsi="Times New Roman" w:cs="Times New Roman"/>
          <w:kern w:val="0"/>
          <w14:ligatures w14:val="none"/>
        </w:rPr>
        <w:t xml:space="preserve"> near seam bands than you’d expect under log-uniform nulls.</w:t>
      </w:r>
    </w:p>
    <w:p w14:paraId="62C43749"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025DDB">
          <v:rect id="_x0000_i1073" style="width:0;height:1.5pt" o:hralign="center" o:hrstd="t" o:hr="t" fillcolor="#a0a0a0" stroked="f"/>
        </w:pict>
      </w:r>
    </w:p>
    <w:p w14:paraId="1C89E98D"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2.3.6 “GM wins” vs “GM everywhere” – what passed and what failed</w:t>
      </w:r>
    </w:p>
    <w:p w14:paraId="71D18DA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 important nuance from the J-block:</w:t>
      </w:r>
    </w:p>
    <w:p w14:paraId="0F33374D" w14:textId="77777777" w:rsidR="00FD5A14" w:rsidRPr="00FD5A14" w:rsidRDefault="00FD5A14" w:rsidP="00FD5A14">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statement “GM always gives better bridges than AM or HM on </w:t>
      </w:r>
      <w:r w:rsidRPr="00FD5A14">
        <w:rPr>
          <w:rFonts w:ascii="Times New Roman" w:eastAsia="Times New Roman" w:hAnsi="Times New Roman" w:cs="Times New Roman"/>
          <w:i/>
          <w:iCs/>
          <w:kern w:val="0"/>
          <w14:ligatures w14:val="none"/>
        </w:rPr>
        <w:t>all</w:t>
      </w:r>
      <w:r w:rsidRPr="00FD5A14">
        <w:rPr>
          <w:rFonts w:ascii="Times New Roman" w:eastAsia="Times New Roman" w:hAnsi="Times New Roman" w:cs="Times New Roman"/>
          <w:kern w:val="0"/>
          <w14:ligatures w14:val="none"/>
        </w:rPr>
        <w:t xml:space="preserve"> triplets” is </w:t>
      </w:r>
      <w:r w:rsidRPr="00FD5A14">
        <w:rPr>
          <w:rFonts w:ascii="Times New Roman" w:eastAsia="Times New Roman" w:hAnsi="Times New Roman" w:cs="Times New Roman"/>
          <w:b/>
          <w:bCs/>
          <w:kern w:val="0"/>
          <w14:ligatures w14:val="none"/>
        </w:rPr>
        <w:t>false</w:t>
      </w:r>
      <w:r w:rsidRPr="00FD5A14">
        <w:rPr>
          <w:rFonts w:ascii="Times New Roman" w:eastAsia="Times New Roman" w:hAnsi="Times New Roman" w:cs="Times New Roman"/>
          <w:kern w:val="0"/>
          <w14:ligatures w14:val="none"/>
        </w:rPr>
        <w:t xml:space="preserve"> (J47).</w:t>
      </w:r>
    </w:p>
    <w:p w14:paraId="3ADD4855" w14:textId="77777777" w:rsidR="00FD5A14" w:rsidRPr="00FD5A14" w:rsidRDefault="00FD5A14" w:rsidP="00FD5A14">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But the </w:t>
      </w:r>
      <w:r w:rsidRPr="00FD5A14">
        <w:rPr>
          <w:rFonts w:ascii="Times New Roman" w:eastAsia="Times New Roman" w:hAnsi="Times New Roman" w:cs="Times New Roman"/>
          <w:b/>
          <w:bCs/>
          <w:kern w:val="0"/>
          <w14:ligatures w14:val="none"/>
        </w:rPr>
        <w:t>weaker statements</w:t>
      </w:r>
      <w:r w:rsidRPr="00FD5A14">
        <w:rPr>
          <w:rFonts w:ascii="Times New Roman" w:eastAsia="Times New Roman" w:hAnsi="Times New Roman" w:cs="Times New Roman"/>
          <w:kern w:val="0"/>
          <w14:ligatures w14:val="none"/>
        </w:rPr>
        <w:t xml:space="preserve"> </w:t>
      </w:r>
      <w:r w:rsidRPr="00FD5A14">
        <w:rPr>
          <w:rFonts w:ascii="Times New Roman" w:eastAsia="Times New Roman" w:hAnsi="Times New Roman" w:cs="Times New Roman"/>
          <w:i/>
          <w:iCs/>
          <w:kern w:val="0"/>
          <w14:ligatures w14:val="none"/>
        </w:rPr>
        <w:t>did</w:t>
      </w:r>
      <w:r w:rsidRPr="00FD5A14">
        <w:rPr>
          <w:rFonts w:ascii="Times New Roman" w:eastAsia="Times New Roman" w:hAnsi="Times New Roman" w:cs="Times New Roman"/>
          <w:kern w:val="0"/>
          <w14:ligatures w14:val="none"/>
        </w:rPr>
        <w:t xml:space="preserve"> pass:</w:t>
      </w:r>
    </w:p>
    <w:p w14:paraId="562CCA08" w14:textId="77777777" w:rsidR="00FD5A14" w:rsidRPr="00FD5A14" w:rsidRDefault="00FD5A14" w:rsidP="00FD5A14">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For </w:t>
      </w:r>
      <w:r w:rsidRPr="00FD5A14">
        <w:rPr>
          <w:rFonts w:ascii="Times New Roman" w:eastAsia="Times New Roman" w:hAnsi="Times New Roman" w:cs="Times New Roman"/>
          <w:b/>
          <w:bCs/>
          <w:kern w:val="0"/>
          <w14:ligatures w14:val="none"/>
        </w:rPr>
        <w:t>neighbour level pairs</w:t>
      </w:r>
      <w:r w:rsidRPr="00FD5A14">
        <w:rPr>
          <w:rFonts w:ascii="Times New Roman" w:eastAsia="Times New Roman" w:hAnsi="Times New Roman" w:cs="Times New Roman"/>
          <w:kern w:val="0"/>
          <w14:ligatures w14:val="none"/>
        </w:rPr>
        <w:t xml:space="preserve"> and specific context bridges (DNA↔cell/nucleus, UGM↔Earth), GM often lands in the right bands and shows statistical enrichment.</w:t>
      </w:r>
    </w:p>
    <w:p w14:paraId="0F4F76FE" w14:textId="77777777" w:rsidR="00FD5A14" w:rsidRPr="00FD5A14" w:rsidRDefault="00FD5A14" w:rsidP="00FD5A14">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Harmonic or arithmetic means do not systematically outperform GM; in many cases HM/AM are clearly worse at capturing the observed seam or pivot.</w:t>
      </w:r>
    </w:p>
    <w:p w14:paraId="769498D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 the CL work supports:</w:t>
      </w:r>
    </w:p>
    <w:p w14:paraId="3DB803D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GM is the </w:t>
      </w:r>
      <w:r w:rsidRPr="00FD5A14">
        <w:rPr>
          <w:rFonts w:ascii="Times New Roman" w:eastAsia="Times New Roman" w:hAnsi="Times New Roman" w:cs="Times New Roman"/>
          <w:b/>
          <w:bCs/>
          <w:kern w:val="0"/>
          <w14:ligatures w14:val="none"/>
        </w:rPr>
        <w:t>privileged relational bridge</w:t>
      </w:r>
      <w:r w:rsidRPr="00FD5A14">
        <w:rPr>
          <w:rFonts w:ascii="Times New Roman" w:eastAsia="Times New Roman" w:hAnsi="Times New Roman" w:cs="Times New Roman"/>
          <w:kern w:val="0"/>
          <w14:ligatures w14:val="none"/>
        </w:rPr>
        <w:t xml:space="preserve"> between context scales when you are looking at </w:t>
      </w:r>
      <w:r w:rsidRPr="00FD5A14">
        <w:rPr>
          <w:rFonts w:ascii="Times New Roman" w:eastAsia="Times New Roman" w:hAnsi="Times New Roman" w:cs="Times New Roman"/>
          <w:i/>
          <w:iCs/>
          <w:kern w:val="0"/>
          <w14:ligatures w14:val="none"/>
        </w:rPr>
        <w:t>seams and pivots</w:t>
      </w:r>
      <w:r w:rsidRPr="00FD5A14">
        <w:rPr>
          <w:rFonts w:ascii="Times New Roman" w:eastAsia="Times New Roman" w:hAnsi="Times New Roman" w:cs="Times New Roman"/>
          <w:kern w:val="0"/>
          <w14:ligatures w14:val="none"/>
        </w:rPr>
        <w:t xml:space="preserve"> (not that GM is “the best mean” for every arbitrary triplet of numbers).</w:t>
      </w:r>
    </w:p>
    <w:p w14:paraId="577713B5"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That is exactly the strength you want: GM as a </w:t>
      </w:r>
      <w:r w:rsidRPr="00FD5A14">
        <w:rPr>
          <w:rFonts w:ascii="Times New Roman" w:eastAsia="Times New Roman" w:hAnsi="Times New Roman" w:cs="Times New Roman"/>
          <w:b/>
          <w:bCs/>
          <w:kern w:val="0"/>
          <w14:ligatures w14:val="none"/>
        </w:rPr>
        <w:t>structural operator</w:t>
      </w:r>
      <w:r w:rsidRPr="00FD5A14">
        <w:rPr>
          <w:rFonts w:ascii="Times New Roman" w:eastAsia="Times New Roman" w:hAnsi="Times New Roman" w:cs="Times New Roman"/>
          <w:kern w:val="0"/>
          <w14:ligatures w14:val="none"/>
        </w:rPr>
        <w:t xml:space="preserve"> tied to context transitions and hinge points, not a universal “magic ratio”.</w:t>
      </w:r>
    </w:p>
    <w:p w14:paraId="0E3BFC18"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D762B8">
          <v:rect id="_x0000_i1074" style="width:0;height:1.5pt" o:hralign="center" o:hrstd="t" o:hr="t" fillcolor="#a0a0a0" stroked="f"/>
        </w:pict>
      </w:r>
    </w:p>
    <w:p w14:paraId="2E42E96E"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2.3.7 GM bridges as the backbone of the ladder</w:t>
      </w:r>
    </w:p>
    <w:p w14:paraId="5801EA1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Putting this together:</w:t>
      </w:r>
    </w:p>
    <w:p w14:paraId="5C7E58FC" w14:textId="77777777" w:rsidR="00FD5A14" w:rsidRPr="00FD5A14" w:rsidRDefault="00FD5A14" w:rsidP="00FD5A14">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Theoretically</w:t>
      </w:r>
      <w:r w:rsidRPr="00FD5A14">
        <w:rPr>
          <w:rFonts w:ascii="Times New Roman" w:eastAsia="Times New Roman" w:hAnsi="Times New Roman" w:cs="Times New Roman"/>
          <w:kern w:val="0"/>
          <w14:ligatures w14:val="none"/>
        </w:rPr>
        <w:t>, GM is the unique fixed point of an inner/outer flip on a log span.</w:t>
      </w:r>
    </w:p>
    <w:p w14:paraId="76289336" w14:textId="77777777" w:rsidR="00FD5A14" w:rsidRPr="00FD5A14" w:rsidRDefault="00FD5A14" w:rsidP="00FD5A14">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Empirically</w:t>
      </w:r>
      <w:r w:rsidRPr="00FD5A14">
        <w:rPr>
          <w:rFonts w:ascii="Times New Roman" w:eastAsia="Times New Roman" w:hAnsi="Times New Roman" w:cs="Times New Roman"/>
          <w:kern w:val="0"/>
          <w14:ligatures w14:val="none"/>
        </w:rPr>
        <w:t>, GM centres:</w:t>
      </w:r>
    </w:p>
    <w:p w14:paraId="0DA46C64" w14:textId="77777777" w:rsidR="00FD5A14" w:rsidRPr="00FD5A14" w:rsidRDefault="00FD5A14" w:rsidP="00FD5A1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nanoband seams (DNA↔cell/nucleus, nanodomains),</w:t>
      </w:r>
    </w:p>
    <w:p w14:paraId="77DEEFD9" w14:textId="77777777" w:rsidR="00FD5A14" w:rsidRPr="00FD5A14" w:rsidRDefault="00FD5A14" w:rsidP="00FD5A1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micron seams (Probe 5, chromatin/aerogel breaks),</w:t>
      </w:r>
    </w:p>
    <w:p w14:paraId="3EA44886" w14:textId="77777777" w:rsidR="00FD5A14" w:rsidRPr="00FD5A14" w:rsidRDefault="00FD5A14" w:rsidP="00FD5A1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 UGM↔Earth hinge (CNS size),</w:t>
      </w:r>
    </w:p>
    <w:p w14:paraId="3F7F1DB6" w14:textId="77777777" w:rsidR="00FD5A14" w:rsidRPr="00FD5A14" w:rsidRDefault="00FD5A14" w:rsidP="00FD5A14">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seam-straddling windows at +2/+3 (L52 “pipette windows”).</w:t>
      </w:r>
    </w:p>
    <w:p w14:paraId="0AA3B19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 in the ladder math, GM bridges are:</w:t>
      </w:r>
    </w:p>
    <w:p w14:paraId="44E021CE" w14:textId="77777777" w:rsidR="00FD5A14" w:rsidRPr="00FD5A14" w:rsidRDefault="00FD5A14" w:rsidP="00FD5A1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w:t>
      </w:r>
      <w:r w:rsidRPr="00FD5A14">
        <w:rPr>
          <w:rFonts w:ascii="Times New Roman" w:eastAsia="Times New Roman" w:hAnsi="Times New Roman" w:cs="Times New Roman"/>
          <w:b/>
          <w:bCs/>
          <w:kern w:val="0"/>
          <w14:ligatures w14:val="none"/>
        </w:rPr>
        <w:t>canonical operators</w:t>
      </w:r>
      <w:r w:rsidRPr="00FD5A14">
        <w:rPr>
          <w:rFonts w:ascii="Times New Roman" w:eastAsia="Times New Roman" w:hAnsi="Times New Roman" w:cs="Times New Roman"/>
          <w:kern w:val="0"/>
          <w14:ligatures w14:val="none"/>
        </w:rPr>
        <w:t xml:space="preserve"> you use to go from level centres to seam candidates,</w:t>
      </w:r>
    </w:p>
    <w:p w14:paraId="657DA7A9" w14:textId="77777777" w:rsidR="00FD5A14" w:rsidRPr="00FD5A14" w:rsidRDefault="00FD5A14" w:rsidP="00FD5A1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 natural way to summarise “where is the middle between −2 and −1” or “between 0 and +1,”</w:t>
      </w:r>
    </w:p>
    <w:p w14:paraId="2095F7B5" w14:textId="77777777" w:rsidR="00FD5A14" w:rsidRPr="00FD5A14" w:rsidRDefault="00FD5A14" w:rsidP="00FD5A14">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the bridge you use in activation modelling (e.g. when defining dimensionless activation variables based on ratios of sizes to seam scales).</w:t>
      </w:r>
    </w:p>
    <w:p w14:paraId="344C912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 later sections:</w:t>
      </w:r>
    </w:p>
    <w:p w14:paraId="78695A0F" w14:textId="77777777" w:rsidR="00FD5A14" w:rsidRPr="00FD5A14" w:rsidRDefault="00FD5A14" w:rsidP="00FD5A14">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§4 (“Seam Structure”) will use GM extensively to define seam scales and show enrichment in actual windows.</w:t>
      </w:r>
    </w:p>
    <w:p w14:paraId="7CB0E9EE" w14:textId="77777777" w:rsidR="00FD5A14" w:rsidRPr="00FD5A14" w:rsidRDefault="00FD5A14" w:rsidP="00FD5A14">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§6 (“Activation &amp; Feasibility Geometry”) will implicitly use GM when normalizing sizes relative to seam scales (e.g. MW radius in T3-B).</w:t>
      </w:r>
    </w:p>
    <w:p w14:paraId="2A0B52A9" w14:textId="77777777" w:rsidR="00FD5A14" w:rsidRPr="00FD5A14" w:rsidRDefault="00FD5A14" w:rsidP="00FD5A14">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§7 (“Space–Time Hinge”) will recall that UGM itself is a GM between extreme bounds, and that GM(UGM, Earth) sets the CNS upper bound.</w:t>
      </w:r>
    </w:p>
    <w:p w14:paraId="0F6EF956"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net point is: </w:t>
      </w:r>
      <w:r w:rsidRPr="00FD5A14">
        <w:rPr>
          <w:rFonts w:ascii="Times New Roman" w:eastAsia="Times New Roman" w:hAnsi="Times New Roman" w:cs="Times New Roman"/>
          <w:b/>
          <w:bCs/>
          <w:kern w:val="0"/>
          <w14:ligatures w14:val="none"/>
        </w:rPr>
        <w:t>GM bridges are not an extra decoration</w:t>
      </w:r>
      <w:r w:rsidRPr="00FD5A14">
        <w:rPr>
          <w:rFonts w:ascii="Times New Roman" w:eastAsia="Times New Roman" w:hAnsi="Times New Roman" w:cs="Times New Roman"/>
          <w:kern w:val="0"/>
          <w14:ligatures w14:val="none"/>
        </w:rPr>
        <w:t>; they are the mathematical backbone that ties the discrete ladder levels into a coherent set of seams and pivots, consistent with both the AR hinge logic and the empirical CL results.</w:t>
      </w:r>
    </w:p>
    <w:p w14:paraId="549DE579" w14:textId="77777777" w:rsidR="00FD5A14" w:rsidRPr="00FD5A14" w:rsidRDefault="00FD5A14" w:rsidP="00FD5A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6889"/>
      <w:r w:rsidRPr="00FD5A14">
        <w:rPr>
          <w:rFonts w:ascii="Times New Roman" w:eastAsia="Times New Roman" w:hAnsi="Times New Roman" w:cs="Times New Roman"/>
          <w:b/>
          <w:bCs/>
          <w:kern w:val="0"/>
          <w:sz w:val="27"/>
          <w:szCs w:val="27"/>
          <w14:ligatures w14:val="none"/>
        </w:rPr>
        <w:t xml:space="preserve">2.4 Ladder is </w:t>
      </w:r>
      <w:r w:rsidRPr="00FD5A14">
        <w:rPr>
          <w:rFonts w:ascii="Times New Roman" w:eastAsia="Times New Roman" w:hAnsi="Times New Roman" w:cs="Times New Roman"/>
          <w:b/>
          <w:bCs/>
          <w:i/>
          <w:iCs/>
          <w:kern w:val="0"/>
          <w:sz w:val="27"/>
          <w:szCs w:val="27"/>
          <w14:ligatures w14:val="none"/>
        </w:rPr>
        <w:t>not</w:t>
      </w:r>
      <w:r w:rsidRPr="00FD5A14">
        <w:rPr>
          <w:rFonts w:ascii="Times New Roman" w:eastAsia="Times New Roman" w:hAnsi="Times New Roman" w:cs="Times New Roman"/>
          <w:b/>
          <w:bCs/>
          <w:kern w:val="0"/>
          <w:sz w:val="27"/>
          <w:szCs w:val="27"/>
          <w14:ligatures w14:val="none"/>
        </w:rPr>
        <w:t xml:space="preserve"> a simple mirror</w:t>
      </w:r>
      <w:bookmarkEnd w:id="14"/>
    </w:p>
    <w:p w14:paraId="48793916"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subsection is about what the ladder </w:t>
      </w:r>
      <w:r w:rsidRPr="00FD5A14">
        <w:rPr>
          <w:rFonts w:ascii="Times New Roman" w:eastAsia="Times New Roman" w:hAnsi="Times New Roman" w:cs="Times New Roman"/>
          <w:b/>
          <w:bCs/>
          <w:kern w:val="0"/>
          <w14:ligatures w14:val="none"/>
        </w:rPr>
        <w:t>isn’t</w:t>
      </w:r>
      <w:r w:rsidRPr="00FD5A14">
        <w:rPr>
          <w:rFonts w:ascii="Times New Roman" w:eastAsia="Times New Roman" w:hAnsi="Times New Roman" w:cs="Times New Roman"/>
          <w:kern w:val="0"/>
          <w14:ligatures w14:val="none"/>
        </w:rPr>
        <w:t xml:space="preserve">. It summarizes the tests you ran for “nice” global symmetries (simple mirrors, single inversion pivot, linear reflection) and why they all </w:t>
      </w:r>
      <w:r w:rsidRPr="00FD5A14">
        <w:rPr>
          <w:rFonts w:ascii="Times New Roman" w:eastAsia="Times New Roman" w:hAnsi="Times New Roman" w:cs="Times New Roman"/>
          <w:i/>
          <w:iCs/>
          <w:kern w:val="0"/>
          <w14:ligatures w14:val="none"/>
        </w:rPr>
        <w:t>failed</w:t>
      </w:r>
      <w:r w:rsidRPr="00FD5A14">
        <w:rPr>
          <w:rFonts w:ascii="Times New Roman" w:eastAsia="Times New Roman" w:hAnsi="Times New Roman" w:cs="Times New Roman"/>
          <w:kern w:val="0"/>
          <w14:ligatures w14:val="none"/>
        </w:rPr>
        <w:t xml:space="preserve"> – and then what that implies: the ladder is hinge-centred, GM-stitched, and windowed, not a clean mirror around one magic point.</w:t>
      </w:r>
    </w:p>
    <w:p w14:paraId="6D8FCA92"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09E751">
          <v:rect id="_x0000_i1075" style="width:0;height:1.5pt" o:hralign="center" o:hrstd="t" o:hr="t" fillcolor="#a0a0a0" stroked="f"/>
        </w:pict>
      </w:r>
    </w:p>
    <w:p w14:paraId="405B2B1D"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2.4.1 The tempting idea: a global mirror around the hinge</w:t>
      </w:r>
    </w:p>
    <w:p w14:paraId="0491DCEB"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Once you see six levels (−2, −1, 0, +1, +2, +3) arranged around a 0↔+1 hinge, it’s natural to ask:</w:t>
      </w:r>
    </w:p>
    <w:p w14:paraId="6AD4CDA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“Is this just a simple mirror? Are there exact equalities like </w:t>
      </w:r>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const</m:t>
        </m:r>
      </m:oMath>
      <w:r w:rsidRPr="00FD5A14">
        <w:rPr>
          <w:rFonts w:ascii="Times New Roman" w:eastAsia="Times New Roman" w:hAnsi="Times New Roman" w:cs="Times New Roman"/>
          <w:kern w:val="0"/>
          <w14:ligatures w14:val="none"/>
        </w:rPr>
        <w:t xml:space="preserve">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w:t>
      </w:r>
    </w:p>
    <w:p w14:paraId="00E1846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You explicitly tested three such ideas in the A-block and I-block:</w:t>
      </w:r>
    </w:p>
    <w:p w14:paraId="66A191C6" w14:textId="77777777" w:rsidR="00FD5A14" w:rsidRPr="00FD5A14" w:rsidRDefault="00FD5A14" w:rsidP="00FD5A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A1 – </w:t>
      </w:r>
      <w:r w:rsidRPr="00FD5A14">
        <w:rPr>
          <w:rFonts w:ascii="Times New Roman" w:eastAsia="Times New Roman" w:hAnsi="Times New Roman" w:cs="Times New Roman"/>
          <w:b/>
          <w:bCs/>
          <w:kern w:val="0"/>
          <w14:ligatures w14:val="none"/>
        </w:rPr>
        <w:t>Mirror-sum constancy</w:t>
      </w:r>
      <w:r w:rsidRPr="00FD5A14">
        <w:rPr>
          <w:rFonts w:ascii="Times New Roman" w:eastAsia="Times New Roman" w:hAnsi="Times New Roman" w:cs="Times New Roman"/>
          <w:kern w:val="0"/>
          <w14:ligatures w14:val="none"/>
        </w:rPr>
        <w:t xml:space="preserve">: </w:t>
      </w:r>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const</m:t>
        </m:r>
      </m:oMath>
      <w:r w:rsidRPr="00FD5A14">
        <w:rPr>
          <w:rFonts w:ascii="Times New Roman" w:eastAsia="Times New Roman" w:hAnsi="Times New Roman" w:cs="Times New Roman"/>
          <w:kern w:val="0"/>
          <w14:ligatures w14:val="none"/>
        </w:rPr>
        <w:t>across k.</w:t>
      </w:r>
    </w:p>
    <w:p w14:paraId="5F624CC5" w14:textId="77777777" w:rsidR="00FD5A14" w:rsidRPr="00FD5A14" w:rsidRDefault="00FD5A14" w:rsidP="00FD5A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A2 – </w:t>
      </w:r>
      <w:r w:rsidRPr="00FD5A14">
        <w:rPr>
          <w:rFonts w:ascii="Times New Roman" w:eastAsia="Times New Roman" w:hAnsi="Times New Roman" w:cs="Times New Roman"/>
          <w:b/>
          <w:bCs/>
          <w:kern w:val="0"/>
          <w14:ligatures w14:val="none"/>
        </w:rPr>
        <w:t>Single inversion pivot</w:t>
      </w:r>
      <w:r w:rsidRPr="00FD5A14">
        <w:rPr>
          <w:rFonts w:ascii="Times New Roman" w:eastAsia="Times New Roman" w:hAnsi="Times New Roman" w:cs="Times New Roman"/>
          <w:kern w:val="0"/>
          <w14:ligatures w14:val="none"/>
        </w:rPr>
        <w:t xml:space="preserve">: one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 xml:space="preserve">such that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w:t>
      </w:r>
    </w:p>
    <w:p w14:paraId="5927FFD3" w14:textId="77777777" w:rsidR="00FD5A14" w:rsidRPr="00FD5A14" w:rsidRDefault="00FD5A14" w:rsidP="00FD5A14">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A6 / I42 – </w:t>
      </w:r>
      <w:r w:rsidRPr="00FD5A14">
        <w:rPr>
          <w:rFonts w:ascii="Times New Roman" w:eastAsia="Times New Roman" w:hAnsi="Times New Roman" w:cs="Times New Roman"/>
          <w:b/>
          <w:bCs/>
          <w:kern w:val="0"/>
          <w14:ligatures w14:val="none"/>
        </w:rPr>
        <w:t>Affine mirror</w:t>
      </w:r>
      <w:r w:rsidRPr="00FD5A14">
        <w:rPr>
          <w:rFonts w:ascii="Times New Roman" w:eastAsia="Times New Roman" w:hAnsi="Times New Roman" w:cs="Times New Roman"/>
          <w:kern w:val="0"/>
          <w14:ligatures w14:val="none"/>
        </w:rPr>
        <w:t xml:space="preserve">: a linear relation </w:t>
      </w:r>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≈a-b</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b≈1</m:t>
        </m:r>
      </m:oMath>
      <w:r w:rsidRPr="00FD5A14">
        <w:rPr>
          <w:rFonts w:ascii="Times New Roman" w:eastAsia="Times New Roman" w:hAnsi="Times New Roman" w:cs="Times New Roman"/>
          <w:kern w:val="0"/>
          <w14:ligatures w14:val="none"/>
        </w:rPr>
        <w:t>.</w:t>
      </w:r>
    </w:p>
    <w:p w14:paraId="6E8E2ED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All of them would compress “inside↔outside” to a single, global symmetric structure in raw log-space.</w:t>
      </w:r>
    </w:p>
    <w:p w14:paraId="5FA7211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All of them </w:t>
      </w:r>
      <w:r w:rsidRPr="00FD5A14">
        <w:rPr>
          <w:rFonts w:ascii="Times New Roman" w:eastAsia="Times New Roman" w:hAnsi="Times New Roman" w:cs="Times New Roman"/>
          <w:b/>
          <w:bCs/>
          <w:kern w:val="0"/>
          <w14:ligatures w14:val="none"/>
        </w:rPr>
        <w:t>failed</w:t>
      </w:r>
      <w:r w:rsidRPr="00FD5A14">
        <w:rPr>
          <w:rFonts w:ascii="Times New Roman" w:eastAsia="Times New Roman" w:hAnsi="Times New Roman" w:cs="Times New Roman"/>
          <w:kern w:val="0"/>
          <w14:ligatures w14:val="none"/>
        </w:rPr>
        <w:t>.</w:t>
      </w:r>
    </w:p>
    <w:p w14:paraId="29ACE099"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FBD468">
          <v:rect id="_x0000_i1076" style="width:0;height:1.5pt" o:hralign="center" o:hrstd="t" o:hr="t" fillcolor="#a0a0a0" stroked="f"/>
        </w:pict>
      </w:r>
    </w:p>
    <w:p w14:paraId="6831095F"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2.4.2 A1 — mirror-sum constancy: FAIL</w:t>
      </w:r>
    </w:p>
    <w:p w14:paraId="3C417FC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Hypothesis (A1).</w:t>
      </w:r>
      <w:r w:rsidRPr="00FD5A14">
        <w:rPr>
          <w:rFonts w:ascii="Times New Roman" w:eastAsia="Times New Roman" w:hAnsi="Times New Roman" w:cs="Times New Roman"/>
          <w:kern w:val="0"/>
          <w14:ligatures w14:val="none"/>
        </w:rPr>
        <w:t xml:space="preserve"> For each symmetric pair (−k,+k), the pair-sum:</w:t>
      </w:r>
    </w:p>
    <w:p w14:paraId="37CF5E84"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m:rPr>
              <m:sty m:val="p"/>
            </m:rPr>
            <w:rPr>
              <w:rFonts w:ascii="Cambria Math" w:eastAsia="Times New Roman" w:hAnsi="Cambria Math" w:cs="Times New Roman"/>
              <w:kern w:val="0"/>
              <w14:ligatures w14:val="none"/>
            </w:rPr>
            <w:br/>
          </m:r>
        </m:oMath>
      </m:oMathPara>
    </w:p>
    <w:p w14:paraId="2969BF6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is approximately constant across k. That would mean a single “mirror line” in log-space: inner and outer levels reflecting across one average.</w:t>
      </w:r>
    </w:p>
    <w:p w14:paraId="58E096E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Method.</w:t>
      </w:r>
    </w:p>
    <w:p w14:paraId="3B09F682" w14:textId="77777777" w:rsidR="00FD5A14" w:rsidRPr="00FD5A14" w:rsidRDefault="00FD5A14" w:rsidP="00FD5A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Compute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for k = 1,2,3 from your best CL centres.</w:t>
      </w:r>
    </w:p>
    <w:p w14:paraId="0842A3DC" w14:textId="77777777" w:rsidR="00FD5A14" w:rsidRPr="00FD5A14" w:rsidRDefault="00FD5A14" w:rsidP="00FD5A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Check variance in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 xml:space="preserve">via ANOVA/Levene tests, and regress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on k.</w:t>
      </w:r>
    </w:p>
    <w:p w14:paraId="7F94DF19" w14:textId="77777777" w:rsidR="00FD5A14" w:rsidRPr="00FD5A14" w:rsidRDefault="00FD5A14" w:rsidP="00FD5A14">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Accept only if drift is within tolerance.</w:t>
      </w:r>
    </w:p>
    <w:p w14:paraId="0D3FBA6C"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Result.</w:t>
      </w:r>
    </w:p>
    <w:p w14:paraId="60DF69EB" w14:textId="77777777" w:rsidR="00FD5A14" w:rsidRPr="00FD5A14" w:rsidRDefault="00FD5A14" w:rsidP="00FD5A1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Pair sums </w:t>
      </w:r>
      <w:r w:rsidRPr="00FD5A14">
        <w:rPr>
          <w:rFonts w:ascii="Times New Roman" w:eastAsia="Times New Roman" w:hAnsi="Times New Roman" w:cs="Times New Roman"/>
          <w:b/>
          <w:bCs/>
          <w:kern w:val="0"/>
          <w14:ligatures w14:val="none"/>
        </w:rPr>
        <w:t>drift across k</w:t>
      </w:r>
      <w:r w:rsidRPr="00FD5A14">
        <w:rPr>
          <w:rFonts w:ascii="Times New Roman" w:eastAsia="Times New Roman" w:hAnsi="Times New Roman" w:cs="Times New Roman"/>
          <w:kern w:val="0"/>
          <w14:ligatures w14:val="none"/>
        </w:rPr>
        <w:t xml:space="preserve"> beyond tolerance – variance not negligible; regression slope non-zero.</w:t>
      </w:r>
    </w:p>
    <w:p w14:paraId="75EF4E69" w14:textId="77777777" w:rsidR="00FD5A14" w:rsidRPr="00FD5A14" w:rsidRDefault="00FD5A14" w:rsidP="00FD5A1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Verdict: </w:t>
      </w:r>
      <w:r w:rsidRPr="00FD5A14">
        <w:rPr>
          <w:rFonts w:ascii="Times New Roman" w:eastAsia="Times New Roman" w:hAnsi="Times New Roman" w:cs="Times New Roman"/>
          <w:b/>
          <w:bCs/>
          <w:kern w:val="0"/>
          <w14:ligatures w14:val="none"/>
        </w:rPr>
        <w:t>NOT supported</w:t>
      </w:r>
      <w:r w:rsidRPr="00FD5A14">
        <w:rPr>
          <w:rFonts w:ascii="Times New Roman" w:eastAsia="Times New Roman" w:hAnsi="Times New Roman" w:cs="Times New Roman"/>
          <w:kern w:val="0"/>
          <w14:ligatures w14:val="none"/>
        </w:rPr>
        <w:t>.</w:t>
      </w:r>
    </w:p>
    <w:p w14:paraId="789FFD83"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Implication.</w:t>
      </w:r>
    </w:p>
    <w:p w14:paraId="2CCD9608" w14:textId="77777777" w:rsidR="00FD5A14" w:rsidRPr="00FD5A14" w:rsidRDefault="00FD5A14" w:rsidP="00FD5A1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There is no global mirror line in raw </w:t>
      </w:r>
      <m:oMath>
        <m:func>
          <m:funcPr>
            <m:ctrlPr>
              <w:rPr>
                <w:rFonts w:ascii="Cambria Math" w:eastAsia="Times New Roman" w:hAnsi="Cambria Math" w:cs="Times New Roman"/>
                <w:kern w:val="0"/>
                <w14:ligatures w14:val="none"/>
              </w:rPr>
            </m:ctrlPr>
          </m:funcPr>
          <m:fName>
            <m:r>
              <m:rPr>
                <m:sty m:val="p"/>
              </m:rPr>
              <w:rPr>
                <w:rFonts w:ascii="Cambria Math" w:eastAsia="Times New Roman" w:hAnsi="Cambria Math" w:cs="Times New Roman"/>
                <w:kern w:val="0"/>
                <w14:ligatures w14:val="none"/>
              </w:rPr>
              <m:t>log</m:t>
            </m:r>
          </m:fName>
          <m:e>
            <m:r>
              <w:rPr>
                <w:rFonts w:ascii="Cambria Math" w:eastAsia="Times New Roman" w:hAnsi="Cambria Math" w:cs="Times New Roman"/>
                <w:kern w:val="0"/>
                <w14:ligatures w14:val="none"/>
              </w:rPr>
              <m:t>L</m:t>
            </m:r>
          </m:e>
        </m:func>
      </m:oMath>
      <w:r w:rsidRPr="00FD5A14">
        <w:rPr>
          <w:rFonts w:ascii="Times New Roman" w:eastAsia="Times New Roman" w:hAnsi="Times New Roman" w:cs="Times New Roman"/>
          <w:kern w:val="0"/>
          <w14:ligatures w14:val="none"/>
        </w:rPr>
        <w:t>.</w:t>
      </w:r>
    </w:p>
    <w:p w14:paraId="66018C18" w14:textId="77777777" w:rsidR="00FD5A14" w:rsidRPr="00FD5A14" w:rsidRDefault="00FD5A14" w:rsidP="00FD5A1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 hinge is not a perfect reflection plane; instead, the structure is more like finite windows stitched around seams.</w:t>
      </w:r>
    </w:p>
    <w:p w14:paraId="646850BB"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108CA6">
          <v:rect id="_x0000_i1077" style="width:0;height:1.5pt" o:hralign="center" o:hrstd="t" o:hr="t" fillcolor="#a0a0a0" stroked="f"/>
        </w:pict>
      </w:r>
    </w:p>
    <w:p w14:paraId="10EDF1E0"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2.4.3 A2 — single inversion pivot: FAIL</w:t>
      </w:r>
    </w:p>
    <w:p w14:paraId="1364CCFC"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Hypothesis (A2).</w:t>
      </w:r>
      <w:r w:rsidRPr="00FD5A14">
        <w:rPr>
          <w:rFonts w:ascii="Times New Roman" w:eastAsia="Times New Roman" w:hAnsi="Times New Roman" w:cs="Times New Roman"/>
          <w:kern w:val="0"/>
          <w14:ligatures w14:val="none"/>
        </w:rPr>
        <w:t xml:space="preserve"> There exists a single pivot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such that:</w:t>
      </w:r>
    </w:p>
    <w:p w14:paraId="1D189247"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r>
                    <w:rPr>
                      <w:rFonts w:ascii="Cambria Math" w:eastAsia="Times New Roman" w:hAnsi="Cambria Math" w:cs="Times New Roman"/>
                      <w:kern w:val="0"/>
                      <w14:ligatures w14:val="none"/>
                    </w:rPr>
                    <m:t>2</m:t>
                  </m:r>
                </m:sup>
              </m:sSup>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den>
          </m:f>
          <m:r>
            <m:rPr>
              <m:sty m:val="p"/>
            </m:rPr>
            <w:rPr>
              <w:rFonts w:ascii="Cambria Math" w:eastAsia="Times New Roman" w:hAnsi="Cambria Math" w:cs="Times New Roman"/>
              <w:kern w:val="0"/>
              <w14:ligatures w14:val="none"/>
            </w:rPr>
            <w:br/>
          </m:r>
        </m:oMath>
      </m:oMathPara>
    </w:p>
    <w:p w14:paraId="52B06025"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for all k. In log-space:</w:t>
      </w:r>
    </w:p>
    <w:p w14:paraId="536547AD" w14:textId="77777777" w:rsidR="00FD5A14" w:rsidRPr="00FD5A14" w:rsidRDefault="00FD5A14" w:rsidP="00FD5A14">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≈2</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F7BA8B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is a stricter, multiplicative mirror: one scale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inverts inside↔outside.</w:t>
      </w:r>
    </w:p>
    <w:p w14:paraId="760356E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Method.</w:t>
      </w:r>
    </w:p>
    <w:p w14:paraId="7929DC91" w14:textId="77777777" w:rsidR="00FD5A14" w:rsidRPr="00FD5A14" w:rsidRDefault="00FD5A14" w:rsidP="00FD5A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Estimate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from one symmetric pair.</w:t>
      </w:r>
    </w:p>
    <w:p w14:paraId="55FFA23B" w14:textId="77777777" w:rsidR="00FD5A14" w:rsidRPr="00FD5A14" w:rsidRDefault="00FD5A14" w:rsidP="00FD5A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Use it to predict all other pairs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 xml:space="preserve">from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oMath>
      <w:r w:rsidRPr="00FD5A14">
        <w:rPr>
          <w:rFonts w:ascii="Times New Roman" w:eastAsia="Times New Roman" w:hAnsi="Times New Roman" w:cs="Times New Roman"/>
          <w:kern w:val="0"/>
          <w14:ligatures w14:val="none"/>
        </w:rPr>
        <w:t>.</w:t>
      </w:r>
    </w:p>
    <w:p w14:paraId="4AFF9F81" w14:textId="77777777" w:rsidR="00FD5A14" w:rsidRPr="00FD5A14" w:rsidRDefault="00FD5A14" w:rsidP="00FD5A1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Score absolute and relative errors; require all to stay within a fixed tolerance band.</w:t>
      </w:r>
    </w:p>
    <w:p w14:paraId="4B96EB2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Result.</w:t>
      </w:r>
    </w:p>
    <w:p w14:paraId="77C94350" w14:textId="77777777" w:rsidR="00FD5A14" w:rsidRPr="00FD5A14" w:rsidRDefault="00FD5A14" w:rsidP="00FD5A1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 single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keeps errors small across all pairs.</w:t>
      </w:r>
    </w:p>
    <w:p w14:paraId="7F283AB6" w14:textId="77777777" w:rsidR="00FD5A14" w:rsidRPr="00FD5A14" w:rsidRDefault="00FD5A14" w:rsidP="00FD5A1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Some pairs would require large corrections.</w:t>
      </w:r>
    </w:p>
    <w:p w14:paraId="456152A0" w14:textId="77777777" w:rsidR="00FD5A14" w:rsidRPr="00FD5A14" w:rsidRDefault="00FD5A14" w:rsidP="00FD5A1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Verdict: </w:t>
      </w:r>
      <w:r w:rsidRPr="00FD5A14">
        <w:rPr>
          <w:rFonts w:ascii="Times New Roman" w:eastAsia="Times New Roman" w:hAnsi="Times New Roman" w:cs="Times New Roman"/>
          <w:b/>
          <w:bCs/>
          <w:kern w:val="0"/>
          <w14:ligatures w14:val="none"/>
        </w:rPr>
        <w:t>NOT supported</w:t>
      </w:r>
      <w:r w:rsidRPr="00FD5A14">
        <w:rPr>
          <w:rFonts w:ascii="Times New Roman" w:eastAsia="Times New Roman" w:hAnsi="Times New Roman" w:cs="Times New Roman"/>
          <w:kern w:val="0"/>
          <w14:ligatures w14:val="none"/>
        </w:rPr>
        <w:t>.</w:t>
      </w:r>
    </w:p>
    <w:p w14:paraId="41AB9D5D"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Implication.</w:t>
      </w:r>
    </w:p>
    <w:p w14:paraId="6FC0DF6F" w14:textId="77777777" w:rsidR="00FD5A14" w:rsidRPr="00FD5A14" w:rsidRDefault="00FD5A14" w:rsidP="00FD5A1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There is no global “scale of inversion” that works for every level pair.</w:t>
      </w:r>
    </w:p>
    <w:p w14:paraId="55489FAE" w14:textId="77777777" w:rsidR="00FD5A14" w:rsidRPr="00FD5A14" w:rsidRDefault="00FD5A14" w:rsidP="00FD5A1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Supports the idea that each </w:t>
      </w:r>
      <w:r w:rsidRPr="00FD5A14">
        <w:rPr>
          <w:rFonts w:ascii="Times New Roman" w:eastAsia="Times New Roman" w:hAnsi="Times New Roman" w:cs="Times New Roman"/>
          <w:b/>
          <w:bCs/>
          <w:kern w:val="0"/>
          <w14:ligatures w14:val="none"/>
        </w:rPr>
        <w:t>seam</w:t>
      </w:r>
      <w:r w:rsidRPr="00FD5A14">
        <w:rPr>
          <w:rFonts w:ascii="Times New Roman" w:eastAsia="Times New Roman" w:hAnsi="Times New Roman" w:cs="Times New Roman"/>
          <w:kern w:val="0"/>
          <w14:ligatures w14:val="none"/>
        </w:rPr>
        <w:t xml:space="preserve"> has its own pivot behaviour rather than one global inversion.</w:t>
      </w:r>
    </w:p>
    <w:p w14:paraId="5E22C7E0"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F08150">
          <v:rect id="_x0000_i1078" style="width:0;height:1.5pt" o:hralign="center" o:hrstd="t" o:hr="t" fillcolor="#a0a0a0" stroked="f"/>
        </w:pict>
      </w:r>
    </w:p>
    <w:p w14:paraId="775ACB44"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2.4.4 A6 / I42 — affine mirror in log-space: FAIL</w:t>
      </w:r>
    </w:p>
    <w:p w14:paraId="7134E94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Hypothesis (A6 / I42).</w:t>
      </w:r>
      <w:r w:rsidRPr="00FD5A14">
        <w:rPr>
          <w:rFonts w:ascii="Times New Roman" w:eastAsia="Times New Roman" w:hAnsi="Times New Roman" w:cs="Times New Roman"/>
          <w:kern w:val="0"/>
          <w14:ligatures w14:val="none"/>
        </w:rPr>
        <w:t xml:space="preserve"> A linear mirror in log-space:</w:t>
      </w:r>
    </w:p>
    <w:p w14:paraId="15E77469" w14:textId="77777777" w:rsidR="00FD5A14" w:rsidRPr="00FD5A14" w:rsidRDefault="00FD5A14" w:rsidP="00FD5A14">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≈a-b</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m:rPr>
              <m:sty m:val="p"/>
            </m:rPr>
            <w:rPr>
              <w:rFonts w:ascii="Cambria Math" w:eastAsia="Times New Roman" w:hAnsi="Cambria Math" w:cs="Times New Roman"/>
              <w:kern w:val="0"/>
              <w14:ligatures w14:val="none"/>
            </w:rPr>
            <w:br/>
          </m:r>
        </m:oMath>
      </m:oMathPara>
    </w:p>
    <w:p w14:paraId="6B69AB9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b≈1</m:t>
        </m:r>
      </m:oMath>
      <w:r w:rsidRPr="00FD5A14">
        <w:rPr>
          <w:rFonts w:ascii="Times New Roman" w:eastAsia="Times New Roman" w:hAnsi="Times New Roman" w:cs="Times New Roman"/>
          <w:kern w:val="0"/>
          <w14:ligatures w14:val="none"/>
        </w:rPr>
        <w:t xml:space="preserve">, i.e. roughly </w:t>
      </w:r>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const</m:t>
        </m:r>
      </m:oMath>
      <w:r w:rsidRPr="00FD5A14">
        <w:rPr>
          <w:rFonts w:ascii="Times New Roman" w:eastAsia="Times New Roman" w:hAnsi="Times New Roman" w:cs="Times New Roman"/>
          <w:kern w:val="0"/>
          <w14:ligatures w14:val="none"/>
        </w:rPr>
        <w:t>, but allowing for an empirical slope.</w:t>
      </w:r>
    </w:p>
    <w:p w14:paraId="4FE8E30C"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Method (I42).</w:t>
      </w:r>
    </w:p>
    <w:p w14:paraId="345B34E0" w14:textId="77777777" w:rsidR="00FD5A14" w:rsidRPr="00FD5A14" w:rsidRDefault="00FD5A14" w:rsidP="00FD5A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Form the three cross-hinge pairs: (−2→+3), (−1→+2), (0→+1).</w:t>
      </w:r>
    </w:p>
    <w:p w14:paraId="2A085655" w14:textId="77777777" w:rsidR="00FD5A14" w:rsidRPr="00FD5A14" w:rsidRDefault="00FD5A14" w:rsidP="00FD5A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Fit </w:t>
      </w:r>
      <m:oMath>
        <m:r>
          <w:rPr>
            <w:rFonts w:ascii="Cambria Math" w:eastAsia="Times New Roman" w:hAnsi="Cambria Math" w:cs="Times New Roman"/>
            <w:kern w:val="0"/>
            <w14:ligatures w14:val="none"/>
          </w:rPr>
          <m:t>F(x)=α-βx</m:t>
        </m:r>
      </m:oMath>
      <w:r w:rsidRPr="00FD5A14">
        <w:rPr>
          <w:rFonts w:ascii="Times New Roman" w:eastAsia="Times New Roman" w:hAnsi="Times New Roman" w:cs="Times New Roman"/>
          <w:kern w:val="0"/>
          <w14:ligatures w14:val="none"/>
        </w:rPr>
        <w:t>mapping inner offsets to outer offsets.</w:t>
      </w:r>
    </w:p>
    <w:p w14:paraId="1CE4D65E" w14:textId="77777777" w:rsidR="00FD5A14" w:rsidRPr="00FD5A14" w:rsidRDefault="00FD5A14" w:rsidP="00FD5A1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Check residuals:</w:t>
      </w:r>
    </w:p>
    <w:p w14:paraId="1200A5AC" w14:textId="77777777" w:rsidR="00FD5A14" w:rsidRPr="00FD5A14" w:rsidRDefault="00FD5A14" w:rsidP="00FD5A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near pair (−1→+2) tolerance ≤ 0.25 dec,</w:t>
      </w:r>
    </w:p>
    <w:p w14:paraId="3DE082F0" w14:textId="77777777" w:rsidR="00FD5A14" w:rsidRPr="00FD5A14" w:rsidRDefault="00FD5A14" w:rsidP="00FD5A14">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far pair (−2→+3) tolerance ≤ 0.40 dec.</w:t>
      </w:r>
    </w:p>
    <w:p w14:paraId="690C07A7"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Result.</w:t>
      </w:r>
    </w:p>
    <w:p w14:paraId="0D8E830A" w14:textId="77777777" w:rsidR="00FD5A14" w:rsidRPr="00FD5A14" w:rsidRDefault="00FD5A14" w:rsidP="00FD5A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Best fit: </w:t>
      </w:r>
      <m:oMath>
        <m:r>
          <w:rPr>
            <w:rFonts w:ascii="Cambria Math" w:eastAsia="Times New Roman" w:hAnsi="Cambria Math" w:cs="Times New Roman"/>
            <w:kern w:val="0"/>
            <w14:ligatures w14:val="none"/>
          </w:rPr>
          <m:t>α≈-55.64,β≈7.12</m:t>
        </m:r>
      </m:oMath>
      <w:r w:rsidRPr="00FD5A14">
        <w:rPr>
          <w:rFonts w:ascii="Times New Roman" w:eastAsia="Times New Roman" w:hAnsi="Times New Roman" w:cs="Times New Roman"/>
          <w:kern w:val="0"/>
          <w14:ligatures w14:val="none"/>
        </w:rPr>
        <w:t>.</w:t>
      </w:r>
    </w:p>
    <w:p w14:paraId="2F45C34B" w14:textId="77777777" w:rsidR="00FD5A14" w:rsidRPr="00FD5A14" w:rsidRDefault="00FD5A14" w:rsidP="00FD5A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Residuals:</w:t>
      </w:r>
    </w:p>
    <w:p w14:paraId="2261D19D" w14:textId="77777777" w:rsidR="00FD5A14" w:rsidRPr="00FD5A14" w:rsidRDefault="00FD5A14" w:rsidP="00FD5A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near = 2.954 dec,</w:t>
      </w:r>
    </w:p>
    <w:p w14:paraId="1DB344CF" w14:textId="77777777" w:rsidR="00FD5A14" w:rsidRPr="00FD5A14" w:rsidRDefault="00FD5A14" w:rsidP="00FD5A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far = 1.497 dec,</w:t>
      </w:r>
    </w:p>
    <w:p w14:paraId="01638BB3" w14:textId="77777777" w:rsidR="00FD5A14" w:rsidRPr="00FD5A14" w:rsidRDefault="00FD5A14" w:rsidP="00FD5A1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hinge pair = 1.457 dec – all </w:t>
      </w:r>
      <w:r w:rsidRPr="00FD5A14">
        <w:rPr>
          <w:rFonts w:ascii="Times New Roman" w:eastAsia="Times New Roman" w:hAnsi="Times New Roman" w:cs="Times New Roman"/>
          <w:b/>
          <w:bCs/>
          <w:kern w:val="0"/>
          <w14:ligatures w14:val="none"/>
        </w:rPr>
        <w:t>way above</w:t>
      </w:r>
      <w:r w:rsidRPr="00FD5A14">
        <w:rPr>
          <w:rFonts w:ascii="Times New Roman" w:eastAsia="Times New Roman" w:hAnsi="Times New Roman" w:cs="Times New Roman"/>
          <w:kern w:val="0"/>
          <w14:ligatures w14:val="none"/>
        </w:rPr>
        <w:t xml:space="preserve"> tolerance.</w:t>
      </w:r>
    </w:p>
    <w:p w14:paraId="62F304FA" w14:textId="77777777" w:rsidR="00FD5A14" w:rsidRPr="00FD5A14" w:rsidRDefault="00FD5A14" w:rsidP="00FD5A1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Verdict: </w:t>
      </w:r>
      <w:r w:rsidRPr="00FD5A14">
        <w:rPr>
          <w:rFonts w:ascii="Times New Roman" w:eastAsia="Times New Roman" w:hAnsi="Times New Roman" w:cs="Times New Roman"/>
          <w:b/>
          <w:bCs/>
          <w:kern w:val="0"/>
          <w14:ligatures w14:val="none"/>
        </w:rPr>
        <w:t>FAIL.</w:t>
      </w:r>
      <w:r w:rsidRPr="00FD5A14">
        <w:rPr>
          <w:rFonts w:ascii="Times New Roman" w:eastAsia="Times New Roman" w:hAnsi="Times New Roman" w:cs="Times New Roman"/>
          <w:kern w:val="0"/>
          <w14:ligatures w14:val="none"/>
        </w:rPr>
        <w:t xml:space="preserve"> A single affine reflection does </w:t>
      </w:r>
      <w:r w:rsidRPr="00FD5A14">
        <w:rPr>
          <w:rFonts w:ascii="Times New Roman" w:eastAsia="Times New Roman" w:hAnsi="Times New Roman" w:cs="Times New Roman"/>
          <w:i/>
          <w:iCs/>
          <w:kern w:val="0"/>
          <w14:ligatures w14:val="none"/>
        </w:rPr>
        <w:t>not</w:t>
      </w:r>
      <w:r w:rsidRPr="00FD5A14">
        <w:rPr>
          <w:rFonts w:ascii="Times New Roman" w:eastAsia="Times New Roman" w:hAnsi="Times New Roman" w:cs="Times New Roman"/>
          <w:kern w:val="0"/>
          <w14:ligatures w14:val="none"/>
        </w:rPr>
        <w:t xml:space="preserve"> capture the hinge geometry.</w:t>
      </w:r>
    </w:p>
    <w:p w14:paraId="2012D87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Implication.</w:t>
      </w:r>
    </w:p>
    <w:p w14:paraId="0E064264" w14:textId="77777777" w:rsidR="00FD5A14" w:rsidRPr="00FD5A14" w:rsidRDefault="00FD5A14" w:rsidP="00FD5A1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tuned algebra </w:t>
      </w:r>
      <w:r w:rsidRPr="00FD5A14">
        <w:rPr>
          <w:rFonts w:ascii="Times New Roman" w:eastAsia="Times New Roman" w:hAnsi="Times New Roman" w:cs="Times New Roman"/>
          <w:b/>
          <w:bCs/>
          <w:kern w:val="0"/>
          <w14:ligatures w14:val="none"/>
        </w:rPr>
        <w:t>is not linear</w:t>
      </w:r>
      <w:r w:rsidRPr="00FD5A14">
        <w:rPr>
          <w:rFonts w:ascii="Times New Roman" w:eastAsia="Times New Roman" w:hAnsi="Times New Roman" w:cs="Times New Roman"/>
          <w:kern w:val="0"/>
          <w14:ligatures w14:val="none"/>
        </w:rPr>
        <w:t xml:space="preserve"> in raw </w:t>
      </w:r>
      <m:oMath>
        <m:func>
          <m:funcPr>
            <m:ctrlPr>
              <w:rPr>
                <w:rFonts w:ascii="Cambria Math" w:eastAsia="Times New Roman" w:hAnsi="Cambria Math" w:cs="Times New Roman"/>
                <w:kern w:val="0"/>
                <w14:ligatures w14:val="none"/>
              </w:rPr>
            </m:ctrlPr>
          </m:funcPr>
          <m:fName>
            <m:r>
              <m:rPr>
                <m:sty m:val="p"/>
              </m:rPr>
              <w:rPr>
                <w:rFonts w:ascii="Cambria Math" w:eastAsia="Times New Roman" w:hAnsi="Cambria Math" w:cs="Times New Roman"/>
                <w:kern w:val="0"/>
                <w14:ligatures w14:val="none"/>
              </w:rPr>
              <m:t>log</m:t>
            </m:r>
          </m:fName>
          <m:e>
            <m:r>
              <w:rPr>
                <w:rFonts w:ascii="Cambria Math" w:eastAsia="Times New Roman" w:hAnsi="Cambria Math" w:cs="Times New Roman"/>
                <w:kern w:val="0"/>
                <w14:ligatures w14:val="none"/>
              </w:rPr>
              <m:t>L</m:t>
            </m:r>
          </m:e>
        </m:func>
      </m:oMath>
      <w:r w:rsidRPr="00FD5A14">
        <w:rPr>
          <w:rFonts w:ascii="Times New Roman" w:eastAsia="Times New Roman" w:hAnsi="Times New Roman" w:cs="Times New Roman"/>
          <w:kern w:val="0"/>
          <w14:ligatures w14:val="none"/>
        </w:rPr>
        <w:t>space.</w:t>
      </w:r>
    </w:p>
    <w:p w14:paraId="212DB9EA" w14:textId="77777777" w:rsidR="00FD5A14" w:rsidRPr="00FD5A14" w:rsidRDefault="00FD5A14" w:rsidP="00FD5A1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Combined with A1 and A2, this reinforces:</w:t>
      </w:r>
    </w:p>
    <w:p w14:paraId="724219B3" w14:textId="77777777" w:rsidR="00FD5A14" w:rsidRPr="00FD5A14" w:rsidRDefault="00FD5A14" w:rsidP="00FD5A14">
      <w:pPr>
        <w:numPr>
          <w:ilvl w:val="1"/>
          <w:numId w:val="18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no mirror-sum,</w:t>
      </w:r>
    </w:p>
    <w:p w14:paraId="6CE0E41B" w14:textId="77777777" w:rsidR="00FD5A14" w:rsidRPr="00FD5A14" w:rsidRDefault="00FD5A14" w:rsidP="00FD5A14">
      <w:pPr>
        <w:numPr>
          <w:ilvl w:val="1"/>
          <w:numId w:val="18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no single inversion P,</w:t>
      </w:r>
    </w:p>
    <w:p w14:paraId="0A9BD839" w14:textId="77777777" w:rsidR="00FD5A14" w:rsidRPr="00FD5A14" w:rsidRDefault="00FD5A14" w:rsidP="00FD5A14">
      <w:pPr>
        <w:numPr>
          <w:ilvl w:val="1"/>
          <w:numId w:val="18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no single linear reflection.</w:t>
      </w:r>
    </w:p>
    <w:p w14:paraId="17C2B24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The ladder is </w:t>
      </w:r>
      <w:r w:rsidRPr="00FD5A14">
        <w:rPr>
          <w:rFonts w:ascii="Times New Roman" w:eastAsia="Times New Roman" w:hAnsi="Times New Roman" w:cs="Times New Roman"/>
          <w:i/>
          <w:iCs/>
          <w:kern w:val="0"/>
          <w14:ligatures w14:val="none"/>
        </w:rPr>
        <w:t>not</w:t>
      </w:r>
      <w:r w:rsidRPr="00FD5A14">
        <w:rPr>
          <w:rFonts w:ascii="Times New Roman" w:eastAsia="Times New Roman" w:hAnsi="Times New Roman" w:cs="Times New Roman"/>
          <w:kern w:val="0"/>
          <w14:ligatures w14:val="none"/>
        </w:rPr>
        <w:t xml:space="preserve"> a simple “folded line” – it’s something more structured and hinge-specific.</w:t>
      </w:r>
    </w:p>
    <w:p w14:paraId="233E8179"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9DBF11">
          <v:rect id="_x0000_i1079" style="width:0;height:1.5pt" o:hralign="center" o:hrstd="t" o:hr="t" fillcolor="#a0a0a0" stroked="f"/>
        </w:pict>
      </w:r>
    </w:p>
    <w:p w14:paraId="2FF9C877"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2.4.5 The hinge is two-faced, not a scalar mirror</w:t>
      </w:r>
    </w:p>
    <w:p w14:paraId="1C8C37FA"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Beyond failing these global tests, I43 showed something subtler:</w:t>
      </w:r>
    </w:p>
    <w:p w14:paraId="4A4C34E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Hypothesis (I43).</w:t>
      </w:r>
      <w:r w:rsidRPr="00FD5A14">
        <w:rPr>
          <w:rFonts w:ascii="Times New Roman" w:eastAsia="Times New Roman" w:hAnsi="Times New Roman" w:cs="Times New Roman"/>
          <w:kern w:val="0"/>
          <w14:ligatures w14:val="none"/>
        </w:rPr>
        <w:t xml:space="preserve"> Try to find a single pivot </w:t>
      </w:r>
      <m:oMath>
        <m:r>
          <w:rPr>
            <w:rFonts w:ascii="Cambria Math" w:eastAsia="Times New Roman" w:hAnsi="Cambria Math" w:cs="Times New Roman"/>
            <w:kern w:val="0"/>
            <w14:ligatures w14:val="none"/>
          </w:rPr>
          <m:t>P</m:t>
        </m:r>
      </m:oMath>
      <w:r w:rsidRPr="00FD5A14">
        <w:rPr>
          <w:rFonts w:ascii="Times New Roman" w:eastAsia="Times New Roman" w:hAnsi="Times New Roman" w:cs="Times New Roman"/>
          <w:kern w:val="0"/>
          <w14:ligatures w14:val="none"/>
        </w:rPr>
        <w:t xml:space="preserve">(one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rad>
      </m:oMath>
      <w:r w:rsidRPr="00FD5A14">
        <w:rPr>
          <w:rFonts w:ascii="Times New Roman" w:eastAsia="Times New Roman" w:hAnsi="Times New Roman" w:cs="Times New Roman"/>
          <w:kern w:val="0"/>
          <w14:ligatures w14:val="none"/>
        </w:rPr>
        <w:t>) that simultaneously:</w:t>
      </w:r>
    </w:p>
    <w:p w14:paraId="68958B61" w14:textId="77777777" w:rsidR="00FD5A14" w:rsidRPr="00FD5A14" w:rsidRDefault="00FD5A14" w:rsidP="00FD5A1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Minimizes inside–outside asymmetry, measured by:</w:t>
      </w:r>
    </w:p>
    <w:p w14:paraId="4C10FACE" w14:textId="77777777" w:rsidR="00FD5A14" w:rsidRPr="00FD5A14" w:rsidRDefault="00FD5A14" w:rsidP="00FD5A14">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S(P)=</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w:br/>
          </m:r>
        </m:oMath>
      </m:oMathPara>
    </w:p>
    <w:p w14:paraId="42728043" w14:textId="77777777" w:rsidR="00FD5A14" w:rsidRPr="00FD5A14" w:rsidRDefault="00FD5A14" w:rsidP="00FD5A1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Maximizes 0-band clustering (UGM at δ=0).</w:t>
      </w:r>
    </w:p>
    <w:p w14:paraId="3DAF527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Result.</w:t>
      </w:r>
    </w:p>
    <w:p w14:paraId="09FCA8E8" w14:textId="77777777" w:rsidR="00FD5A14" w:rsidRPr="00FD5A14" w:rsidRDefault="00FD5A14" w:rsidP="00FD5A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Symmetry minimized at </w:t>
      </w:r>
      <m:oMath>
        <m:r>
          <w:rPr>
            <w:rFonts w:ascii="Cambria Math" w:eastAsia="Times New Roman" w:hAnsi="Cambria Math" w:cs="Times New Roman"/>
            <w:kern w:val="0"/>
            <w14:ligatures w14:val="none"/>
          </w:rPr>
          <m:t>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FD5A14">
        <w:rPr>
          <w:rFonts w:ascii="Times New Roman" w:eastAsia="Times New Roman" w:hAnsi="Times New Roman" w:cs="Times New Roman"/>
          <w:kern w:val="0"/>
          <w14:ligatures w14:val="none"/>
        </w:rPr>
        <w:t>(Earth-scale).</w:t>
      </w:r>
    </w:p>
    <w:p w14:paraId="3CE88CCC" w14:textId="77777777" w:rsidR="00FD5A14" w:rsidRPr="00FD5A14" w:rsidRDefault="00FD5A14" w:rsidP="00FD5A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0-band clustering maximized at </w:t>
      </w:r>
      <m:oMath>
        <m:r>
          <w:rPr>
            <w:rFonts w:ascii="Cambria Math" w:eastAsia="Times New Roman" w:hAnsi="Cambria Math" w:cs="Times New Roman"/>
            <w:kern w:val="0"/>
            <w14:ligatures w14:val="none"/>
          </w:rPr>
          <m:t>P=</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0</m:t>
            </m:r>
          </m:sub>
        </m:sSub>
      </m:oMath>
      <w:r w:rsidRPr="00FD5A14">
        <w:rPr>
          <w:rFonts w:ascii="Times New Roman" w:eastAsia="Times New Roman" w:hAnsi="Times New Roman" w:cs="Times New Roman"/>
          <w:kern w:val="0"/>
          <w14:ligatures w14:val="none"/>
        </w:rPr>
        <w:t>(UGM).</w:t>
      </w:r>
    </w:p>
    <w:p w14:paraId="406E30A5" w14:textId="77777777" w:rsidR="00FD5A14" w:rsidRPr="00FD5A14" w:rsidRDefault="00FD5A14" w:rsidP="00FD5A1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 pivot P that does both → </w:t>
      </w:r>
      <w:r w:rsidRPr="00FD5A14">
        <w:rPr>
          <w:rFonts w:ascii="Times New Roman" w:eastAsia="Times New Roman" w:hAnsi="Times New Roman" w:cs="Times New Roman"/>
          <w:b/>
          <w:bCs/>
          <w:kern w:val="0"/>
          <w14:ligatures w14:val="none"/>
        </w:rPr>
        <w:t>FAIL</w:t>
      </w:r>
      <w:r w:rsidRPr="00FD5A14">
        <w:rPr>
          <w:rFonts w:ascii="Times New Roman" w:eastAsia="Times New Roman" w:hAnsi="Times New Roman" w:cs="Times New Roman"/>
          <w:kern w:val="0"/>
          <w14:ligatures w14:val="none"/>
        </w:rPr>
        <w:t xml:space="preserve"> as a single-pivot symmetry.</w:t>
      </w:r>
    </w:p>
    <w:p w14:paraId="5E4D0F2B"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Interpretation.</w:t>
      </w:r>
    </w:p>
    <w:p w14:paraId="4D4BCDAC" w14:textId="77777777" w:rsidR="00FD5A14" w:rsidRPr="00FD5A14" w:rsidRDefault="00FD5A14" w:rsidP="00FD5A1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+1 is the </w:t>
      </w:r>
      <w:r w:rsidRPr="00FD5A14">
        <w:rPr>
          <w:rFonts w:ascii="Times New Roman" w:eastAsia="Times New Roman" w:hAnsi="Times New Roman" w:cs="Times New Roman"/>
          <w:b/>
          <w:bCs/>
          <w:kern w:val="0"/>
          <w14:ligatures w14:val="none"/>
        </w:rPr>
        <w:t>reading vantage</w:t>
      </w:r>
      <w:r w:rsidRPr="00FD5A14">
        <w:rPr>
          <w:rFonts w:ascii="Times New Roman" w:eastAsia="Times New Roman" w:hAnsi="Times New Roman" w:cs="Times New Roman"/>
          <w:kern w:val="0"/>
          <w14:ligatures w14:val="none"/>
        </w:rPr>
        <w:t xml:space="preserve"> that best reduces inside–outside antisymmetry – we read the world from +1.</w:t>
      </w:r>
    </w:p>
    <w:p w14:paraId="701E0C49" w14:textId="77777777" w:rsidR="00FD5A14" w:rsidRPr="00FD5A14" w:rsidRDefault="00FD5A14" w:rsidP="00FD5A1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0 (UGM) is the </w:t>
      </w:r>
      <w:r w:rsidRPr="00FD5A14">
        <w:rPr>
          <w:rFonts w:ascii="Times New Roman" w:eastAsia="Times New Roman" w:hAnsi="Times New Roman" w:cs="Times New Roman"/>
          <w:b/>
          <w:bCs/>
          <w:kern w:val="0"/>
          <w14:ligatures w14:val="none"/>
        </w:rPr>
        <w:t>structural pivot</w:t>
      </w:r>
      <w:r w:rsidRPr="00FD5A14">
        <w:rPr>
          <w:rFonts w:ascii="Times New Roman" w:eastAsia="Times New Roman" w:hAnsi="Times New Roman" w:cs="Times New Roman"/>
          <w:kern w:val="0"/>
          <w14:ligatures w14:val="none"/>
        </w:rPr>
        <w:t xml:space="preserve"> where the 0-band is centred – the structural anchor of the hinge.</w:t>
      </w:r>
    </w:p>
    <w:p w14:paraId="4BCA2D54"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Exactly your 0↔+1 story:</w:t>
      </w:r>
    </w:p>
    <w:p w14:paraId="2639BD11" w14:textId="77777777" w:rsidR="00FD5A14" w:rsidRPr="00FD5A14" w:rsidRDefault="00FD5A14" w:rsidP="00FD5A1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We </w:t>
      </w:r>
      <w:r w:rsidRPr="00FD5A14">
        <w:rPr>
          <w:rFonts w:ascii="Times New Roman" w:eastAsia="Times New Roman" w:hAnsi="Times New Roman" w:cs="Times New Roman"/>
          <w:b/>
          <w:bCs/>
          <w:kern w:val="0"/>
          <w14:ligatures w14:val="none"/>
        </w:rPr>
        <w:t>read</w:t>
      </w:r>
      <w:r w:rsidRPr="00FD5A14">
        <w:rPr>
          <w:rFonts w:ascii="Times New Roman" w:eastAsia="Times New Roman" w:hAnsi="Times New Roman" w:cs="Times New Roman"/>
          <w:kern w:val="0"/>
          <w14:ligatures w14:val="none"/>
        </w:rPr>
        <w:t xml:space="preserve"> from +1 (Earth-surface),</w:t>
      </w:r>
    </w:p>
    <w:p w14:paraId="10170EF1" w14:textId="77777777" w:rsidR="00FD5A14" w:rsidRPr="00FD5A14" w:rsidRDefault="00FD5A14" w:rsidP="00FD5A1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but the </w:t>
      </w:r>
      <w:r w:rsidRPr="00FD5A14">
        <w:rPr>
          <w:rFonts w:ascii="Times New Roman" w:eastAsia="Times New Roman" w:hAnsi="Times New Roman" w:cs="Times New Roman"/>
          <w:b/>
          <w:bCs/>
          <w:kern w:val="0"/>
          <w14:ligatures w14:val="none"/>
        </w:rPr>
        <w:t>structure</w:t>
      </w:r>
      <w:r w:rsidRPr="00FD5A14">
        <w:rPr>
          <w:rFonts w:ascii="Times New Roman" w:eastAsia="Times New Roman" w:hAnsi="Times New Roman" w:cs="Times New Roman"/>
          <w:kern w:val="0"/>
          <w14:ligatures w14:val="none"/>
        </w:rPr>
        <w:t xml:space="preserve"> anchors at 0 (UGM).</w:t>
      </w:r>
    </w:p>
    <w:p w14:paraId="5FA4FE41"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This is why you keep deliberately calling it a </w:t>
      </w:r>
      <w:r w:rsidRPr="00FD5A14">
        <w:rPr>
          <w:rFonts w:ascii="Times New Roman" w:eastAsia="Times New Roman" w:hAnsi="Times New Roman" w:cs="Times New Roman"/>
          <w:b/>
          <w:bCs/>
          <w:kern w:val="0"/>
          <w14:ligatures w14:val="none"/>
        </w:rPr>
        <w:t>two-faced hinge</w:t>
      </w:r>
      <w:r w:rsidRPr="00FD5A14">
        <w:rPr>
          <w:rFonts w:ascii="Times New Roman" w:eastAsia="Times New Roman" w:hAnsi="Times New Roman" w:cs="Times New Roman"/>
          <w:kern w:val="0"/>
          <w14:ligatures w14:val="none"/>
        </w:rPr>
        <w:t xml:space="preserve"> rather than a single scalar pivot.</w:t>
      </w:r>
    </w:p>
    <w:p w14:paraId="57BAE11F"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B7C351">
          <v:rect id="_x0000_i1080" style="width:0;height:1.5pt" o:hralign="center" o:hrstd="t" o:hr="t" fillcolor="#a0a0a0" stroked="f"/>
        </w:pict>
      </w:r>
    </w:p>
    <w:p w14:paraId="375B567A"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2.4.6 Soft structure: steps, quantization, and period-2 roles</w:t>
      </w:r>
    </w:p>
    <w:p w14:paraId="4611559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While strict mirrors failed, some </w:t>
      </w:r>
      <w:r w:rsidRPr="00FD5A14">
        <w:rPr>
          <w:rFonts w:ascii="Times New Roman" w:eastAsia="Times New Roman" w:hAnsi="Times New Roman" w:cs="Times New Roman"/>
          <w:b/>
          <w:bCs/>
          <w:kern w:val="0"/>
          <w14:ligatures w14:val="none"/>
        </w:rPr>
        <w:t>softer discrete patterns</w:t>
      </w:r>
      <w:r w:rsidRPr="00FD5A14">
        <w:rPr>
          <w:rFonts w:ascii="Times New Roman" w:eastAsia="Times New Roman" w:hAnsi="Times New Roman" w:cs="Times New Roman"/>
          <w:kern w:val="0"/>
          <w14:ligatures w14:val="none"/>
        </w:rPr>
        <w:t xml:space="preserve"> did show up:</w:t>
      </w:r>
    </w:p>
    <w:p w14:paraId="220D88CE" w14:textId="77777777" w:rsidR="00FD5A14" w:rsidRPr="00FD5A14" w:rsidRDefault="00FD5A14" w:rsidP="00FD5A1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Half-decade step enrichment (A7).</w:t>
      </w:r>
    </w:p>
    <w:p w14:paraId="7C45FF7A"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Hypothesis: departures in δ space occur in ~0.5-decade steps.</w:t>
      </w:r>
    </w:p>
    <w:p w14:paraId="2466F7D0"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Result: </w:t>
      </w:r>
      <w:r w:rsidRPr="00FD5A14">
        <w:rPr>
          <w:rFonts w:ascii="Times New Roman" w:eastAsia="Times New Roman" w:hAnsi="Times New Roman" w:cs="Times New Roman"/>
          <w:i/>
          <w:iCs/>
          <w:kern w:val="0"/>
          <w14:ligatures w14:val="none"/>
        </w:rPr>
        <w:t>coarse</w:t>
      </w:r>
      <w:r w:rsidRPr="00FD5A14">
        <w:rPr>
          <w:rFonts w:ascii="Times New Roman" w:eastAsia="Times New Roman" w:hAnsi="Times New Roman" w:cs="Times New Roman"/>
          <w:kern w:val="0"/>
          <w14:ligatures w14:val="none"/>
        </w:rPr>
        <w:t xml:space="preserve"> support; clear enrichment at half-decade steps, not perfect but above chance.</w:t>
      </w:r>
    </w:p>
    <w:p w14:paraId="1D3DB038"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Implication: a useful “step code” in how levels depart from seam midpoints, good for priors, not a rigid quantization.</w:t>
      </w:r>
    </w:p>
    <w:p w14:paraId="629E1D06" w14:textId="77777777" w:rsidR="00FD5A14" w:rsidRPr="00FD5A14" w:rsidRDefault="00FD5A14" w:rsidP="00FD5A1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Factorizable jumps (A9).</w:t>
      </w:r>
    </w:p>
    <w:p w14:paraId="66CC505C"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Hypothesis: adjacent log gaps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i</m:t>
            </m:r>
          </m:sub>
        </m:sSub>
      </m:oMath>
      <w:r w:rsidRPr="00FD5A14">
        <w:rPr>
          <w:rFonts w:ascii="Times New Roman" w:eastAsia="Times New Roman" w:hAnsi="Times New Roman" w:cs="Times New Roman"/>
          <w:kern w:val="0"/>
          <w14:ligatures w14:val="none"/>
        </w:rPr>
        <w:t>factor into small integer multiples of a base step λ.</w:t>
      </w:r>
    </w:p>
    <w:p w14:paraId="4733C9D0"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Result: coarse support; many gaps are close to </w:t>
      </w:r>
      <m:oMath>
        <m:r>
          <w:rPr>
            <w:rFonts w:ascii="Cambria Math" w:eastAsia="Times New Roman" w:hAnsi="Cambria Math" w:cs="Times New Roman"/>
            <w:kern w:val="0"/>
            <w14:ligatures w14:val="none"/>
          </w:rPr>
          <m:t>nλ</m:t>
        </m:r>
      </m:oMath>
      <w:r w:rsidRPr="00FD5A14">
        <w:rPr>
          <w:rFonts w:ascii="Times New Roman" w:eastAsia="Times New Roman" w:hAnsi="Times New Roman" w:cs="Times New Roman"/>
          <w:kern w:val="0"/>
          <w14:ligatures w14:val="none"/>
        </w:rPr>
        <w:t>for small integers n, but not all.</w:t>
      </w:r>
    </w:p>
    <w:p w14:paraId="28D21C16"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Implication: a simple lattice captures a lot of the structure, but not enough to be a hard law.</w:t>
      </w:r>
    </w:p>
    <w:p w14:paraId="1F8C4492" w14:textId="77777777" w:rsidR="00FD5A14" w:rsidRPr="00FD5A14" w:rsidRDefault="00FD5A14" w:rsidP="00FD5A1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 xml:space="preserve">Role periodicity under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F</m:t>
            </m:r>
          </m:e>
          <m:sup>
            <m:r>
              <w:rPr>
                <w:rFonts w:ascii="Cambria Math" w:eastAsia="Times New Roman" w:hAnsi="Cambria Math" w:cs="Times New Roman"/>
                <w:kern w:val="0"/>
                <w14:ligatures w14:val="none"/>
              </w:rPr>
              <m:t>2</m:t>
            </m:r>
          </m:sup>
        </m:sSup>
      </m:oMath>
      <w:r w:rsidRPr="00FD5A14">
        <w:rPr>
          <w:rFonts w:ascii="Times New Roman" w:eastAsia="Times New Roman" w:hAnsi="Times New Roman" w:cs="Times New Roman"/>
          <w:b/>
          <w:bCs/>
          <w:kern w:val="0"/>
          <w14:ligatures w14:val="none"/>
        </w:rPr>
        <w:t>(I44).</w:t>
      </w:r>
    </w:p>
    <w:p w14:paraId="632F60F1"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Hypothesis: if the hinge map behaves involution-like near the hinge, roles at level i and i+2 should match in sign and magnitude (period-2 recurrence).</w:t>
      </w:r>
    </w:p>
    <w:p w14:paraId="2BA6D777"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Result: practical PASS – 3 of 4 two-step pairs match on sign &amp; tolerance; only −2↔0 is off, which is expected since 0 is a hinge pixel and −2 is mixed.</w:t>
      </w:r>
    </w:p>
    <w:p w14:paraId="3AA4C8DF"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Implication: role patterns do show period-2 behaviour (e.g., −1 and +1 both boundary-heavy vs bulk), consistent with a hinge-centred F whose square preserves role parity.</w:t>
      </w:r>
    </w:p>
    <w:p w14:paraId="5EBAE847" w14:textId="77777777" w:rsidR="00FD5A14" w:rsidRPr="00FD5A14" w:rsidRDefault="00FD5A14" w:rsidP="00FD5A1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Numerology checks (J45–J47).</w:t>
      </w:r>
    </w:p>
    <w:p w14:paraId="436DE0C2"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J45: level centres are </w:t>
      </w:r>
      <w:r w:rsidRPr="00FD5A14">
        <w:rPr>
          <w:rFonts w:ascii="Times New Roman" w:eastAsia="Times New Roman" w:hAnsi="Times New Roman" w:cs="Times New Roman"/>
          <w:b/>
          <w:bCs/>
          <w:kern w:val="0"/>
          <w14:ligatures w14:val="none"/>
        </w:rPr>
        <w:t>not</w:t>
      </w:r>
      <w:r w:rsidRPr="00FD5A14">
        <w:rPr>
          <w:rFonts w:ascii="Times New Roman" w:eastAsia="Times New Roman" w:hAnsi="Times New Roman" w:cs="Times New Roman"/>
          <w:kern w:val="0"/>
          <w14:ligatures w14:val="none"/>
        </w:rPr>
        <w:t xml:space="preserve"> specially pinned to half-decade ticks (p≈0.38).</w:t>
      </w:r>
    </w:p>
    <w:p w14:paraId="69543AB5"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J46: no special enrichment of ratios near φ or small rationals.</w:t>
      </w:r>
    </w:p>
    <w:p w14:paraId="5F5D0F7D"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J47: GM isn’t universally better than AM/HM for </w:t>
      </w:r>
      <w:r w:rsidRPr="00FD5A14">
        <w:rPr>
          <w:rFonts w:ascii="Times New Roman" w:eastAsia="Times New Roman" w:hAnsi="Times New Roman" w:cs="Times New Roman"/>
          <w:i/>
          <w:iCs/>
          <w:kern w:val="0"/>
          <w14:ligatures w14:val="none"/>
        </w:rPr>
        <w:t>all</w:t>
      </w:r>
      <w:r w:rsidRPr="00FD5A14">
        <w:rPr>
          <w:rFonts w:ascii="Times New Roman" w:eastAsia="Times New Roman" w:hAnsi="Times New Roman" w:cs="Times New Roman"/>
          <w:kern w:val="0"/>
          <w14:ligatures w14:val="none"/>
        </w:rPr>
        <w:t xml:space="preserve"> triplets.</w:t>
      </w:r>
    </w:p>
    <w:p w14:paraId="1028112B" w14:textId="77777777" w:rsidR="00FD5A14" w:rsidRPr="00FD5A14" w:rsidRDefault="00FD5A14" w:rsidP="00FD5A14">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Implication: the ladder is </w:t>
      </w:r>
      <w:r w:rsidRPr="00FD5A14">
        <w:rPr>
          <w:rFonts w:ascii="Times New Roman" w:eastAsia="Times New Roman" w:hAnsi="Times New Roman" w:cs="Times New Roman"/>
          <w:b/>
          <w:bCs/>
          <w:kern w:val="0"/>
          <w14:ligatures w14:val="none"/>
        </w:rPr>
        <w:t>GM/role structured</w:t>
      </w:r>
      <w:r w:rsidRPr="00FD5A14">
        <w:rPr>
          <w:rFonts w:ascii="Times New Roman" w:eastAsia="Times New Roman" w:hAnsi="Times New Roman" w:cs="Times New Roman"/>
          <w:kern w:val="0"/>
          <w14:ligatures w14:val="none"/>
        </w:rPr>
        <w:t>, not secretly tuned to pretty numbers.</w:t>
      </w:r>
    </w:p>
    <w:p w14:paraId="6C276188"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So the picture is:</w:t>
      </w:r>
    </w:p>
    <w:p w14:paraId="3DD5801D" w14:textId="77777777" w:rsidR="00FD5A14" w:rsidRPr="00FD5A14" w:rsidRDefault="00FD5A14" w:rsidP="00FD5A1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 </w:t>
      </w:r>
      <w:r w:rsidRPr="00FD5A14">
        <w:rPr>
          <w:rFonts w:ascii="Times New Roman" w:eastAsia="Times New Roman" w:hAnsi="Times New Roman" w:cs="Times New Roman"/>
          <w:b/>
          <w:bCs/>
          <w:kern w:val="0"/>
          <w14:ligatures w14:val="none"/>
        </w:rPr>
        <w:t>exact mirror</w:t>
      </w:r>
      <w:r w:rsidRPr="00FD5A14">
        <w:rPr>
          <w:rFonts w:ascii="Times New Roman" w:eastAsia="Times New Roman" w:hAnsi="Times New Roman" w:cs="Times New Roman"/>
          <w:kern w:val="0"/>
          <w14:ligatures w14:val="none"/>
        </w:rPr>
        <w:t>,</w:t>
      </w:r>
    </w:p>
    <w:p w14:paraId="42A0ACFB" w14:textId="77777777" w:rsidR="00FD5A14" w:rsidRPr="00FD5A14" w:rsidRDefault="00FD5A14" w:rsidP="00FD5A1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 </w:t>
      </w:r>
      <w:r w:rsidRPr="00FD5A14">
        <w:rPr>
          <w:rFonts w:ascii="Times New Roman" w:eastAsia="Times New Roman" w:hAnsi="Times New Roman" w:cs="Times New Roman"/>
          <w:b/>
          <w:bCs/>
          <w:kern w:val="0"/>
          <w14:ligatures w14:val="none"/>
        </w:rPr>
        <w:t>single inversion pivot</w:t>
      </w:r>
      <w:r w:rsidRPr="00FD5A14">
        <w:rPr>
          <w:rFonts w:ascii="Times New Roman" w:eastAsia="Times New Roman" w:hAnsi="Times New Roman" w:cs="Times New Roman"/>
          <w:kern w:val="0"/>
          <w14:ligatures w14:val="none"/>
        </w:rPr>
        <w:t>,</w:t>
      </w:r>
    </w:p>
    <w:p w14:paraId="2918E7DC" w14:textId="77777777" w:rsidR="00FD5A14" w:rsidRPr="00FD5A14" w:rsidRDefault="00FD5A14" w:rsidP="00FD5A1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No </w:t>
      </w:r>
      <w:r w:rsidRPr="00FD5A14">
        <w:rPr>
          <w:rFonts w:ascii="Times New Roman" w:eastAsia="Times New Roman" w:hAnsi="Times New Roman" w:cs="Times New Roman"/>
          <w:b/>
          <w:bCs/>
          <w:kern w:val="0"/>
          <w14:ligatures w14:val="none"/>
        </w:rPr>
        <w:t>global affine reflection</w:t>
      </w:r>
      <w:r w:rsidRPr="00FD5A14">
        <w:rPr>
          <w:rFonts w:ascii="Times New Roman" w:eastAsia="Times New Roman" w:hAnsi="Times New Roman" w:cs="Times New Roman"/>
          <w:kern w:val="0"/>
          <w14:ligatures w14:val="none"/>
        </w:rPr>
        <w:t>,</w:t>
      </w:r>
    </w:p>
    <w:p w14:paraId="3B83B21F"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but:</w:t>
      </w:r>
    </w:p>
    <w:p w14:paraId="465528E0" w14:textId="77777777" w:rsidR="00FD5A14" w:rsidRPr="00FD5A14" w:rsidRDefault="00FD5A14" w:rsidP="00FD5A1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Coarse </w:t>
      </w:r>
      <w:r w:rsidRPr="00FD5A14">
        <w:rPr>
          <w:rFonts w:ascii="Times New Roman" w:eastAsia="Times New Roman" w:hAnsi="Times New Roman" w:cs="Times New Roman"/>
          <w:b/>
          <w:bCs/>
          <w:kern w:val="0"/>
          <w14:ligatures w14:val="none"/>
        </w:rPr>
        <w:t>step structure</w:t>
      </w:r>
      <w:r w:rsidRPr="00FD5A14">
        <w:rPr>
          <w:rFonts w:ascii="Times New Roman" w:eastAsia="Times New Roman" w:hAnsi="Times New Roman" w:cs="Times New Roman"/>
          <w:kern w:val="0"/>
          <w14:ligatures w14:val="none"/>
        </w:rPr>
        <w:t xml:space="preserve"> in δ-space,</w:t>
      </w:r>
    </w:p>
    <w:p w14:paraId="4C0DFC81" w14:textId="77777777" w:rsidR="00FD5A14" w:rsidRPr="00FD5A14" w:rsidRDefault="00FD5A14" w:rsidP="00FD5A1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Some </w:t>
      </w:r>
      <w:r w:rsidRPr="00FD5A14">
        <w:rPr>
          <w:rFonts w:ascii="Times New Roman" w:eastAsia="Times New Roman" w:hAnsi="Times New Roman" w:cs="Times New Roman"/>
          <w:b/>
          <w:bCs/>
          <w:kern w:val="0"/>
          <w14:ligatures w14:val="none"/>
        </w:rPr>
        <w:t>lattice-like</w:t>
      </w:r>
      <w:r w:rsidRPr="00FD5A14">
        <w:rPr>
          <w:rFonts w:ascii="Times New Roman" w:eastAsia="Times New Roman" w:hAnsi="Times New Roman" w:cs="Times New Roman"/>
          <w:kern w:val="0"/>
          <w14:ligatures w14:val="none"/>
        </w:rPr>
        <w:t xml:space="preserve"> behaviour in the gaps,</w:t>
      </w:r>
    </w:p>
    <w:p w14:paraId="4F9CC69E" w14:textId="77777777" w:rsidR="00FD5A14" w:rsidRPr="00FD5A14" w:rsidRDefault="00FD5A14" w:rsidP="00FD5A1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Period-2 role recurrence</w:t>
      </w:r>
      <w:r w:rsidRPr="00FD5A14">
        <w:rPr>
          <w:rFonts w:ascii="Times New Roman" w:eastAsia="Times New Roman" w:hAnsi="Times New Roman" w:cs="Times New Roman"/>
          <w:kern w:val="0"/>
          <w14:ligatures w14:val="none"/>
        </w:rPr>
        <w:t xml:space="preserve"> across i → i+2,</w:t>
      </w:r>
    </w:p>
    <w:p w14:paraId="4C7C6880" w14:textId="77777777" w:rsidR="00FD5A14" w:rsidRPr="00FD5A14" w:rsidRDefault="00FD5A14" w:rsidP="00FD5A1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a clean two-faced hinge 0↔+1 that is both:</w:t>
      </w:r>
    </w:p>
    <w:p w14:paraId="5BC1CCD1" w14:textId="77777777" w:rsidR="00FD5A14" w:rsidRPr="00FD5A14" w:rsidRDefault="00FD5A14" w:rsidP="00FD5A14">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GM-centred (0),</w:t>
      </w:r>
    </w:p>
    <w:p w14:paraId="34DB515B" w14:textId="77777777" w:rsidR="00FD5A14" w:rsidRPr="00FD5A14" w:rsidRDefault="00FD5A14" w:rsidP="00FD5A14">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reading-centred (+1).</w:t>
      </w:r>
    </w:p>
    <w:p w14:paraId="5CCCEB52" w14:textId="77777777" w:rsidR="00FD5A14" w:rsidRPr="00FD5A14" w:rsidRDefault="00C96FC8" w:rsidP="00FD5A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CCF9F4">
          <v:rect id="_x0000_i1081" style="width:0;height:1.5pt" o:hralign="center" o:hrstd="t" o:hr="t" fillcolor="#a0a0a0" stroked="f"/>
        </w:pict>
      </w:r>
    </w:p>
    <w:p w14:paraId="3C6C8BC5" w14:textId="77777777" w:rsidR="00FD5A14" w:rsidRPr="00FD5A14" w:rsidRDefault="00FD5A14" w:rsidP="00FD5A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A14">
        <w:rPr>
          <w:rFonts w:ascii="Times New Roman" w:eastAsia="Times New Roman" w:hAnsi="Times New Roman" w:cs="Times New Roman"/>
          <w:b/>
          <w:bCs/>
          <w:kern w:val="0"/>
          <w14:ligatures w14:val="none"/>
        </w:rPr>
        <w:t>2.4.7 What this means for how you model the ladder</w:t>
      </w:r>
    </w:p>
    <w:p w14:paraId="2B3ADC6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Practically, this guides how you should (and should not) model the ladder:</w:t>
      </w:r>
    </w:p>
    <w:p w14:paraId="0C2570F3" w14:textId="77777777" w:rsidR="00FD5A14" w:rsidRPr="00FD5A14" w:rsidRDefault="00FD5A14" w:rsidP="00FD5A1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Do not</w:t>
      </w:r>
      <w:r w:rsidRPr="00FD5A14">
        <w:rPr>
          <w:rFonts w:ascii="Times New Roman" w:eastAsia="Times New Roman" w:hAnsi="Times New Roman" w:cs="Times New Roman"/>
          <w:kern w:val="0"/>
          <w14:ligatures w14:val="none"/>
        </w:rPr>
        <w:t>:</w:t>
      </w:r>
    </w:p>
    <w:p w14:paraId="136AC97C" w14:textId="77777777" w:rsidR="00FD5A14" w:rsidRPr="00FD5A14" w:rsidRDefault="00FD5A14" w:rsidP="00FD5A14">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force a single mirror-sum condition,</w:t>
      </w:r>
    </w:p>
    <w:p w14:paraId="02C05E29" w14:textId="77777777" w:rsidR="00FD5A14" w:rsidRPr="00FD5A14" w:rsidRDefault="00FD5A14" w:rsidP="00FD5A14">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assume a global inversion scale P,</w:t>
      </w:r>
    </w:p>
    <w:p w14:paraId="28E902A5" w14:textId="77777777" w:rsidR="00FD5A14" w:rsidRPr="00FD5A14" w:rsidRDefault="00FD5A14" w:rsidP="00FD5A14">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or fit a single affine symmetry across all levels in raw </w:t>
      </w:r>
      <m:oMath>
        <m:func>
          <m:funcPr>
            <m:ctrlPr>
              <w:rPr>
                <w:rFonts w:ascii="Cambria Math" w:eastAsia="Times New Roman" w:hAnsi="Cambria Math" w:cs="Times New Roman"/>
                <w:kern w:val="0"/>
                <w14:ligatures w14:val="none"/>
              </w:rPr>
            </m:ctrlPr>
          </m:funcPr>
          <m:fName>
            <m:r>
              <m:rPr>
                <m:sty m:val="p"/>
              </m:rPr>
              <w:rPr>
                <w:rFonts w:ascii="Cambria Math" w:eastAsia="Times New Roman" w:hAnsi="Cambria Math" w:cs="Times New Roman"/>
                <w:kern w:val="0"/>
                <w14:ligatures w14:val="none"/>
              </w:rPr>
              <m:t>log</m:t>
            </m:r>
          </m:fName>
          <m:e>
            <m:r>
              <w:rPr>
                <w:rFonts w:ascii="Cambria Math" w:eastAsia="Times New Roman" w:hAnsi="Cambria Math" w:cs="Times New Roman"/>
                <w:kern w:val="0"/>
                <w14:ligatures w14:val="none"/>
              </w:rPr>
              <m:t>L</m:t>
            </m:r>
          </m:e>
        </m:func>
      </m:oMath>
      <w:r w:rsidRPr="00FD5A14">
        <w:rPr>
          <w:rFonts w:ascii="Times New Roman" w:eastAsia="Times New Roman" w:hAnsi="Times New Roman" w:cs="Times New Roman"/>
          <w:kern w:val="0"/>
          <w14:ligatures w14:val="none"/>
        </w:rPr>
        <w:t>.</w:t>
      </w:r>
    </w:p>
    <w:p w14:paraId="0E172CD1" w14:textId="77777777" w:rsidR="00FD5A14" w:rsidRPr="00FD5A14" w:rsidRDefault="00FD5A14" w:rsidP="00FD5A1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b/>
          <w:bCs/>
          <w:kern w:val="0"/>
          <w14:ligatures w14:val="none"/>
        </w:rPr>
        <w:t>Do</w:t>
      </w:r>
      <w:r w:rsidRPr="00FD5A14">
        <w:rPr>
          <w:rFonts w:ascii="Times New Roman" w:eastAsia="Times New Roman" w:hAnsi="Times New Roman" w:cs="Times New Roman"/>
          <w:kern w:val="0"/>
          <w14:ligatures w14:val="none"/>
        </w:rPr>
        <w:t>:</w:t>
      </w:r>
    </w:p>
    <w:p w14:paraId="2A1F133C" w14:textId="77777777" w:rsidR="00FD5A14" w:rsidRPr="00FD5A14" w:rsidRDefault="00FD5A14" w:rsidP="00FD5A14">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treat the ladder as a </w:t>
      </w:r>
      <w:r w:rsidRPr="00FD5A14">
        <w:rPr>
          <w:rFonts w:ascii="Times New Roman" w:eastAsia="Times New Roman" w:hAnsi="Times New Roman" w:cs="Times New Roman"/>
          <w:b/>
          <w:bCs/>
          <w:kern w:val="0"/>
          <w14:ligatures w14:val="none"/>
        </w:rPr>
        <w:t>hinge-centred structure</w:t>
      </w:r>
      <w:r w:rsidRPr="00FD5A14">
        <w:rPr>
          <w:rFonts w:ascii="Times New Roman" w:eastAsia="Times New Roman" w:hAnsi="Times New Roman" w:cs="Times New Roman"/>
          <w:kern w:val="0"/>
          <w14:ligatures w14:val="none"/>
        </w:rPr>
        <w:t xml:space="preserve"> with:</w:t>
      </w:r>
    </w:p>
    <w:p w14:paraId="0531BF50" w14:textId="77777777" w:rsidR="00FD5A14" w:rsidRPr="00FD5A14" w:rsidRDefault="00FD5A14" w:rsidP="00FD5A14">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finite windows per level,</w:t>
      </w:r>
    </w:p>
    <w:p w14:paraId="608523B9" w14:textId="77777777" w:rsidR="00FD5A14" w:rsidRPr="00FD5A14" w:rsidRDefault="00FD5A14" w:rsidP="00FD5A14">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multiplicative GM seams per neighbour pair,</w:t>
      </w:r>
    </w:p>
    <w:p w14:paraId="6EB84ADE" w14:textId="77777777" w:rsidR="00FD5A14" w:rsidRPr="00FD5A14" w:rsidRDefault="00FD5A14" w:rsidP="00FD5A14">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and soft step-like quantization in deviations,</w:t>
      </w:r>
    </w:p>
    <w:p w14:paraId="2F1D1E9C" w14:textId="77777777" w:rsidR="00FD5A14" w:rsidRPr="00FD5A14" w:rsidRDefault="00FD5A14" w:rsidP="00FD5A14">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treat 0 and +1 as a </w:t>
      </w:r>
      <w:r w:rsidRPr="00FD5A14">
        <w:rPr>
          <w:rFonts w:ascii="Times New Roman" w:eastAsia="Times New Roman" w:hAnsi="Times New Roman" w:cs="Times New Roman"/>
          <w:b/>
          <w:bCs/>
          <w:kern w:val="0"/>
          <w14:ligatures w14:val="none"/>
        </w:rPr>
        <w:t>two-faced hinge</w:t>
      </w:r>
      <w:r w:rsidRPr="00FD5A14">
        <w:rPr>
          <w:rFonts w:ascii="Times New Roman" w:eastAsia="Times New Roman" w:hAnsi="Times New Roman" w:cs="Times New Roman"/>
          <w:kern w:val="0"/>
          <w14:ligatures w14:val="none"/>
        </w:rPr>
        <w:t>:</w:t>
      </w:r>
    </w:p>
    <w:p w14:paraId="0B2C192C" w14:textId="77777777" w:rsidR="00FD5A14" w:rsidRPr="00FD5A14" w:rsidRDefault="00FD5A14" w:rsidP="00FD5A14">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0 (UGM) is the structural pixel where 0-band is anchored,</w:t>
      </w:r>
    </w:p>
    <w:p w14:paraId="35CE5FF0" w14:textId="77777777" w:rsidR="00FD5A14" w:rsidRPr="00FD5A14" w:rsidRDefault="00FD5A14" w:rsidP="00FD5A14">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+1 (Earth) is the measurement vantage that minimizes inside–outside asymmetry.</w:t>
      </w:r>
    </w:p>
    <w:p w14:paraId="49434172"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In other words, the ladder is not “just a straight line you fold in half.” It’s:</w:t>
      </w:r>
    </w:p>
    <w:p w14:paraId="3432824A" w14:textId="77777777" w:rsidR="00FD5A14" w:rsidRPr="00FD5A14" w:rsidRDefault="00FD5A14" w:rsidP="00FD5A1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 </w:t>
      </w:r>
      <w:r w:rsidRPr="00FD5A14">
        <w:rPr>
          <w:rFonts w:ascii="Times New Roman" w:eastAsia="Times New Roman" w:hAnsi="Times New Roman" w:cs="Times New Roman"/>
          <w:b/>
          <w:bCs/>
          <w:kern w:val="0"/>
          <w14:ligatures w14:val="none"/>
        </w:rPr>
        <w:t>discrete set of finite windows</w:t>
      </w:r>
      <w:r w:rsidRPr="00FD5A14">
        <w:rPr>
          <w:rFonts w:ascii="Times New Roman" w:eastAsia="Times New Roman" w:hAnsi="Times New Roman" w:cs="Times New Roman"/>
          <w:kern w:val="0"/>
          <w14:ligatures w14:val="none"/>
        </w:rPr>
        <w:t>,</w:t>
      </w:r>
    </w:p>
    <w:p w14:paraId="10BD1C7D" w14:textId="77777777" w:rsidR="00FD5A14" w:rsidRPr="00FD5A14" w:rsidRDefault="00FD5A14" w:rsidP="00FD5A1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organised around a hinge that has </w:t>
      </w:r>
      <w:r w:rsidRPr="00FD5A14">
        <w:rPr>
          <w:rFonts w:ascii="Times New Roman" w:eastAsia="Times New Roman" w:hAnsi="Times New Roman" w:cs="Times New Roman"/>
          <w:b/>
          <w:bCs/>
          <w:kern w:val="0"/>
          <w14:ligatures w14:val="none"/>
        </w:rPr>
        <w:t>two distinct roles</w:t>
      </w:r>
      <w:r w:rsidRPr="00FD5A14">
        <w:rPr>
          <w:rFonts w:ascii="Times New Roman" w:eastAsia="Times New Roman" w:hAnsi="Times New Roman" w:cs="Times New Roman"/>
          <w:kern w:val="0"/>
          <w14:ligatures w14:val="none"/>
        </w:rPr>
        <w:t xml:space="preserve"> (0 vs +1),</w:t>
      </w:r>
    </w:p>
    <w:p w14:paraId="41FAA573" w14:textId="77777777" w:rsidR="00FD5A14" w:rsidRPr="00FD5A14" w:rsidRDefault="00FD5A14" w:rsidP="00FD5A1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tied together by </w:t>
      </w:r>
      <w:r w:rsidRPr="00FD5A14">
        <w:rPr>
          <w:rFonts w:ascii="Times New Roman" w:eastAsia="Times New Roman" w:hAnsi="Times New Roman" w:cs="Times New Roman"/>
          <w:b/>
          <w:bCs/>
          <w:kern w:val="0"/>
          <w14:ligatures w14:val="none"/>
        </w:rPr>
        <w:t>GM bridges</w:t>
      </w:r>
      <w:r w:rsidRPr="00FD5A14">
        <w:rPr>
          <w:rFonts w:ascii="Times New Roman" w:eastAsia="Times New Roman" w:hAnsi="Times New Roman" w:cs="Times New Roman"/>
          <w:kern w:val="0"/>
          <w14:ligatures w14:val="none"/>
        </w:rPr>
        <w:t xml:space="preserve"> that land on </w:t>
      </w:r>
      <w:r w:rsidRPr="00FD5A14">
        <w:rPr>
          <w:rFonts w:ascii="Times New Roman" w:eastAsia="Times New Roman" w:hAnsi="Times New Roman" w:cs="Times New Roman"/>
          <w:b/>
          <w:bCs/>
          <w:kern w:val="0"/>
          <w14:ligatures w14:val="none"/>
        </w:rPr>
        <w:t>seams</w:t>
      </w:r>
      <w:r w:rsidRPr="00FD5A14">
        <w:rPr>
          <w:rFonts w:ascii="Times New Roman" w:eastAsia="Times New Roman" w:hAnsi="Times New Roman" w:cs="Times New Roman"/>
          <w:kern w:val="0"/>
          <w14:ligatures w14:val="none"/>
        </w:rPr>
        <w:t>,</w:t>
      </w:r>
    </w:p>
    <w:p w14:paraId="47AA15E7" w14:textId="77777777" w:rsidR="00FD5A14" w:rsidRPr="00FD5A14" w:rsidRDefault="00FD5A14" w:rsidP="00FD5A1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with a </w:t>
      </w:r>
      <w:r w:rsidRPr="00FD5A14">
        <w:rPr>
          <w:rFonts w:ascii="Times New Roman" w:eastAsia="Times New Roman" w:hAnsi="Times New Roman" w:cs="Times New Roman"/>
          <w:b/>
          <w:bCs/>
          <w:kern w:val="0"/>
          <w14:ligatures w14:val="none"/>
        </w:rPr>
        <w:t>loose step code</w:t>
      </w:r>
      <w:r w:rsidRPr="00FD5A14">
        <w:rPr>
          <w:rFonts w:ascii="Times New Roman" w:eastAsia="Times New Roman" w:hAnsi="Times New Roman" w:cs="Times New Roman"/>
          <w:kern w:val="0"/>
          <w14:ligatures w14:val="none"/>
        </w:rPr>
        <w:t xml:space="preserve"> hinting at some underlying regularity in how deviations accumulate.</w:t>
      </w:r>
    </w:p>
    <w:p w14:paraId="631712B0" w14:textId="77777777" w:rsidR="00FD5A14" w:rsidRPr="00FD5A14" w:rsidRDefault="00FD5A14" w:rsidP="00FD5A14">
      <w:p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That’s the geometry you’ll be using later when:</w:t>
      </w:r>
    </w:p>
    <w:p w14:paraId="0734C6A1" w14:textId="77777777" w:rsidR="00FD5A14" w:rsidRPr="00FD5A14" w:rsidRDefault="00FD5A14" w:rsidP="00FD5A14">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you talk about </w:t>
      </w:r>
      <w:r w:rsidRPr="00FD5A14">
        <w:rPr>
          <w:rFonts w:ascii="Times New Roman" w:eastAsia="Times New Roman" w:hAnsi="Times New Roman" w:cs="Times New Roman"/>
          <w:b/>
          <w:bCs/>
          <w:kern w:val="0"/>
          <w14:ligatures w14:val="none"/>
        </w:rPr>
        <w:t>seam structure</w:t>
      </w:r>
      <w:r w:rsidRPr="00FD5A14">
        <w:rPr>
          <w:rFonts w:ascii="Times New Roman" w:eastAsia="Times New Roman" w:hAnsi="Times New Roman" w:cs="Times New Roman"/>
          <w:kern w:val="0"/>
          <w14:ligatures w14:val="none"/>
        </w:rPr>
        <w:t xml:space="preserve"> (§4),</w:t>
      </w:r>
    </w:p>
    <w:p w14:paraId="0EB4B60E" w14:textId="77777777" w:rsidR="00FD5A14" w:rsidRPr="00FD5A14" w:rsidRDefault="00FD5A14" w:rsidP="00FD5A14">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you define </w:t>
      </w:r>
      <w:r w:rsidRPr="00FD5A14">
        <w:rPr>
          <w:rFonts w:ascii="Times New Roman" w:eastAsia="Times New Roman" w:hAnsi="Times New Roman" w:cs="Times New Roman"/>
          <w:b/>
          <w:bCs/>
          <w:kern w:val="0"/>
          <w14:ligatures w14:val="none"/>
        </w:rPr>
        <w:t>activation variables</w:t>
      </w:r>
      <w:r w:rsidRPr="00FD5A14">
        <w:rPr>
          <w:rFonts w:ascii="Times New Roman" w:eastAsia="Times New Roman" w:hAnsi="Times New Roman" w:cs="Times New Roman"/>
          <w:kern w:val="0"/>
          <w14:ligatures w14:val="none"/>
        </w:rPr>
        <w:t xml:space="preserve"> relative to seam scales (§6),</w:t>
      </w:r>
    </w:p>
    <w:p w14:paraId="45B8E6F7" w14:textId="77777777" w:rsidR="00FD5A14" w:rsidRPr="00FD5A14" w:rsidRDefault="00FD5A14" w:rsidP="00FD5A14">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FD5A14">
        <w:rPr>
          <w:rFonts w:ascii="Times New Roman" w:eastAsia="Times New Roman" w:hAnsi="Times New Roman" w:cs="Times New Roman"/>
          <w:kern w:val="0"/>
          <w14:ligatures w14:val="none"/>
        </w:rPr>
        <w:t xml:space="preserve">and you write </w:t>
      </w:r>
      <w:r w:rsidRPr="00FD5A14">
        <w:rPr>
          <w:rFonts w:ascii="Times New Roman" w:eastAsia="Times New Roman" w:hAnsi="Times New Roman" w:cs="Times New Roman"/>
          <w:b/>
          <w:bCs/>
          <w:kern w:val="0"/>
          <w14:ligatures w14:val="none"/>
        </w:rPr>
        <w:t>compact, hinge-normalized fits</w:t>
      </w:r>
      <w:r w:rsidRPr="00FD5A14">
        <w:rPr>
          <w:rFonts w:ascii="Times New Roman" w:eastAsia="Times New Roman" w:hAnsi="Times New Roman" w:cs="Times New Roman"/>
          <w:kern w:val="0"/>
          <w14:ligatures w14:val="none"/>
        </w:rPr>
        <w:t xml:space="preserve"> for the whole ladder (§8).</w:t>
      </w:r>
    </w:p>
    <w:p w14:paraId="46924E7C" w14:textId="77777777" w:rsidR="00B56F4F" w:rsidRPr="00B56F4F" w:rsidRDefault="00B56F4F" w:rsidP="00B56F4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6890"/>
      <w:r w:rsidRPr="00B56F4F">
        <w:rPr>
          <w:rFonts w:ascii="Times New Roman" w:eastAsia="Times New Roman" w:hAnsi="Times New Roman" w:cs="Times New Roman"/>
          <w:b/>
          <w:bCs/>
          <w:kern w:val="0"/>
          <w:sz w:val="27"/>
          <w:szCs w:val="27"/>
          <w14:ligatures w14:val="none"/>
        </w:rPr>
        <w:t>2.5 Soft discrete structure: steps and quantization</w:t>
      </w:r>
      <w:bookmarkEnd w:id="15"/>
    </w:p>
    <w:p w14:paraId="75D9BC0B"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This subsection zooms in on the “grain” of the ladder in log-space. The exact mirror ideas failed (§2.4), but you </w:t>
      </w:r>
      <w:r w:rsidRPr="00B56F4F">
        <w:rPr>
          <w:rFonts w:ascii="Times New Roman" w:eastAsia="Times New Roman" w:hAnsi="Times New Roman" w:cs="Times New Roman"/>
          <w:i/>
          <w:iCs/>
          <w:kern w:val="0"/>
          <w14:ligatures w14:val="none"/>
        </w:rPr>
        <w:t>did</w:t>
      </w:r>
      <w:r w:rsidRPr="00B56F4F">
        <w:rPr>
          <w:rFonts w:ascii="Times New Roman" w:eastAsia="Times New Roman" w:hAnsi="Times New Roman" w:cs="Times New Roman"/>
          <w:kern w:val="0"/>
          <w14:ligatures w14:val="none"/>
        </w:rPr>
        <w:t xml:space="preserve"> see hints of a </w:t>
      </w:r>
      <w:r w:rsidRPr="00B56F4F">
        <w:rPr>
          <w:rFonts w:ascii="Times New Roman" w:eastAsia="Times New Roman" w:hAnsi="Times New Roman" w:cs="Times New Roman"/>
          <w:b/>
          <w:bCs/>
          <w:kern w:val="0"/>
          <w14:ligatures w14:val="none"/>
        </w:rPr>
        <w:t>soft discrete structure</w:t>
      </w:r>
      <w:r w:rsidRPr="00B56F4F">
        <w:rPr>
          <w:rFonts w:ascii="Times New Roman" w:eastAsia="Times New Roman" w:hAnsi="Times New Roman" w:cs="Times New Roman"/>
          <w:kern w:val="0"/>
          <w14:ligatures w14:val="none"/>
        </w:rPr>
        <w:t xml:space="preserve"> – roughly half-decade steps and small-integer factorizations of gaps. This isn’t numerology; it’s a weak regularity you can use as a prior when you model the ladder, without pretending it’s an exact law.</w:t>
      </w:r>
    </w:p>
    <w:p w14:paraId="3D0FD966" w14:textId="77777777" w:rsidR="00B56F4F" w:rsidRPr="00B56F4F" w:rsidRDefault="00C96FC8"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DFE7B8">
          <v:rect id="_x0000_i1082" style="width:0;height:1.5pt" o:hralign="center" o:hrstd="t" o:hr="t" fillcolor="#a0a0a0" stroked="f"/>
        </w:pict>
      </w:r>
    </w:p>
    <w:p w14:paraId="2413EB02"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2.5.1 Half-decade step enrichment (A7)</w:t>
      </w:r>
    </w:p>
    <w:p w14:paraId="2B2B741C"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Hypothesis (A7).</w:t>
      </w:r>
      <w:r w:rsidRPr="00B56F4F">
        <w:rPr>
          <w:rFonts w:ascii="Times New Roman" w:eastAsia="Times New Roman" w:hAnsi="Times New Roman" w:cs="Times New Roman"/>
          <w:kern w:val="0"/>
          <w14:ligatures w14:val="none"/>
        </w:rPr>
        <w:br/>
        <w:t xml:space="preserve">When you look at the deviations of level centres (or seam scales) from an idealized “backbone”, those deviations tend to land near </w:t>
      </w:r>
      <w:r w:rsidRPr="00B56F4F">
        <w:rPr>
          <w:rFonts w:ascii="Times New Roman" w:eastAsia="Times New Roman" w:hAnsi="Times New Roman" w:cs="Times New Roman"/>
          <w:b/>
          <w:bCs/>
          <w:kern w:val="0"/>
          <w14:ligatures w14:val="none"/>
        </w:rPr>
        <w:t>0.5-decade multiples</w:t>
      </w:r>
      <w:r w:rsidRPr="00B56F4F">
        <w:rPr>
          <w:rFonts w:ascii="Times New Roman" w:eastAsia="Times New Roman" w:hAnsi="Times New Roman" w:cs="Times New Roman"/>
          <w:kern w:val="0"/>
          <w14:ligatures w14:val="none"/>
        </w:rPr>
        <w:t xml:space="preserve"> in log₁₀(L) rather than uniformly everywhere.</w:t>
      </w:r>
    </w:p>
    <w:p w14:paraId="3D121B7B"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more concrete terms:</w:t>
      </w:r>
    </w:p>
    <w:p w14:paraId="7AB51832" w14:textId="77777777" w:rsidR="00B56F4F" w:rsidRPr="00B56F4F" w:rsidRDefault="00B56F4F" w:rsidP="00B56F4F">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Suppose you define a simple baseline spacing for adjacent levels in log-space (e.g. a naive power law or a simple linear-in-index fit).</w:t>
      </w:r>
    </w:p>
    <w:p w14:paraId="106E2031" w14:textId="77777777" w:rsidR="00B56F4F" w:rsidRPr="00B56F4F" w:rsidRDefault="00B56F4F" w:rsidP="00B56F4F">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 xml:space="preserve">be the </w:t>
      </w:r>
      <w:r w:rsidRPr="00B56F4F">
        <w:rPr>
          <w:rFonts w:ascii="Times New Roman" w:eastAsia="Times New Roman" w:hAnsi="Times New Roman" w:cs="Times New Roman"/>
          <w:b/>
          <w:bCs/>
          <w:kern w:val="0"/>
          <w14:ligatures w14:val="none"/>
        </w:rPr>
        <w:t>residual</w:t>
      </w:r>
      <w:r w:rsidRPr="00B56F4F">
        <w:rPr>
          <w:rFonts w:ascii="Times New Roman" w:eastAsia="Times New Roman" w:hAnsi="Times New Roman" w:cs="Times New Roman"/>
          <w:kern w:val="0"/>
          <w14:ligatures w14:val="none"/>
        </w:rPr>
        <w:t xml:space="preserve"> (difference) between the observed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and the baseline prediction.</w:t>
      </w:r>
    </w:p>
    <w:p w14:paraId="6BD5AC2C" w14:textId="77777777" w:rsidR="00B56F4F" w:rsidRPr="00B56F4F" w:rsidRDefault="00B56F4F" w:rsidP="00B56F4F">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A7 tested whether these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 xml:space="preserve">are roughly multiples of ~0.5 dex (half a decade), i.e. about factors of </w:t>
      </w:r>
      <m:oMath>
        <m:rad>
          <m:radPr>
            <m:degHide m:val="1"/>
            <m:ctrlPr>
              <w:rPr>
                <w:rFonts w:ascii="Cambria Math" w:eastAsia="Times New Roman" w:hAnsi="Cambria Math" w:cs="Times New Roman"/>
                <w:kern w:val="0"/>
                <w14:ligatures w14:val="none"/>
              </w:rPr>
            </m:ctrlPr>
          </m:radPr>
          <m:deg/>
          <m:e>
            <m:r>
              <w:rPr>
                <w:rFonts w:ascii="Cambria Math" w:eastAsia="Times New Roman" w:hAnsi="Cambria Math" w:cs="Times New Roman"/>
                <w:kern w:val="0"/>
                <w14:ligatures w14:val="none"/>
              </w:rPr>
              <m:t>10</m:t>
            </m:r>
          </m:e>
        </m:rad>
      </m:oMath>
      <w:r w:rsidRPr="00B56F4F">
        <w:rPr>
          <w:rFonts w:ascii="Times New Roman" w:eastAsia="Times New Roman" w:hAnsi="Times New Roman" w:cs="Times New Roman"/>
          <w:kern w:val="0"/>
          <w14:ligatures w14:val="none"/>
        </w:rPr>
        <w:t>(≈3.16) in linear scale.</w:t>
      </w:r>
    </w:p>
    <w:p w14:paraId="7F3B12E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Method (as done in the SINs report).</w:t>
      </w:r>
    </w:p>
    <w:p w14:paraId="18516976" w14:textId="77777777" w:rsidR="00B56F4F" w:rsidRPr="00B56F4F" w:rsidRDefault="00B56F4F" w:rsidP="00B56F4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Construct a few reasonable baselines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w:t>
      </w:r>
    </w:p>
    <w:p w14:paraId="06478E3D" w14:textId="77777777" w:rsidR="00B56F4F" w:rsidRPr="00B56F4F" w:rsidRDefault="00B56F4F" w:rsidP="00B56F4F">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e.g. one-parameter line in level index, or a two-parameter hinge-normalized line.</w:t>
      </w:r>
    </w:p>
    <w:p w14:paraId="022880BF" w14:textId="77777777" w:rsidR="00B56F4F" w:rsidRPr="00B56F4F" w:rsidRDefault="00B56F4F" w:rsidP="00B56F4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Compute residuals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for each level L.</w:t>
      </w:r>
    </w:p>
    <w:p w14:paraId="66DFD6E8" w14:textId="77777777" w:rsidR="00B56F4F" w:rsidRPr="00B56F4F" w:rsidRDefault="00B56F4F" w:rsidP="00B56F4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Normalize by 0.5 dex: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L</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0.5</m:t>
        </m:r>
      </m:oMath>
      <w:r w:rsidRPr="00B56F4F">
        <w:rPr>
          <w:rFonts w:ascii="Times New Roman" w:eastAsia="Times New Roman" w:hAnsi="Times New Roman" w:cs="Times New Roman"/>
          <w:kern w:val="0"/>
          <w14:ligatures w14:val="none"/>
        </w:rPr>
        <w:t>.</w:t>
      </w:r>
    </w:p>
    <w:p w14:paraId="344472FA" w14:textId="77777777" w:rsidR="00B56F4F" w:rsidRPr="00B56F4F" w:rsidRDefault="00B56F4F" w:rsidP="00B56F4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Look at how close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sits to the nearest integer (0, ±1, ±2, …).</w:t>
      </w:r>
    </w:p>
    <w:p w14:paraId="40FBB27E" w14:textId="77777777" w:rsidR="00B56F4F" w:rsidRPr="00B56F4F" w:rsidRDefault="00B56F4F" w:rsidP="00B56F4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Compare that distribution to:</w:t>
      </w:r>
    </w:p>
    <w:p w14:paraId="12FB652A" w14:textId="77777777" w:rsidR="00B56F4F" w:rsidRPr="00B56F4F" w:rsidRDefault="00B56F4F" w:rsidP="00B56F4F">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 null where level centres are jittered in log-space,</w:t>
      </w:r>
    </w:p>
    <w:p w14:paraId="5164CA7B" w14:textId="77777777" w:rsidR="00B56F4F" w:rsidRPr="00B56F4F" w:rsidRDefault="00B56F4F" w:rsidP="00B56F4F">
      <w:pPr>
        <w:numPr>
          <w:ilvl w:val="1"/>
          <w:numId w:val="19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or a null 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are sampled from a uniform 0–0.5 dex.</w:t>
      </w:r>
    </w:p>
    <w:p w14:paraId="22B8C2CD"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Result.</w:t>
      </w:r>
    </w:p>
    <w:p w14:paraId="2515FE74" w14:textId="77777777" w:rsidR="00B56F4F" w:rsidRPr="00B56F4F" w:rsidRDefault="00B56F4F" w:rsidP="00B56F4F">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You do </w:t>
      </w:r>
      <w:r w:rsidRPr="00B56F4F">
        <w:rPr>
          <w:rFonts w:ascii="Times New Roman" w:eastAsia="Times New Roman" w:hAnsi="Times New Roman" w:cs="Times New Roman"/>
          <w:i/>
          <w:iCs/>
          <w:kern w:val="0"/>
          <w14:ligatures w14:val="none"/>
        </w:rPr>
        <w:t>not</w:t>
      </w:r>
      <w:r w:rsidRPr="00B56F4F">
        <w:rPr>
          <w:rFonts w:ascii="Times New Roman" w:eastAsia="Times New Roman" w:hAnsi="Times New Roman" w:cs="Times New Roman"/>
          <w:kern w:val="0"/>
          <w14:ligatures w14:val="none"/>
        </w:rPr>
        <w:t xml:space="preserve"> get perfect quantization (i.e.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exactly integers).</w:t>
      </w:r>
    </w:p>
    <w:p w14:paraId="57CF62A9" w14:textId="77777777" w:rsidR="00B56F4F" w:rsidRPr="00B56F4F" w:rsidRDefault="00B56F4F" w:rsidP="00B56F4F">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But you </w:t>
      </w:r>
      <w:r w:rsidRPr="00B56F4F">
        <w:rPr>
          <w:rFonts w:ascii="Times New Roman" w:eastAsia="Times New Roman" w:hAnsi="Times New Roman" w:cs="Times New Roman"/>
          <w:i/>
          <w:iCs/>
          <w:kern w:val="0"/>
          <w14:ligatures w14:val="none"/>
        </w:rPr>
        <w:t>do</w:t>
      </w:r>
      <w:r w:rsidRPr="00B56F4F">
        <w:rPr>
          <w:rFonts w:ascii="Times New Roman" w:eastAsia="Times New Roman" w:hAnsi="Times New Roman" w:cs="Times New Roman"/>
          <w:kern w:val="0"/>
          <w14:ligatures w14:val="none"/>
        </w:rPr>
        <w:t xml:space="preserve"> get </w:t>
      </w:r>
      <w:r w:rsidRPr="00B56F4F">
        <w:rPr>
          <w:rFonts w:ascii="Times New Roman" w:eastAsia="Times New Roman" w:hAnsi="Times New Roman" w:cs="Times New Roman"/>
          <w:b/>
          <w:bCs/>
          <w:kern w:val="0"/>
          <w14:ligatures w14:val="none"/>
        </w:rPr>
        <w:t>clear enrichment</w:t>
      </w:r>
      <w:r w:rsidRPr="00B56F4F">
        <w:rPr>
          <w:rFonts w:ascii="Times New Roman" w:eastAsia="Times New Roman" w:hAnsi="Times New Roman" w:cs="Times New Roman"/>
          <w:kern w:val="0"/>
          <w14:ligatures w14:val="none"/>
        </w:rPr>
        <w:t xml:space="preserve"> near integer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L</m:t>
            </m:r>
          </m:sub>
        </m:sSub>
      </m:oMath>
      <w:r w:rsidRPr="00B56F4F">
        <w:rPr>
          <w:rFonts w:ascii="Times New Roman" w:eastAsia="Times New Roman" w:hAnsi="Times New Roman" w:cs="Times New Roman"/>
          <w:kern w:val="0"/>
          <w14:ligatures w14:val="none"/>
        </w:rPr>
        <w:t>values compared to the nulls:</w:t>
      </w:r>
    </w:p>
    <w:p w14:paraId="4A08C1EA" w14:textId="77777777" w:rsidR="00B56F4F" w:rsidRPr="00B56F4F" w:rsidRDefault="00B56F4F" w:rsidP="00B56F4F">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more residuals closer to multiples of 0.5 dex than expected by chance,</w:t>
      </w:r>
    </w:p>
    <w:p w14:paraId="4D0403A6" w14:textId="77777777" w:rsidR="00B56F4F" w:rsidRPr="00B56F4F" w:rsidRDefault="00B56F4F" w:rsidP="00B56F4F">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with a drop-off as you move away from those multiples.</w:t>
      </w:r>
    </w:p>
    <w:p w14:paraId="2E0CE8BF"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Interpretation.</w:t>
      </w:r>
    </w:p>
    <w:p w14:paraId="4049C160" w14:textId="77777777" w:rsidR="00B56F4F" w:rsidRPr="00B56F4F" w:rsidRDefault="00B56F4F" w:rsidP="00B56F4F">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There seems to be a </w:t>
      </w:r>
      <w:r w:rsidRPr="00B56F4F">
        <w:rPr>
          <w:rFonts w:ascii="Times New Roman" w:eastAsia="Times New Roman" w:hAnsi="Times New Roman" w:cs="Times New Roman"/>
          <w:b/>
          <w:bCs/>
          <w:kern w:val="0"/>
          <w14:ligatures w14:val="none"/>
        </w:rPr>
        <w:t>soft half-decade step code</w:t>
      </w:r>
      <w:r w:rsidRPr="00B56F4F">
        <w:rPr>
          <w:rFonts w:ascii="Times New Roman" w:eastAsia="Times New Roman" w:hAnsi="Times New Roman" w:cs="Times New Roman"/>
          <w:kern w:val="0"/>
          <w14:ligatures w14:val="none"/>
        </w:rPr>
        <w:t xml:space="preserve"> in how the ladder departs from simple fits.</w:t>
      </w:r>
    </w:p>
    <w:p w14:paraId="688C5F7B" w14:textId="77777777" w:rsidR="00B56F4F" w:rsidRPr="00B56F4F" w:rsidRDefault="00B56F4F" w:rsidP="00B56F4F">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That is, when the real world diverges from a simple “one line in log-space” story, it tends to do so in increments of ≈0.5 dex rather than anywhere in log-space with equal likelihood.</w:t>
      </w:r>
    </w:p>
    <w:p w14:paraId="6C37E931"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This matches the vaguer impression you had early on (“it looks like things are separated by roughly half-decades”), but now with an explicit enrichment test backing it.</w:t>
      </w:r>
    </w:p>
    <w:p w14:paraId="37F9F224" w14:textId="77777777" w:rsidR="00B56F4F" w:rsidRPr="00B56F4F" w:rsidRDefault="00C96FC8"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C97D99">
          <v:rect id="_x0000_i1083" style="width:0;height:1.5pt" o:hralign="center" o:hrstd="t" o:hr="t" fillcolor="#a0a0a0" stroked="f"/>
        </w:pict>
      </w:r>
    </w:p>
    <w:p w14:paraId="0ACB13F1"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2.5.2 Factorizable jumps (A9)</w:t>
      </w:r>
    </w:p>
    <w:p w14:paraId="2BC8B541"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Hypothesis (A9).</w:t>
      </w:r>
      <w:r w:rsidRPr="00B56F4F">
        <w:rPr>
          <w:rFonts w:ascii="Times New Roman" w:eastAsia="Times New Roman" w:hAnsi="Times New Roman" w:cs="Times New Roman"/>
          <w:kern w:val="0"/>
          <w14:ligatures w14:val="none"/>
        </w:rPr>
        <w:br/>
        <w:t xml:space="preserve">The log-gaps between adjacent levels can be well approximated as </w:t>
      </w:r>
      <w:r w:rsidRPr="00B56F4F">
        <w:rPr>
          <w:rFonts w:ascii="Times New Roman" w:eastAsia="Times New Roman" w:hAnsi="Times New Roman" w:cs="Times New Roman"/>
          <w:b/>
          <w:bCs/>
          <w:kern w:val="0"/>
          <w14:ligatures w14:val="none"/>
        </w:rPr>
        <w:t>small-integer multiples of a base step λ</w:t>
      </w:r>
      <w:r w:rsidRPr="00B56F4F">
        <w:rPr>
          <w:rFonts w:ascii="Times New Roman" w:eastAsia="Times New Roman" w:hAnsi="Times New Roman" w:cs="Times New Roman"/>
          <w:kern w:val="0"/>
          <w14:ligatures w14:val="none"/>
        </w:rPr>
        <w:t>, with λ around 0.4–0.6 decades, rather than arbitrary irrational gaps.</w:t>
      </w:r>
    </w:p>
    <w:p w14:paraId="4DDE5B00"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Formally:</w:t>
      </w:r>
    </w:p>
    <w:p w14:paraId="6655E76A" w14:textId="77777777" w:rsidR="00B56F4F" w:rsidRPr="00B56F4F" w:rsidRDefault="00B56F4F" w:rsidP="00B56F4F">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i-1</m:t>
                </m:r>
              </m:sub>
            </m:sSub>
          </m:sub>
        </m:sSub>
      </m:oMath>
      <w:r w:rsidRPr="00B56F4F">
        <w:rPr>
          <w:rFonts w:ascii="Times New Roman" w:eastAsia="Times New Roman" w:hAnsi="Times New Roman" w:cs="Times New Roman"/>
          <w:kern w:val="0"/>
          <w14:ligatures w14:val="none"/>
        </w:rPr>
        <w:t>be the gap between adjacent levels in log₁₀(m).</w:t>
      </w:r>
    </w:p>
    <w:p w14:paraId="089BB43D" w14:textId="77777777" w:rsidR="00B56F4F" w:rsidRPr="00B56F4F" w:rsidRDefault="00B56F4F" w:rsidP="00B56F4F">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Ask whether there exists a λ such that each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λ</m:t>
        </m:r>
      </m:oMath>
      <w:r w:rsidRPr="00B56F4F">
        <w:rPr>
          <w:rFonts w:ascii="Times New Roman" w:eastAsia="Times New Roman" w:hAnsi="Times New Roman" w:cs="Times New Roman"/>
          <w:kern w:val="0"/>
          <w14:ligatures w14:val="none"/>
        </w:rPr>
        <w:t xml:space="preserve">with </w:t>
      </w:r>
      <w:r w:rsidRPr="00B56F4F">
        <w:rPr>
          <w:rFonts w:ascii="Times New Roman" w:eastAsia="Times New Roman" w:hAnsi="Times New Roman" w:cs="Times New Roman"/>
          <w:b/>
          <w:bCs/>
          <w:kern w:val="0"/>
          <w14:ligatures w14:val="none"/>
        </w:rPr>
        <w:t>small integers</w:t>
      </w:r>
      <w:r w:rsidRPr="00B56F4F">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i</m:t>
            </m:r>
          </m:sub>
        </m:sSub>
      </m:oMath>
      <w:r w:rsidRPr="00B56F4F">
        <w:rPr>
          <w:rFonts w:ascii="Times New Roman" w:eastAsia="Times New Roman" w:hAnsi="Times New Roman" w:cs="Times New Roman"/>
          <w:kern w:val="0"/>
          <w14:ligatures w14:val="none"/>
        </w:rPr>
        <w:t xml:space="preserve">(e.g. 1–4) and </w:t>
      </w:r>
      <w:r w:rsidRPr="00B56F4F">
        <w:rPr>
          <w:rFonts w:ascii="Times New Roman" w:eastAsia="Times New Roman" w:hAnsi="Times New Roman" w:cs="Times New Roman"/>
          <w:b/>
          <w:bCs/>
          <w:kern w:val="0"/>
          <w14:ligatures w14:val="none"/>
        </w:rPr>
        <w:t>small residuals</w:t>
      </w:r>
      <w:r w:rsidRPr="00B56F4F">
        <w:rPr>
          <w:rFonts w:ascii="Times New Roman" w:eastAsia="Times New Roman" w:hAnsi="Times New Roman" w:cs="Times New Roman"/>
          <w:kern w:val="0"/>
          <w14:ligatures w14:val="none"/>
        </w:rPr>
        <w:t>.</w:t>
      </w:r>
    </w:p>
    <w:p w14:paraId="585E3CC2"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Method.</w:t>
      </w:r>
    </w:p>
    <w:p w14:paraId="324DCBF3" w14:textId="77777777" w:rsidR="00B56F4F" w:rsidRPr="00B56F4F" w:rsidRDefault="00B56F4F" w:rsidP="00B56F4F">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Fit λ by minimizing squared residuals:</w:t>
      </w:r>
    </w:p>
    <w:p w14:paraId="6D95EB36" w14:textId="77777777" w:rsidR="00B56F4F" w:rsidRPr="00B56F4F" w:rsidRDefault="00C96FC8" w:rsidP="00B56F4F">
      <w:pPr>
        <w:spacing w:beforeAutospacing="1" w:after="0" w:afterAutospacing="1" w:line="240" w:lineRule="auto"/>
        <w:ind w:left="720"/>
        <w:rPr>
          <w:rFonts w:ascii="Times New Roman" w:eastAsia="Times New Roman" w:hAnsi="Times New Roman" w:cs="Times New Roman"/>
          <w:kern w:val="0"/>
          <w14:ligatures w14:val="none"/>
        </w:rPr>
      </w:pPr>
      <m:oMathPara>
        <m:oMath>
          <m:limLow>
            <m:limLowPr>
              <m:ctrlPr>
                <w:rPr>
                  <w:rFonts w:ascii="Cambria Math" w:eastAsia="Times New Roman" w:hAnsi="Cambria Math" w:cs="Times New Roman"/>
                  <w:kern w:val="0"/>
                  <w14:ligatures w14:val="none"/>
                </w:rPr>
              </m:ctrlPr>
            </m:limLowPr>
            <m:e>
              <m:r>
                <m:rPr>
                  <m:sty m:val="p"/>
                </m:rPr>
                <w:rPr>
                  <w:rFonts w:ascii="Cambria Math" w:eastAsia="Times New Roman" w:hAnsi="Cambria Math" w:cs="Times New Roman"/>
                  <w:kern w:val="0"/>
                  <w14:ligatures w14:val="none"/>
                </w:rPr>
                <m:t>min</m:t>
              </m:r>
              <m:r>
                <w:rPr>
                  <w:rFonts w:ascii="Cambria Math" w:eastAsia="Times New Roman" w:hAnsi="Cambria Math" w:cs="Times New Roman"/>
                  <w:kern w:val="0"/>
                  <w14:ligatures w14:val="none"/>
                </w:rPr>
                <m:t>⁡</m:t>
              </m:r>
            </m:e>
            <m:lim>
              <m:r>
                <w:rPr>
                  <w:rFonts w:ascii="Cambria Math" w:eastAsia="Times New Roman" w:hAnsi="Cambria Math" w:cs="Times New Roman"/>
                  <w:kern w:val="0"/>
                  <w14:ligatures w14:val="none"/>
                </w:rPr>
                <m:t>λ</m:t>
              </m:r>
            </m:lim>
          </m:limLow>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i</m:t>
              </m:r>
            </m:sub>
            <m:sup/>
            <m:e>
              <m:r>
                <w:rPr>
                  <w:rFonts w:ascii="Cambria Math" w:eastAsia="Times New Roman" w:hAnsi="Cambria Math" w:cs="Times New Roman"/>
                  <w:kern w:val="0"/>
                  <w14:ligatures w14:val="none"/>
                </w:rPr>
                <m:t>(</m:t>
              </m:r>
            </m:e>
          </m:nary>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λ</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B6D70D4" w14:textId="77777777" w:rsidR="00B56F4F" w:rsidRPr="00B56F4F" w:rsidRDefault="00B56F4F" w:rsidP="00B56F4F">
      <w:pPr>
        <w:spacing w:before="100" w:beforeAutospacing="1" w:after="100" w:afterAutospacing="1" w:line="240" w:lineRule="auto"/>
        <w:ind w:left="720"/>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i</m:t>
            </m:r>
          </m:sub>
        </m:sSub>
      </m:oMath>
      <w:r w:rsidRPr="00B56F4F">
        <w:rPr>
          <w:rFonts w:ascii="Times New Roman" w:eastAsia="Times New Roman" w:hAnsi="Times New Roman" w:cs="Times New Roman"/>
          <w:kern w:val="0"/>
          <w14:ligatures w14:val="none"/>
        </w:rPr>
        <w:t>are integer choices chosen to minimize absolute residuals for each gap.</w:t>
      </w:r>
    </w:p>
    <w:p w14:paraId="208E3262" w14:textId="77777777" w:rsidR="00B56F4F" w:rsidRPr="00B56F4F" w:rsidRDefault="00B56F4F" w:rsidP="00B56F4F">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Consider only models where:</w:t>
      </w:r>
    </w:p>
    <w:p w14:paraId="0A2FAA61" w14:textId="77777777" w:rsidR="00B56F4F" w:rsidRPr="00B56F4F" w:rsidRDefault="00B56F4F" w:rsidP="00B56F4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all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i</m:t>
            </m:r>
          </m:sub>
        </m:sSub>
      </m:oMath>
      <w:r w:rsidRPr="00B56F4F">
        <w:rPr>
          <w:rFonts w:ascii="Times New Roman" w:eastAsia="Times New Roman" w:hAnsi="Times New Roman" w:cs="Times New Roman"/>
          <w:kern w:val="0"/>
          <w14:ligatures w14:val="none"/>
        </w:rPr>
        <w:t>are modest (e.g. ≤4),</w:t>
      </w:r>
    </w:p>
    <w:p w14:paraId="61A7F75F" w14:textId="77777777" w:rsidR="00B56F4F" w:rsidRPr="00B56F4F" w:rsidRDefault="00B56F4F" w:rsidP="00B56F4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residuals are below a given threshold (e.g. 0.2 dex).</w:t>
      </w:r>
    </w:p>
    <w:p w14:paraId="03C9D0D5" w14:textId="77777777" w:rsidR="00B56F4F" w:rsidRPr="00B56F4F" w:rsidRDefault="00B56F4F" w:rsidP="00B56F4F">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Compare the best such fit to:</w:t>
      </w:r>
    </w:p>
    <w:p w14:paraId="705D1C45" w14:textId="77777777" w:rsidR="00B56F4F" w:rsidRPr="00B56F4F" w:rsidRDefault="00B56F4F" w:rsidP="00B56F4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fits obtained on shuffled or perturbed centres,</w:t>
      </w:r>
    </w:p>
    <w:p w14:paraId="3F12794E" w14:textId="77777777" w:rsidR="00B56F4F" w:rsidRPr="00B56F4F" w:rsidRDefault="00B56F4F" w:rsidP="00B56F4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fits where λ is drawn from a wide prior.</w:t>
      </w:r>
    </w:p>
    <w:p w14:paraId="42C47117"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Result.</w:t>
      </w:r>
    </w:p>
    <w:p w14:paraId="05334B56" w14:textId="77777777" w:rsidR="00B56F4F" w:rsidRPr="00B56F4F" w:rsidRDefault="00B56F4F" w:rsidP="00B56F4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best λ is indeed </w:t>
      </w:r>
      <w:r w:rsidRPr="00B56F4F">
        <w:rPr>
          <w:rFonts w:ascii="Times New Roman" w:eastAsia="Times New Roman" w:hAnsi="Times New Roman" w:cs="Times New Roman"/>
          <w:b/>
          <w:bCs/>
          <w:kern w:val="0"/>
          <w14:ligatures w14:val="none"/>
        </w:rPr>
        <w:t>around 0.5 dex</w:t>
      </w:r>
      <w:r w:rsidRPr="00B56F4F">
        <w:rPr>
          <w:rFonts w:ascii="Times New Roman" w:eastAsia="Times New Roman" w:hAnsi="Times New Roman" w:cs="Times New Roman"/>
          <w:kern w:val="0"/>
          <w14:ligatures w14:val="none"/>
        </w:rPr>
        <w:t>.</w:t>
      </w:r>
    </w:p>
    <w:p w14:paraId="1BDDDCC4" w14:textId="77777777" w:rsidR="00B56F4F" w:rsidRPr="00B56F4F" w:rsidRDefault="00B56F4F" w:rsidP="00B56F4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With that λ, the observed gaps can be approximated as:</w:t>
      </w:r>
    </w:p>
    <w:p w14:paraId="296AF95C" w14:textId="77777777" w:rsidR="00B56F4F" w:rsidRPr="00B56F4F" w:rsidRDefault="00B56F4F" w:rsidP="00B56F4F">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Δ(−2→−1) ≈ 2 λ (or similar),</w:t>
      </w:r>
    </w:p>
    <w:p w14:paraId="07ED1412" w14:textId="77777777" w:rsidR="00B56F4F" w:rsidRPr="00B56F4F" w:rsidRDefault="00B56F4F" w:rsidP="00B56F4F">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Δ(−1→0) ≈ 2–3 λ,</w:t>
      </w:r>
    </w:p>
    <w:p w14:paraId="2D279B41" w14:textId="77777777" w:rsidR="00B56F4F" w:rsidRPr="00B56F4F" w:rsidRDefault="00B56F4F" w:rsidP="00B56F4F">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Δ(0→+1) ≈ larger integer multiples, etc.</w:t>
      </w:r>
    </w:p>
    <w:p w14:paraId="637BE69A" w14:textId="77777777" w:rsidR="00B56F4F" w:rsidRPr="00B56F4F" w:rsidRDefault="00B56F4F" w:rsidP="00B56F4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Residuals are small enough to be non-trivial, but not so small as to justify a rigid “perfect quantization” claim.</w:t>
      </w:r>
    </w:p>
    <w:p w14:paraId="234A818E"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Interpretation.</w:t>
      </w:r>
    </w:p>
    <w:p w14:paraId="7C58F5BB" w14:textId="77777777" w:rsidR="00B56F4F" w:rsidRPr="00B56F4F" w:rsidRDefault="00B56F4F" w:rsidP="00B56F4F">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There is a clear </w:t>
      </w:r>
      <w:r w:rsidRPr="00B56F4F">
        <w:rPr>
          <w:rFonts w:ascii="Times New Roman" w:eastAsia="Times New Roman" w:hAnsi="Times New Roman" w:cs="Times New Roman"/>
          <w:b/>
          <w:bCs/>
          <w:kern w:val="0"/>
          <w14:ligatures w14:val="none"/>
        </w:rPr>
        <w:t>factor-like structure</w:t>
      </w:r>
      <w:r w:rsidRPr="00B56F4F">
        <w:rPr>
          <w:rFonts w:ascii="Times New Roman" w:eastAsia="Times New Roman" w:hAnsi="Times New Roman" w:cs="Times New Roman"/>
          <w:kern w:val="0"/>
          <w14:ligatures w14:val="none"/>
        </w:rPr>
        <w:t xml:space="preserve"> to the level gaps: they behave as if they are built from a base step λ on the order of half a decade.</w:t>
      </w:r>
    </w:p>
    <w:p w14:paraId="7BD7FC45" w14:textId="77777777" w:rsidR="00B56F4F" w:rsidRPr="00B56F4F" w:rsidRDefault="00B56F4F" w:rsidP="00B56F4F">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But the approximation is only </w:t>
      </w:r>
      <w:r w:rsidRPr="00B56F4F">
        <w:rPr>
          <w:rFonts w:ascii="Times New Roman" w:eastAsia="Times New Roman" w:hAnsi="Times New Roman" w:cs="Times New Roman"/>
          <w:i/>
          <w:iCs/>
          <w:kern w:val="0"/>
          <w14:ligatures w14:val="none"/>
        </w:rPr>
        <w:t>good</w:t>
      </w:r>
      <w:r w:rsidRPr="00B56F4F">
        <w:rPr>
          <w:rFonts w:ascii="Times New Roman" w:eastAsia="Times New Roman" w:hAnsi="Times New Roman" w:cs="Times New Roman"/>
          <w:kern w:val="0"/>
          <w14:ligatures w14:val="none"/>
        </w:rPr>
        <w:t xml:space="preserve"> in a coarse sense, not exact:</w:t>
      </w:r>
    </w:p>
    <w:p w14:paraId="27F5CE4A" w14:textId="77777777" w:rsidR="00B56F4F" w:rsidRPr="00B56F4F" w:rsidRDefault="00B56F4F" w:rsidP="00B56F4F">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you can’t decree that the universe is “quantized at exactly 0.5 dex,”</w:t>
      </w:r>
    </w:p>
    <w:p w14:paraId="1BF7C407" w14:textId="77777777" w:rsidR="00B56F4F" w:rsidRPr="00B56F4F" w:rsidRDefault="00B56F4F" w:rsidP="00B56F4F">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you can, however, treat λ ~ 0.5 dex as a useful </w:t>
      </w:r>
      <w:r w:rsidRPr="00B56F4F">
        <w:rPr>
          <w:rFonts w:ascii="Times New Roman" w:eastAsia="Times New Roman" w:hAnsi="Times New Roman" w:cs="Times New Roman"/>
          <w:b/>
          <w:bCs/>
          <w:kern w:val="0"/>
          <w14:ligatures w14:val="none"/>
        </w:rPr>
        <w:t>coarse unit</w:t>
      </w:r>
      <w:r w:rsidRPr="00B56F4F">
        <w:rPr>
          <w:rFonts w:ascii="Times New Roman" w:eastAsia="Times New Roman" w:hAnsi="Times New Roman" w:cs="Times New Roman"/>
          <w:kern w:val="0"/>
          <w14:ligatures w14:val="none"/>
        </w:rPr>
        <w:t>.</w:t>
      </w:r>
    </w:p>
    <w:p w14:paraId="0B27FD8A" w14:textId="77777777" w:rsidR="00B56F4F" w:rsidRPr="00B56F4F" w:rsidRDefault="00C96FC8"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E424E2">
          <v:rect id="_x0000_i1084" style="width:0;height:1.5pt" o:hralign="center" o:hrstd="t" o:hr="t" fillcolor="#a0a0a0" stroked="f"/>
        </w:pict>
      </w:r>
    </w:p>
    <w:p w14:paraId="18364511"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2.5.3 How to use this soft structure (and how not to)</w:t>
      </w:r>
    </w:p>
    <w:p w14:paraId="75045DE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A7/A9 results give you something that’s easy to misuse if you’re not careful. Here’s the safe way to use them.</w:t>
      </w:r>
    </w:p>
    <w:p w14:paraId="4393B173"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Don’t use it as hard numerology.</w:t>
      </w:r>
    </w:p>
    <w:p w14:paraId="140B61B8" w14:textId="77777777" w:rsidR="00B56F4F" w:rsidRPr="00B56F4F" w:rsidRDefault="00B56F4F" w:rsidP="00B56F4F">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You saw that:</w:t>
      </w:r>
    </w:p>
    <w:p w14:paraId="13B09AA0" w14:textId="77777777" w:rsidR="00B56F4F" w:rsidRPr="00B56F4F" w:rsidRDefault="00B56F4F" w:rsidP="00B56F4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J45: centres are not pinned exactly to half-decade ticks (no strong deviation from random within 0.05–0.1 dex).</w:t>
      </w:r>
    </w:p>
    <w:p w14:paraId="7928AA3D" w14:textId="77777777" w:rsidR="00B56F4F" w:rsidRPr="00B56F4F" w:rsidRDefault="00B56F4F" w:rsidP="00B56F4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J46: golden ratios and neat rational ratios are not significantly enriched; there’s no “φ ladder.”</w:t>
      </w:r>
    </w:p>
    <w:p w14:paraId="2817D641" w14:textId="77777777" w:rsidR="00B56F4F" w:rsidRPr="00B56F4F" w:rsidRDefault="00B56F4F" w:rsidP="00B56F4F">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So you must </w:t>
      </w:r>
      <w:r w:rsidRPr="00B56F4F">
        <w:rPr>
          <w:rFonts w:ascii="Times New Roman" w:eastAsia="Times New Roman" w:hAnsi="Times New Roman" w:cs="Times New Roman"/>
          <w:i/>
          <w:iCs/>
          <w:kern w:val="0"/>
          <w14:ligatures w14:val="none"/>
        </w:rPr>
        <w:t>not</w:t>
      </w:r>
      <w:r w:rsidRPr="00B56F4F">
        <w:rPr>
          <w:rFonts w:ascii="Times New Roman" w:eastAsia="Times New Roman" w:hAnsi="Times New Roman" w:cs="Times New Roman"/>
          <w:kern w:val="0"/>
          <w14:ligatures w14:val="none"/>
        </w:rPr>
        <w:t xml:space="preserve"> claim:</w:t>
      </w:r>
    </w:p>
    <w:p w14:paraId="35834B43" w14:textId="77777777" w:rsidR="00B56F4F" w:rsidRPr="00B56F4F" w:rsidRDefault="00B56F4F" w:rsidP="00B56F4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real ladder is exactly on a half-decade grid,”</w:t>
      </w:r>
    </w:p>
    <w:p w14:paraId="08EB2668" w14:textId="77777777" w:rsidR="00B56F4F" w:rsidRPr="00B56F4F" w:rsidRDefault="00B56F4F" w:rsidP="00B56F4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“Everything is controlled by φ,”</w:t>
      </w:r>
    </w:p>
    <w:p w14:paraId="402D07D2" w14:textId="77777777" w:rsidR="00B56F4F" w:rsidRPr="00B56F4F" w:rsidRDefault="00B56F4F" w:rsidP="00B56F4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or similar number-theory-style statements.</w:t>
      </w:r>
    </w:p>
    <w:p w14:paraId="1A91EB4B"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Do use it as a modelling prior / heuristic.</w:t>
      </w:r>
    </w:p>
    <w:p w14:paraId="6AFC5437"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Where it </w:t>
      </w:r>
      <w:r w:rsidRPr="00B56F4F">
        <w:rPr>
          <w:rFonts w:ascii="Times New Roman" w:eastAsia="Times New Roman" w:hAnsi="Times New Roman" w:cs="Times New Roman"/>
          <w:i/>
          <w:iCs/>
          <w:kern w:val="0"/>
          <w14:ligatures w14:val="none"/>
        </w:rPr>
        <w:t>is</w:t>
      </w:r>
      <w:r w:rsidRPr="00B56F4F">
        <w:rPr>
          <w:rFonts w:ascii="Times New Roman" w:eastAsia="Times New Roman" w:hAnsi="Times New Roman" w:cs="Times New Roman"/>
          <w:kern w:val="0"/>
          <w14:ligatures w14:val="none"/>
        </w:rPr>
        <w:t xml:space="preserve"> appropriate:</w:t>
      </w:r>
    </w:p>
    <w:p w14:paraId="6D37B61E" w14:textId="77777777" w:rsidR="00B56F4F" w:rsidRPr="00B56F4F" w:rsidRDefault="00B56F4F" w:rsidP="00B56F4F">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When you build compact parametrizations of the ladder (e.g. in the O-block, §8.1):</w:t>
      </w:r>
    </w:p>
    <w:p w14:paraId="0D528BB9"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you can </w:t>
      </w:r>
      <w:r w:rsidRPr="00B56F4F">
        <w:rPr>
          <w:rFonts w:ascii="Times New Roman" w:eastAsia="Times New Roman" w:hAnsi="Times New Roman" w:cs="Times New Roman"/>
          <w:i/>
          <w:iCs/>
          <w:kern w:val="0"/>
          <w14:ligatures w14:val="none"/>
        </w:rPr>
        <w:t>start</w:t>
      </w:r>
      <w:r w:rsidRPr="00B56F4F">
        <w:rPr>
          <w:rFonts w:ascii="Times New Roman" w:eastAsia="Times New Roman" w:hAnsi="Times New Roman" w:cs="Times New Roman"/>
          <w:kern w:val="0"/>
          <w14:ligatures w14:val="none"/>
        </w:rPr>
        <w:t xml:space="preserve"> by assuming that typical gaps are multiples of λ ≈ 0.5 dek,</w:t>
      </w:r>
    </w:p>
    <w:p w14:paraId="32C6DE32"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then fit small residuals on top of that.</w:t>
      </w:r>
    </w:p>
    <w:p w14:paraId="12470187" w14:textId="77777777" w:rsidR="00B56F4F" w:rsidRPr="00B56F4F" w:rsidRDefault="00B56F4F" w:rsidP="00B56F4F">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When you explore possible additional levels (hypothetical +4, −3, etc.):</w:t>
      </w:r>
    </w:p>
    <w:p w14:paraId="491257F5"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you can test candidate scales that are λ-steps away from known ones,</w:t>
      </w:r>
    </w:p>
    <w:p w14:paraId="5FC52985"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but you should ultimately </w:t>
      </w:r>
      <w:r w:rsidRPr="00B56F4F">
        <w:rPr>
          <w:rFonts w:ascii="Times New Roman" w:eastAsia="Times New Roman" w:hAnsi="Times New Roman" w:cs="Times New Roman"/>
          <w:b/>
          <w:bCs/>
          <w:kern w:val="0"/>
          <w14:ligatures w14:val="none"/>
        </w:rPr>
        <w:t>check against data</w:t>
      </w:r>
      <w:r w:rsidRPr="00B56F4F">
        <w:rPr>
          <w:rFonts w:ascii="Times New Roman" w:eastAsia="Times New Roman" w:hAnsi="Times New Roman" w:cs="Times New Roman"/>
          <w:kern w:val="0"/>
          <w14:ligatures w14:val="none"/>
        </w:rPr>
        <w:t xml:space="preserve"> (new fractal windows, GM clusters) rather than accept them a priori.</w:t>
      </w:r>
    </w:p>
    <w:p w14:paraId="29D6B327" w14:textId="77777777" w:rsidR="00B56F4F" w:rsidRPr="00B56F4F" w:rsidRDefault="00B56F4F" w:rsidP="00B56F4F">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When you interpret deviations:</w:t>
      </w:r>
    </w:p>
    <w:p w14:paraId="2CA39EDC"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you can recognise that “a 0.5 dex shift” is a meaningful and relatively common size of deviation,</w:t>
      </w:r>
    </w:p>
    <w:p w14:paraId="1C122089" w14:textId="77777777" w:rsidR="00B56F4F" w:rsidRPr="00B56F4F" w:rsidRDefault="00B56F4F" w:rsidP="00B56F4F">
      <w:pPr>
        <w:numPr>
          <w:ilvl w:val="1"/>
          <w:numId w:val="20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that smaller or larger residuals may be more or less surprising given the overall pattern.</w:t>
      </w:r>
    </w:p>
    <w:p w14:paraId="7E76ED9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effect:</w:t>
      </w:r>
    </w:p>
    <w:p w14:paraId="338611E0"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Treat λ ~ 0.5 dex as an </w:t>
      </w:r>
      <w:r w:rsidRPr="00B56F4F">
        <w:rPr>
          <w:rFonts w:ascii="Times New Roman" w:eastAsia="Times New Roman" w:hAnsi="Times New Roman" w:cs="Times New Roman"/>
          <w:i/>
          <w:iCs/>
          <w:kern w:val="0"/>
          <w14:ligatures w14:val="none"/>
        </w:rPr>
        <w:t>informative unit</w:t>
      </w:r>
      <w:r w:rsidRPr="00B56F4F">
        <w:rPr>
          <w:rFonts w:ascii="Times New Roman" w:eastAsia="Times New Roman" w:hAnsi="Times New Roman" w:cs="Times New Roman"/>
          <w:kern w:val="0"/>
          <w14:ligatures w14:val="none"/>
        </w:rPr>
        <w:t xml:space="preserve"> to structure your expectations and fits, not as a sacred quantization.</w:t>
      </w:r>
    </w:p>
    <w:p w14:paraId="39688BA0" w14:textId="77777777" w:rsidR="00B56F4F" w:rsidRPr="00B56F4F" w:rsidRDefault="00C96FC8"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67C4D3">
          <v:rect id="_x0000_i1085" style="width:0;height:1.5pt" o:hralign="center" o:hrstd="t" o:hr="t" fillcolor="#a0a0a0" stroked="f"/>
        </w:pict>
      </w:r>
    </w:p>
    <w:p w14:paraId="7AC15D60"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2.5.4 Connection to period-2 role structure and hinge behaviour</w:t>
      </w:r>
    </w:p>
    <w:p w14:paraId="67282D6D"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soft step structure dovetails with:</w:t>
      </w:r>
    </w:p>
    <w:p w14:paraId="0B638AB0" w14:textId="77777777" w:rsidR="00B56F4F" w:rsidRPr="00B56F4F" w:rsidRDefault="00B56F4F" w:rsidP="00B56F4F">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w:t>
      </w:r>
      <w:r w:rsidRPr="00B56F4F">
        <w:rPr>
          <w:rFonts w:ascii="Times New Roman" w:eastAsia="Times New Roman" w:hAnsi="Times New Roman" w:cs="Times New Roman"/>
          <w:b/>
          <w:bCs/>
          <w:kern w:val="0"/>
          <w14:ligatures w14:val="none"/>
        </w:rPr>
        <w:t>period-2 role recurrence</w:t>
      </w:r>
      <w:r w:rsidRPr="00B56F4F">
        <w:rPr>
          <w:rFonts w:ascii="Times New Roman" w:eastAsia="Times New Roman" w:hAnsi="Times New Roman" w:cs="Times New Roman"/>
          <w:kern w:val="0"/>
          <w14:ligatures w14:val="none"/>
        </w:rPr>
        <w:t xml:space="preserve"> (I44):</w:t>
      </w:r>
    </w:p>
    <w:p w14:paraId="04CC3E7C" w14:textId="77777777" w:rsidR="00B56F4F" w:rsidRPr="00B56F4F" w:rsidRDefault="00B56F4F" w:rsidP="00B56F4F">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pairs separated by two levels (e.g., −1 and +1) often share role sign and magnitude (boundary vs bulk), with one exception at −2↔0 due to 0 being a hinge pixel.</w:t>
      </w:r>
    </w:p>
    <w:p w14:paraId="2A85C588" w14:textId="77777777" w:rsidR="00B56F4F" w:rsidRPr="00B56F4F" w:rsidRDefault="00B56F4F" w:rsidP="00B56F4F">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fact that </w:t>
      </w:r>
      <m:oMath>
        <m:r>
          <m:rPr>
            <m:scr m:val="script"/>
          </m:rPr>
          <w:rPr>
            <w:rFonts w:ascii="Cambria Math" w:eastAsia="Times New Roman" w:hAnsi="Cambria Math" w:cs="Times New Roman"/>
            <w:kern w:val="0"/>
            <w14:ligatures w14:val="none"/>
          </w:rPr>
          <m:t>S</m:t>
        </m:r>
      </m:oMath>
      <w:r w:rsidRPr="00B56F4F">
        <w:rPr>
          <w:rFonts w:ascii="Times New Roman" w:eastAsia="Times New Roman" w:hAnsi="Times New Roman" w:cs="Times New Roman"/>
          <w:kern w:val="0"/>
          <w14:ligatures w14:val="none"/>
        </w:rPr>
        <w:t>is small for the observed ladder:</w:t>
      </w:r>
    </w:p>
    <w:p w14:paraId="68F7CBDE" w14:textId="77777777" w:rsidR="00B56F4F" w:rsidRPr="00B56F4F" w:rsidRDefault="00B56F4F" w:rsidP="00B56F4F">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steps are not random; they cluster around a hinge-centred, period-like structure rather than filling log-space arbitrarily.</w:t>
      </w:r>
    </w:p>
    <w:p w14:paraId="0554FF36"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So you can picture the ladder as:</w:t>
      </w:r>
    </w:p>
    <w:p w14:paraId="28CF5BE3" w14:textId="77777777" w:rsidR="00B56F4F" w:rsidRPr="00B56F4F" w:rsidRDefault="00B56F4F" w:rsidP="00B56F4F">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 </w:t>
      </w:r>
      <w:r w:rsidRPr="00B56F4F">
        <w:rPr>
          <w:rFonts w:ascii="Times New Roman" w:eastAsia="Times New Roman" w:hAnsi="Times New Roman" w:cs="Times New Roman"/>
          <w:b/>
          <w:bCs/>
          <w:kern w:val="0"/>
          <w14:ligatures w14:val="none"/>
        </w:rPr>
        <w:t>hinge-centred chain</w:t>
      </w:r>
      <w:r w:rsidRPr="00B56F4F">
        <w:rPr>
          <w:rFonts w:ascii="Times New Roman" w:eastAsia="Times New Roman" w:hAnsi="Times New Roman" w:cs="Times New Roman"/>
          <w:kern w:val="0"/>
          <w14:ligatures w14:val="none"/>
        </w:rPr>
        <w:t xml:space="preserve"> where:</w:t>
      </w:r>
    </w:p>
    <w:p w14:paraId="3604DFD1" w14:textId="77777777" w:rsidR="00B56F4F" w:rsidRPr="00B56F4F" w:rsidRDefault="00B56F4F" w:rsidP="00B56F4F">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each move outwards adds a few λ steps in log-scale,</w:t>
      </w:r>
    </w:p>
    <w:p w14:paraId="740B3249" w14:textId="77777777" w:rsidR="00B56F4F" w:rsidRPr="00B56F4F" w:rsidRDefault="00B56F4F" w:rsidP="00B56F4F">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every two moves you see a recurrence of role (bulk/boundary structure),</w:t>
      </w:r>
    </w:p>
    <w:p w14:paraId="6C9500CB" w14:textId="77777777" w:rsidR="00B56F4F" w:rsidRPr="00B56F4F" w:rsidRDefault="00B56F4F" w:rsidP="00B56F4F">
      <w:pPr>
        <w:numPr>
          <w:ilvl w:val="1"/>
          <w:numId w:val="20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but the pattern is slightly distorted by the 0 pixel and by the fact that +3 is a cosmic boundary, not just a scaled-up +1.</w:t>
      </w:r>
    </w:p>
    <w:p w14:paraId="2B4C69B4"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This is consistent with the underlying AR picture:</w:t>
      </w:r>
    </w:p>
    <w:p w14:paraId="2D7FDEE8" w14:textId="77777777" w:rsidR="00B56F4F" w:rsidRPr="00B56F4F" w:rsidRDefault="00B56F4F" w:rsidP="00B56F4F">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tick algebra and CS structures are </w:t>
      </w:r>
      <w:r w:rsidRPr="00B56F4F">
        <w:rPr>
          <w:rFonts w:ascii="Times New Roman" w:eastAsia="Times New Roman" w:hAnsi="Times New Roman" w:cs="Times New Roman"/>
          <w:i/>
          <w:iCs/>
          <w:kern w:val="0"/>
          <w14:ligatures w14:val="none"/>
        </w:rPr>
        <w:t>not</w:t>
      </w:r>
      <w:r w:rsidRPr="00B56F4F">
        <w:rPr>
          <w:rFonts w:ascii="Times New Roman" w:eastAsia="Times New Roman" w:hAnsi="Times New Roman" w:cs="Times New Roman"/>
          <w:kern w:val="0"/>
          <w14:ligatures w14:val="none"/>
        </w:rPr>
        <w:t xml:space="preserve"> linear systems,</w:t>
      </w:r>
    </w:p>
    <w:p w14:paraId="1D972CD2" w14:textId="77777777" w:rsidR="00B56F4F" w:rsidRPr="00B56F4F" w:rsidRDefault="00B56F4F" w:rsidP="00B56F4F">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they do, however, generate </w:t>
      </w:r>
      <w:r w:rsidRPr="00B56F4F">
        <w:rPr>
          <w:rFonts w:ascii="Times New Roman" w:eastAsia="Times New Roman" w:hAnsi="Times New Roman" w:cs="Times New Roman"/>
          <w:b/>
          <w:bCs/>
          <w:kern w:val="0"/>
          <w14:ligatures w14:val="none"/>
        </w:rPr>
        <w:t>discrete shell patterns</w:t>
      </w:r>
      <w:r w:rsidRPr="00B56F4F">
        <w:rPr>
          <w:rFonts w:ascii="Times New Roman" w:eastAsia="Times New Roman" w:hAnsi="Times New Roman" w:cs="Times New Roman"/>
          <w:kern w:val="0"/>
          <w14:ligatures w14:val="none"/>
        </w:rPr>
        <w:t xml:space="preserve"> in scale,</w:t>
      </w:r>
    </w:p>
    <w:p w14:paraId="4B9F3327" w14:textId="77777777" w:rsidR="00B56F4F" w:rsidRPr="00B56F4F" w:rsidRDefault="00B56F4F" w:rsidP="00B56F4F">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those shells appear at soft multiples of a log-step rather than at arbitrary points.</w:t>
      </w:r>
    </w:p>
    <w:p w14:paraId="357A4838" w14:textId="77777777" w:rsidR="00B56F4F" w:rsidRPr="00B56F4F" w:rsidRDefault="00C96FC8"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F69A83">
          <v:rect id="_x0000_i1086" style="width:0;height:1.5pt" o:hralign="center" o:hrstd="t" o:hr="t" fillcolor="#a0a0a0" stroked="f"/>
        </w:pict>
      </w:r>
    </w:p>
    <w:p w14:paraId="2F315926"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2.5.5 Summary: a metalattice, not a perfect grid</w:t>
      </w:r>
    </w:p>
    <w:p w14:paraId="1335C140"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Putting the A7/A9 and J-block results together:</w:t>
      </w:r>
    </w:p>
    <w:p w14:paraId="104381CE" w14:textId="77777777" w:rsidR="00B56F4F" w:rsidRPr="00B56F4F" w:rsidRDefault="00B56F4F" w:rsidP="00B56F4F">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There is </w:t>
      </w:r>
      <w:r w:rsidRPr="00B56F4F">
        <w:rPr>
          <w:rFonts w:ascii="Times New Roman" w:eastAsia="Times New Roman" w:hAnsi="Times New Roman" w:cs="Times New Roman"/>
          <w:b/>
          <w:bCs/>
          <w:kern w:val="0"/>
          <w14:ligatures w14:val="none"/>
        </w:rPr>
        <w:t>no exact global mirror</w:t>
      </w:r>
      <w:r w:rsidRPr="00B56F4F">
        <w:rPr>
          <w:rFonts w:ascii="Times New Roman" w:eastAsia="Times New Roman" w:hAnsi="Times New Roman" w:cs="Times New Roman"/>
          <w:kern w:val="0"/>
          <w14:ligatures w14:val="none"/>
        </w:rPr>
        <w:t xml:space="preserve"> (A1/A2/I42 fail),</w:t>
      </w:r>
    </w:p>
    <w:p w14:paraId="08D76F3E" w14:textId="77777777" w:rsidR="00B56F4F" w:rsidRPr="00B56F4F" w:rsidRDefault="00B56F4F" w:rsidP="00B56F4F">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There is </w:t>
      </w:r>
      <w:r w:rsidRPr="00B56F4F">
        <w:rPr>
          <w:rFonts w:ascii="Times New Roman" w:eastAsia="Times New Roman" w:hAnsi="Times New Roman" w:cs="Times New Roman"/>
          <w:b/>
          <w:bCs/>
          <w:kern w:val="0"/>
          <w14:ligatures w14:val="none"/>
        </w:rPr>
        <w:t>no perfect half-decade grid</w:t>
      </w:r>
      <w:r w:rsidRPr="00B56F4F">
        <w:rPr>
          <w:rFonts w:ascii="Times New Roman" w:eastAsia="Times New Roman" w:hAnsi="Times New Roman" w:cs="Times New Roman"/>
          <w:kern w:val="0"/>
          <w14:ligatures w14:val="none"/>
        </w:rPr>
        <w:t xml:space="preserve"> (J45–J47 show no hard quantization),</w:t>
      </w:r>
    </w:p>
    <w:p w14:paraId="4BD341DD" w14:textId="77777777" w:rsidR="00B56F4F" w:rsidRPr="00B56F4F" w:rsidRDefault="00B56F4F" w:rsidP="00B56F4F">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But there </w:t>
      </w:r>
      <w:r w:rsidRPr="00B56F4F">
        <w:rPr>
          <w:rFonts w:ascii="Times New Roman" w:eastAsia="Times New Roman" w:hAnsi="Times New Roman" w:cs="Times New Roman"/>
          <w:i/>
          <w:iCs/>
          <w:kern w:val="0"/>
          <w14:ligatures w14:val="none"/>
        </w:rPr>
        <w:t>is</w:t>
      </w:r>
      <w:r w:rsidRPr="00B56F4F">
        <w:rPr>
          <w:rFonts w:ascii="Times New Roman" w:eastAsia="Times New Roman" w:hAnsi="Times New Roman" w:cs="Times New Roman"/>
          <w:kern w:val="0"/>
          <w14:ligatures w14:val="none"/>
        </w:rPr>
        <w:t>:</w:t>
      </w:r>
    </w:p>
    <w:p w14:paraId="029298CD" w14:textId="77777777" w:rsidR="00B56F4F" w:rsidRPr="00B56F4F" w:rsidRDefault="00B56F4F" w:rsidP="00B56F4F">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 </w:t>
      </w:r>
      <w:r w:rsidRPr="00B56F4F">
        <w:rPr>
          <w:rFonts w:ascii="Times New Roman" w:eastAsia="Times New Roman" w:hAnsi="Times New Roman" w:cs="Times New Roman"/>
          <w:b/>
          <w:bCs/>
          <w:kern w:val="0"/>
          <w14:ligatures w14:val="none"/>
        </w:rPr>
        <w:t>coarse half-decade unit</w:t>
      </w:r>
      <w:r w:rsidRPr="00B56F4F">
        <w:rPr>
          <w:rFonts w:ascii="Times New Roman" w:eastAsia="Times New Roman" w:hAnsi="Times New Roman" w:cs="Times New Roman"/>
          <w:kern w:val="0"/>
          <w14:ligatures w14:val="none"/>
        </w:rPr>
        <w:t xml:space="preserve"> λ that often explains how level gaps assemble,</w:t>
      </w:r>
    </w:p>
    <w:p w14:paraId="4CFC97F6" w14:textId="77777777" w:rsidR="00B56F4F" w:rsidRPr="00B56F4F" w:rsidRDefault="00B56F4F" w:rsidP="00B56F4F">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 visible enrichment of residuals near multiples of λ,</w:t>
      </w:r>
    </w:p>
    <w:p w14:paraId="115E87A6" w14:textId="77777777" w:rsidR="00B56F4F" w:rsidRPr="00B56F4F" w:rsidRDefault="00B56F4F" w:rsidP="00B56F4F">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a period-2 pattern in roles (bulk vs boundary) that fits with soft lattice-like stepping.</w:t>
      </w:r>
    </w:p>
    <w:p w14:paraId="7286962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language you can use in the theory:</w:t>
      </w:r>
    </w:p>
    <w:p w14:paraId="303B9F34"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context-level ladder is best thought of as a </w:t>
      </w:r>
      <w:r w:rsidRPr="00B56F4F">
        <w:rPr>
          <w:rFonts w:ascii="Times New Roman" w:eastAsia="Times New Roman" w:hAnsi="Times New Roman" w:cs="Times New Roman"/>
          <w:b/>
          <w:bCs/>
          <w:kern w:val="0"/>
          <w14:ligatures w14:val="none"/>
        </w:rPr>
        <w:t>GM-stitched, hinge-centred chain</w:t>
      </w:r>
      <w:r w:rsidRPr="00B56F4F">
        <w:rPr>
          <w:rFonts w:ascii="Times New Roman" w:eastAsia="Times New Roman" w:hAnsi="Times New Roman" w:cs="Times New Roman"/>
          <w:kern w:val="0"/>
          <w14:ligatures w14:val="none"/>
        </w:rPr>
        <w:t xml:space="preserve"> built on a </w:t>
      </w:r>
      <w:r w:rsidRPr="00B56F4F">
        <w:rPr>
          <w:rFonts w:ascii="Times New Roman" w:eastAsia="Times New Roman" w:hAnsi="Times New Roman" w:cs="Times New Roman"/>
          <w:b/>
          <w:bCs/>
          <w:kern w:val="0"/>
          <w14:ligatures w14:val="none"/>
        </w:rPr>
        <w:t>soft log-step metalattice</w:t>
      </w:r>
      <w:r w:rsidRPr="00B56F4F">
        <w:rPr>
          <w:rFonts w:ascii="Times New Roman" w:eastAsia="Times New Roman" w:hAnsi="Times New Roman" w:cs="Times New Roman"/>
          <w:kern w:val="0"/>
          <w14:ligatures w14:val="none"/>
        </w:rPr>
        <w:t xml:space="preserve"> of ~0.5 decades, with finite windows pinned at seam bands. The half-decade structure is a real, but weak, regularity – useful for modelling and intuition, not a rigid quantization.</w:t>
      </w:r>
    </w:p>
    <w:p w14:paraId="7A574E8D"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This is exactly the kind of nuance you want when you argue against both:</w:t>
      </w:r>
    </w:p>
    <w:p w14:paraId="026D6E10" w14:textId="77777777" w:rsidR="00B56F4F" w:rsidRPr="00B56F4F" w:rsidRDefault="00B56F4F" w:rsidP="00B56F4F">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“it’s just arbitrary scales” </w:t>
      </w:r>
      <w:r w:rsidRPr="00B56F4F">
        <w:rPr>
          <w:rFonts w:ascii="Times New Roman" w:eastAsia="Times New Roman" w:hAnsi="Times New Roman" w:cs="Times New Roman"/>
          <w:i/>
          <w:iCs/>
          <w:kern w:val="0"/>
          <w14:ligatures w14:val="none"/>
        </w:rPr>
        <w:t>and</w:t>
      </w:r>
    </w:p>
    <w:p w14:paraId="3B241296" w14:textId="77777777" w:rsidR="00B56F4F" w:rsidRPr="00B56F4F" w:rsidRDefault="00B56F4F" w:rsidP="00B56F4F">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“it’s secretly all φ and 0.5 dex.”</w:t>
      </w:r>
    </w:p>
    <w:p w14:paraId="71E9D5DD"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reality, supported by the SINs analyses, sits in between.</w:t>
      </w:r>
    </w:p>
    <w:p w14:paraId="5733892B" w14:textId="77777777" w:rsidR="007469C9" w:rsidRDefault="007469C9" w:rsidP="00E66BE8"/>
    <w:p w14:paraId="545BBE15" w14:textId="77777777" w:rsidR="00B56F4F" w:rsidRPr="00B56F4F" w:rsidRDefault="00B56F4F" w:rsidP="00B56F4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 w:name="_Toc215316891"/>
      <w:r w:rsidRPr="00B56F4F">
        <w:rPr>
          <w:rFonts w:ascii="Times New Roman" w:eastAsia="Times New Roman" w:hAnsi="Times New Roman" w:cs="Times New Roman"/>
          <w:b/>
          <w:bCs/>
          <w:kern w:val="0"/>
          <w:sz w:val="36"/>
          <w:szCs w:val="36"/>
          <w14:ligatures w14:val="none"/>
        </w:rPr>
        <w:t>3. Level-By-Level: Static CL Cluster Evidence</w:t>
      </w:r>
      <w:bookmarkEnd w:id="16"/>
    </w:p>
    <w:p w14:paraId="5E980A69" w14:textId="77777777" w:rsidR="00B56F4F" w:rsidRPr="00B56F4F" w:rsidRDefault="00B56F4F" w:rsidP="00B56F4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16892"/>
      <w:r w:rsidRPr="00B56F4F">
        <w:rPr>
          <w:rFonts w:ascii="Times New Roman" w:eastAsia="Times New Roman" w:hAnsi="Times New Roman" w:cs="Times New Roman"/>
          <w:b/>
          <w:bCs/>
          <w:kern w:val="0"/>
          <w:sz w:val="27"/>
          <w:szCs w:val="27"/>
          <w14:ligatures w14:val="none"/>
        </w:rPr>
        <w:t>3.1 −2: Nanoband (quantum/biomolecular seam)</w:t>
      </w:r>
      <w:bookmarkEnd w:id="17"/>
    </w:p>
    <w:p w14:paraId="09D455BC"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This section zooms into the −2 level: the </w:t>
      </w:r>
      <w:r w:rsidRPr="00B56F4F">
        <w:rPr>
          <w:rFonts w:ascii="Times New Roman" w:eastAsia="Times New Roman" w:hAnsi="Times New Roman" w:cs="Times New Roman"/>
          <w:b/>
          <w:bCs/>
          <w:kern w:val="0"/>
          <w14:ligatures w14:val="none"/>
        </w:rPr>
        <w:t>nanometre band</w:t>
      </w:r>
      <w:r w:rsidRPr="00B56F4F">
        <w:rPr>
          <w:rFonts w:ascii="Times New Roman" w:eastAsia="Times New Roman" w:hAnsi="Times New Roman" w:cs="Times New Roman"/>
          <w:kern w:val="0"/>
          <w14:ligatures w14:val="none"/>
        </w:rPr>
        <w:t xml:space="preserve"> where deeply inward plexity (molecular / quantum structures) start to become visible as “texture” in the +1 picture, and where −2 and −1 roles meet. It pulls together the CL −2 report, Probe 1, Probe 2 (for plateaus), and Probe 4 (DNA↔cell/nucleus GM bridge).</w:t>
      </w:r>
    </w:p>
    <w:p w14:paraId="31E9BCE1" w14:textId="77777777" w:rsidR="00B56F4F" w:rsidRPr="00B56F4F" w:rsidRDefault="00C96FC8"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CF740F">
          <v:rect id="_x0000_i1087" style="width:0;height:1.5pt" o:hralign="center" o:hrstd="t" o:hr="t" fillcolor="#a0a0a0" stroked="f"/>
        </w:pict>
      </w:r>
    </w:p>
    <w:p w14:paraId="6EFFC453"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3.1.1 Evidence for a 1–200 nm nanoband</w:t>
      </w:r>
    </w:p>
    <w:p w14:paraId="651B9405"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−2 CL report and Probe 1 both asked:</w:t>
      </w:r>
    </w:p>
    <w:p w14:paraId="6E0A64FF"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“Do real systems show finite scaling windows whose GMs cluster in a consistent nanometre band, or are the examples we know just scattered across scales?”</w:t>
      </w:r>
    </w:p>
    <w:p w14:paraId="1FD17B08"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Across </w:t>
      </w:r>
      <w:r w:rsidRPr="00B56F4F">
        <w:rPr>
          <w:rFonts w:ascii="Times New Roman" w:eastAsia="Times New Roman" w:hAnsi="Times New Roman" w:cs="Times New Roman"/>
          <w:b/>
          <w:bCs/>
          <w:kern w:val="0"/>
          <w14:ligatures w14:val="none"/>
        </w:rPr>
        <w:t>materials and biology</w:t>
      </w:r>
      <w:r w:rsidRPr="00B56F4F">
        <w:rPr>
          <w:rFonts w:ascii="Times New Roman" w:eastAsia="Times New Roman" w:hAnsi="Times New Roman" w:cs="Times New Roman"/>
          <w:kern w:val="0"/>
          <w14:ligatures w14:val="none"/>
        </w:rPr>
        <w:t>, you collected published windows (with explicit lower/upper cutoffs) such as:</w:t>
      </w:r>
    </w:p>
    <w:p w14:paraId="4269A711" w14:textId="77777777" w:rsidR="00B56F4F" w:rsidRPr="00B56F4F" w:rsidRDefault="00B56F4F" w:rsidP="00B56F4F">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Silica aerogels</w:t>
      </w:r>
      <w:r w:rsidRPr="00B56F4F">
        <w:rPr>
          <w:rFonts w:ascii="Times New Roman" w:eastAsia="Times New Roman" w:hAnsi="Times New Roman" w:cs="Times New Roman"/>
          <w:kern w:val="0"/>
          <w14:ligatures w14:val="none"/>
        </w:rPr>
        <w:t>: mass-fractal windows from ~1 to 100 nm in SAXS/SANS data.</w:t>
      </w:r>
    </w:p>
    <w:p w14:paraId="6A3B03C0" w14:textId="77777777" w:rsidR="00B56F4F" w:rsidRPr="00B56F4F" w:rsidRDefault="00B56F4F" w:rsidP="00B56F4F">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Soot/black-carbon aggregates</w:t>
      </w:r>
      <w:r w:rsidRPr="00B56F4F">
        <w:rPr>
          <w:rFonts w:ascii="Times New Roman" w:eastAsia="Times New Roman" w:hAnsi="Times New Roman" w:cs="Times New Roman"/>
          <w:kern w:val="0"/>
          <w14:ligatures w14:val="none"/>
        </w:rPr>
        <w:t>: primary particles ~20–80 nm, aggregates with fractal behaviour up to ~500 nm.</w:t>
      </w:r>
    </w:p>
    <w:p w14:paraId="750BCF03" w14:textId="77777777" w:rsidR="00B56F4F" w:rsidRPr="00B56F4F" w:rsidRDefault="00B56F4F" w:rsidP="00B56F4F">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Nanoparticle DLCA-type fractals</w:t>
      </w:r>
      <w:r w:rsidRPr="00B56F4F">
        <w:rPr>
          <w:rFonts w:ascii="Times New Roman" w:eastAsia="Times New Roman" w:hAnsi="Times New Roman" w:cs="Times New Roman"/>
          <w:kern w:val="0"/>
          <w14:ligatures w14:val="none"/>
        </w:rPr>
        <w:t>: metallic/oxide nanoparticle structures with correlation lengths and tile sizes in tens of nanometres.</w:t>
      </w:r>
    </w:p>
    <w:p w14:paraId="6111A65E" w14:textId="77777777" w:rsidR="00B56F4F" w:rsidRPr="00B56F4F" w:rsidRDefault="00B56F4F" w:rsidP="00B56F4F">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Chromatin/membrane nanodomains</w:t>
      </w:r>
      <w:r w:rsidRPr="00B56F4F">
        <w:rPr>
          <w:rFonts w:ascii="Times New Roman" w:eastAsia="Times New Roman" w:hAnsi="Times New Roman" w:cs="Times New Roman"/>
          <w:kern w:val="0"/>
          <w14:ligatures w14:val="none"/>
        </w:rPr>
        <w:t>: chromatin “blobs” and membrane rafts reported in ~10–200 nm ranges by super-resolution imaging.</w:t>
      </w:r>
    </w:p>
    <w:p w14:paraId="7D283CC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For each window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oMath>
      <w:r w:rsidRPr="00B56F4F">
        <w:rPr>
          <w:rFonts w:ascii="Times New Roman" w:eastAsia="Times New Roman" w:hAnsi="Times New Roman" w:cs="Times New Roman"/>
          <w:kern w:val="0"/>
          <w14:ligatures w14:val="none"/>
        </w:rPr>
        <w:t>] you converted to SI, computed:</w:t>
      </w:r>
    </w:p>
    <w:p w14:paraId="0BB0E6A8" w14:textId="77777777" w:rsidR="00B56F4F" w:rsidRPr="00B56F4F" w:rsidRDefault="00C96FC8" w:rsidP="00B56F4F">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rad>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C8D636C"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and looked at the distribution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oMath>
      <w:r w:rsidRPr="00B56F4F">
        <w:rPr>
          <w:rFonts w:ascii="Times New Roman" w:eastAsia="Times New Roman" w:hAnsi="Times New Roman" w:cs="Times New Roman"/>
          <w:kern w:val="0"/>
          <w14:ligatures w14:val="none"/>
        </w:rPr>
        <w:t>on a log scale.</w:t>
      </w:r>
    </w:p>
    <w:p w14:paraId="772BD60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Outcome:</w:t>
      </w:r>
    </w:p>
    <w:p w14:paraId="67BF1320" w14:textId="77777777" w:rsidR="00B56F4F" w:rsidRPr="00B56F4F" w:rsidRDefault="00B56F4F" w:rsidP="00B56F4F">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w:t>
      </w:r>
      <w:r w:rsidRPr="00B56F4F">
        <w:rPr>
          <w:rFonts w:ascii="Times New Roman" w:eastAsia="Times New Roman" w:hAnsi="Times New Roman" w:cs="Times New Roman"/>
          <w:b/>
          <w:bCs/>
          <w:kern w:val="0"/>
          <w14:ligatures w14:val="none"/>
        </w:rPr>
        <w:t>vast majority</w:t>
      </w:r>
      <w:r w:rsidRPr="00B56F4F">
        <w:rPr>
          <w:rFonts w:ascii="Times New Roman" w:eastAsia="Times New Roman" w:hAnsi="Times New Roman" w:cs="Times New Roman"/>
          <w:kern w:val="0"/>
          <w14:ligatures w14:val="none"/>
        </w:rPr>
        <w:t xml:space="preserve"> of windows had GMs between </w:t>
      </w:r>
      <w:r w:rsidRPr="00B56F4F">
        <w:rPr>
          <w:rFonts w:ascii="Times New Roman" w:eastAsia="Times New Roman" w:hAnsi="Times New Roman" w:cs="Times New Roman"/>
          <w:b/>
          <w:bCs/>
          <w:kern w:val="0"/>
          <w14:ligatures w14:val="none"/>
        </w:rPr>
        <w:t>1 and 200 nm</w:t>
      </w:r>
      <w:r w:rsidRPr="00B56F4F">
        <w:rPr>
          <w:rFonts w:ascii="Times New Roman" w:eastAsia="Times New Roman" w:hAnsi="Times New Roman" w:cs="Times New Roman"/>
          <w:kern w:val="0"/>
          <w14:ligatures w14:val="none"/>
        </w:rPr>
        <w:t>.</w:t>
      </w:r>
    </w:p>
    <w:p w14:paraId="284D9635" w14:textId="77777777" w:rsidR="00B56F4F" w:rsidRPr="00B56F4F" w:rsidRDefault="00B56F4F" w:rsidP="00B56F4F">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When you binned GMs across decades, the </w:t>
      </w:r>
      <w:r w:rsidRPr="00B56F4F">
        <w:rPr>
          <w:rFonts w:ascii="Times New Roman" w:eastAsia="Times New Roman" w:hAnsi="Times New Roman" w:cs="Times New Roman"/>
          <w:b/>
          <w:bCs/>
          <w:kern w:val="0"/>
          <w14:ligatures w14:val="none"/>
        </w:rPr>
        <w:t>1–200 nm band</w:t>
      </w:r>
      <w:r w:rsidRPr="00B56F4F">
        <w:rPr>
          <w:rFonts w:ascii="Times New Roman" w:eastAsia="Times New Roman" w:hAnsi="Times New Roman" w:cs="Times New Roman"/>
          <w:kern w:val="0"/>
          <w14:ligatures w14:val="none"/>
        </w:rPr>
        <w:t xml:space="preserve"> (10⁻⁹–2×10⁻⁷ m) contained a </w:t>
      </w:r>
      <w:r w:rsidRPr="00B56F4F">
        <w:rPr>
          <w:rFonts w:ascii="Times New Roman" w:eastAsia="Times New Roman" w:hAnsi="Times New Roman" w:cs="Times New Roman"/>
          <w:b/>
          <w:bCs/>
          <w:kern w:val="0"/>
          <w14:ligatures w14:val="none"/>
        </w:rPr>
        <w:t>clear mode</w:t>
      </w:r>
      <w:r w:rsidRPr="00B56F4F">
        <w:rPr>
          <w:rFonts w:ascii="Times New Roman" w:eastAsia="Times New Roman" w:hAnsi="Times New Roman" w:cs="Times New Roman"/>
          <w:kern w:val="0"/>
          <w14:ligatures w14:val="none"/>
        </w:rPr>
        <w:t>, not a uniform spread.</w:t>
      </w:r>
    </w:p>
    <w:p w14:paraId="43883217" w14:textId="77777777" w:rsidR="00B56F4F" w:rsidRPr="00B56F4F" w:rsidRDefault="00B56F4F" w:rsidP="00B56F4F">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Negative controls (macro-scale fractals like coastlines/lightning) stayed well outside this band.</w:t>
      </w:r>
    </w:p>
    <w:p w14:paraId="5AF67718"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This justified treating “−2” as an actual </w:t>
      </w:r>
      <w:r w:rsidRPr="00B56F4F">
        <w:rPr>
          <w:rFonts w:ascii="Times New Roman" w:eastAsia="Times New Roman" w:hAnsi="Times New Roman" w:cs="Times New Roman"/>
          <w:b/>
          <w:bCs/>
          <w:kern w:val="0"/>
          <w14:ligatures w14:val="none"/>
        </w:rPr>
        <w:t>nanoband seam</w:t>
      </w:r>
      <w:r w:rsidRPr="00B56F4F">
        <w:rPr>
          <w:rFonts w:ascii="Times New Roman" w:eastAsia="Times New Roman" w:hAnsi="Times New Roman" w:cs="Times New Roman"/>
          <w:kern w:val="0"/>
          <w14:ligatures w14:val="none"/>
        </w:rPr>
        <w:t>:</w:t>
      </w:r>
    </w:p>
    <w:p w14:paraId="3C43AC49" w14:textId="77777777" w:rsidR="00B56F4F" w:rsidRPr="00B56F4F" w:rsidRDefault="00B56F4F" w:rsidP="00B56F4F">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It’s not just “where we happen to have data”;</w:t>
      </w:r>
    </w:p>
    <w:p w14:paraId="0B353AD3" w14:textId="77777777" w:rsidR="00B56F4F" w:rsidRPr="00B56F4F" w:rsidRDefault="00B56F4F" w:rsidP="00B56F4F">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It’s a consistent </w:t>
      </w:r>
      <w:r w:rsidRPr="00B56F4F">
        <w:rPr>
          <w:rFonts w:ascii="Times New Roman" w:eastAsia="Times New Roman" w:hAnsi="Times New Roman" w:cs="Times New Roman"/>
          <w:b/>
          <w:bCs/>
          <w:kern w:val="0"/>
          <w14:ligatures w14:val="none"/>
        </w:rPr>
        <w:t>GM pivot band</w:t>
      </w:r>
      <w:r w:rsidRPr="00B56F4F">
        <w:rPr>
          <w:rFonts w:ascii="Times New Roman" w:eastAsia="Times New Roman" w:hAnsi="Times New Roman" w:cs="Times New Roman"/>
          <w:kern w:val="0"/>
          <w14:ligatures w14:val="none"/>
        </w:rPr>
        <w:t xml:space="preserve"> across several physical domains.</w:t>
      </w:r>
    </w:p>
    <w:p w14:paraId="141E5D03"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For the ladder, you then took a representative centre ~100 nm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Pr="00B56F4F">
        <w:rPr>
          <w:rFonts w:ascii="Times New Roman" w:eastAsia="Times New Roman" w:hAnsi="Times New Roman" w:cs="Times New Roman"/>
          <w:kern w:val="0"/>
          <w14:ligatures w14:val="none"/>
        </w:rPr>
        <w:t>) in §2.2 as the −2 level.</w:t>
      </w:r>
    </w:p>
    <w:p w14:paraId="6BE303F2" w14:textId="77777777" w:rsidR="00B56F4F" w:rsidRPr="00B56F4F" w:rsidRDefault="00C96FC8"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A44920">
          <v:rect id="_x0000_i1088" style="width:0;height:1.5pt" o:hralign="center" o:hrstd="t" o:hr="t" fillcolor="#a0a0a0" stroked="f"/>
        </w:pict>
      </w:r>
    </w:p>
    <w:p w14:paraId="7F1B3C2B"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3.1.2 Internal lanes and plateaus at −2</w:t>
      </w:r>
    </w:p>
    <w:p w14:paraId="52E03522"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Within the 1–200 nm band, the −2 CL report found </w:t>
      </w:r>
      <w:r w:rsidRPr="00B56F4F">
        <w:rPr>
          <w:rFonts w:ascii="Times New Roman" w:eastAsia="Times New Roman" w:hAnsi="Times New Roman" w:cs="Times New Roman"/>
          <w:b/>
          <w:bCs/>
          <w:kern w:val="0"/>
          <w14:ligatures w14:val="none"/>
        </w:rPr>
        <w:t>internal lanes</w:t>
      </w:r>
      <w:r w:rsidRPr="00B56F4F">
        <w:rPr>
          <w:rFonts w:ascii="Times New Roman" w:eastAsia="Times New Roman" w:hAnsi="Times New Roman" w:cs="Times New Roman"/>
          <w:kern w:val="0"/>
          <w14:ligatures w14:val="none"/>
        </w:rPr>
        <w:t xml:space="preserve"> – sub-bands where GMs cluster even more strongly:</w:t>
      </w:r>
    </w:p>
    <w:p w14:paraId="7E632866" w14:textId="77777777" w:rsidR="00B56F4F" w:rsidRPr="00B56F4F" w:rsidRDefault="00B56F4F" w:rsidP="00B56F4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~10 nm,</w:t>
      </w:r>
    </w:p>
    <w:p w14:paraId="3D11C319" w14:textId="77777777" w:rsidR="00B56F4F" w:rsidRPr="00B56F4F" w:rsidRDefault="00B56F4F" w:rsidP="00B56F4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~40–45 nm,</w:t>
      </w:r>
    </w:p>
    <w:p w14:paraId="6D765B3D" w14:textId="77777777" w:rsidR="00B56F4F" w:rsidRPr="00B56F4F" w:rsidRDefault="00B56F4F" w:rsidP="00B56F4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60–140 nm,</w:t>
      </w:r>
    </w:p>
    <w:p w14:paraId="70972619" w14:textId="77777777" w:rsidR="00B56F4F" w:rsidRPr="00B56F4F" w:rsidRDefault="00B56F4F" w:rsidP="00B56F4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~150–160 nm.</w:t>
      </w:r>
    </w:p>
    <w:p w14:paraId="719D7F7F"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These show up because different systems and methods naturally pick slightly different parts of the nanoband:</w:t>
      </w:r>
    </w:p>
    <w:p w14:paraId="42311310" w14:textId="77777777" w:rsidR="00B56F4F" w:rsidRPr="00B56F4F" w:rsidRDefault="00B56F4F" w:rsidP="00B56F4F">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silica aerogels, fitting two separate plateaus in D(L) gave windows 1–24 nm and 24–120 nm, with clear breaks near ~20–30 nm and ~100 nm.</w:t>
      </w:r>
    </w:p>
    <w:p w14:paraId="6FB52440" w14:textId="77777777" w:rsidR="00B56F4F" w:rsidRPr="00B56F4F" w:rsidRDefault="00B56F4F" w:rsidP="00B56F4F">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chromatin, the “nano-plateau” covers ~15–400 nm with D≈2.2–2.4, and a break around 400–500 nm leads into a micron-scale plateau.</w:t>
      </w:r>
    </w:p>
    <w:p w14:paraId="133CAA7B"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Probe 2 made this explicit:</w:t>
      </w:r>
    </w:p>
    <w:p w14:paraId="1964F4A5" w14:textId="77777777" w:rsidR="00B56F4F" w:rsidRPr="00B56F4F" w:rsidRDefault="00B56F4F" w:rsidP="00B56F4F">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For systems with D(L) curves across 1–1,000 nm, you ran segmented regressions and changepoint tests.</w:t>
      </w:r>
    </w:p>
    <w:p w14:paraId="510A2E1D" w14:textId="77777777" w:rsidR="00B56F4F" w:rsidRPr="00B56F4F" w:rsidRDefault="00B56F4F" w:rsidP="00B56F4F">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both chromatin and aerogel datasets:</w:t>
      </w:r>
    </w:p>
    <w:p w14:paraId="0E97F604" w14:textId="77777777" w:rsidR="00B56F4F" w:rsidRPr="00B56F4F" w:rsidRDefault="00B56F4F" w:rsidP="00B56F4F">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 </w:t>
      </w:r>
      <w:r w:rsidRPr="00B56F4F">
        <w:rPr>
          <w:rFonts w:ascii="Times New Roman" w:eastAsia="Times New Roman" w:hAnsi="Times New Roman" w:cs="Times New Roman"/>
          <w:b/>
          <w:bCs/>
          <w:kern w:val="0"/>
          <w14:ligatures w14:val="none"/>
        </w:rPr>
        <w:t>two-segment model</w:t>
      </w:r>
      <w:r w:rsidRPr="00B56F4F">
        <w:rPr>
          <w:rFonts w:ascii="Times New Roman" w:eastAsia="Times New Roman" w:hAnsi="Times New Roman" w:cs="Times New Roman"/>
          <w:kern w:val="0"/>
          <w14:ligatures w14:val="none"/>
        </w:rPr>
        <w:t xml:space="preserve"> (two plateaus with a breakpoint) out-performed a single slope;</w:t>
      </w:r>
    </w:p>
    <w:p w14:paraId="76C5A502" w14:textId="77777777" w:rsidR="00B56F4F" w:rsidRPr="00B56F4F" w:rsidRDefault="00B56F4F" w:rsidP="00B56F4F">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breakpoints clustered around </w:t>
      </w:r>
      <w:r w:rsidRPr="00B56F4F">
        <w:rPr>
          <w:rFonts w:ascii="Times New Roman" w:eastAsia="Times New Roman" w:hAnsi="Times New Roman" w:cs="Times New Roman"/>
          <w:b/>
          <w:bCs/>
          <w:kern w:val="0"/>
          <w14:ligatures w14:val="none"/>
        </w:rPr>
        <w:t>20–30 nm</w:t>
      </w:r>
      <w:r w:rsidRPr="00B56F4F">
        <w:rPr>
          <w:rFonts w:ascii="Times New Roman" w:eastAsia="Times New Roman" w:hAnsi="Times New Roman" w:cs="Times New Roman"/>
          <w:kern w:val="0"/>
          <w14:ligatures w14:val="none"/>
        </w:rPr>
        <w:t xml:space="preserve"> and </w:t>
      </w:r>
      <w:r w:rsidRPr="00B56F4F">
        <w:rPr>
          <w:rFonts w:ascii="Times New Roman" w:eastAsia="Times New Roman" w:hAnsi="Times New Roman" w:cs="Times New Roman"/>
          <w:b/>
          <w:bCs/>
          <w:kern w:val="0"/>
          <w14:ligatures w14:val="none"/>
        </w:rPr>
        <w:t>~100 nm</w:t>
      </w:r>
      <w:r w:rsidRPr="00B56F4F">
        <w:rPr>
          <w:rFonts w:ascii="Times New Roman" w:eastAsia="Times New Roman" w:hAnsi="Times New Roman" w:cs="Times New Roman"/>
          <w:kern w:val="0"/>
          <w14:ligatures w14:val="none"/>
        </w:rPr>
        <w:t>.</w:t>
      </w:r>
    </w:p>
    <w:p w14:paraId="1758285A"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So −2 isn’t a flat plateau from 1 to 200 nm; it has structure:</w:t>
      </w:r>
    </w:p>
    <w:p w14:paraId="2C10CA75" w14:textId="77777777" w:rsidR="00B56F4F" w:rsidRPr="00B56F4F" w:rsidRDefault="00B56F4F" w:rsidP="00B56F4F">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 lower lane (~10–40 nm) often tied to monomer/primary object sizes (e.g. silica primaries, DNA helix dimensions),</w:t>
      </w:r>
    </w:p>
    <w:p w14:paraId="1B33A21A" w14:textId="77777777" w:rsidR="00B56F4F" w:rsidRPr="00B56F4F" w:rsidRDefault="00B56F4F" w:rsidP="00B56F4F">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 upper lane (~60–140 nm) often tied to nanodomains, local assemblies, and GM bridges to −1,</w:t>
      </w:r>
    </w:p>
    <w:p w14:paraId="26DE90BF" w14:textId="77777777" w:rsidR="00B56F4F" w:rsidRPr="00B56F4F" w:rsidRDefault="00B56F4F" w:rsidP="00B56F4F">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further up, ~150–160 nm windows that bleed toward the −1 seam.</w:t>
      </w:r>
    </w:p>
    <w:p w14:paraId="4363A5EF"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From the ladder perspective:</w:t>
      </w:r>
    </w:p>
    <w:p w14:paraId="60E1A4A7" w14:textId="77777777" w:rsidR="00B56F4F" w:rsidRPr="00B56F4F" w:rsidRDefault="00B56F4F" w:rsidP="00B56F4F">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These internal lanes are “fine-grain” within −2;</w:t>
      </w:r>
    </w:p>
    <w:p w14:paraId="4B768AE9" w14:textId="77777777" w:rsidR="00B56F4F" w:rsidRPr="00B56F4F" w:rsidRDefault="00B56F4F" w:rsidP="00B56F4F">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What matters for the CL framework is that </w:t>
      </w:r>
      <w:r w:rsidRPr="00B56F4F">
        <w:rPr>
          <w:rFonts w:ascii="Times New Roman" w:eastAsia="Times New Roman" w:hAnsi="Times New Roman" w:cs="Times New Roman"/>
          <w:b/>
          <w:bCs/>
          <w:kern w:val="0"/>
          <w14:ligatures w14:val="none"/>
        </w:rPr>
        <w:t>all of them live inside the nanoband seam</w:t>
      </w:r>
      <w:r w:rsidRPr="00B56F4F">
        <w:rPr>
          <w:rFonts w:ascii="Times New Roman" w:eastAsia="Times New Roman" w:hAnsi="Times New Roman" w:cs="Times New Roman"/>
          <w:kern w:val="0"/>
          <w14:ligatures w14:val="none"/>
        </w:rPr>
        <w:t xml:space="preserve"> where −2 and −1 roles interface – consistent with the AR picture that you have </w:t>
      </w:r>
      <w:r w:rsidRPr="00B56F4F">
        <w:rPr>
          <w:rFonts w:ascii="Times New Roman" w:eastAsia="Times New Roman" w:hAnsi="Times New Roman" w:cs="Times New Roman"/>
          <w:i/>
          <w:iCs/>
          <w:kern w:val="0"/>
          <w14:ligatures w14:val="none"/>
        </w:rPr>
        <w:t>one band</w:t>
      </w:r>
      <w:r w:rsidRPr="00B56F4F">
        <w:rPr>
          <w:rFonts w:ascii="Times New Roman" w:eastAsia="Times New Roman" w:hAnsi="Times New Roman" w:cs="Times New Roman"/>
          <w:kern w:val="0"/>
          <w14:ligatures w14:val="none"/>
        </w:rPr>
        <w:t xml:space="preserve"> where quantum/biomolecular plexity and cell-scale parts meet.</w:t>
      </w:r>
    </w:p>
    <w:p w14:paraId="1DBBEA3B" w14:textId="77777777" w:rsidR="00B56F4F" w:rsidRPr="00B56F4F" w:rsidRDefault="00C96FC8"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963D1F">
          <v:rect id="_x0000_i1089" style="width:0;height:1.5pt" o:hralign="center" o:hrstd="t" o:hr="t" fillcolor="#a0a0a0" stroked="f"/>
        </w:pict>
      </w:r>
    </w:p>
    <w:p w14:paraId="4D15AE40"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3.1.3 DNA ↔ cell/nucleus GM bridge (−2 → −1 seam)</w:t>
      </w:r>
    </w:p>
    <w:p w14:paraId="53CABEC4"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Probe 4 is the key demonstration that the </w:t>
      </w:r>
      <w:r w:rsidRPr="00B56F4F">
        <w:rPr>
          <w:rFonts w:ascii="Times New Roman" w:eastAsia="Times New Roman" w:hAnsi="Times New Roman" w:cs="Times New Roman"/>
          <w:b/>
          <w:bCs/>
          <w:kern w:val="0"/>
          <w14:ligatures w14:val="none"/>
        </w:rPr>
        <w:t>−2↔−1 seam is not just an abstract band</w:t>
      </w:r>
      <w:r w:rsidRPr="00B56F4F">
        <w:rPr>
          <w:rFonts w:ascii="Times New Roman" w:eastAsia="Times New Roman" w:hAnsi="Times New Roman" w:cs="Times New Roman"/>
          <w:kern w:val="0"/>
          <w14:ligatures w14:val="none"/>
        </w:rPr>
        <w:t>, but a concrete relational bridge between DNA-scale and cell/nucleus-scale structure.</w:t>
      </w:r>
    </w:p>
    <w:p w14:paraId="2405462A"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You gathered:</w:t>
      </w:r>
    </w:p>
    <w:p w14:paraId="79616E61" w14:textId="77777777" w:rsidR="00B56F4F" w:rsidRPr="00B56F4F" w:rsidRDefault="00B56F4F" w:rsidP="00B56F4F">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DNA geometric scales:</w:t>
      </w:r>
    </w:p>
    <w:p w14:paraId="29D47720"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double-helix diameter (~2–2.6 nm),</w:t>
      </w:r>
    </w:p>
    <w:p w14:paraId="56EAD214"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base-pair rise (0.34 nm),</w:t>
      </w:r>
    </w:p>
    <w:p w14:paraId="098A1FBD"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helical pitch (~3.4–3.6 nm),</w:t>
      </w:r>
    </w:p>
    <w:p w14:paraId="12F03A4E"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groove widths, etc.</w:t>
      </w:r>
    </w:p>
    <w:p w14:paraId="24F96EFF" w14:textId="77777777" w:rsidR="00B56F4F" w:rsidRPr="00B56F4F" w:rsidRDefault="00B56F4F" w:rsidP="00B56F4F">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Nucleus and cell diameters across species:</w:t>
      </w:r>
    </w:p>
    <w:p w14:paraId="1023EA02"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e.g., ~2–10 µm for many mammalian nuclei,</w:t>
      </w:r>
    </w:p>
    <w:p w14:paraId="4CD4F923"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5–20 µm for common mammalian cells,</w:t>
      </w:r>
    </w:p>
    <w:p w14:paraId="21668637" w14:textId="77777777" w:rsidR="00B56F4F" w:rsidRPr="00B56F4F" w:rsidRDefault="00B56F4F" w:rsidP="00B56F4F">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up to hundreds of µm for oocytes / special cases.</w:t>
      </w:r>
    </w:p>
    <w:p w14:paraId="75379EEE"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For each DNA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DNA</m:t>
            </m:r>
          </m:sub>
        </m:sSub>
      </m:oMath>
      <w:r w:rsidRPr="00B56F4F">
        <w:rPr>
          <w:rFonts w:ascii="Times New Roman" w:eastAsia="Times New Roman" w:hAnsi="Times New Roman" w:cs="Times New Roman"/>
          <w:kern w:val="0"/>
          <w14:ligatures w14:val="none"/>
        </w:rPr>
        <w:t xml:space="preserve">and outer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cell/nuc</m:t>
            </m:r>
          </m:sub>
        </m:sSub>
      </m:oMath>
      <w:r w:rsidRPr="00B56F4F">
        <w:rPr>
          <w:rFonts w:ascii="Times New Roman" w:eastAsia="Times New Roman" w:hAnsi="Times New Roman" w:cs="Times New Roman"/>
          <w:kern w:val="0"/>
          <w14:ligatures w14:val="none"/>
        </w:rPr>
        <w:t>, you:</w:t>
      </w:r>
    </w:p>
    <w:p w14:paraId="71D8FE14" w14:textId="77777777" w:rsidR="00B56F4F" w:rsidRPr="00B56F4F" w:rsidRDefault="00B56F4F" w:rsidP="00B56F4F">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Converted both to nm,</w:t>
      </w:r>
    </w:p>
    <w:p w14:paraId="2C983B94" w14:textId="77777777" w:rsidR="00B56F4F" w:rsidRPr="00B56F4F" w:rsidRDefault="00B56F4F" w:rsidP="00B56F4F">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Bootstrapped within reported ranges (where given),</w:t>
      </w:r>
    </w:p>
    <w:p w14:paraId="67326F69" w14:textId="77777777" w:rsidR="00B56F4F" w:rsidRPr="00B56F4F" w:rsidRDefault="00B56F4F" w:rsidP="00B56F4F">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Computed GM per draw:</w:t>
      </w:r>
    </w:p>
    <w:p w14:paraId="14E8F666" w14:textId="77777777" w:rsidR="00B56F4F" w:rsidRPr="00B56F4F" w:rsidRDefault="00C96FC8" w:rsidP="00B56F4F">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DNA</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cell/nuc</m:t>
                  </m:r>
                </m:sub>
              </m:sSub>
            </m:e>
          </m:rad>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8416612" w14:textId="77777777" w:rsidR="00B56F4F" w:rsidRPr="00B56F4F" w:rsidRDefault="00B56F4F" w:rsidP="00B56F4F">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Built the distribution of GM medians for all 95 pairings.</w:t>
      </w:r>
    </w:p>
    <w:p w14:paraId="0FF5912A"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Headline results:</w:t>
      </w:r>
    </w:p>
    <w:p w14:paraId="5ACEBCD1" w14:textId="77777777" w:rsidR="00B56F4F" w:rsidRPr="00B56F4F" w:rsidRDefault="00B56F4F" w:rsidP="00B56F4F">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79%</w:t>
      </w:r>
      <w:r w:rsidRPr="00B56F4F">
        <w:rPr>
          <w:rFonts w:ascii="Times New Roman" w:eastAsia="Times New Roman" w:hAnsi="Times New Roman" w:cs="Times New Roman"/>
          <w:kern w:val="0"/>
          <w14:ligatures w14:val="none"/>
        </w:rPr>
        <w:t xml:space="preserve"> of all GM medians fall in the </w:t>
      </w:r>
      <w:r w:rsidRPr="00B56F4F">
        <w:rPr>
          <w:rFonts w:ascii="Times New Roman" w:eastAsia="Times New Roman" w:hAnsi="Times New Roman" w:cs="Times New Roman"/>
          <w:b/>
          <w:bCs/>
          <w:kern w:val="0"/>
          <w14:ligatures w14:val="none"/>
        </w:rPr>
        <w:t>10–200 nm</w:t>
      </w:r>
      <w:r w:rsidRPr="00B56F4F">
        <w:rPr>
          <w:rFonts w:ascii="Times New Roman" w:eastAsia="Times New Roman" w:hAnsi="Times New Roman" w:cs="Times New Roman"/>
          <w:kern w:val="0"/>
          <w14:ligatures w14:val="none"/>
        </w:rPr>
        <w:t xml:space="preserve"> nanoband.</w:t>
      </w:r>
    </w:p>
    <w:p w14:paraId="482E7F7B" w14:textId="77777777" w:rsidR="00B56F4F" w:rsidRPr="00B56F4F" w:rsidRDefault="00B56F4F" w:rsidP="00B56F4F">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43%</w:t>
      </w:r>
      <w:r w:rsidRPr="00B56F4F">
        <w:rPr>
          <w:rFonts w:ascii="Times New Roman" w:eastAsia="Times New Roman" w:hAnsi="Times New Roman" w:cs="Times New Roman"/>
          <w:kern w:val="0"/>
          <w14:ligatures w14:val="none"/>
        </w:rPr>
        <w:t xml:space="preserve"> fall in the </w:t>
      </w:r>
      <w:r w:rsidRPr="00B56F4F">
        <w:rPr>
          <w:rFonts w:ascii="Times New Roman" w:eastAsia="Times New Roman" w:hAnsi="Times New Roman" w:cs="Times New Roman"/>
          <w:b/>
          <w:bCs/>
          <w:kern w:val="0"/>
          <w14:ligatures w14:val="none"/>
        </w:rPr>
        <w:t>60–140 nm</w:t>
      </w:r>
      <w:r w:rsidRPr="00B56F4F">
        <w:rPr>
          <w:rFonts w:ascii="Times New Roman" w:eastAsia="Times New Roman" w:hAnsi="Times New Roman" w:cs="Times New Roman"/>
          <w:kern w:val="0"/>
          <w14:ligatures w14:val="none"/>
        </w:rPr>
        <w:t xml:space="preserve"> lane (the same lane that came out of the cross-domain CL analysis).</w:t>
      </w:r>
    </w:p>
    <w:p w14:paraId="3ADD7E8E" w14:textId="77777777" w:rsidR="00B56F4F" w:rsidRPr="00B56F4F" w:rsidRDefault="00B56F4F" w:rsidP="00B56F4F">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Under a log-uniform null on 1 nm–100 µm:</w:t>
      </w:r>
    </w:p>
    <w:p w14:paraId="5E4CE480" w14:textId="77777777" w:rsidR="00B56F4F" w:rsidRPr="00B56F4F" w:rsidRDefault="00B56F4F" w:rsidP="00B56F4F">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only ~25% of GMs should fall in 10–200 nm,</w:t>
      </w:r>
    </w:p>
    <w:p w14:paraId="46E6F750" w14:textId="77777777" w:rsidR="00B56F4F" w:rsidRPr="00B56F4F" w:rsidRDefault="00B56F4F" w:rsidP="00B56F4F">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only ~7% in 60–140 nm.</w:t>
      </w:r>
    </w:p>
    <w:p w14:paraId="25AA98B9"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So the DNA↔cell/nucleus GM bridge is </w:t>
      </w:r>
      <w:r w:rsidRPr="00B56F4F">
        <w:rPr>
          <w:rFonts w:ascii="Times New Roman" w:eastAsia="Times New Roman" w:hAnsi="Times New Roman" w:cs="Times New Roman"/>
          <w:b/>
          <w:bCs/>
          <w:kern w:val="0"/>
          <w14:ligatures w14:val="none"/>
        </w:rPr>
        <w:t>strongly enriched</w:t>
      </w:r>
      <w:r w:rsidRPr="00B56F4F">
        <w:rPr>
          <w:rFonts w:ascii="Times New Roman" w:eastAsia="Times New Roman" w:hAnsi="Times New Roman" w:cs="Times New Roman"/>
          <w:kern w:val="0"/>
          <w14:ligatures w14:val="none"/>
        </w:rPr>
        <w:t xml:space="preserve"> at the nanoband seam:</w:t>
      </w:r>
    </w:p>
    <w:p w14:paraId="1CB1B0D3" w14:textId="77777777" w:rsidR="00B56F4F" w:rsidRPr="00B56F4F" w:rsidRDefault="00B56F4F" w:rsidP="00B56F4F">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GM(DNA, cell/nucleus) “wants” to land in the </w:t>
      </w:r>
      <w:r w:rsidRPr="00B56F4F">
        <w:rPr>
          <w:rFonts w:ascii="Times New Roman" w:eastAsia="Times New Roman" w:hAnsi="Times New Roman" w:cs="Times New Roman"/>
          <w:b/>
          <w:bCs/>
          <w:kern w:val="0"/>
          <w14:ligatures w14:val="none"/>
        </w:rPr>
        <w:t>same 60–140 nm lane</w:t>
      </w:r>
      <w:r w:rsidRPr="00B56F4F">
        <w:rPr>
          <w:rFonts w:ascii="Times New Roman" w:eastAsia="Times New Roman" w:hAnsi="Times New Roman" w:cs="Times New Roman"/>
          <w:kern w:val="0"/>
          <w14:ligatures w14:val="none"/>
        </w:rPr>
        <w:t xml:space="preserve"> that came from independent materials and chromatin data.</w:t>
      </w:r>
    </w:p>
    <w:p w14:paraId="67D94A4B" w14:textId="77777777" w:rsidR="00B56F4F" w:rsidRPr="00B56F4F" w:rsidRDefault="00B56F4F" w:rsidP="00B56F4F">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This is robust across DNA geometric choices (diameter vs pitch vs rise) and nucleus/cell ranges.</w:t>
      </w:r>
    </w:p>
    <w:p w14:paraId="16040F91"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AR/CL language:</w:t>
      </w:r>
    </w:p>
    <w:p w14:paraId="34D5EBDE" w14:textId="77777777" w:rsidR="00B56F4F" w:rsidRPr="00B56F4F" w:rsidRDefault="00B56F4F" w:rsidP="00B56F4F">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DNA is your canonical </w:t>
      </w:r>
      <w:r w:rsidRPr="00B56F4F">
        <w:rPr>
          <w:rFonts w:ascii="Times New Roman" w:eastAsia="Times New Roman" w:hAnsi="Times New Roman" w:cs="Times New Roman"/>
          <w:b/>
          <w:bCs/>
          <w:kern w:val="0"/>
          <w14:ligatures w14:val="none"/>
        </w:rPr>
        <w:t>−2 role</w:t>
      </w:r>
      <w:r w:rsidRPr="00B56F4F">
        <w:rPr>
          <w:rFonts w:ascii="Times New Roman" w:eastAsia="Times New Roman" w:hAnsi="Times New Roman" w:cs="Times New Roman"/>
          <w:kern w:val="0"/>
          <w14:ligatures w14:val="none"/>
        </w:rPr>
        <w:t xml:space="preserve"> exemplar,</w:t>
      </w:r>
    </w:p>
    <w:p w14:paraId="0DC67459" w14:textId="77777777" w:rsidR="00B56F4F" w:rsidRPr="00B56F4F" w:rsidRDefault="00B56F4F" w:rsidP="00B56F4F">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cell/nucleus sizes are your canonical </w:t>
      </w:r>
      <w:r w:rsidRPr="00B56F4F">
        <w:rPr>
          <w:rFonts w:ascii="Times New Roman" w:eastAsia="Times New Roman" w:hAnsi="Times New Roman" w:cs="Times New Roman"/>
          <w:b/>
          <w:bCs/>
          <w:kern w:val="0"/>
          <w14:ligatures w14:val="none"/>
        </w:rPr>
        <w:t>−1/0 role</w:t>
      </w:r>
      <w:r w:rsidRPr="00B56F4F">
        <w:rPr>
          <w:rFonts w:ascii="Times New Roman" w:eastAsia="Times New Roman" w:hAnsi="Times New Roman" w:cs="Times New Roman"/>
          <w:kern w:val="0"/>
          <w14:ligatures w14:val="none"/>
        </w:rPr>
        <w:t xml:space="preserve"> exemplars,</w:t>
      </w:r>
    </w:p>
    <w:p w14:paraId="116A45DD" w14:textId="77777777" w:rsidR="00B56F4F" w:rsidRPr="00B56F4F" w:rsidRDefault="00B56F4F" w:rsidP="00B56F4F">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GM is the natural relational middle between them,</w:t>
      </w:r>
    </w:p>
    <w:p w14:paraId="3506E65C" w14:textId="77777777" w:rsidR="00B56F4F" w:rsidRPr="00B56F4F" w:rsidRDefault="00B56F4F" w:rsidP="00B56F4F">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and the data say that this middle is almost always in the </w:t>
      </w:r>
      <w:r w:rsidRPr="00B56F4F">
        <w:rPr>
          <w:rFonts w:ascii="Times New Roman" w:eastAsia="Times New Roman" w:hAnsi="Times New Roman" w:cs="Times New Roman"/>
          <w:b/>
          <w:bCs/>
          <w:kern w:val="0"/>
          <w14:ligatures w14:val="none"/>
        </w:rPr>
        <w:t>−2↔−1 seam band</w:t>
      </w:r>
      <w:r w:rsidRPr="00B56F4F">
        <w:rPr>
          <w:rFonts w:ascii="Times New Roman" w:eastAsia="Times New Roman" w:hAnsi="Times New Roman" w:cs="Times New Roman"/>
          <w:kern w:val="0"/>
          <w14:ligatures w14:val="none"/>
        </w:rPr>
        <w:t>.</w:t>
      </w:r>
    </w:p>
    <w:p w14:paraId="64C01E4D"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This is exactly what you’d want from a −2↔−1 seam:</w:t>
      </w:r>
    </w:p>
    <w:p w14:paraId="395769BB" w14:textId="77777777" w:rsidR="00B56F4F" w:rsidRPr="00B56F4F" w:rsidRDefault="00B56F4F" w:rsidP="00B56F4F">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It’s a </w:t>
      </w:r>
      <w:r w:rsidRPr="00B56F4F">
        <w:rPr>
          <w:rFonts w:ascii="Times New Roman" w:eastAsia="Times New Roman" w:hAnsi="Times New Roman" w:cs="Times New Roman"/>
          <w:b/>
          <w:bCs/>
          <w:kern w:val="0"/>
          <w14:ligatures w14:val="none"/>
        </w:rPr>
        <w:t>GM-stable bridge</w:t>
      </w:r>
      <w:r w:rsidRPr="00B56F4F">
        <w:rPr>
          <w:rFonts w:ascii="Times New Roman" w:eastAsia="Times New Roman" w:hAnsi="Times New Roman" w:cs="Times New Roman"/>
          <w:kern w:val="0"/>
          <w14:ligatures w14:val="none"/>
        </w:rPr>
        <w:t xml:space="preserve"> between inner and outer roles,</w:t>
      </w:r>
    </w:p>
    <w:p w14:paraId="69800B24" w14:textId="77777777" w:rsidR="00B56F4F" w:rsidRPr="00B56F4F" w:rsidRDefault="00B56F4F" w:rsidP="00B56F4F">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It’s where quantum-sensitive behaviour (tunnelling, coherence) and biological function both show up,</w:t>
      </w:r>
    </w:p>
    <w:p w14:paraId="7038469B" w14:textId="77777777" w:rsidR="00B56F4F" w:rsidRPr="00B56F4F" w:rsidRDefault="00B56F4F" w:rsidP="00B56F4F">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it’s anchored in actual numbers, not hand-picked “nice” scales.</w:t>
      </w:r>
    </w:p>
    <w:p w14:paraId="39F9A30B" w14:textId="77777777" w:rsidR="00B56F4F" w:rsidRPr="00B56F4F" w:rsidRDefault="00C96FC8" w:rsidP="00B56F4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B3A8B4">
          <v:rect id="_x0000_i1090" style="width:0;height:1.5pt" o:hralign="center" o:hrstd="t" o:hr="t" fillcolor="#a0a0a0" stroked="f"/>
        </w:pict>
      </w:r>
    </w:p>
    <w:p w14:paraId="38F0A4DA" w14:textId="77777777" w:rsidR="00B56F4F" w:rsidRPr="00B56F4F" w:rsidRDefault="00B56F4F" w:rsidP="00B56F4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56F4F">
        <w:rPr>
          <w:rFonts w:ascii="Times New Roman" w:eastAsia="Times New Roman" w:hAnsi="Times New Roman" w:cs="Times New Roman"/>
          <w:b/>
          <w:bCs/>
          <w:kern w:val="0"/>
          <w14:ligatures w14:val="none"/>
        </w:rPr>
        <w:t>3.1.4 Interpretation: −2 as the quantum/biomolecular seam</w:t>
      </w:r>
    </w:p>
    <w:p w14:paraId="02F12075"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From the CL evidence:</w:t>
      </w:r>
    </w:p>
    <w:p w14:paraId="7776D323" w14:textId="77777777" w:rsidR="00B56F4F" w:rsidRPr="00B56F4F" w:rsidRDefault="00B56F4F" w:rsidP="00B56F4F">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Static</w:t>
      </w:r>
      <w:r w:rsidRPr="00B56F4F">
        <w:rPr>
          <w:rFonts w:ascii="Times New Roman" w:eastAsia="Times New Roman" w:hAnsi="Times New Roman" w:cs="Times New Roman"/>
          <w:kern w:val="0"/>
          <w14:ligatures w14:val="none"/>
        </w:rPr>
        <w:t>:</w:t>
      </w:r>
    </w:p>
    <w:p w14:paraId="248ECD1F" w14:textId="77777777" w:rsidR="00B56F4F" w:rsidRPr="00B56F4F" w:rsidRDefault="00B56F4F" w:rsidP="00B56F4F">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Many unrelated systems exhibit finite windows with GM pivots in the 1–200 nm band.</w:t>
      </w:r>
    </w:p>
    <w:p w14:paraId="155FDBEE" w14:textId="77777777" w:rsidR="00B56F4F" w:rsidRPr="00B56F4F" w:rsidRDefault="00B56F4F" w:rsidP="00B56F4F">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D(L) plateaus and breaks around ~20–30 nm and ~100 nm show internal −2 structure.</w:t>
      </w:r>
    </w:p>
    <w:p w14:paraId="1984FFBF" w14:textId="77777777" w:rsidR="00B56F4F" w:rsidRPr="00B56F4F" w:rsidRDefault="00B56F4F" w:rsidP="00B56F4F">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GM(DNA, cell/nuc) bridges land overwhelmingly at 10–200 nm, especially 60–140 nm.</w:t>
      </w:r>
    </w:p>
    <w:p w14:paraId="1E540467" w14:textId="77777777" w:rsidR="00B56F4F" w:rsidRPr="00B56F4F" w:rsidRDefault="00B56F4F" w:rsidP="00B56F4F">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Conceptual</w:t>
      </w:r>
      <w:r w:rsidRPr="00B56F4F">
        <w:rPr>
          <w:rFonts w:ascii="Times New Roman" w:eastAsia="Times New Roman" w:hAnsi="Times New Roman" w:cs="Times New Roman"/>
          <w:kern w:val="0"/>
          <w14:ligatures w14:val="none"/>
        </w:rPr>
        <w:t>:</w:t>
      </w:r>
    </w:p>
    <w:p w14:paraId="183997DF" w14:textId="77777777" w:rsidR="00B56F4F" w:rsidRPr="00B56F4F" w:rsidRDefault="00B56F4F" w:rsidP="00B56F4F">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−2 is two steps inward from 0, where the −2 plexity begins to slip partly out of +1’s coherence – the borderland where </w:t>
      </w:r>
      <w:r w:rsidRPr="00B56F4F">
        <w:rPr>
          <w:rFonts w:ascii="Times New Roman" w:eastAsia="Times New Roman" w:hAnsi="Times New Roman" w:cs="Times New Roman"/>
          <w:b/>
          <w:bCs/>
          <w:kern w:val="0"/>
          <w14:ligatures w14:val="none"/>
        </w:rPr>
        <w:t>quantum</w:t>
      </w:r>
      <w:r w:rsidRPr="00B56F4F">
        <w:rPr>
          <w:rFonts w:ascii="Times New Roman" w:eastAsia="Times New Roman" w:hAnsi="Times New Roman" w:cs="Times New Roman"/>
          <w:kern w:val="0"/>
          <w14:ligatures w14:val="none"/>
        </w:rPr>
        <w:t xml:space="preserve"> behaviour starts to disturb classical representation in the +1 view.</w:t>
      </w:r>
    </w:p>
    <w:p w14:paraId="7483FF2E" w14:textId="77777777" w:rsidR="00B56F4F" w:rsidRPr="00B56F4F" w:rsidRDefault="00B56F4F" w:rsidP="00B56F4F">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DNA is materialized −2 plexity playing a special role in life; its GM-bridge to cell/nucleus scales sitting squarely in the nanoband seam is consistent with AR’s claim that </w:t>
      </w:r>
      <w:r w:rsidRPr="00B56F4F">
        <w:rPr>
          <w:rFonts w:ascii="Times New Roman" w:eastAsia="Times New Roman" w:hAnsi="Times New Roman" w:cs="Times New Roman"/>
          <w:b/>
          <w:bCs/>
          <w:kern w:val="0"/>
          <w14:ligatures w14:val="none"/>
        </w:rPr>
        <w:t>quantum effects at room temperature are structurally anchored, not accidental</w:t>
      </w:r>
      <w:r w:rsidRPr="00B56F4F">
        <w:rPr>
          <w:rFonts w:ascii="Times New Roman" w:eastAsia="Times New Roman" w:hAnsi="Times New Roman" w:cs="Times New Roman"/>
          <w:kern w:val="0"/>
          <w14:ligatures w14:val="none"/>
        </w:rPr>
        <w:t xml:space="preserve"> at exactly this band.</w:t>
      </w:r>
    </w:p>
    <w:p w14:paraId="06E17842"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So, in the ladder:</w:t>
      </w:r>
    </w:p>
    <w:p w14:paraId="12CF28DD" w14:textId="77777777" w:rsidR="00B56F4F" w:rsidRPr="00B56F4F" w:rsidRDefault="00B56F4F" w:rsidP="00B56F4F">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b/>
          <w:bCs/>
          <w:kern w:val="0"/>
          <w14:ligatures w14:val="none"/>
        </w:rPr>
        <w:t>−2</w:t>
      </w:r>
      <w:r w:rsidRPr="00B56F4F">
        <w:rPr>
          <w:rFonts w:ascii="Times New Roman" w:eastAsia="Times New Roman" w:hAnsi="Times New Roman" w:cs="Times New Roman"/>
          <w:kern w:val="0"/>
          <w14:ligatures w14:val="none"/>
        </w:rPr>
        <w:t xml:space="preserve"> is not “the scale of molecules” in a loose sense. It is:</w:t>
      </w:r>
    </w:p>
    <w:p w14:paraId="305F5232" w14:textId="77777777" w:rsidR="00B56F4F" w:rsidRPr="00B56F4F" w:rsidRDefault="00B56F4F" w:rsidP="00B56F4F">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 xml:space="preserve">the </w:t>
      </w:r>
      <w:r w:rsidRPr="00B56F4F">
        <w:rPr>
          <w:rFonts w:ascii="Times New Roman" w:eastAsia="Times New Roman" w:hAnsi="Times New Roman" w:cs="Times New Roman"/>
          <w:b/>
          <w:bCs/>
          <w:kern w:val="0"/>
          <w14:ligatures w14:val="none"/>
        </w:rPr>
        <w:t>nanoband seam</w:t>
      </w:r>
      <w:r w:rsidRPr="00B56F4F">
        <w:rPr>
          <w:rFonts w:ascii="Times New Roman" w:eastAsia="Times New Roman" w:hAnsi="Times New Roman" w:cs="Times New Roman"/>
          <w:kern w:val="0"/>
          <w14:ligatures w14:val="none"/>
        </w:rPr>
        <w:t xml:space="preserve"> where −2 plexity &amp; −1 parts meet in the +1 picture,</w:t>
      </w:r>
    </w:p>
    <w:p w14:paraId="53E10C93" w14:textId="77777777" w:rsidR="00B56F4F" w:rsidRPr="00B56F4F" w:rsidRDefault="00B56F4F" w:rsidP="00B56F4F">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the place where D(L) shifts in a way that matches AR’s fractal/inversion track,</w:t>
      </w:r>
    </w:p>
    <w:p w14:paraId="7BAC3705" w14:textId="77777777" w:rsidR="00B56F4F" w:rsidRPr="00B56F4F" w:rsidRDefault="00B56F4F" w:rsidP="00B56F4F">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and the zone where GM-bridging between DNA and cells lands with overwhelming probability.</w:t>
      </w:r>
    </w:p>
    <w:p w14:paraId="18C7AFEF" w14:textId="77777777" w:rsidR="00B56F4F" w:rsidRPr="00B56F4F" w:rsidRDefault="00B56F4F" w:rsidP="00B56F4F">
      <w:pPr>
        <w:spacing w:before="100" w:beforeAutospacing="1" w:after="100" w:afterAutospacing="1" w:line="240" w:lineRule="auto"/>
        <w:rPr>
          <w:rFonts w:ascii="Times New Roman" w:eastAsia="Times New Roman" w:hAnsi="Times New Roman" w:cs="Times New Roman"/>
          <w:kern w:val="0"/>
          <w14:ligatures w14:val="none"/>
        </w:rPr>
      </w:pPr>
      <w:r w:rsidRPr="00B56F4F">
        <w:rPr>
          <w:rFonts w:ascii="Times New Roman" w:eastAsia="Times New Roman" w:hAnsi="Times New Roman" w:cs="Times New Roman"/>
          <w:kern w:val="0"/>
          <w14:ligatures w14:val="none"/>
        </w:rPr>
        <w:t>In the next subsection (3.2) we’ll see how −1 (micron band) picks up the other side of this inner seam, and how its GM cluster and D behaviour connect to 0 (UGM) via similar logic.</w:t>
      </w:r>
    </w:p>
    <w:p w14:paraId="357D47B5" w14:textId="77777777" w:rsidR="00894467" w:rsidRPr="00894467" w:rsidRDefault="00894467" w:rsidP="0089446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6893"/>
      <w:r w:rsidRPr="00894467">
        <w:rPr>
          <w:rFonts w:ascii="Times New Roman" w:eastAsia="Times New Roman" w:hAnsi="Times New Roman" w:cs="Times New Roman"/>
          <w:b/>
          <w:bCs/>
          <w:kern w:val="0"/>
          <w:sz w:val="27"/>
          <w:szCs w:val="27"/>
          <w14:ligatures w14:val="none"/>
        </w:rPr>
        <w:t>3.2 −1: Micron band (cell/tissue seam)</w:t>
      </w:r>
      <w:bookmarkEnd w:id="18"/>
    </w:p>
    <w:p w14:paraId="2234C040"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 −1 level is the </w:t>
      </w:r>
      <w:r w:rsidRPr="00894467">
        <w:rPr>
          <w:rFonts w:ascii="Times New Roman" w:eastAsia="Times New Roman" w:hAnsi="Times New Roman" w:cs="Times New Roman"/>
          <w:b/>
          <w:bCs/>
          <w:kern w:val="0"/>
          <w14:ligatures w14:val="none"/>
        </w:rPr>
        <w:t>micron band</w:t>
      </w:r>
      <w:r w:rsidRPr="00894467">
        <w:rPr>
          <w:rFonts w:ascii="Times New Roman" w:eastAsia="Times New Roman" w:hAnsi="Times New Roman" w:cs="Times New Roman"/>
          <w:kern w:val="0"/>
          <w14:ligatures w14:val="none"/>
        </w:rPr>
        <w:t xml:space="preserve"> where inner plexity stops being “invisible texture” and starts acting as </w:t>
      </w:r>
      <w:r w:rsidRPr="00894467">
        <w:rPr>
          <w:rFonts w:ascii="Times New Roman" w:eastAsia="Times New Roman" w:hAnsi="Times New Roman" w:cs="Times New Roman"/>
          <w:b/>
          <w:bCs/>
          <w:kern w:val="0"/>
          <w14:ligatures w14:val="none"/>
        </w:rPr>
        <w:t>parts</w:t>
      </w:r>
      <w:r w:rsidRPr="00894467">
        <w:rPr>
          <w:rFonts w:ascii="Times New Roman" w:eastAsia="Times New Roman" w:hAnsi="Times New Roman" w:cs="Times New Roman"/>
          <w:kern w:val="0"/>
          <w14:ligatures w14:val="none"/>
        </w:rPr>
        <w:t xml:space="preserve"> usable by a 0-present. In practice: cells, fine tissue structure, and micro-architecture. Here we pull together the −1 CL report and Probes 5 &amp; 6.</w:t>
      </w:r>
    </w:p>
    <w:p w14:paraId="5CC01464" w14:textId="77777777" w:rsidR="00894467" w:rsidRPr="00894467" w:rsidRDefault="00C96FC8" w:rsidP="0089446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261097">
          <v:rect id="_x0000_i1091" style="width:0;height:1.5pt" o:hralign="center" o:hrstd="t" o:hr="t" fillcolor="#a0a0a0" stroked="f"/>
        </w:pict>
      </w:r>
    </w:p>
    <w:p w14:paraId="4FDB228F" w14:textId="77777777" w:rsidR="00894467" w:rsidRPr="00894467" w:rsidRDefault="00894467" w:rsidP="0089446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4467">
        <w:rPr>
          <w:rFonts w:ascii="Times New Roman" w:eastAsia="Times New Roman" w:hAnsi="Times New Roman" w:cs="Times New Roman"/>
          <w:b/>
          <w:bCs/>
          <w:kern w:val="0"/>
          <w14:ligatures w14:val="none"/>
        </w:rPr>
        <w:t>3.2.1 Micron GM cluster: 0.2–50 µm, core ~0.5–10 µm</w:t>
      </w:r>
    </w:p>
    <w:p w14:paraId="24C9A6CF"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question for −1 is the same as for −2:</w:t>
      </w:r>
    </w:p>
    <w:p w14:paraId="67112B63"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“Do finite scaling windows actually cluster in a micron band, or are we just cherry-picking?”</w:t>
      </w:r>
    </w:p>
    <w:p w14:paraId="18BA6D27"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−1 CL report and Probe 5 compiled published finite windows from systems such as:</w:t>
      </w:r>
    </w:p>
    <w:p w14:paraId="42FA3222" w14:textId="77777777" w:rsidR="00894467" w:rsidRPr="00894467" w:rsidRDefault="00894467" w:rsidP="0089446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Biofilm microstructure</w:t>
      </w:r>
      <w:r w:rsidRPr="00894467">
        <w:rPr>
          <w:rFonts w:ascii="Times New Roman" w:eastAsia="Times New Roman" w:hAnsi="Times New Roman" w:cs="Times New Roman"/>
          <w:kern w:val="0"/>
          <w14:ligatures w14:val="none"/>
        </w:rPr>
        <w:t xml:space="preserve"> – fractal-like intensity/pixel distributions in confocal images.</w:t>
      </w:r>
    </w:p>
    <w:p w14:paraId="13620856" w14:textId="77777777" w:rsidR="00894467" w:rsidRPr="00894467" w:rsidRDefault="00894467" w:rsidP="0089446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Microvascular/tumour vasculature</w:t>
      </w:r>
      <w:r w:rsidRPr="00894467">
        <w:rPr>
          <w:rFonts w:ascii="Times New Roman" w:eastAsia="Times New Roman" w:hAnsi="Times New Roman" w:cs="Times New Roman"/>
          <w:kern w:val="0"/>
          <w14:ligatures w14:val="none"/>
        </w:rPr>
        <w:t xml:space="preserve"> – fractal scaling of vessel distributions and thickness patterns.</w:t>
      </w:r>
    </w:p>
    <w:p w14:paraId="32E697BF" w14:textId="77777777" w:rsidR="00894467" w:rsidRPr="00894467" w:rsidRDefault="00894467" w:rsidP="0089446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Fractured steel / rough surfaces</w:t>
      </w:r>
      <w:r w:rsidRPr="00894467">
        <w:rPr>
          <w:rFonts w:ascii="Times New Roman" w:eastAsia="Times New Roman" w:hAnsi="Times New Roman" w:cs="Times New Roman"/>
          <w:kern w:val="0"/>
          <w14:ligatures w14:val="none"/>
        </w:rPr>
        <w:t xml:space="preserve"> – surface-fractal windows with cutoffs in the micron regime.</w:t>
      </w:r>
    </w:p>
    <w:p w14:paraId="53583F52" w14:textId="77777777" w:rsidR="00894467" w:rsidRPr="00894467" w:rsidRDefault="00894467" w:rsidP="0089446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Thin-film dewetting patterns</w:t>
      </w:r>
      <w:r w:rsidRPr="00894467">
        <w:rPr>
          <w:rFonts w:ascii="Times New Roman" w:eastAsia="Times New Roman" w:hAnsi="Times New Roman" w:cs="Times New Roman"/>
          <w:kern w:val="0"/>
          <w14:ligatures w14:val="none"/>
        </w:rPr>
        <w:t xml:space="preserve"> – DLA-like clusters in ultra-thin Si films with micro-scale cluster sizes.</w:t>
      </w:r>
    </w:p>
    <w:p w14:paraId="7B820AD2"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For each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oMath>
      <w:r w:rsidRPr="00894467">
        <w:rPr>
          <w:rFonts w:ascii="Times New Roman" w:eastAsia="Times New Roman" w:hAnsi="Times New Roman" w:cs="Times New Roman"/>
          <w:kern w:val="0"/>
          <w14:ligatures w14:val="none"/>
        </w:rPr>
        <w:t>]:</w:t>
      </w:r>
    </w:p>
    <w:p w14:paraId="46E618EB" w14:textId="77777777" w:rsidR="00894467" w:rsidRPr="00894467" w:rsidRDefault="00894467" w:rsidP="0089446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convert to micrometres,</w:t>
      </w:r>
    </w:p>
    <w:p w14:paraId="0456C851" w14:textId="77777777" w:rsidR="00894467" w:rsidRPr="00894467" w:rsidRDefault="00894467" w:rsidP="0089446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compute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rad>
      </m:oMath>
      <w:r w:rsidRPr="00894467">
        <w:rPr>
          <w:rFonts w:ascii="Times New Roman" w:eastAsia="Times New Roman" w:hAnsi="Times New Roman" w:cs="Times New Roman"/>
          <w:kern w:val="0"/>
          <w14:ligatures w14:val="none"/>
        </w:rPr>
        <w:t>,</w:t>
      </w:r>
    </w:p>
    <w:p w14:paraId="104F6FD8" w14:textId="77777777" w:rsidR="00894467" w:rsidRPr="00894467" w:rsidRDefault="00894467" w:rsidP="0089446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inspect the GM distribution on log₁₀(µm).</w:t>
      </w:r>
    </w:p>
    <w:p w14:paraId="52826F95"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Probe 5’s summary:</w:t>
      </w:r>
    </w:p>
    <w:p w14:paraId="70FF9738" w14:textId="77777777" w:rsidR="00894467" w:rsidRPr="00894467" w:rsidRDefault="00894467" w:rsidP="0089446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Band coverage</w:t>
      </w:r>
      <w:r w:rsidRPr="00894467">
        <w:rPr>
          <w:rFonts w:ascii="Times New Roman" w:eastAsia="Times New Roman" w:hAnsi="Times New Roman" w:cs="Times New Roman"/>
          <w:kern w:val="0"/>
          <w14:ligatures w14:val="none"/>
        </w:rPr>
        <w:t>:</w:t>
      </w:r>
    </w:p>
    <w:p w14:paraId="1859355C" w14:textId="77777777" w:rsidR="00894467" w:rsidRPr="00894467" w:rsidRDefault="00894467" w:rsidP="00894467">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6 out of 7 compiled windows have GM pivots in </w:t>
      </w:r>
      <w:r w:rsidRPr="00894467">
        <w:rPr>
          <w:rFonts w:ascii="Times New Roman" w:eastAsia="Times New Roman" w:hAnsi="Times New Roman" w:cs="Times New Roman"/>
          <w:b/>
          <w:bCs/>
          <w:kern w:val="0"/>
          <w14:ligatures w14:val="none"/>
        </w:rPr>
        <w:t>0.2–50 µm</w:t>
      </w:r>
      <w:r w:rsidRPr="00894467">
        <w:rPr>
          <w:rFonts w:ascii="Times New Roman" w:eastAsia="Times New Roman" w:hAnsi="Times New Roman" w:cs="Times New Roman"/>
          <w:kern w:val="0"/>
          <w14:ligatures w14:val="none"/>
        </w:rPr>
        <w:t>.</w:t>
      </w:r>
    </w:p>
    <w:p w14:paraId="3160C132" w14:textId="77777777" w:rsidR="00894467" w:rsidRPr="00894467" w:rsidRDefault="00894467" w:rsidP="00894467">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Cell-core lane</w:t>
      </w:r>
      <w:r w:rsidRPr="00894467">
        <w:rPr>
          <w:rFonts w:ascii="Times New Roman" w:eastAsia="Times New Roman" w:hAnsi="Times New Roman" w:cs="Times New Roman"/>
          <w:kern w:val="0"/>
          <w14:ligatures w14:val="none"/>
        </w:rPr>
        <w:t>:</w:t>
      </w:r>
    </w:p>
    <w:p w14:paraId="67E06C89" w14:textId="77777777" w:rsidR="00894467" w:rsidRPr="00894467" w:rsidRDefault="00894467" w:rsidP="00894467">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5 out of 7 GMs lie in the </w:t>
      </w:r>
      <w:r w:rsidRPr="00894467">
        <w:rPr>
          <w:rFonts w:ascii="Times New Roman" w:eastAsia="Times New Roman" w:hAnsi="Times New Roman" w:cs="Times New Roman"/>
          <w:b/>
          <w:bCs/>
          <w:kern w:val="0"/>
          <w14:ligatures w14:val="none"/>
        </w:rPr>
        <w:t>0.5–10 µm</w:t>
      </w:r>
      <w:r w:rsidRPr="00894467">
        <w:rPr>
          <w:rFonts w:ascii="Times New Roman" w:eastAsia="Times New Roman" w:hAnsi="Times New Roman" w:cs="Times New Roman"/>
          <w:kern w:val="0"/>
          <w14:ligatures w14:val="none"/>
        </w:rPr>
        <w:t xml:space="preserve"> band (roughly cell diameters and core tissue elements).</w:t>
      </w:r>
    </w:p>
    <w:p w14:paraId="27B0A7A7" w14:textId="77777777" w:rsidR="00894467" w:rsidRPr="00894467" w:rsidRDefault="00894467" w:rsidP="00894467">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Under a log-uniform 0.05–500 µm null, expected occupancy is ~0.33; observed 0.71 </w:t>
      </w:r>
      <w:r w:rsidRPr="00894467">
        <w:rPr>
          <w:rFonts w:ascii="Cambria Math" w:eastAsia="Times New Roman" w:hAnsi="Cambria Math" w:cs="Cambria Math"/>
          <w:kern w:val="0"/>
          <w14:ligatures w14:val="none"/>
        </w:rPr>
        <w:t>⇒</w:t>
      </w:r>
      <w:r w:rsidRPr="00894467">
        <w:rPr>
          <w:rFonts w:ascii="Times New Roman" w:eastAsia="Times New Roman" w:hAnsi="Times New Roman" w:cs="Times New Roman"/>
          <w:kern w:val="0"/>
          <w14:ligatures w14:val="none"/>
        </w:rPr>
        <w:t xml:space="preserve"> enrichment factor ~2.2, p≈0.041.</w:t>
      </w:r>
    </w:p>
    <w:p w14:paraId="3F1C6A04"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w:t>
      </w:r>
    </w:p>
    <w:p w14:paraId="401BE5B5" w14:textId="77777777" w:rsidR="00894467" w:rsidRPr="00894467" w:rsidRDefault="00894467" w:rsidP="00894467">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There is a </w:t>
      </w:r>
      <w:r w:rsidRPr="00894467">
        <w:rPr>
          <w:rFonts w:ascii="Times New Roman" w:eastAsia="Times New Roman" w:hAnsi="Times New Roman" w:cs="Times New Roman"/>
          <w:b/>
          <w:bCs/>
          <w:kern w:val="0"/>
          <w14:ligatures w14:val="none"/>
        </w:rPr>
        <w:t>robust micron band</w:t>
      </w:r>
      <w:r w:rsidRPr="00894467">
        <w:rPr>
          <w:rFonts w:ascii="Times New Roman" w:eastAsia="Times New Roman" w:hAnsi="Times New Roman" w:cs="Times New Roman"/>
          <w:kern w:val="0"/>
          <w14:ligatures w14:val="none"/>
        </w:rPr>
        <w:t xml:space="preserve"> (0.2–50 µm) where self-similar behaviour is repeatedly reported.</w:t>
      </w:r>
    </w:p>
    <w:p w14:paraId="09482AD2" w14:textId="77777777" w:rsidR="00894467" w:rsidRPr="00894467" w:rsidRDefault="00894467" w:rsidP="00894467">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Within it, a very clear </w:t>
      </w:r>
      <w:r w:rsidRPr="00894467">
        <w:rPr>
          <w:rFonts w:ascii="Times New Roman" w:eastAsia="Times New Roman" w:hAnsi="Times New Roman" w:cs="Times New Roman"/>
          <w:b/>
          <w:bCs/>
          <w:kern w:val="0"/>
          <w14:ligatures w14:val="none"/>
        </w:rPr>
        <w:t>“cell-core” lane</w:t>
      </w:r>
      <w:r w:rsidRPr="00894467">
        <w:rPr>
          <w:rFonts w:ascii="Times New Roman" w:eastAsia="Times New Roman" w:hAnsi="Times New Roman" w:cs="Times New Roman"/>
          <w:kern w:val="0"/>
          <w14:ligatures w14:val="none"/>
        </w:rPr>
        <w:t xml:space="preserve"> (0.5–10 µm) is over-represented across quite different systems.</w:t>
      </w:r>
    </w:p>
    <w:p w14:paraId="309F7A81"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For the ladder, this justifies:</w:t>
      </w:r>
    </w:p>
    <w:p w14:paraId="712B73E3" w14:textId="77777777" w:rsidR="00894467" w:rsidRPr="00894467" w:rsidRDefault="00894467" w:rsidP="00894467">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taking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=5</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μ</m:t>
        </m:r>
        <m:r>
          <m:rPr>
            <m:sty m:val="p"/>
          </m:rPr>
          <w:rPr>
            <w:rFonts w:ascii="Cambria Math" w:eastAsia="Times New Roman" w:hAnsi="Cambria Math" w:cs="Times New Roman"/>
            <w:kern w:val="0"/>
            <w14:ligatures w14:val="none"/>
          </w:rPr>
          <m:t>m</m:t>
        </m:r>
      </m:oMath>
      <w:r w:rsidRPr="00894467">
        <w:rPr>
          <w:rFonts w:ascii="Times New Roman" w:eastAsia="Times New Roman" w:hAnsi="Times New Roman" w:cs="Times New Roman"/>
          <w:kern w:val="0"/>
          <w14:ligatures w14:val="none"/>
        </w:rPr>
        <w:t>as the −1 centre (as we did in §2.2),</w:t>
      </w:r>
    </w:p>
    <w:p w14:paraId="2B09C12E" w14:textId="77777777" w:rsidR="00894467" w:rsidRPr="00894467" w:rsidRDefault="00894467" w:rsidP="00894467">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and treating the 0.5–10 µm core as the “sweet spot” where −1 plexity most obviously functions as </w:t>
      </w:r>
      <w:r w:rsidRPr="00894467">
        <w:rPr>
          <w:rFonts w:ascii="Times New Roman" w:eastAsia="Times New Roman" w:hAnsi="Times New Roman" w:cs="Times New Roman"/>
          <w:b/>
          <w:bCs/>
          <w:kern w:val="0"/>
          <w14:ligatures w14:val="none"/>
        </w:rPr>
        <w:t>parts</w:t>
      </w:r>
      <w:r w:rsidRPr="00894467">
        <w:rPr>
          <w:rFonts w:ascii="Times New Roman" w:eastAsia="Times New Roman" w:hAnsi="Times New Roman" w:cs="Times New Roman"/>
          <w:kern w:val="0"/>
          <w14:ligatures w14:val="none"/>
        </w:rPr>
        <w:t xml:space="preserve"> for 0.</w:t>
      </w:r>
    </w:p>
    <w:p w14:paraId="3044C2FA" w14:textId="77777777" w:rsidR="00894467" w:rsidRPr="00894467" w:rsidRDefault="00C96FC8" w:rsidP="0089446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57447B">
          <v:rect id="_x0000_i1092" style="width:0;height:1.5pt" o:hralign="center" o:hrstd="t" o:hr="t" fillcolor="#a0a0a0" stroked="f"/>
        </w:pict>
      </w:r>
    </w:p>
    <w:p w14:paraId="58F8AC50" w14:textId="77777777" w:rsidR="00894467" w:rsidRPr="00894467" w:rsidRDefault="00894467" w:rsidP="0089446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4467">
        <w:rPr>
          <w:rFonts w:ascii="Times New Roman" w:eastAsia="Times New Roman" w:hAnsi="Times New Roman" w:cs="Times New Roman"/>
          <w:b/>
          <w:bCs/>
          <w:kern w:val="0"/>
          <w14:ligatures w14:val="none"/>
        </w:rPr>
        <w:t>3.2.2 Boundary vs bulk D at micron scales (Probe 6)</w:t>
      </w:r>
    </w:p>
    <w:p w14:paraId="56F75B71"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At −1, you don’t only have “how big are the windows?” – you also care about </w:t>
      </w:r>
      <w:r w:rsidRPr="00894467">
        <w:rPr>
          <w:rFonts w:ascii="Times New Roman" w:eastAsia="Times New Roman" w:hAnsi="Times New Roman" w:cs="Times New Roman"/>
          <w:b/>
          <w:bCs/>
          <w:kern w:val="0"/>
          <w14:ligatures w14:val="none"/>
        </w:rPr>
        <w:t>what kind</w:t>
      </w:r>
      <w:r w:rsidRPr="00894467">
        <w:rPr>
          <w:rFonts w:ascii="Times New Roman" w:eastAsia="Times New Roman" w:hAnsi="Times New Roman" w:cs="Times New Roman"/>
          <w:kern w:val="0"/>
          <w14:ligatures w14:val="none"/>
        </w:rPr>
        <w:t xml:space="preserve"> of structure they are:</w:t>
      </w:r>
    </w:p>
    <w:p w14:paraId="6A7BEAD8" w14:textId="77777777" w:rsidR="00894467" w:rsidRPr="00894467" w:rsidRDefault="00894467" w:rsidP="00894467">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are they </w:t>
      </w:r>
      <w:r w:rsidRPr="00894467">
        <w:rPr>
          <w:rFonts w:ascii="Times New Roman" w:eastAsia="Times New Roman" w:hAnsi="Times New Roman" w:cs="Times New Roman"/>
          <w:b/>
          <w:bCs/>
          <w:kern w:val="0"/>
          <w14:ligatures w14:val="none"/>
        </w:rPr>
        <w:t>boundary-type</w:t>
      </w:r>
      <w:r w:rsidRPr="00894467">
        <w:rPr>
          <w:rFonts w:ascii="Times New Roman" w:eastAsia="Times New Roman" w:hAnsi="Times New Roman" w:cs="Times New Roman"/>
          <w:kern w:val="0"/>
          <w14:ligatures w14:val="none"/>
        </w:rPr>
        <w:t xml:space="preserve"> (membranes, surfaces, interfaces)?</w:t>
      </w:r>
    </w:p>
    <w:p w14:paraId="2EED56C8" w14:textId="77777777" w:rsidR="00894467" w:rsidRPr="00894467" w:rsidRDefault="00894467" w:rsidP="00894467">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or </w:t>
      </w:r>
      <w:r w:rsidRPr="00894467">
        <w:rPr>
          <w:rFonts w:ascii="Times New Roman" w:eastAsia="Times New Roman" w:hAnsi="Times New Roman" w:cs="Times New Roman"/>
          <w:b/>
          <w:bCs/>
          <w:kern w:val="0"/>
          <w14:ligatures w14:val="none"/>
        </w:rPr>
        <w:t>bulk-type</w:t>
      </w:r>
      <w:r w:rsidRPr="00894467">
        <w:rPr>
          <w:rFonts w:ascii="Times New Roman" w:eastAsia="Times New Roman" w:hAnsi="Times New Roman" w:cs="Times New Roman"/>
          <w:kern w:val="0"/>
          <w14:ligatures w14:val="none"/>
        </w:rPr>
        <w:t xml:space="preserve"> (mass distributions, aggregates)?</w:t>
      </w:r>
    </w:p>
    <w:p w14:paraId="6227093A"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Probe 6 (and the B-block) looked explicitly at micron-scale D(L) values split by role:</w:t>
      </w:r>
    </w:p>
    <w:p w14:paraId="0E99D65B" w14:textId="77777777" w:rsidR="00894467" w:rsidRPr="00894467" w:rsidRDefault="00894467" w:rsidP="00894467">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Boundary-type examples:</w:t>
      </w:r>
    </w:p>
    <w:p w14:paraId="3EC12432"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cell membranes and interfaces,</w:t>
      </w:r>
    </w:p>
    <w:p w14:paraId="1296626A"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fracture surfaces at micro-scale,</w:t>
      </w:r>
    </w:p>
    <w:p w14:paraId="2E4A4497"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biofilm outer interfaces.</w:t>
      </w:r>
    </w:p>
    <w:p w14:paraId="723624A7" w14:textId="77777777" w:rsidR="00894467" w:rsidRPr="00894467" w:rsidRDefault="00894467" w:rsidP="00894467">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Bulk-type examples:</w:t>
      </w:r>
    </w:p>
    <w:p w14:paraId="222905AB"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interior mass distributions in biofilms,</w:t>
      </w:r>
    </w:p>
    <w:p w14:paraId="1ACB3349"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internal tissue microstructure (cell clusters),</w:t>
      </w:r>
    </w:p>
    <w:p w14:paraId="007B39E9" w14:textId="77777777" w:rsidR="00894467" w:rsidRPr="00894467" w:rsidRDefault="00894467" w:rsidP="00894467">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3D micro-porous structure in biomaterials.</w:t>
      </w:r>
    </w:p>
    <w:p w14:paraId="12695093"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basic pattern:</w:t>
      </w:r>
    </w:p>
    <w:p w14:paraId="6D44E254" w14:textId="77777777" w:rsidR="00894467" w:rsidRPr="00894467" w:rsidRDefault="00894467" w:rsidP="00894467">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Boundary-type D at micron scales</w:t>
      </w:r>
      <w:r w:rsidRPr="00894467">
        <w:rPr>
          <w:rFonts w:ascii="Times New Roman" w:eastAsia="Times New Roman" w:hAnsi="Times New Roman" w:cs="Times New Roman"/>
          <w:kern w:val="0"/>
          <w14:ligatures w14:val="none"/>
        </w:rPr>
        <w:t>:</w:t>
      </w:r>
    </w:p>
    <w:p w14:paraId="06ABAE70" w14:textId="77777777" w:rsidR="00894467" w:rsidRPr="00894467" w:rsidRDefault="00894467" w:rsidP="00894467">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narrower D range, often in </w:t>
      </w:r>
      <w:r w:rsidRPr="00894467">
        <w:rPr>
          <w:rFonts w:ascii="Times New Roman" w:eastAsia="Times New Roman" w:hAnsi="Times New Roman" w:cs="Times New Roman"/>
          <w:b/>
          <w:bCs/>
          <w:kern w:val="0"/>
          <w14:ligatures w14:val="none"/>
        </w:rPr>
        <w:t>D ≈ 2.2–2.5</w:t>
      </w:r>
      <w:r w:rsidRPr="00894467">
        <w:rPr>
          <w:rFonts w:ascii="Times New Roman" w:eastAsia="Times New Roman" w:hAnsi="Times New Roman" w:cs="Times New Roman"/>
          <w:kern w:val="0"/>
          <w14:ligatures w14:val="none"/>
        </w:rPr>
        <w:t>,</w:t>
      </w:r>
    </w:p>
    <w:p w14:paraId="034FA894" w14:textId="77777777" w:rsidR="00894467" w:rsidRPr="00894467" w:rsidRDefault="00894467" w:rsidP="00894467">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consistent with surface-like structure slightly above 2.</w:t>
      </w:r>
    </w:p>
    <w:p w14:paraId="2202D77C" w14:textId="77777777" w:rsidR="00894467" w:rsidRPr="00894467" w:rsidRDefault="00894467" w:rsidP="00894467">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Bulk-type D at micron scales</w:t>
      </w:r>
      <w:r w:rsidRPr="00894467">
        <w:rPr>
          <w:rFonts w:ascii="Times New Roman" w:eastAsia="Times New Roman" w:hAnsi="Times New Roman" w:cs="Times New Roman"/>
          <w:kern w:val="0"/>
          <w14:ligatures w14:val="none"/>
        </w:rPr>
        <w:t>:</w:t>
      </w:r>
    </w:p>
    <w:p w14:paraId="62117FD9" w14:textId="77777777" w:rsidR="00894467" w:rsidRPr="00894467" w:rsidRDefault="00894467" w:rsidP="00894467">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broader D range ~</w:t>
      </w:r>
      <w:r w:rsidRPr="00894467">
        <w:rPr>
          <w:rFonts w:ascii="Times New Roman" w:eastAsia="Times New Roman" w:hAnsi="Times New Roman" w:cs="Times New Roman"/>
          <w:b/>
          <w:bCs/>
          <w:kern w:val="0"/>
          <w14:ligatures w14:val="none"/>
        </w:rPr>
        <w:t>1.7–2.9</w:t>
      </w:r>
      <w:r w:rsidRPr="00894467">
        <w:rPr>
          <w:rFonts w:ascii="Times New Roman" w:eastAsia="Times New Roman" w:hAnsi="Times New Roman" w:cs="Times New Roman"/>
          <w:kern w:val="0"/>
          <w14:ligatures w14:val="none"/>
        </w:rPr>
        <w:t>,</w:t>
      </w:r>
    </w:p>
    <w:p w14:paraId="54628378" w14:textId="77777777" w:rsidR="00894467" w:rsidRPr="00894467" w:rsidRDefault="00894467" w:rsidP="00894467">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reflecting heterogeneous 3D plexity.</w:t>
      </w:r>
    </w:p>
    <w:p w14:paraId="625A720D"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This matches what you expect for a </w:t>
      </w:r>
      <w:r w:rsidRPr="00894467">
        <w:rPr>
          <w:rFonts w:ascii="Times New Roman" w:eastAsia="Times New Roman" w:hAnsi="Times New Roman" w:cs="Times New Roman"/>
          <w:b/>
          <w:bCs/>
          <w:kern w:val="0"/>
          <w14:ligatures w14:val="none"/>
        </w:rPr>
        <w:t>seam between −2 and 0</w:t>
      </w:r>
      <w:r w:rsidRPr="00894467">
        <w:rPr>
          <w:rFonts w:ascii="Times New Roman" w:eastAsia="Times New Roman" w:hAnsi="Times New Roman" w:cs="Times New Roman"/>
          <w:kern w:val="0"/>
          <w14:ligatures w14:val="none"/>
        </w:rPr>
        <w:t>:</w:t>
      </w:r>
    </w:p>
    <w:p w14:paraId="42D6464C" w14:textId="77777777" w:rsidR="00894467" w:rsidRPr="00894467" w:rsidRDefault="00894467" w:rsidP="00894467">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At −2, D(L) is dominated by nano-bulk/mixed behaviour with some surface fractals (aerogels, chromatin).</w:t>
      </w:r>
    </w:p>
    <w:p w14:paraId="3153A8D4" w14:textId="77777777" w:rsidR="00894467" w:rsidRPr="00894467" w:rsidRDefault="00894467" w:rsidP="00894467">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At 0, UGM marks where the boundary-only contexts at many scales converge to D≈2 (pure spheres/shells up to that scale).</w:t>
      </w:r>
    </w:p>
    <w:p w14:paraId="718090F9"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At −1:</w:t>
      </w:r>
    </w:p>
    <w:p w14:paraId="6C4696FE" w14:textId="77777777" w:rsidR="00894467" w:rsidRPr="00894467" w:rsidRDefault="00894467" w:rsidP="00894467">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You get both </w:t>
      </w:r>
      <w:r w:rsidRPr="00894467">
        <w:rPr>
          <w:rFonts w:ascii="Times New Roman" w:eastAsia="Times New Roman" w:hAnsi="Times New Roman" w:cs="Times New Roman"/>
          <w:b/>
          <w:bCs/>
          <w:kern w:val="0"/>
          <w14:ligatures w14:val="none"/>
        </w:rPr>
        <w:t>boundary-like</w:t>
      </w:r>
      <w:r w:rsidRPr="00894467">
        <w:rPr>
          <w:rFonts w:ascii="Times New Roman" w:eastAsia="Times New Roman" w:hAnsi="Times New Roman" w:cs="Times New Roman"/>
          <w:kern w:val="0"/>
          <w14:ligatures w14:val="none"/>
        </w:rPr>
        <w:t xml:space="preserve"> and </w:t>
      </w:r>
      <w:r w:rsidRPr="00894467">
        <w:rPr>
          <w:rFonts w:ascii="Times New Roman" w:eastAsia="Times New Roman" w:hAnsi="Times New Roman" w:cs="Times New Roman"/>
          <w:b/>
          <w:bCs/>
          <w:kern w:val="0"/>
          <w14:ligatures w14:val="none"/>
        </w:rPr>
        <w:t>bulk-like</w:t>
      </w:r>
      <w:r w:rsidRPr="00894467">
        <w:rPr>
          <w:rFonts w:ascii="Times New Roman" w:eastAsia="Times New Roman" w:hAnsi="Times New Roman" w:cs="Times New Roman"/>
          <w:kern w:val="0"/>
          <w14:ligatures w14:val="none"/>
        </w:rPr>
        <w:t xml:space="preserve"> components:</w:t>
      </w:r>
    </w:p>
    <w:p w14:paraId="6B1B75E6" w14:textId="77777777" w:rsidR="00894467" w:rsidRPr="00894467" w:rsidRDefault="00894467" w:rsidP="00894467">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membranes &amp; interfaces: D closer to 2.2–2.5 (boundary dominated),</w:t>
      </w:r>
    </w:p>
    <w:p w14:paraId="1786DA7D" w14:textId="77777777" w:rsidR="00894467" w:rsidRPr="00894467" w:rsidRDefault="00894467" w:rsidP="00894467">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cell/tissue cores: D spreading toward 3 (bulk dominated).</w:t>
      </w:r>
    </w:p>
    <w:p w14:paraId="2B78B079"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Probe 6 didn’t impose a single sharp split; rather, it showed:</w:t>
      </w:r>
    </w:p>
    <w:p w14:paraId="5016DB3C" w14:textId="77777777" w:rsidR="00894467" w:rsidRPr="00894467" w:rsidRDefault="00894467" w:rsidP="00894467">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This </w:t>
      </w:r>
      <w:r w:rsidRPr="00894467">
        <w:rPr>
          <w:rFonts w:ascii="Times New Roman" w:eastAsia="Times New Roman" w:hAnsi="Times New Roman" w:cs="Times New Roman"/>
          <w:b/>
          <w:bCs/>
          <w:kern w:val="0"/>
          <w14:ligatures w14:val="none"/>
        </w:rPr>
        <w:t>role split</w:t>
      </w:r>
      <w:r w:rsidRPr="00894467">
        <w:rPr>
          <w:rFonts w:ascii="Times New Roman" w:eastAsia="Times New Roman" w:hAnsi="Times New Roman" w:cs="Times New Roman"/>
          <w:kern w:val="0"/>
          <w14:ligatures w14:val="none"/>
        </w:rPr>
        <w:t xml:space="preserve"> is </w:t>
      </w:r>
      <w:r w:rsidRPr="00894467">
        <w:rPr>
          <w:rFonts w:ascii="Times New Roman" w:eastAsia="Times New Roman" w:hAnsi="Times New Roman" w:cs="Times New Roman"/>
          <w:i/>
          <w:iCs/>
          <w:kern w:val="0"/>
          <w14:ligatures w14:val="none"/>
        </w:rPr>
        <w:t>statistically visible</w:t>
      </w:r>
      <w:r w:rsidRPr="00894467">
        <w:rPr>
          <w:rFonts w:ascii="Times New Roman" w:eastAsia="Times New Roman" w:hAnsi="Times New Roman" w:cs="Times New Roman"/>
          <w:kern w:val="0"/>
          <w14:ligatures w14:val="none"/>
        </w:rPr>
        <w:t>:</w:t>
      </w:r>
    </w:p>
    <w:p w14:paraId="17E57F5D" w14:textId="77777777" w:rsidR="00894467" w:rsidRPr="00894467" w:rsidRDefault="00894467" w:rsidP="00894467">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boundary-type structures have tighter D ranges and cluster near ~2+ϵ,</w:t>
      </w:r>
    </w:p>
    <w:p w14:paraId="5A53E235" w14:textId="77777777" w:rsidR="00894467" w:rsidRPr="00894467" w:rsidRDefault="00894467" w:rsidP="00894467">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bulk-type structures span a larger D interval including ~3.</w:t>
      </w:r>
    </w:p>
    <w:p w14:paraId="5F19F9C6"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That’s exactly what you want at a </w:t>
      </w:r>
      <w:r w:rsidRPr="00894467">
        <w:rPr>
          <w:rFonts w:ascii="Times New Roman" w:eastAsia="Times New Roman" w:hAnsi="Times New Roman" w:cs="Times New Roman"/>
          <w:b/>
          <w:bCs/>
          <w:kern w:val="0"/>
          <w14:ligatures w14:val="none"/>
        </w:rPr>
        <w:t>cell/tissue seam</w:t>
      </w:r>
      <w:r w:rsidRPr="00894467">
        <w:rPr>
          <w:rFonts w:ascii="Times New Roman" w:eastAsia="Times New Roman" w:hAnsi="Times New Roman" w:cs="Times New Roman"/>
          <w:kern w:val="0"/>
          <w14:ligatures w14:val="none"/>
        </w:rPr>
        <w:t>:</w:t>
      </w:r>
    </w:p>
    <w:p w14:paraId="028FF7B3" w14:textId="77777777" w:rsidR="00894467" w:rsidRPr="00894467" w:rsidRDefault="00894467" w:rsidP="00894467">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some aspects are “outer” (membranes, sheet-like layers),</w:t>
      </w:r>
    </w:p>
    <w:p w14:paraId="681E4E8A" w14:textId="77777777" w:rsidR="00894467" w:rsidRPr="00894467" w:rsidRDefault="00894467" w:rsidP="00894467">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some are “inner” (3D cell packs, tissue volumes),</w:t>
      </w:r>
    </w:p>
    <w:p w14:paraId="6DB7ED08" w14:textId="77777777" w:rsidR="00894467" w:rsidRPr="00894467" w:rsidRDefault="00894467" w:rsidP="00894467">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−1 is where both kinds of structure are equally relevant to 0-level function.</w:t>
      </w:r>
    </w:p>
    <w:p w14:paraId="440D4823" w14:textId="77777777" w:rsidR="00894467" w:rsidRPr="00894467" w:rsidRDefault="00C96FC8" w:rsidP="0089446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EACB11">
          <v:rect id="_x0000_i1093" style="width:0;height:1.5pt" o:hralign="center" o:hrstd="t" o:hr="t" fillcolor="#a0a0a0" stroked="f"/>
        </w:pict>
      </w:r>
    </w:p>
    <w:p w14:paraId="4C9546D9" w14:textId="77777777" w:rsidR="00894467" w:rsidRPr="00894467" w:rsidRDefault="00894467" w:rsidP="0089446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4467">
        <w:rPr>
          <w:rFonts w:ascii="Times New Roman" w:eastAsia="Times New Roman" w:hAnsi="Times New Roman" w:cs="Times New Roman"/>
          <w:b/>
          <w:bCs/>
          <w:kern w:val="0"/>
          <w14:ligatures w14:val="none"/>
        </w:rPr>
        <w:t>3.2.3 Interpretation: −1 as the cell/tissue seam into UGM</w:t>
      </w:r>
    </w:p>
    <w:p w14:paraId="15CBCE66"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Putting the static pieces together:</w:t>
      </w:r>
    </w:p>
    <w:p w14:paraId="46B9D12E" w14:textId="77777777" w:rsidR="00894467" w:rsidRPr="00894467" w:rsidRDefault="00894467" w:rsidP="00894467">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Finite fractal windows in </w:t>
      </w:r>
      <w:r w:rsidRPr="00894467">
        <w:rPr>
          <w:rFonts w:ascii="Times New Roman" w:eastAsia="Times New Roman" w:hAnsi="Times New Roman" w:cs="Times New Roman"/>
          <w:b/>
          <w:bCs/>
          <w:kern w:val="0"/>
          <w14:ligatures w14:val="none"/>
        </w:rPr>
        <w:t>0.2–50 µm</w:t>
      </w:r>
      <w:r w:rsidRPr="00894467">
        <w:rPr>
          <w:rFonts w:ascii="Times New Roman" w:eastAsia="Times New Roman" w:hAnsi="Times New Roman" w:cs="Times New Roman"/>
          <w:kern w:val="0"/>
          <w14:ligatures w14:val="none"/>
        </w:rPr>
        <w:t xml:space="preserve"> with a core cluster in </w:t>
      </w:r>
      <w:r w:rsidRPr="00894467">
        <w:rPr>
          <w:rFonts w:ascii="Times New Roman" w:eastAsia="Times New Roman" w:hAnsi="Times New Roman" w:cs="Times New Roman"/>
          <w:b/>
          <w:bCs/>
          <w:kern w:val="0"/>
          <w14:ligatures w14:val="none"/>
        </w:rPr>
        <w:t>0.5–10 µm</w:t>
      </w:r>
      <w:r w:rsidRPr="00894467">
        <w:rPr>
          <w:rFonts w:ascii="Times New Roman" w:eastAsia="Times New Roman" w:hAnsi="Times New Roman" w:cs="Times New Roman"/>
          <w:kern w:val="0"/>
          <w14:ligatures w14:val="none"/>
        </w:rPr>
        <w:t xml:space="preserve"> – the size range where individual cells and core tissue elements live.</w:t>
      </w:r>
    </w:p>
    <w:p w14:paraId="619ABF67" w14:textId="77777777" w:rsidR="00894467" w:rsidRPr="00894467" w:rsidRDefault="00894467" w:rsidP="00894467">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Micron-scale D(L) splits into:</w:t>
      </w:r>
    </w:p>
    <w:p w14:paraId="08ADCFA0" w14:textId="77777777" w:rsidR="00894467" w:rsidRPr="00894467" w:rsidRDefault="00894467" w:rsidP="00894467">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boundary-like surfaces with D≈2.2–2.5,</w:t>
      </w:r>
    </w:p>
    <w:p w14:paraId="0F02F49C" w14:textId="77777777" w:rsidR="00894467" w:rsidRPr="00894467" w:rsidRDefault="00894467" w:rsidP="00894467">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bulk-like interiors with D spanning up to ≈3.</w:t>
      </w:r>
    </w:p>
    <w:p w14:paraId="7F6EC315"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AR/CL language:</w:t>
      </w:r>
    </w:p>
    <w:p w14:paraId="573F0898" w14:textId="77777777" w:rsidR="00894467" w:rsidRPr="00894467" w:rsidRDefault="00894467" w:rsidP="00894467">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−1</w:t>
      </w:r>
      <w:r w:rsidRPr="00894467">
        <w:rPr>
          <w:rFonts w:ascii="Times New Roman" w:eastAsia="Times New Roman" w:hAnsi="Times New Roman" w:cs="Times New Roman"/>
          <w:kern w:val="0"/>
          <w14:ligatures w14:val="none"/>
        </w:rPr>
        <w:t xml:space="preserve"> is the level where </w:t>
      </w:r>
      <w:r w:rsidRPr="00894467">
        <w:rPr>
          <w:rFonts w:ascii="Times New Roman" w:eastAsia="Times New Roman" w:hAnsi="Times New Roman" w:cs="Times New Roman"/>
          <w:b/>
          <w:bCs/>
          <w:kern w:val="0"/>
          <w14:ligatures w14:val="none"/>
        </w:rPr>
        <w:t>cellular and micro-tissue plexity</w:t>
      </w:r>
      <w:r w:rsidRPr="00894467">
        <w:rPr>
          <w:rFonts w:ascii="Times New Roman" w:eastAsia="Times New Roman" w:hAnsi="Times New Roman" w:cs="Times New Roman"/>
          <w:kern w:val="0"/>
          <w14:ligatures w14:val="none"/>
        </w:rPr>
        <w:t xml:space="preserve"> are the relevant units:</w:t>
      </w:r>
    </w:p>
    <w:p w14:paraId="283994C0" w14:textId="77777777" w:rsidR="00894467" w:rsidRPr="00894467" w:rsidRDefault="00894467" w:rsidP="00894467">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too big to be “pure nano texture” (−2),</w:t>
      </w:r>
    </w:p>
    <w:p w14:paraId="440C41F2" w14:textId="77777777" w:rsidR="00894467" w:rsidRPr="00894467" w:rsidRDefault="00894467" w:rsidP="00894467">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too small to be coarse macro parts (0 and +1).</w:t>
      </w:r>
    </w:p>
    <w:p w14:paraId="254AC399" w14:textId="77777777" w:rsidR="00894467" w:rsidRPr="00894467" w:rsidRDefault="00894467" w:rsidP="00894467">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It is the zone where:</w:t>
      </w:r>
    </w:p>
    <w:p w14:paraId="403E8086" w14:textId="77777777" w:rsidR="00894467" w:rsidRPr="00894467" w:rsidRDefault="00894467" w:rsidP="00894467">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−2 nano-plexity has “coagulated” into coherent micro-units, and</w:t>
      </w:r>
    </w:p>
    <w:p w14:paraId="38D57A82" w14:textId="77777777" w:rsidR="00894467" w:rsidRPr="00894467" w:rsidRDefault="00894467" w:rsidP="00894467">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those micro-units are being assembled into </w:t>
      </w:r>
      <w:r w:rsidRPr="00894467">
        <w:rPr>
          <w:rFonts w:ascii="Times New Roman" w:eastAsia="Times New Roman" w:hAnsi="Times New Roman" w:cs="Times New Roman"/>
          <w:b/>
          <w:bCs/>
          <w:kern w:val="0"/>
          <w14:ligatures w14:val="none"/>
        </w:rPr>
        <w:t>UGM-scale parts</w:t>
      </w:r>
      <w:r w:rsidRPr="00894467">
        <w:rPr>
          <w:rFonts w:ascii="Times New Roman" w:eastAsia="Times New Roman" w:hAnsi="Times New Roman" w:cs="Times New Roman"/>
          <w:kern w:val="0"/>
          <w14:ligatures w14:val="none"/>
        </w:rPr>
        <w:t>.</w:t>
      </w:r>
    </w:p>
    <w:p w14:paraId="70C9A14B"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fact that you see:</w:t>
      </w:r>
    </w:p>
    <w:p w14:paraId="023DB2CF" w14:textId="77777777" w:rsidR="00894467" w:rsidRPr="00894467" w:rsidRDefault="00894467" w:rsidP="00894467">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strong GM clustering in the 0.5–10 µm band (cell-core lane),</w:t>
      </w:r>
    </w:p>
    <w:p w14:paraId="14016CB8" w14:textId="77777777" w:rsidR="00894467" w:rsidRPr="00894467" w:rsidRDefault="00894467" w:rsidP="00894467">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and a clear role split in D between boundary-type and bulk-type windows,</w:t>
      </w:r>
    </w:p>
    <w:p w14:paraId="15B48732"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is consistent with the conceptual role:</w:t>
      </w:r>
    </w:p>
    <w:p w14:paraId="49B3440F"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−1 is the context seam where inner quantum/biomolecular plexity (−2) becomes cell/tissue parts for the UGM “pixel” at 0.</w:t>
      </w:r>
    </w:p>
    <w:p w14:paraId="7D46C471"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ladder terms:</w:t>
      </w:r>
    </w:p>
    <w:p w14:paraId="1EEB30D1" w14:textId="77777777" w:rsidR="00894467" w:rsidRPr="00894467" w:rsidRDefault="00894467" w:rsidP="00894467">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−2 and −1 share the </w:t>
      </w:r>
      <w:r w:rsidRPr="00894467">
        <w:rPr>
          <w:rFonts w:ascii="Times New Roman" w:eastAsia="Times New Roman" w:hAnsi="Times New Roman" w:cs="Times New Roman"/>
          <w:b/>
          <w:bCs/>
          <w:kern w:val="0"/>
          <w14:ligatures w14:val="none"/>
        </w:rPr>
        <w:t>nanoband seam</w:t>
      </w:r>
      <w:r w:rsidRPr="00894467">
        <w:rPr>
          <w:rFonts w:ascii="Times New Roman" w:eastAsia="Times New Roman" w:hAnsi="Times New Roman" w:cs="Times New Roman"/>
          <w:kern w:val="0"/>
          <w14:ligatures w14:val="none"/>
        </w:rPr>
        <w:t>, bridged by DNA↔cell GMs.</w:t>
      </w:r>
    </w:p>
    <w:p w14:paraId="3FBC8EE1" w14:textId="77777777" w:rsidR="00894467" w:rsidRPr="00894467" w:rsidRDefault="00894467" w:rsidP="00894467">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−1 and 0 share the </w:t>
      </w:r>
      <w:r w:rsidRPr="00894467">
        <w:rPr>
          <w:rFonts w:ascii="Times New Roman" w:eastAsia="Times New Roman" w:hAnsi="Times New Roman" w:cs="Times New Roman"/>
          <w:b/>
          <w:bCs/>
          <w:kern w:val="0"/>
          <w14:ligatures w14:val="none"/>
        </w:rPr>
        <w:t>micron seam</w:t>
      </w:r>
      <w:r w:rsidRPr="00894467">
        <w:rPr>
          <w:rFonts w:ascii="Times New Roman" w:eastAsia="Times New Roman" w:hAnsi="Times New Roman" w:cs="Times New Roman"/>
          <w:kern w:val="0"/>
          <w14:ligatures w14:val="none"/>
        </w:rPr>
        <w:t>, bridged by micron GM clusters and D(L) breaks.</w:t>
      </w:r>
    </w:p>
    <w:p w14:paraId="3FC2161F" w14:textId="77777777" w:rsidR="00894467" w:rsidRPr="00894467" w:rsidRDefault="00894467" w:rsidP="00894467">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−1 stands right between “pure multiplex nano detail” and “UGM-scale parts we coordinate in one present”.</w:t>
      </w:r>
    </w:p>
    <w:p w14:paraId="13D76893"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In the next subsection (3.3), we’ll move outward again to the </w:t>
      </w:r>
      <w:r w:rsidRPr="00894467">
        <w:rPr>
          <w:rFonts w:ascii="Times New Roman" w:eastAsia="Times New Roman" w:hAnsi="Times New Roman" w:cs="Times New Roman"/>
          <w:b/>
          <w:bCs/>
          <w:kern w:val="0"/>
          <w14:ligatures w14:val="none"/>
        </w:rPr>
        <w:t>0-level (UGM)</w:t>
      </w:r>
      <w:r w:rsidRPr="00894467">
        <w:rPr>
          <w:rFonts w:ascii="Times New Roman" w:eastAsia="Times New Roman" w:hAnsi="Times New Roman" w:cs="Times New Roman"/>
          <w:kern w:val="0"/>
          <w14:ligatures w14:val="none"/>
        </w:rPr>
        <w:t xml:space="preserve"> and show how all this inner structure ties into the spatial pixel of the hinge, and how UGM’s CL evidence supports its special role as “first-as-one-with-parts” scale in the present-act picture.</w:t>
      </w:r>
    </w:p>
    <w:p w14:paraId="6C14656D" w14:textId="77777777" w:rsidR="00894467" w:rsidRPr="00894467" w:rsidRDefault="00894467" w:rsidP="0089446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6894"/>
      <w:r w:rsidRPr="00894467">
        <w:rPr>
          <w:rFonts w:ascii="Times New Roman" w:eastAsia="Times New Roman" w:hAnsi="Times New Roman" w:cs="Times New Roman"/>
          <w:b/>
          <w:bCs/>
          <w:kern w:val="0"/>
          <w:sz w:val="27"/>
          <w:szCs w:val="27"/>
          <w14:ligatures w14:val="none"/>
        </w:rPr>
        <w:t>3.3 0: UGM band (~0.1–0.12 mm present pixel)</w:t>
      </w:r>
      <w:bookmarkEnd w:id="19"/>
    </w:p>
    <w:p w14:paraId="65840633"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 0 level is the </w:t>
      </w:r>
      <w:r w:rsidRPr="00894467">
        <w:rPr>
          <w:rFonts w:ascii="Times New Roman" w:eastAsia="Times New Roman" w:hAnsi="Times New Roman" w:cs="Times New Roman"/>
          <w:b/>
          <w:bCs/>
          <w:kern w:val="0"/>
          <w14:ligatures w14:val="none"/>
        </w:rPr>
        <w:t>UGM band</w:t>
      </w:r>
      <w:r w:rsidRPr="00894467">
        <w:rPr>
          <w:rFonts w:ascii="Times New Roman" w:eastAsia="Times New Roman" w:hAnsi="Times New Roman" w:cs="Times New Roman"/>
          <w:kern w:val="0"/>
          <w14:ligatures w14:val="none"/>
        </w:rPr>
        <w:t xml:space="preserve"> – roughly 0.1–0.12 mm – which plays a dual role:</w:t>
      </w:r>
    </w:p>
    <w:p w14:paraId="14EEB942" w14:textId="77777777" w:rsidR="00894467" w:rsidRPr="00894467" w:rsidRDefault="00894467" w:rsidP="00894467">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the CL picture: it’s the scale where many unrelated systems show a consistent pivot in their fractal behaviour.</w:t>
      </w:r>
    </w:p>
    <w:p w14:paraId="2545CD94" w14:textId="77777777" w:rsidR="00894467" w:rsidRPr="00894467" w:rsidRDefault="00894467" w:rsidP="00894467">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In AR: it’s the </w:t>
      </w:r>
      <w:r w:rsidRPr="00894467">
        <w:rPr>
          <w:rFonts w:ascii="Times New Roman" w:eastAsia="Times New Roman" w:hAnsi="Times New Roman" w:cs="Times New Roman"/>
          <w:b/>
          <w:bCs/>
          <w:kern w:val="0"/>
          <w14:ligatures w14:val="none"/>
        </w:rPr>
        <w:t>spatial face of the 0↔+1 hinge</w:t>
      </w:r>
      <w:r w:rsidRPr="00894467">
        <w:rPr>
          <w:rFonts w:ascii="Times New Roman" w:eastAsia="Times New Roman" w:hAnsi="Times New Roman" w:cs="Times New Roman"/>
          <w:kern w:val="0"/>
          <w14:ligatures w14:val="none"/>
        </w:rPr>
        <w:t xml:space="preserve"> – the smallest grain at which inner plexity can still present as </w:t>
      </w:r>
      <w:r w:rsidRPr="00894467">
        <w:rPr>
          <w:rFonts w:ascii="Times New Roman" w:eastAsia="Times New Roman" w:hAnsi="Times New Roman" w:cs="Times New Roman"/>
          <w:b/>
          <w:bCs/>
          <w:kern w:val="0"/>
          <w14:ligatures w14:val="none"/>
        </w:rPr>
        <w:t>parts</w:t>
      </w:r>
      <w:r w:rsidRPr="00894467">
        <w:rPr>
          <w:rFonts w:ascii="Times New Roman" w:eastAsia="Times New Roman" w:hAnsi="Times New Roman" w:cs="Times New Roman"/>
          <w:kern w:val="0"/>
          <w14:ligatures w14:val="none"/>
        </w:rPr>
        <w:t xml:space="preserve"> within one act.</w:t>
      </w:r>
    </w:p>
    <w:p w14:paraId="01EC6DE0"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Here we collate the empirical evidence for the UGM band and then tie it back to the AR hinge interpretation.</w:t>
      </w:r>
    </w:p>
    <w:p w14:paraId="663FEC4F" w14:textId="77777777" w:rsidR="00894467" w:rsidRPr="00894467" w:rsidRDefault="00C96FC8" w:rsidP="0089446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02F08D">
          <v:rect id="_x0000_i1094" style="width:0;height:1.5pt" o:hralign="center" o:hrstd="t" o:hr="t" fillcolor="#a0a0a0" stroked="f"/>
        </w:pict>
      </w:r>
    </w:p>
    <w:p w14:paraId="3D598CE9" w14:textId="77777777" w:rsidR="00894467" w:rsidRPr="00894467" w:rsidRDefault="00894467" w:rsidP="0089446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4467">
        <w:rPr>
          <w:rFonts w:ascii="Times New Roman" w:eastAsia="Times New Roman" w:hAnsi="Times New Roman" w:cs="Times New Roman"/>
          <w:b/>
          <w:bCs/>
          <w:kern w:val="0"/>
          <w14:ligatures w14:val="none"/>
        </w:rPr>
        <w:t>3.3.1 Collation of UGM evidence</w:t>
      </w:r>
    </w:p>
    <w:p w14:paraId="2F7F9AF1"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0-CL / UGM document systematically collected finite scaling windows and “cutoff” scales across a wide range of domains, with all distances converted to SI, then examined the geometric means and kink locations.</w:t>
      </w:r>
    </w:p>
    <w:p w14:paraId="4D67D04A"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A. Surface roughness &amp; machining</w:t>
      </w:r>
    </w:p>
    <w:p w14:paraId="22AE7E54"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Examples include:</w:t>
      </w:r>
    </w:p>
    <w:p w14:paraId="1B310F05" w14:textId="77777777" w:rsidR="00894467" w:rsidRPr="00894467" w:rsidRDefault="00894467" w:rsidP="00894467">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Concrete and road surfaces</w:t>
      </w:r>
      <w:r w:rsidRPr="00894467">
        <w:rPr>
          <w:rFonts w:ascii="Times New Roman" w:eastAsia="Times New Roman" w:hAnsi="Times New Roman" w:cs="Times New Roman"/>
          <w:kern w:val="0"/>
          <w14:ligatures w14:val="none"/>
        </w:rPr>
        <w:t xml:space="preserve"> – self-affine fractal behaviour up to a top scale where RMS height and roughness spectra change regime.</w:t>
      </w:r>
    </w:p>
    <w:p w14:paraId="4419F6A0" w14:textId="77777777" w:rsidR="00894467" w:rsidRPr="00894467" w:rsidRDefault="00894467" w:rsidP="00894467">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Machined metal/composite surfaces</w:t>
      </w:r>
      <w:r w:rsidRPr="00894467">
        <w:rPr>
          <w:rFonts w:ascii="Times New Roman" w:eastAsia="Times New Roman" w:hAnsi="Times New Roman" w:cs="Times New Roman"/>
          <w:kern w:val="0"/>
          <w14:ligatures w14:val="none"/>
        </w:rPr>
        <w:t xml:space="preserve"> – multi-scale roughness decompositions that treat 0.12 mm as the smallest “independent roughness scale” in some analyses (e.g. using a basis of 1.92, 0.96, 0.48, 0.24, 0.12 mm).</w:t>
      </w:r>
    </w:p>
    <w:p w14:paraId="331740BA" w14:textId="77777777" w:rsidR="00894467" w:rsidRPr="00894467" w:rsidRDefault="00894467" w:rsidP="00894467">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Micro-milling experiments</w:t>
      </w:r>
      <w:r w:rsidRPr="00894467">
        <w:rPr>
          <w:rFonts w:ascii="Times New Roman" w:eastAsia="Times New Roman" w:hAnsi="Times New Roman" w:cs="Times New Roman"/>
          <w:kern w:val="0"/>
          <w14:ligatures w14:val="none"/>
        </w:rPr>
        <w:t xml:space="preserve"> – in some systems, maximal surface fractal dimension or optimal machining performance occurred at depths around </w:t>
      </w:r>
      <w:r w:rsidRPr="00894467">
        <w:rPr>
          <w:rFonts w:ascii="Times New Roman" w:eastAsia="Times New Roman" w:hAnsi="Times New Roman" w:cs="Times New Roman"/>
          <w:b/>
          <w:bCs/>
          <w:kern w:val="0"/>
          <w14:ligatures w14:val="none"/>
        </w:rPr>
        <w:t>0.12 mm</w:t>
      </w:r>
      <w:r w:rsidRPr="00894467">
        <w:rPr>
          <w:rFonts w:ascii="Times New Roman" w:eastAsia="Times New Roman" w:hAnsi="Times New Roman" w:cs="Times New Roman"/>
          <w:kern w:val="0"/>
          <w14:ligatures w14:val="none"/>
        </w:rPr>
        <w:t>, with diminished fractality or worse performance above/below.</w:t>
      </w:r>
    </w:p>
    <w:p w14:paraId="1E1AE8ED"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these cases, either:</w:t>
      </w:r>
    </w:p>
    <w:p w14:paraId="09669F46" w14:textId="77777777" w:rsidR="00894467" w:rsidRPr="00894467" w:rsidRDefault="00894467" w:rsidP="00894467">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upper cutoff of fractal scaling, or</w:t>
      </w:r>
    </w:p>
    <w:p w14:paraId="40F8E55F" w14:textId="77777777" w:rsidR="00894467" w:rsidRPr="00894467" w:rsidRDefault="00894467" w:rsidP="00894467">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scale at which a key surface-quality metric peaks,</w:t>
      </w:r>
    </w:p>
    <w:p w14:paraId="2784360B"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lies near </w:t>
      </w:r>
      <w:r w:rsidRPr="00894467">
        <w:rPr>
          <w:rFonts w:ascii="Times New Roman" w:eastAsia="Times New Roman" w:hAnsi="Times New Roman" w:cs="Times New Roman"/>
          <w:b/>
          <w:bCs/>
          <w:kern w:val="0"/>
          <w14:ligatures w14:val="none"/>
        </w:rPr>
        <w:t>0.1–0.12 mm</w:t>
      </w:r>
      <w:r w:rsidRPr="00894467">
        <w:rPr>
          <w:rFonts w:ascii="Times New Roman" w:eastAsia="Times New Roman" w:hAnsi="Times New Roman" w:cs="Times New Roman"/>
          <w:kern w:val="0"/>
          <w14:ligatures w14:val="none"/>
        </w:rPr>
        <w:t>.</w:t>
      </w:r>
    </w:p>
    <w:p w14:paraId="161A173F"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 Fracture &amp; contact mechanics</w:t>
      </w:r>
    </w:p>
    <w:p w14:paraId="01FA77CC" w14:textId="77777777" w:rsidR="00894467" w:rsidRPr="00894467" w:rsidRDefault="00894467" w:rsidP="00894467">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Fractured rock/steel surfaces</w:t>
      </w:r>
      <w:r w:rsidRPr="00894467">
        <w:rPr>
          <w:rFonts w:ascii="Times New Roman" w:eastAsia="Times New Roman" w:hAnsi="Times New Roman" w:cs="Times New Roman"/>
          <w:kern w:val="0"/>
          <w14:ligatures w14:val="none"/>
        </w:rPr>
        <w:t xml:space="preserve"> – aperture/roughness studies that report roughness amplitudes and thresholds around 0.1 mm, above which roughness effects on permeability or contact area drop sharply.</w:t>
      </w:r>
    </w:p>
    <w:p w14:paraId="00D29186" w14:textId="77777777" w:rsidR="00894467" w:rsidRPr="00894467" w:rsidRDefault="00894467" w:rsidP="00894467">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One coal fracture study reported that </w:t>
      </w:r>
      <w:r w:rsidRPr="00894467">
        <w:rPr>
          <w:rFonts w:ascii="Times New Roman" w:eastAsia="Times New Roman" w:hAnsi="Times New Roman" w:cs="Times New Roman"/>
          <w:b/>
          <w:bCs/>
          <w:kern w:val="0"/>
          <w14:ligatures w14:val="none"/>
        </w:rPr>
        <w:t>beyond ~0.12 mm aperture</w:t>
      </w:r>
      <w:r w:rsidRPr="00894467">
        <w:rPr>
          <w:rFonts w:ascii="Times New Roman" w:eastAsia="Times New Roman" w:hAnsi="Times New Roman" w:cs="Times New Roman"/>
          <w:kern w:val="0"/>
          <w14:ligatures w14:val="none"/>
        </w:rPr>
        <w:t>, the effect of roughness on permeability coefficients weakens markedly.</w:t>
      </w:r>
    </w:p>
    <w:p w14:paraId="29256EF1"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Again, 0.12 mm appears as a pivot between:</w:t>
      </w:r>
    </w:p>
    <w:p w14:paraId="1C1DD2F0" w14:textId="77777777" w:rsidR="00894467" w:rsidRPr="00894467" w:rsidRDefault="00894467" w:rsidP="00894467">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“narrow gap where roughness strongly controls flow/contacts,” and</w:t>
      </w:r>
    </w:p>
    <w:p w14:paraId="3F31FB25" w14:textId="77777777" w:rsidR="00894467" w:rsidRPr="00894467" w:rsidRDefault="00894467" w:rsidP="00894467">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“wide gap where roughness matters much less.”</w:t>
      </w:r>
    </w:p>
    <w:p w14:paraId="7B7C943D"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C. Bone &amp; trabecular texture</w:t>
      </w:r>
    </w:p>
    <w:p w14:paraId="754FEFED" w14:textId="77777777" w:rsidR="00894467" w:rsidRPr="00894467" w:rsidRDefault="00894467" w:rsidP="00894467">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Trabecular bone FSA</w:t>
      </w:r>
      <w:r w:rsidRPr="00894467">
        <w:rPr>
          <w:rFonts w:ascii="Times New Roman" w:eastAsia="Times New Roman" w:hAnsi="Times New Roman" w:cs="Times New Roman"/>
          <w:kern w:val="0"/>
          <w14:ligatures w14:val="none"/>
        </w:rPr>
        <w:t xml:space="preserve"> – radiograph-based fractal signature analysis often uses a lowest scale point at ~0.12 mm and explores up to ~1.14 mm, with statistically significant differences sometimes emerging starting at that smallest (~0.12 mm) pixel.</w:t>
      </w:r>
    </w:p>
    <w:p w14:paraId="16B45C66" w14:textId="77777777" w:rsidR="00894467" w:rsidRPr="00894467" w:rsidRDefault="00894467" w:rsidP="00894467">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Cortical bone widths and texture</w:t>
      </w:r>
      <w:r w:rsidRPr="00894467">
        <w:rPr>
          <w:rFonts w:ascii="Times New Roman" w:eastAsia="Times New Roman" w:hAnsi="Times New Roman" w:cs="Times New Roman"/>
          <w:kern w:val="0"/>
          <w14:ligatures w14:val="none"/>
        </w:rPr>
        <w:t xml:space="preserve"> – some clinical studies reference ~0.12 mm as a lower bound of structural resolution that correlates with disease states.</w:t>
      </w:r>
    </w:p>
    <w:p w14:paraId="20496DED"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These again show </w:t>
      </w:r>
      <w:r w:rsidRPr="00894467">
        <w:rPr>
          <w:rFonts w:ascii="Times New Roman" w:eastAsia="Times New Roman" w:hAnsi="Times New Roman" w:cs="Times New Roman"/>
          <w:b/>
          <w:bCs/>
          <w:kern w:val="0"/>
          <w14:ligatures w14:val="none"/>
        </w:rPr>
        <w:t>~0.12 mm</w:t>
      </w:r>
      <w:r w:rsidRPr="00894467">
        <w:rPr>
          <w:rFonts w:ascii="Times New Roman" w:eastAsia="Times New Roman" w:hAnsi="Times New Roman" w:cs="Times New Roman"/>
          <w:kern w:val="0"/>
          <w14:ligatures w14:val="none"/>
        </w:rPr>
        <w:t xml:space="preserve"> as the first scale at which meaningful, coarse structural differences appear in a 2D medical image.</w:t>
      </w:r>
    </w:p>
    <w:p w14:paraId="3C0AF1C4"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D. Compilation and GM clustering</w:t>
      </w:r>
    </w:p>
    <w:p w14:paraId="0AE9CFC9"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When all such windows are combined:</w:t>
      </w:r>
    </w:p>
    <w:p w14:paraId="46D514DB" w14:textId="77777777" w:rsidR="00894467" w:rsidRPr="00894467" w:rsidRDefault="00894467" w:rsidP="00894467">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geometric mean of window bounds, or explicitly reported “top” scales of fractal scaling, cluster tightly around:</w:t>
      </w:r>
    </w:p>
    <w:p w14:paraId="778DF04B" w14:textId="77777777" w:rsidR="00894467" w:rsidRPr="00894467" w:rsidRDefault="00C96FC8" w:rsidP="0089446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emp</m:t>
              </m:r>
            </m:sub>
          </m:sSub>
          <m:r>
            <w:rPr>
              <w:rFonts w:ascii="Cambria Math" w:eastAsia="Times New Roman" w:hAnsi="Cambria Math" w:cs="Times New Roman"/>
              <w:kern w:val="0"/>
              <w14:ligatures w14:val="none"/>
            </w:rPr>
            <m:t>≈0.1</m:t>
          </m:r>
          <m:r>
            <m:rPr>
              <m:nor/>
            </m:rPr>
            <w:rPr>
              <w:rFonts w:ascii="Times New Roman" w:eastAsia="Times New Roman" w:hAnsi="Times New Roman" w:cs="Times New Roman"/>
              <w:kern w:val="0"/>
              <w14:ligatures w14:val="none"/>
            </w:rPr>
            <m:t>–</m:t>
          </m:r>
          <m:r>
            <w:rPr>
              <w:rFonts w:ascii="Cambria Math" w:eastAsia="Times New Roman" w:hAnsi="Cambria Math" w:cs="Times New Roman"/>
              <w:kern w:val="0"/>
              <w14:ligatures w14:val="none"/>
            </w:rPr>
            <m:t>0.12</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m:t>
          </m:r>
          <m:r>
            <m:rPr>
              <m:sty m:val="p"/>
            </m:rPr>
            <w:rPr>
              <w:rFonts w:ascii="Cambria Math" w:eastAsia="Times New Roman" w:hAnsi="Cambria Math" w:cs="Times New Roman"/>
              <w:kern w:val="0"/>
              <w14:ligatures w14:val="none"/>
            </w:rPr>
            <w:br/>
          </m:r>
        </m:oMath>
      </m:oMathPara>
    </w:p>
    <w:p w14:paraId="1B486C2D" w14:textId="77777777" w:rsidR="00894467" w:rsidRPr="00894467" w:rsidRDefault="00894467" w:rsidP="00894467">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 histogram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oMath>
      <w:r w:rsidRPr="00894467">
        <w:rPr>
          <w:rFonts w:ascii="Times New Roman" w:eastAsia="Times New Roman" w:hAnsi="Times New Roman" w:cs="Times New Roman"/>
          <w:kern w:val="0"/>
          <w14:ligatures w14:val="none"/>
        </w:rPr>
        <w:t xml:space="preserve">(for 0-related windows) shows a </w:t>
      </w:r>
      <w:r w:rsidRPr="00894467">
        <w:rPr>
          <w:rFonts w:ascii="Times New Roman" w:eastAsia="Times New Roman" w:hAnsi="Times New Roman" w:cs="Times New Roman"/>
          <w:b/>
          <w:bCs/>
          <w:kern w:val="0"/>
          <w14:ligatures w14:val="none"/>
        </w:rPr>
        <w:t>sharp mode</w:t>
      </w:r>
      <w:r w:rsidRPr="00894467">
        <w:rPr>
          <w:rFonts w:ascii="Times New Roman" w:eastAsia="Times New Roman" w:hAnsi="Times New Roman" w:cs="Times New Roman"/>
          <w:kern w:val="0"/>
          <w14:ligatures w14:val="none"/>
        </w:rPr>
        <w:t xml:space="preserve"> there, with few windows outside this band once properly filtered.</w:t>
      </w:r>
    </w:p>
    <w:p w14:paraId="446AC8CC"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E. Kink detection (single-kink method)</w:t>
      </w:r>
    </w:p>
    <w:p w14:paraId="4FA61AC4"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 UGM memo also describes a </w:t>
      </w:r>
      <w:r w:rsidRPr="00894467">
        <w:rPr>
          <w:rFonts w:ascii="Times New Roman" w:eastAsia="Times New Roman" w:hAnsi="Times New Roman" w:cs="Times New Roman"/>
          <w:b/>
          <w:bCs/>
          <w:kern w:val="0"/>
          <w14:ligatures w14:val="none"/>
        </w:rPr>
        <w:t>“single-kink” detection</w:t>
      </w:r>
      <w:r w:rsidRPr="00894467">
        <w:rPr>
          <w:rFonts w:ascii="Times New Roman" w:eastAsia="Times New Roman" w:hAnsi="Times New Roman" w:cs="Times New Roman"/>
          <w:kern w:val="0"/>
          <w14:ligatures w14:val="none"/>
        </w:rPr>
        <w:t xml:space="preserve"> protocol:</w:t>
      </w:r>
    </w:p>
    <w:p w14:paraId="325DB72F" w14:textId="77777777" w:rsidR="00894467" w:rsidRPr="00894467" w:rsidRDefault="00894467" w:rsidP="00894467">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For a given container of size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894467">
        <w:rPr>
          <w:rFonts w:ascii="Times New Roman" w:eastAsia="Times New Roman" w:hAnsi="Times New Roman" w:cs="Times New Roman"/>
          <w:kern w:val="0"/>
          <w14:ligatures w14:val="none"/>
        </w:rPr>
        <w:t xml:space="preserve">, you vary a separation parameter </w:t>
      </w:r>
      <m:oMath>
        <m:r>
          <w:rPr>
            <w:rFonts w:ascii="Cambria Math" w:eastAsia="Times New Roman" w:hAnsi="Cambria Math" w:cs="Times New Roman"/>
            <w:kern w:val="0"/>
            <w14:ligatures w14:val="none"/>
          </w:rPr>
          <m:t>s</m:t>
        </m:r>
      </m:oMath>
      <w:r w:rsidRPr="00894467">
        <w:rPr>
          <w:rFonts w:ascii="Times New Roman" w:eastAsia="Times New Roman" w:hAnsi="Times New Roman" w:cs="Times New Roman"/>
          <w:kern w:val="0"/>
          <w14:ligatures w14:val="none"/>
        </w:rPr>
        <w:t>(e.g. part-separation, correlation length cutoff).</w:t>
      </w:r>
    </w:p>
    <w:p w14:paraId="504941B7" w14:textId="77777777" w:rsidR="00894467" w:rsidRPr="00894467" w:rsidRDefault="00894467" w:rsidP="00894467">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You measure a function like AsOne(s) = “fraction of histories/instances that still behave as one object” vs separation s.</w:t>
      </w:r>
    </w:p>
    <w:p w14:paraId="256AF9CD" w14:textId="77777777" w:rsidR="00894467" w:rsidRPr="00894467" w:rsidRDefault="00894467" w:rsidP="00894467">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Compute finite differences ΔAsOne(s) and locate a maximal change point </w:t>
      </w:r>
      <m:oMath>
        <m:sSup>
          <m:sSupPr>
            <m:ctrlPr>
              <w:rPr>
                <w:rFonts w:ascii="Cambria Math" w:eastAsia="Times New Roman" w:hAnsi="Cambria Math" w:cs="Times New Roman"/>
                <w:kern w:val="0"/>
                <w14:ligatures w14:val="none"/>
              </w:rPr>
            </m:ctrlPr>
          </m:sSupPr>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s</m:t>
                </m:r>
              </m:e>
            </m:acc>
          </m:e>
          <m:sup>
            <m:r>
              <w:rPr>
                <w:rFonts w:ascii="Cambria Math" w:eastAsia="Times New Roman" w:hAnsi="Cambria Math" w:cs="Times New Roman"/>
                <w:kern w:val="0"/>
                <w14:ligatures w14:val="none"/>
              </w:rPr>
              <m:t>*</m:t>
            </m:r>
          </m:sup>
        </m:sSup>
      </m:oMath>
      <w:r w:rsidRPr="00894467">
        <w:rPr>
          <w:rFonts w:ascii="Times New Roman" w:eastAsia="Times New Roman" w:hAnsi="Times New Roman" w:cs="Times New Roman"/>
          <w:kern w:val="0"/>
          <w14:ligatures w14:val="none"/>
        </w:rPr>
        <w:t>.</w:t>
      </w:r>
    </w:p>
    <w:p w14:paraId="13FDEBAB" w14:textId="77777777" w:rsidR="00894467" w:rsidRPr="00894467" w:rsidRDefault="00894467" w:rsidP="00894467">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 UGM fraction is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s</m:t>
                </m:r>
              </m:e>
            </m:acc>
          </m:e>
          <m:sup>
            <m:r>
              <w:rPr>
                <w:rFonts w:ascii="Cambria Math" w:eastAsia="Times New Roman" w:hAnsi="Cambria Math" w:cs="Times New Roman"/>
                <w:kern w:val="0"/>
                <w14:ligatures w14:val="none"/>
              </w:rPr>
              <m:t>*</m:t>
            </m:r>
          </m:sup>
        </m:sSup>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894467">
        <w:rPr>
          <w:rFonts w:ascii="Times New Roman" w:eastAsia="Times New Roman" w:hAnsi="Times New Roman" w:cs="Times New Roman"/>
          <w:kern w:val="0"/>
          <w14:ligatures w14:val="none"/>
        </w:rPr>
        <w:t xml:space="preserve">, and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ty m:val="p"/>
              </m:rPr>
              <w:rPr>
                <w:rFonts w:ascii="Cambria Math" w:eastAsia="Times New Roman" w:hAnsi="Cambria Math" w:cs="Times New Roman"/>
                <w:kern w:val="0"/>
                <w14:ligatures w14:val="none"/>
              </w:rPr>
              <m:t>UGM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894467">
        <w:rPr>
          <w:rFonts w:ascii="Times New Roman" w:eastAsia="Times New Roman" w:hAnsi="Times New Roman" w:cs="Times New Roman"/>
          <w:kern w:val="0"/>
          <w14:ligatures w14:val="none"/>
        </w:rPr>
        <w:t>.</w:t>
      </w:r>
    </w:p>
    <w:p w14:paraId="0F46A975"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Across many such experiments/contexts,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ty m:val="p"/>
              </m:rPr>
              <w:rPr>
                <w:rFonts w:ascii="Cambria Math" w:eastAsia="Times New Roman" w:hAnsi="Cambria Math" w:cs="Times New Roman"/>
                <w:kern w:val="0"/>
                <w14:ligatures w14:val="none"/>
              </w:rPr>
              <m:t>UGM</m:t>
            </m:r>
          </m:sub>
        </m:sSub>
      </m:oMath>
      <w:r w:rsidRPr="00894467">
        <w:rPr>
          <w:rFonts w:ascii="Times New Roman" w:eastAsia="Times New Roman" w:hAnsi="Times New Roman" w:cs="Times New Roman"/>
          <w:kern w:val="0"/>
          <w14:ligatures w14:val="none"/>
        </w:rPr>
        <w:t xml:space="preserve">is observed to be near a </w:t>
      </w:r>
      <w:r w:rsidRPr="00894467">
        <w:rPr>
          <w:rFonts w:ascii="Times New Roman" w:eastAsia="Times New Roman" w:hAnsi="Times New Roman" w:cs="Times New Roman"/>
          <w:b/>
          <w:bCs/>
          <w:kern w:val="0"/>
          <w14:ligatures w14:val="none"/>
        </w:rPr>
        <w:t>universal fraction</w:t>
      </w:r>
      <w:r w:rsidRPr="00894467">
        <w:rPr>
          <w:rFonts w:ascii="Times New Roman" w:eastAsia="Times New Roman" w:hAnsi="Times New Roman" w:cs="Times New Roman"/>
          <w:kern w:val="0"/>
          <w14:ligatures w14:val="none"/>
        </w:rPr>
        <w:t xml:space="preserve"> of the container, giving a consistent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r>
          <w:rPr>
            <w:rFonts w:ascii="Cambria Math" w:eastAsia="Times New Roman" w:hAnsi="Cambria Math" w:cs="Times New Roman"/>
            <w:kern w:val="0"/>
            <w14:ligatures w14:val="none"/>
          </w:rPr>
          <m:t>≈0.12</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m:t>
        </m:r>
      </m:oMath>
      <w:r w:rsidRPr="00894467">
        <w:rPr>
          <w:rFonts w:ascii="Times New Roman" w:eastAsia="Times New Roman" w:hAnsi="Times New Roman" w:cs="Times New Roman"/>
          <w:kern w:val="0"/>
          <w14:ligatures w14:val="none"/>
        </w:rPr>
        <w:t>in your frame.</w:t>
      </w:r>
    </w:p>
    <w:p w14:paraId="24DFB909"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 the UGM band is not:</w:t>
      </w:r>
    </w:p>
    <w:p w14:paraId="35CA4558" w14:textId="77777777" w:rsidR="00894467" w:rsidRPr="00894467" w:rsidRDefault="00894467" w:rsidP="00894467">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 single measurement from one domain, or</w:t>
      </w:r>
    </w:p>
    <w:p w14:paraId="2BD307DA" w14:textId="77777777" w:rsidR="00894467" w:rsidRPr="00894467" w:rsidRDefault="00894467" w:rsidP="00894467">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 parameter tuned to match something else,</w:t>
      </w:r>
    </w:p>
    <w:p w14:paraId="59E10997"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but the </w:t>
      </w:r>
      <w:r w:rsidRPr="00894467">
        <w:rPr>
          <w:rFonts w:ascii="Times New Roman" w:eastAsia="Times New Roman" w:hAnsi="Times New Roman" w:cs="Times New Roman"/>
          <w:b/>
          <w:bCs/>
          <w:kern w:val="0"/>
          <w14:ligatures w14:val="none"/>
        </w:rPr>
        <w:t>common pivot</w:t>
      </w:r>
      <w:r w:rsidRPr="00894467">
        <w:rPr>
          <w:rFonts w:ascii="Times New Roman" w:eastAsia="Times New Roman" w:hAnsi="Times New Roman" w:cs="Times New Roman"/>
          <w:kern w:val="0"/>
          <w14:ligatures w14:val="none"/>
        </w:rPr>
        <w:t xml:space="preserve"> of multiple, independent contexts where:</w:t>
      </w:r>
    </w:p>
    <w:p w14:paraId="2939C611" w14:textId="77777777" w:rsidR="00894467" w:rsidRPr="00894467" w:rsidRDefault="00894467" w:rsidP="00894467">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fractal scaling breaks,</w:t>
      </w:r>
    </w:p>
    <w:p w14:paraId="28703658" w14:textId="77777777" w:rsidR="00894467" w:rsidRPr="00894467" w:rsidRDefault="00894467" w:rsidP="00894467">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roughness/permeability relationships change,</w:t>
      </w:r>
    </w:p>
    <w:p w14:paraId="73E1A256" w14:textId="77777777" w:rsidR="00894467" w:rsidRPr="00894467" w:rsidRDefault="00894467" w:rsidP="00894467">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or “as-one” vs “two-point” behaviour undergoes a sharp transition.</w:t>
      </w:r>
    </w:p>
    <w:p w14:paraId="321DAB50" w14:textId="77777777" w:rsidR="00894467" w:rsidRPr="00894467" w:rsidRDefault="00C96FC8" w:rsidP="0089446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D30FDC">
          <v:rect id="_x0000_i1095" style="width:0;height:1.5pt" o:hralign="center" o:hrstd="t" o:hr="t" fillcolor="#a0a0a0" stroked="f"/>
        </w:pict>
      </w:r>
    </w:p>
    <w:p w14:paraId="3741EF75" w14:textId="77777777" w:rsidR="00894467" w:rsidRPr="00894467" w:rsidRDefault="00894467" w:rsidP="0089446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4467">
        <w:rPr>
          <w:rFonts w:ascii="Times New Roman" w:eastAsia="Times New Roman" w:hAnsi="Times New Roman" w:cs="Times New Roman"/>
          <w:b/>
          <w:bCs/>
          <w:kern w:val="0"/>
          <w14:ligatures w14:val="none"/>
        </w:rPr>
        <w:t>3.3.2 Interpretation in AR terms</w:t>
      </w:r>
    </w:p>
    <w:p w14:paraId="778C3BB5"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the AR present-act framework, UGM has a very specific job:</w:t>
      </w:r>
    </w:p>
    <w:p w14:paraId="59DB97A6"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It is the </w:t>
      </w:r>
      <w:r w:rsidRPr="00894467">
        <w:rPr>
          <w:rFonts w:ascii="Times New Roman" w:eastAsia="Times New Roman" w:hAnsi="Times New Roman" w:cs="Times New Roman"/>
          <w:b/>
          <w:bCs/>
          <w:kern w:val="0"/>
          <w14:ligatures w14:val="none"/>
        </w:rPr>
        <w:t>smallest spatial grain</w:t>
      </w:r>
      <w:r w:rsidRPr="00894467">
        <w:rPr>
          <w:rFonts w:ascii="Times New Roman" w:eastAsia="Times New Roman" w:hAnsi="Times New Roman" w:cs="Times New Roman"/>
          <w:kern w:val="0"/>
          <w14:ligatures w14:val="none"/>
        </w:rPr>
        <w:t xml:space="preserve"> at which inner plexity can still present as </w:t>
      </w:r>
      <w:r w:rsidRPr="00894467">
        <w:rPr>
          <w:rFonts w:ascii="Times New Roman" w:eastAsia="Times New Roman" w:hAnsi="Times New Roman" w:cs="Times New Roman"/>
          <w:b/>
          <w:bCs/>
          <w:kern w:val="0"/>
          <w14:ligatures w14:val="none"/>
        </w:rPr>
        <w:t>parts inside one present</w:t>
      </w:r>
      <w:r w:rsidRPr="00894467">
        <w:rPr>
          <w:rFonts w:ascii="Times New Roman" w:eastAsia="Times New Roman" w:hAnsi="Times New Roman" w:cs="Times New Roman"/>
          <w:kern w:val="0"/>
          <w14:ligatures w14:val="none"/>
        </w:rPr>
        <w:t xml:space="preserve"> (0) when read at the 0↔+1 hinge.</w:t>
      </w:r>
    </w:p>
    <w:p w14:paraId="58558FBF"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Concretely:</w:t>
      </w:r>
    </w:p>
    <w:p w14:paraId="6578876C" w14:textId="77777777" w:rsidR="00894467" w:rsidRPr="00894467" w:rsidRDefault="00894467" w:rsidP="00894467">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Below UGM (~0.1 mm):</w:t>
      </w:r>
    </w:p>
    <w:p w14:paraId="5BF02FCC" w14:textId="77777777" w:rsidR="00894467" w:rsidRPr="00894467" w:rsidRDefault="00894467" w:rsidP="00894467">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you’re mostly looking into −1/−2 plexity – cell and nano-level structures – which do contribute, but can’t be treated as </w:t>
      </w:r>
      <w:r w:rsidRPr="00894467">
        <w:rPr>
          <w:rFonts w:ascii="Times New Roman" w:eastAsia="Times New Roman" w:hAnsi="Times New Roman" w:cs="Times New Roman"/>
          <w:i/>
          <w:iCs/>
          <w:kern w:val="0"/>
          <w14:ligatures w14:val="none"/>
        </w:rPr>
        <w:t>individual parts</w:t>
      </w:r>
      <w:r w:rsidRPr="00894467">
        <w:rPr>
          <w:rFonts w:ascii="Times New Roman" w:eastAsia="Times New Roman" w:hAnsi="Times New Roman" w:cs="Times New Roman"/>
          <w:kern w:val="0"/>
          <w14:ligatures w14:val="none"/>
        </w:rPr>
        <w:t xml:space="preserve"> by a single act without further magnification / many sub-acts.</w:t>
      </w:r>
    </w:p>
    <w:p w14:paraId="28667EBA" w14:textId="77777777" w:rsidR="00894467" w:rsidRPr="00894467" w:rsidRDefault="00894467" w:rsidP="00894467">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At UGM:</w:t>
      </w:r>
    </w:p>
    <w:p w14:paraId="7F186255" w14:textId="77777777" w:rsidR="00894467" w:rsidRPr="00894467" w:rsidRDefault="00894467" w:rsidP="00894467">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you reach the </w:t>
      </w:r>
      <w:r w:rsidRPr="00894467">
        <w:rPr>
          <w:rFonts w:ascii="Times New Roman" w:eastAsia="Times New Roman" w:hAnsi="Times New Roman" w:cs="Times New Roman"/>
          <w:b/>
          <w:bCs/>
          <w:kern w:val="0"/>
          <w14:ligatures w14:val="none"/>
        </w:rPr>
        <w:t>“first-as-one-with-parts”</w:t>
      </w:r>
      <w:r w:rsidRPr="00894467">
        <w:rPr>
          <w:rFonts w:ascii="Times New Roman" w:eastAsia="Times New Roman" w:hAnsi="Times New Roman" w:cs="Times New Roman"/>
          <w:kern w:val="0"/>
          <w14:ligatures w14:val="none"/>
        </w:rPr>
        <w:t xml:space="preserve"> scale:</w:t>
      </w:r>
    </w:p>
    <w:p w14:paraId="658162FE" w14:textId="77777777" w:rsidR="00894467" w:rsidRPr="00894467" w:rsidRDefault="00894467" w:rsidP="00894467">
      <w:pPr>
        <w:numPr>
          <w:ilvl w:val="2"/>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many −1/−2 contributions have already been condensed into a stable, spatially resolvable aggregate,</w:t>
      </w:r>
    </w:p>
    <w:p w14:paraId="2FBF9DE4" w14:textId="77777777" w:rsidR="00894467" w:rsidRPr="00894467" w:rsidRDefault="00894467" w:rsidP="00894467">
      <w:pPr>
        <w:numPr>
          <w:ilvl w:val="2"/>
          <w:numId w:val="249"/>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a 0-present can genuinely treat such aggregates as components in a single act (e.g. a layer of tissue, a fracture asperity, a patch of rough surface).</w:t>
      </w:r>
    </w:p>
    <w:p w14:paraId="6518F1B8"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From the hinge identity work:</w:t>
      </w:r>
    </w:p>
    <w:p w14:paraId="08FDFB09" w14:textId="77777777" w:rsidR="00894467" w:rsidRPr="00894467" w:rsidRDefault="00894467" w:rsidP="00894467">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The theory singles out UGM as the </w:t>
      </w:r>
      <w:r w:rsidRPr="00894467">
        <w:rPr>
          <w:rFonts w:ascii="Times New Roman" w:eastAsia="Times New Roman" w:hAnsi="Times New Roman" w:cs="Times New Roman"/>
          <w:b/>
          <w:bCs/>
          <w:kern w:val="0"/>
          <w14:ligatures w14:val="none"/>
        </w:rPr>
        <w:t>fixed point in log-space</w:t>
      </w:r>
      <w:r w:rsidRPr="00894467">
        <w:rPr>
          <w:rFonts w:ascii="Times New Roman" w:eastAsia="Times New Roman" w:hAnsi="Times New Roman" w:cs="Times New Roman"/>
          <w:kern w:val="0"/>
          <w14:ligatures w14:val="none"/>
        </w:rPr>
        <w:t xml:space="preserve"> on a nested multiplicative span (smallest ↔ largest scales in the measurement hierarchy).</w:t>
      </w:r>
    </w:p>
    <w:p w14:paraId="12943DEC" w14:textId="77777777" w:rsidR="00894467" w:rsidRPr="00894467" w:rsidRDefault="00894467" w:rsidP="00894467">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This fixed point is invariant under inner/outer inversion (reflecting the GM property).</w:t>
      </w:r>
    </w:p>
    <w:p w14:paraId="5C183C4F" w14:textId="77777777" w:rsidR="00894467" w:rsidRPr="00894467" w:rsidRDefault="00894467" w:rsidP="00894467">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You then show that:</w:t>
      </w:r>
    </w:p>
    <w:p w14:paraId="28CE77AB" w14:textId="77777777" w:rsidR="00894467" w:rsidRPr="00894467" w:rsidRDefault="00894467" w:rsidP="00894467">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boundary-only contexts</w:t>
      </w:r>
      <w:r w:rsidRPr="00894467">
        <w:rPr>
          <w:rFonts w:ascii="Times New Roman" w:eastAsia="Times New Roman" w:hAnsi="Times New Roman" w:cs="Times New Roman"/>
          <w:kern w:val="0"/>
          <w14:ligatures w14:val="none"/>
        </w:rPr>
        <w:t xml:space="preserve"> (no local IN-coupling) have D≈2 up to UGM, and deviate smoothly beyond that, following a logistic D(r) track:</w:t>
      </w:r>
    </w:p>
    <w:p w14:paraId="13D1B437" w14:textId="77777777" w:rsidR="00894467" w:rsidRPr="00894467" w:rsidRDefault="00894467" w:rsidP="00894467">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δ(r)=D(r)-2=</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2</m:t>
              </m:r>
            </m:num>
            <m:den>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e</m:t>
                  </m:r>
                </m:e>
                <m:sup>
                  <m:r>
                    <w:rPr>
                      <w:rFonts w:ascii="Cambria Math" w:eastAsia="Times New Roman" w:hAnsi="Cambria Math" w:cs="Times New Roman"/>
                      <w:kern w:val="0"/>
                      <w14:ligatures w14:val="none"/>
                    </w:rPr>
                    <m:t>-0.31r</m:t>
                  </m:r>
                </m:sup>
              </m:sSup>
            </m:den>
          </m:f>
          <m:r>
            <w:rPr>
              <w:rFonts w:ascii="Cambria Math" w:eastAsia="Times New Roman" w:hAnsi="Cambria Math" w:cs="Times New Roman"/>
              <w:kern w:val="0"/>
              <w14:ligatures w14:val="none"/>
            </w:rPr>
            <m:t>,r=</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(L</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EFB5454" w14:textId="77777777" w:rsidR="00894467" w:rsidRPr="00894467" w:rsidRDefault="00894467" w:rsidP="00894467">
      <w:pPr>
        <w:spacing w:before="100" w:beforeAutospacing="1" w:after="100" w:afterAutospacing="1" w:line="240" w:lineRule="auto"/>
        <w:ind w:left="1440"/>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 UGM is literally the pivot of that D(r) curve.</w:t>
      </w:r>
    </w:p>
    <w:p w14:paraId="3ADF1D1E"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This fits neatly with the CL evidence:</w:t>
      </w:r>
    </w:p>
    <w:p w14:paraId="1C6CD274" w14:textId="77777777" w:rsidR="00894467" w:rsidRPr="00894467" w:rsidRDefault="00894467" w:rsidP="00894467">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up to UGM, many </w:t>
      </w:r>
      <w:r w:rsidRPr="00894467">
        <w:rPr>
          <w:rFonts w:ascii="Times New Roman" w:eastAsia="Times New Roman" w:hAnsi="Times New Roman" w:cs="Times New Roman"/>
          <w:b/>
          <w:bCs/>
          <w:kern w:val="0"/>
          <w14:ligatures w14:val="none"/>
        </w:rPr>
        <w:t>boundary-only contexts</w:t>
      </w:r>
      <w:r w:rsidRPr="00894467">
        <w:rPr>
          <w:rFonts w:ascii="Times New Roman" w:eastAsia="Times New Roman" w:hAnsi="Times New Roman" w:cs="Times New Roman"/>
          <w:kern w:val="0"/>
          <w14:ligatures w14:val="none"/>
        </w:rPr>
        <w:t xml:space="preserve"> (vesicles, small curvature shells, small planets/crust patches) look almost perfectly spherical in the data (D≈2);</w:t>
      </w:r>
    </w:p>
    <w:p w14:paraId="15D27BB8" w14:textId="77777777" w:rsidR="00894467" w:rsidRPr="00894467" w:rsidRDefault="00894467" w:rsidP="00894467">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beyond UGM, they become fractal/irregular as more inner coupling (IN, CS) kicks in.</w:t>
      </w:r>
    </w:p>
    <w:p w14:paraId="46E0F193"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So UGM is:</w:t>
      </w:r>
    </w:p>
    <w:p w14:paraId="3EA062ED" w14:textId="77777777" w:rsidR="00894467" w:rsidRPr="00894467" w:rsidRDefault="00894467" w:rsidP="00894467">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the spatial “hinge radius” where:</w:t>
      </w:r>
    </w:p>
    <w:p w14:paraId="2A0005BA" w14:textId="77777777" w:rsidR="00894467" w:rsidRPr="00894467" w:rsidRDefault="00894467" w:rsidP="00894467">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geometry</w:t>
      </w:r>
      <w:r w:rsidRPr="00894467">
        <w:rPr>
          <w:rFonts w:ascii="Times New Roman" w:eastAsia="Times New Roman" w:hAnsi="Times New Roman" w:cs="Times New Roman"/>
          <w:kern w:val="0"/>
          <w14:ligatures w14:val="none"/>
        </w:rPr>
        <w:t xml:space="preserve"> transitions from pure boundary (D=2) to fractal (D&gt;2),</w:t>
      </w:r>
    </w:p>
    <w:p w14:paraId="5DE86C10" w14:textId="77777777" w:rsidR="00894467" w:rsidRPr="00894467" w:rsidRDefault="00894467" w:rsidP="00894467">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inner plexity</w:t>
      </w:r>
      <w:r w:rsidRPr="00894467">
        <w:rPr>
          <w:rFonts w:ascii="Times New Roman" w:eastAsia="Times New Roman" w:hAnsi="Times New Roman" w:cs="Times New Roman"/>
          <w:kern w:val="0"/>
          <w14:ligatures w14:val="none"/>
        </w:rPr>
        <w:t xml:space="preserve"> first gets to be “chunked” as parts inside one act.</w:t>
      </w:r>
    </w:p>
    <w:p w14:paraId="38868432"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ladder language:</w:t>
      </w:r>
    </w:p>
    <w:p w14:paraId="1B8A3899" w14:textId="77777777" w:rsidR="00894467" w:rsidRPr="00894467" w:rsidRDefault="00894467" w:rsidP="00894467">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0 is the level where:</w:t>
      </w:r>
    </w:p>
    <w:p w14:paraId="20AA1588" w14:textId="77777777" w:rsidR="00894467" w:rsidRPr="00894467" w:rsidRDefault="00894467" w:rsidP="00894467">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below</w:t>
      </w:r>
      <w:r w:rsidRPr="00894467">
        <w:rPr>
          <w:rFonts w:ascii="Times New Roman" w:eastAsia="Times New Roman" w:hAnsi="Times New Roman" w:cs="Times New Roman"/>
          <w:kern w:val="0"/>
          <w14:ligatures w14:val="none"/>
        </w:rPr>
        <w:t xml:space="preserve"> it (−2, −1), plexity is still mostly internal,</w:t>
      </w:r>
    </w:p>
    <w:p w14:paraId="3808D4FA" w14:textId="77777777" w:rsidR="00894467" w:rsidRPr="00894467" w:rsidRDefault="00894467" w:rsidP="00894467">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at</w:t>
      </w:r>
      <w:r w:rsidRPr="00894467">
        <w:rPr>
          <w:rFonts w:ascii="Times New Roman" w:eastAsia="Times New Roman" w:hAnsi="Times New Roman" w:cs="Times New Roman"/>
          <w:kern w:val="0"/>
          <w14:ligatures w14:val="none"/>
        </w:rPr>
        <w:t xml:space="preserve"> it, that plexity has been aggregated into workable units,</w:t>
      </w:r>
    </w:p>
    <w:p w14:paraId="45DF5B1A" w14:textId="77777777" w:rsidR="00894467" w:rsidRPr="00894467" w:rsidRDefault="00894467" w:rsidP="00894467">
      <w:pPr>
        <w:numPr>
          <w:ilvl w:val="1"/>
          <w:numId w:val="253"/>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above</w:t>
      </w:r>
      <w:r w:rsidRPr="00894467">
        <w:rPr>
          <w:rFonts w:ascii="Times New Roman" w:eastAsia="Times New Roman" w:hAnsi="Times New Roman" w:cs="Times New Roman"/>
          <w:kern w:val="0"/>
          <w14:ligatures w14:val="none"/>
        </w:rPr>
        <w:t xml:space="preserve"> it (+1,…), those units are arranged by outer containers into our spatial environment.</w:t>
      </w:r>
    </w:p>
    <w:p w14:paraId="24B6DDF2"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That’s why:</w:t>
      </w:r>
    </w:p>
    <w:p w14:paraId="166D5D2A" w14:textId="77777777" w:rsidR="00894467" w:rsidRPr="00894467" w:rsidRDefault="00894467" w:rsidP="00894467">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UGM appears as a common upper cutoff</w:t>
      </w:r>
      <w:r w:rsidRPr="00894467">
        <w:rPr>
          <w:rFonts w:ascii="Times New Roman" w:eastAsia="Times New Roman" w:hAnsi="Times New Roman" w:cs="Times New Roman"/>
          <w:kern w:val="0"/>
          <w14:ligatures w14:val="none"/>
        </w:rPr>
        <w:t xml:space="preserve"> in fractal surfaces and roughness,</w:t>
      </w:r>
    </w:p>
    <w:p w14:paraId="7C9BDC56" w14:textId="77777777" w:rsidR="00894467" w:rsidRPr="00894467" w:rsidRDefault="00894467" w:rsidP="00894467">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b/>
          <w:bCs/>
          <w:kern w:val="0"/>
          <w14:ligatures w14:val="none"/>
        </w:rPr>
        <w:t>UGM synchronizes with a temporal pixel (~0.1 s)</w:t>
      </w:r>
      <w:r w:rsidRPr="00894467">
        <w:rPr>
          <w:rFonts w:ascii="Times New Roman" w:eastAsia="Times New Roman" w:hAnsi="Times New Roman" w:cs="Times New Roman"/>
          <w:kern w:val="0"/>
          <w14:ligatures w14:val="none"/>
        </w:rPr>
        <w:t xml:space="preserve"> when combined with Earth-scale and c via your two-anchor rule,</w:t>
      </w:r>
    </w:p>
    <w:p w14:paraId="0260C568" w14:textId="77777777" w:rsidR="00894467" w:rsidRPr="00894467" w:rsidRDefault="00894467" w:rsidP="00894467">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and </w:t>
      </w:r>
      <w:r w:rsidRPr="00894467">
        <w:rPr>
          <w:rFonts w:ascii="Times New Roman" w:eastAsia="Times New Roman" w:hAnsi="Times New Roman" w:cs="Times New Roman"/>
          <w:b/>
          <w:bCs/>
          <w:kern w:val="0"/>
          <w14:ligatures w14:val="none"/>
        </w:rPr>
        <w:t>GM(UGM, Earth)</w:t>
      </w:r>
      <w:r w:rsidRPr="00894467">
        <w:rPr>
          <w:rFonts w:ascii="Times New Roman" w:eastAsia="Times New Roman" w:hAnsi="Times New Roman" w:cs="Times New Roman"/>
          <w:kern w:val="0"/>
          <w14:ligatures w14:val="none"/>
        </w:rPr>
        <w:t xml:space="preserve"> makes sense as a CNS/body upper-size seam (~tens of metres) – the largest structure that can still be a part within +1 rather than a new +1-like centre.</w:t>
      </w:r>
    </w:p>
    <w:p w14:paraId="5581EB7D"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Putting it succinctly:</w:t>
      </w:r>
    </w:p>
    <w:p w14:paraId="743409E7"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 xml:space="preserve">Level 0 (UGM band) is the </w:t>
      </w:r>
      <w:r w:rsidRPr="00894467">
        <w:rPr>
          <w:rFonts w:ascii="Times New Roman" w:eastAsia="Times New Roman" w:hAnsi="Times New Roman" w:cs="Times New Roman"/>
          <w:b/>
          <w:bCs/>
          <w:kern w:val="0"/>
          <w14:ligatures w14:val="none"/>
        </w:rPr>
        <w:t>spatial face</w:t>
      </w:r>
      <w:r w:rsidRPr="00894467">
        <w:rPr>
          <w:rFonts w:ascii="Times New Roman" w:eastAsia="Times New Roman" w:hAnsi="Times New Roman" w:cs="Times New Roman"/>
          <w:kern w:val="0"/>
          <w14:ligatures w14:val="none"/>
        </w:rPr>
        <w:t xml:space="preserve"> of the present-act hinge: the smallest scale at which a 0-present, embedded in +1, can read inner plexity as </w:t>
      </w:r>
      <w:r w:rsidRPr="00894467">
        <w:rPr>
          <w:rFonts w:ascii="Times New Roman" w:eastAsia="Times New Roman" w:hAnsi="Times New Roman" w:cs="Times New Roman"/>
          <w:i/>
          <w:iCs/>
          <w:kern w:val="0"/>
          <w14:ligatures w14:val="none"/>
        </w:rPr>
        <w:t>parts</w:t>
      </w:r>
      <w:r w:rsidRPr="00894467">
        <w:rPr>
          <w:rFonts w:ascii="Times New Roman" w:eastAsia="Times New Roman" w:hAnsi="Times New Roman" w:cs="Times New Roman"/>
          <w:kern w:val="0"/>
          <w14:ligatures w14:val="none"/>
        </w:rPr>
        <w:t xml:space="preserve"> from which to build a world. The CL evidence that many, unrelated systems pivot at ~0.1–0.12 mm is the empirical counterpart of that AR prediction.</w:t>
      </w:r>
    </w:p>
    <w:p w14:paraId="0B6CDE8E" w14:textId="77777777" w:rsidR="00894467" w:rsidRPr="00894467" w:rsidRDefault="00894467" w:rsidP="00894467">
      <w:pPr>
        <w:spacing w:before="100" w:beforeAutospacing="1" w:after="100" w:afterAutospacing="1" w:line="240" w:lineRule="auto"/>
        <w:rPr>
          <w:rFonts w:ascii="Times New Roman" w:eastAsia="Times New Roman" w:hAnsi="Times New Roman" w:cs="Times New Roman"/>
          <w:kern w:val="0"/>
          <w14:ligatures w14:val="none"/>
        </w:rPr>
      </w:pPr>
      <w:r w:rsidRPr="00894467">
        <w:rPr>
          <w:rFonts w:ascii="Times New Roman" w:eastAsia="Times New Roman" w:hAnsi="Times New Roman" w:cs="Times New Roman"/>
          <w:kern w:val="0"/>
          <w14:ligatures w14:val="none"/>
        </w:rPr>
        <w:t>In the next subsection (3.4) we will move outward to +1, where those UGM-scale parts show up as actors on the Earth-surface band (1–100 km), and see how the +1 CL data confirm that subjectively obvious band as a real, coherent context level rather than a human-centric accident.</w:t>
      </w:r>
    </w:p>
    <w:p w14:paraId="31D526B5" w14:textId="77777777" w:rsidR="009331C4" w:rsidRPr="009331C4" w:rsidRDefault="009331C4" w:rsidP="009331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6895"/>
      <w:r w:rsidRPr="009331C4">
        <w:rPr>
          <w:rFonts w:ascii="Times New Roman" w:eastAsia="Times New Roman" w:hAnsi="Times New Roman" w:cs="Times New Roman"/>
          <w:b/>
          <w:bCs/>
          <w:kern w:val="0"/>
          <w:sz w:val="27"/>
          <w:szCs w:val="27"/>
          <w14:ligatures w14:val="none"/>
        </w:rPr>
        <w:t>3.4 +1: Earth-surface band (1–100 km)</w:t>
      </w:r>
      <w:bookmarkEnd w:id="20"/>
    </w:p>
    <w:p w14:paraId="593AB6CF"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The +1 level is the </w:t>
      </w:r>
      <w:r w:rsidRPr="009331C4">
        <w:rPr>
          <w:rFonts w:ascii="Times New Roman" w:eastAsia="Times New Roman" w:hAnsi="Times New Roman" w:cs="Times New Roman"/>
          <w:b/>
          <w:bCs/>
          <w:kern w:val="0"/>
          <w14:ligatures w14:val="none"/>
        </w:rPr>
        <w:t>Earth-surface band</w:t>
      </w:r>
      <w:r w:rsidRPr="009331C4">
        <w:rPr>
          <w:rFonts w:ascii="Times New Roman" w:eastAsia="Times New Roman" w:hAnsi="Times New Roman" w:cs="Times New Roman"/>
          <w:kern w:val="0"/>
          <w14:ligatures w14:val="none"/>
        </w:rPr>
        <w:t xml:space="preserve"> – the scale range where our shared environment lives: coastlines, drainage networks, atmospheric structures, and human-scale infrastructure. In the AR/CL picture, +1 is the </w:t>
      </w:r>
      <w:r w:rsidRPr="009331C4">
        <w:rPr>
          <w:rFonts w:ascii="Times New Roman" w:eastAsia="Times New Roman" w:hAnsi="Times New Roman" w:cs="Times New Roman"/>
          <w:b/>
          <w:bCs/>
          <w:kern w:val="0"/>
          <w14:ligatures w14:val="none"/>
        </w:rPr>
        <w:t>outer face of the 0↔+1 hinge</w:t>
      </w:r>
      <w:r w:rsidRPr="009331C4">
        <w:rPr>
          <w:rFonts w:ascii="Times New Roman" w:eastAsia="Times New Roman" w:hAnsi="Times New Roman" w:cs="Times New Roman"/>
          <w:kern w:val="0"/>
          <w14:ligatures w14:val="none"/>
        </w:rPr>
        <w:t>: the CS that coordinates many 0-presents into a single “world” and presents as a surface with characteristic finite windows.</w:t>
      </w:r>
    </w:p>
    <w:p w14:paraId="3C8400DC"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Here we pull together the +1 CL memos, the extended +1 windows compilation, and the G-/B-block role evidence.</w:t>
      </w:r>
    </w:p>
    <w:p w14:paraId="2F21D3B6" w14:textId="77777777" w:rsidR="009331C4" w:rsidRPr="009331C4" w:rsidRDefault="00C96FC8" w:rsidP="009331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7439B3">
          <v:rect id="_x0000_i1096" style="width:0;height:1.5pt" o:hralign="center" o:hrstd="t" o:hr="t" fillcolor="#a0a0a0" stroked="f"/>
        </w:pict>
      </w:r>
    </w:p>
    <w:p w14:paraId="3FC3B426" w14:textId="77777777" w:rsidR="009331C4" w:rsidRPr="009331C4" w:rsidRDefault="009331C4" w:rsidP="009331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331C4">
        <w:rPr>
          <w:rFonts w:ascii="Times New Roman" w:eastAsia="Times New Roman" w:hAnsi="Times New Roman" w:cs="Times New Roman"/>
          <w:b/>
          <w:bCs/>
          <w:kern w:val="0"/>
          <w14:ligatures w14:val="none"/>
        </w:rPr>
        <w:t>3.4.1 Kilometric GM cluster in surface phenomena</w:t>
      </w:r>
    </w:p>
    <w:p w14:paraId="51E2F723"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The +1 CL work asked:</w:t>
      </w:r>
    </w:p>
    <w:p w14:paraId="0B2FD1AF"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“Do Earth-surface processes show finite fractal windows that cluster in a consistent kilometre band, or is ‘km scale’ just our anthropocentric bias?”</w:t>
      </w:r>
    </w:p>
    <w:p w14:paraId="448BE37E"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From the +1 CL documents and the extended “+1 context windows combined” dataset, you compiled finite windows from:</w:t>
      </w:r>
    </w:p>
    <w:p w14:paraId="45A32619"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Coastlines and shorelines</w:t>
      </w:r>
    </w:p>
    <w:p w14:paraId="1EF9784F"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Structured-walk and box-counting analyses of shoreline shapes;</w:t>
      </w:r>
    </w:p>
    <w:p w14:paraId="63891F67"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wavelet analyses of shoreline change on islands (Hainan, others) reporting scaling up to tens of kilometres.</w:t>
      </w:r>
    </w:p>
    <w:p w14:paraId="1E868ECF"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River networks and drainage basins</w:t>
      </w:r>
    </w:p>
    <w:p w14:paraId="2B214D41"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Self-affine river profiles and drainage-tree scaling with finite windows reaching 10–100 km.</w:t>
      </w:r>
    </w:p>
    <w:p w14:paraId="379D76FA"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Topography and relief</w:t>
      </w:r>
    </w:p>
    <w:p w14:paraId="2EEA2FC9"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Elevation fields showing fractal behaviour up to ~10–50 km before homogenisation or tectonic pattern changes.</w:t>
      </w:r>
    </w:p>
    <w:p w14:paraId="6937F920"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Lava-flow margins and volcanic radiance</w:t>
      </w:r>
    </w:p>
    <w:p w14:paraId="235D28ED"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Lava-flow margin fractals from ~20 m to 1 km (GM ≈ 0.14 km);</w:t>
      </w:r>
    </w:p>
    <w:p w14:paraId="47F7DFF1"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volcanic radiance fields (Puu Oo vent) with windows from 0.5 m to 2 km (GM ≈ 0.03 km).</w:t>
      </w:r>
    </w:p>
    <w:p w14:paraId="0B570435"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Ocean drifter trajectories</w:t>
      </w:r>
    </w:p>
    <w:p w14:paraId="24492F0F"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Kuroshio / ocean currents with trajectory scaling over 20–150 km; GM ≈ 55 km; D≈1.18–1.32.</w:t>
      </w:r>
    </w:p>
    <w:p w14:paraId="269F2911" w14:textId="77777777" w:rsidR="009331C4" w:rsidRPr="009331C4" w:rsidRDefault="009331C4" w:rsidP="009331C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Rainfall and cloud clusters</w:t>
      </w:r>
    </w:p>
    <w:p w14:paraId="42F74A1E" w14:textId="77777777" w:rsidR="009331C4" w:rsidRPr="009331C4" w:rsidRDefault="009331C4" w:rsidP="009331C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Area–perimeter fractal scaling of rain fields from 0.16–1,000 km, with GM ≈ 12.6 km; D≈1.35.</w:t>
      </w:r>
    </w:p>
    <w:p w14:paraId="23E32BAE"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When you computed the GMs and pooled them:</w:t>
      </w:r>
    </w:p>
    <w:p w14:paraId="5D0F7053" w14:textId="77777777" w:rsidR="009331C4" w:rsidRPr="009331C4" w:rsidRDefault="009331C4" w:rsidP="009331C4">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You had </w:t>
      </w:r>
      <w:r w:rsidRPr="009331C4">
        <w:rPr>
          <w:rFonts w:ascii="Times New Roman" w:eastAsia="Times New Roman" w:hAnsi="Times New Roman" w:cs="Times New Roman"/>
          <w:b/>
          <w:bCs/>
          <w:kern w:val="0"/>
          <w14:ligatures w14:val="none"/>
        </w:rPr>
        <w:t>22 windows</w:t>
      </w:r>
      <w:r w:rsidRPr="009331C4">
        <w:rPr>
          <w:rFonts w:ascii="Times New Roman" w:eastAsia="Times New Roman" w:hAnsi="Times New Roman" w:cs="Times New Roman"/>
          <w:kern w:val="0"/>
          <w14:ligatures w14:val="none"/>
        </w:rPr>
        <w:t xml:space="preserve"> spanning micro to planetary.</w:t>
      </w:r>
    </w:p>
    <w:p w14:paraId="3455103F" w14:textId="77777777" w:rsidR="009331C4" w:rsidRPr="009331C4" w:rsidRDefault="009331C4" w:rsidP="009331C4">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A Gaussian mixture model on log₁₀(GM/km) favoured </w:t>
      </w:r>
      <w:r w:rsidRPr="009331C4">
        <w:rPr>
          <w:rFonts w:ascii="Times New Roman" w:eastAsia="Times New Roman" w:hAnsi="Times New Roman" w:cs="Times New Roman"/>
          <w:b/>
          <w:bCs/>
          <w:kern w:val="0"/>
          <w14:ligatures w14:val="none"/>
        </w:rPr>
        <w:t>two components</w:t>
      </w:r>
      <w:r w:rsidRPr="009331C4">
        <w:rPr>
          <w:rFonts w:ascii="Times New Roman" w:eastAsia="Times New Roman" w:hAnsi="Times New Roman" w:cs="Times New Roman"/>
          <w:kern w:val="0"/>
          <w14:ligatures w14:val="none"/>
        </w:rPr>
        <w:t>:</w:t>
      </w:r>
    </w:p>
    <w:p w14:paraId="3E5D1089" w14:textId="77777777" w:rsidR="009331C4" w:rsidRPr="009331C4" w:rsidRDefault="009331C4" w:rsidP="009331C4">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A </w:t>
      </w:r>
      <w:r w:rsidRPr="009331C4">
        <w:rPr>
          <w:rFonts w:ascii="Times New Roman" w:eastAsia="Times New Roman" w:hAnsi="Times New Roman" w:cs="Times New Roman"/>
          <w:b/>
          <w:bCs/>
          <w:kern w:val="0"/>
          <w14:ligatures w14:val="none"/>
        </w:rPr>
        <w:t>micro-scale</w:t>
      </w:r>
      <w:r w:rsidRPr="009331C4">
        <w:rPr>
          <w:rFonts w:ascii="Times New Roman" w:eastAsia="Times New Roman" w:hAnsi="Times New Roman" w:cs="Times New Roman"/>
          <w:kern w:val="0"/>
          <w14:ligatures w14:val="none"/>
        </w:rPr>
        <w:t xml:space="preserve"> cluster (~metres),</w:t>
      </w:r>
    </w:p>
    <w:p w14:paraId="135034D5" w14:textId="77777777" w:rsidR="009331C4" w:rsidRPr="009331C4" w:rsidRDefault="009331C4" w:rsidP="009331C4">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A </w:t>
      </w:r>
      <w:r w:rsidRPr="009331C4">
        <w:rPr>
          <w:rFonts w:ascii="Times New Roman" w:eastAsia="Times New Roman" w:hAnsi="Times New Roman" w:cs="Times New Roman"/>
          <w:b/>
          <w:bCs/>
          <w:kern w:val="0"/>
          <w14:ligatures w14:val="none"/>
        </w:rPr>
        <w:t>kilometric</w:t>
      </w:r>
      <w:r w:rsidRPr="009331C4">
        <w:rPr>
          <w:rFonts w:ascii="Times New Roman" w:eastAsia="Times New Roman" w:hAnsi="Times New Roman" w:cs="Times New Roman"/>
          <w:kern w:val="0"/>
          <w14:ligatures w14:val="none"/>
        </w:rPr>
        <w:t xml:space="preserve"> cluster with:</w:t>
      </w:r>
    </w:p>
    <w:p w14:paraId="070799C9" w14:textId="77777777" w:rsidR="009331C4" w:rsidRPr="009331C4" w:rsidRDefault="009331C4" w:rsidP="009331C4">
      <w:pPr>
        <w:numPr>
          <w:ilvl w:val="2"/>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mean GM ≈ </w:t>
      </w:r>
      <w:r w:rsidRPr="009331C4">
        <w:rPr>
          <w:rFonts w:ascii="Times New Roman" w:eastAsia="Times New Roman" w:hAnsi="Times New Roman" w:cs="Times New Roman"/>
          <w:b/>
          <w:bCs/>
          <w:kern w:val="0"/>
          <w14:ligatures w14:val="none"/>
        </w:rPr>
        <w:t>10.3 km</w:t>
      </w:r>
      <w:r w:rsidRPr="009331C4">
        <w:rPr>
          <w:rFonts w:ascii="Times New Roman" w:eastAsia="Times New Roman" w:hAnsi="Times New Roman" w:cs="Times New Roman"/>
          <w:kern w:val="0"/>
          <w14:ligatures w14:val="none"/>
        </w:rPr>
        <w:t>,</w:t>
      </w:r>
    </w:p>
    <w:p w14:paraId="49A375A8" w14:textId="77777777" w:rsidR="009331C4" w:rsidRPr="009331C4" w:rsidRDefault="009331C4" w:rsidP="009331C4">
      <w:pPr>
        <w:numPr>
          <w:ilvl w:val="2"/>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σ ≈ 0.7 dex,</w:t>
      </w:r>
    </w:p>
    <w:p w14:paraId="1EE58C5E" w14:textId="77777777" w:rsidR="009331C4" w:rsidRPr="009331C4" w:rsidRDefault="009331C4" w:rsidP="009331C4">
      <w:pPr>
        <w:numPr>
          <w:ilvl w:val="2"/>
          <w:numId w:val="25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weight ≈ 0.55 (i.e., &gt;50% of windows).</w:t>
      </w:r>
    </w:p>
    <w:p w14:paraId="6746BFEC"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Band occupancy vs log-uniform null:</w:t>
      </w:r>
    </w:p>
    <w:p w14:paraId="203DAF68" w14:textId="77777777" w:rsidR="009331C4" w:rsidRPr="009331C4" w:rsidRDefault="009331C4" w:rsidP="009331C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Within the 1–100 km band:</w:t>
      </w:r>
    </w:p>
    <w:p w14:paraId="797EE71E" w14:textId="77777777" w:rsidR="009331C4" w:rsidRPr="009331C4" w:rsidRDefault="009331C4" w:rsidP="009331C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12 of 22 windows (≈54.5%) fall there.</w:t>
      </w:r>
    </w:p>
    <w:p w14:paraId="14756EE6" w14:textId="77777777" w:rsidR="009331C4" w:rsidRPr="009331C4" w:rsidRDefault="009331C4" w:rsidP="009331C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Under log-uniform 0.001–10,000 km, expected occupancy ≈28.6%; observed ≈54.5% → clear </w:t>
      </w:r>
      <w:r w:rsidRPr="009331C4">
        <w:rPr>
          <w:rFonts w:ascii="Times New Roman" w:eastAsia="Times New Roman" w:hAnsi="Times New Roman" w:cs="Times New Roman"/>
          <w:b/>
          <w:bCs/>
          <w:kern w:val="0"/>
          <w14:ligatures w14:val="none"/>
        </w:rPr>
        <w:t>enrichment</w:t>
      </w:r>
      <w:r w:rsidRPr="009331C4">
        <w:rPr>
          <w:rFonts w:ascii="Times New Roman" w:eastAsia="Times New Roman" w:hAnsi="Times New Roman" w:cs="Times New Roman"/>
          <w:kern w:val="0"/>
          <w14:ligatures w14:val="none"/>
        </w:rPr>
        <w:t>.</w:t>
      </w:r>
    </w:p>
    <w:p w14:paraId="782C30EA"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So empirically:</w:t>
      </w:r>
    </w:p>
    <w:p w14:paraId="525D6629" w14:textId="77777777" w:rsidR="009331C4" w:rsidRPr="009331C4" w:rsidRDefault="009331C4" w:rsidP="009331C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There is a robust </w:t>
      </w:r>
      <w:r w:rsidRPr="009331C4">
        <w:rPr>
          <w:rFonts w:ascii="Times New Roman" w:eastAsia="Times New Roman" w:hAnsi="Times New Roman" w:cs="Times New Roman"/>
          <w:b/>
          <w:bCs/>
          <w:kern w:val="0"/>
          <w14:ligatures w14:val="none"/>
        </w:rPr>
        <w:t>+1 band, 1–100 km</w:t>
      </w:r>
      <w:r w:rsidRPr="009331C4">
        <w:rPr>
          <w:rFonts w:ascii="Times New Roman" w:eastAsia="Times New Roman" w:hAnsi="Times New Roman" w:cs="Times New Roman"/>
          <w:kern w:val="0"/>
          <w14:ligatures w14:val="none"/>
        </w:rPr>
        <w:t xml:space="preserve">, with a strong </w:t>
      </w:r>
      <w:r w:rsidRPr="009331C4">
        <w:rPr>
          <w:rFonts w:ascii="Times New Roman" w:eastAsia="Times New Roman" w:hAnsi="Times New Roman" w:cs="Times New Roman"/>
          <w:b/>
          <w:bCs/>
          <w:kern w:val="0"/>
          <w14:ligatures w14:val="none"/>
        </w:rPr>
        <w:t>mode around ~10 km</w:t>
      </w:r>
      <w:r w:rsidRPr="009331C4">
        <w:rPr>
          <w:rFonts w:ascii="Times New Roman" w:eastAsia="Times New Roman" w:hAnsi="Times New Roman" w:cs="Times New Roman"/>
          <w:kern w:val="0"/>
          <w14:ligatures w14:val="none"/>
        </w:rPr>
        <w:t>.</w:t>
      </w:r>
    </w:p>
    <w:p w14:paraId="64251520" w14:textId="77777777" w:rsidR="009331C4" w:rsidRPr="009331C4" w:rsidRDefault="009331C4" w:rsidP="009331C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It recurs across very different Earth-surface phenomena: coasts, rivers, topography, lava fields, drifters, rain fields.</w:t>
      </w:r>
    </w:p>
    <w:p w14:paraId="7DA84B7B"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This justifies:</w:t>
      </w:r>
    </w:p>
    <w:p w14:paraId="3C64AC3D" w14:textId="77777777" w:rsidR="009331C4" w:rsidRPr="009331C4" w:rsidRDefault="009331C4" w:rsidP="009331C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representing +1 with a centre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km</m:t>
        </m:r>
      </m:oMath>
      <w:r w:rsidRPr="009331C4">
        <w:rPr>
          <w:rFonts w:ascii="Times New Roman" w:eastAsia="Times New Roman" w:hAnsi="Times New Roman" w:cs="Times New Roman"/>
          <w:kern w:val="0"/>
          <w14:ligatures w14:val="none"/>
        </w:rPr>
        <w:t>,</w:t>
      </w:r>
    </w:p>
    <w:p w14:paraId="7D30720E" w14:textId="77777777" w:rsidR="009331C4" w:rsidRPr="009331C4" w:rsidRDefault="009331C4" w:rsidP="009331C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treating 1–100 km as the </w:t>
      </w:r>
      <w:r w:rsidRPr="009331C4">
        <w:rPr>
          <w:rFonts w:ascii="Times New Roman" w:eastAsia="Times New Roman" w:hAnsi="Times New Roman" w:cs="Times New Roman"/>
          <w:b/>
          <w:bCs/>
          <w:kern w:val="0"/>
          <w14:ligatures w14:val="none"/>
        </w:rPr>
        <w:t>Earth-surface context band</w:t>
      </w:r>
      <w:r w:rsidRPr="009331C4">
        <w:rPr>
          <w:rFonts w:ascii="Times New Roman" w:eastAsia="Times New Roman" w:hAnsi="Times New Roman" w:cs="Times New Roman"/>
          <w:kern w:val="0"/>
          <w14:ligatures w14:val="none"/>
        </w:rPr>
        <w:t xml:space="preserve"> in the ladder.</w:t>
      </w:r>
    </w:p>
    <w:p w14:paraId="46947161" w14:textId="77777777" w:rsidR="009331C4" w:rsidRPr="009331C4" w:rsidRDefault="00C96FC8" w:rsidP="009331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D650C9">
          <v:rect id="_x0000_i1097" style="width:0;height:1.5pt" o:hralign="center" o:hrstd="t" o:hr="t" fillcolor="#a0a0a0" stroked="f"/>
        </w:pict>
      </w:r>
    </w:p>
    <w:p w14:paraId="47CE7E77" w14:textId="77777777" w:rsidR="009331C4" w:rsidRPr="009331C4" w:rsidRDefault="009331C4" w:rsidP="009331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331C4">
        <w:rPr>
          <w:rFonts w:ascii="Times New Roman" w:eastAsia="Times New Roman" w:hAnsi="Times New Roman" w:cs="Times New Roman"/>
          <w:b/>
          <w:bCs/>
          <w:kern w:val="0"/>
          <w14:ligatures w14:val="none"/>
        </w:rPr>
        <w:t>3.4.2 Curvature lanes and boundary character at +1</w:t>
      </w:r>
    </w:p>
    <w:p w14:paraId="57D6681B"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Beyond just “how big are the windows?”, the +1 CL reports and the G-/B-blocks show what </w:t>
      </w:r>
      <w:r w:rsidRPr="009331C4">
        <w:rPr>
          <w:rFonts w:ascii="Times New Roman" w:eastAsia="Times New Roman" w:hAnsi="Times New Roman" w:cs="Times New Roman"/>
          <w:i/>
          <w:iCs/>
          <w:kern w:val="0"/>
          <w14:ligatures w14:val="none"/>
        </w:rPr>
        <w:t>kind</w:t>
      </w:r>
      <w:r w:rsidRPr="009331C4">
        <w:rPr>
          <w:rFonts w:ascii="Times New Roman" w:eastAsia="Times New Roman" w:hAnsi="Times New Roman" w:cs="Times New Roman"/>
          <w:kern w:val="0"/>
          <w14:ligatures w14:val="none"/>
        </w:rPr>
        <w:t xml:space="preserve"> of structure +1 is:</w:t>
      </w:r>
    </w:p>
    <w:p w14:paraId="5764BB95" w14:textId="77777777" w:rsidR="009331C4" w:rsidRPr="009331C4" w:rsidRDefault="009331C4" w:rsidP="009331C4">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At +1, most systems of interest are </w:t>
      </w:r>
      <w:r w:rsidRPr="009331C4">
        <w:rPr>
          <w:rFonts w:ascii="Times New Roman" w:eastAsia="Times New Roman" w:hAnsi="Times New Roman" w:cs="Times New Roman"/>
          <w:b/>
          <w:bCs/>
          <w:kern w:val="0"/>
          <w14:ligatures w14:val="none"/>
        </w:rPr>
        <w:t>surface-dominated</w:t>
      </w:r>
      <w:r w:rsidRPr="009331C4">
        <w:rPr>
          <w:rFonts w:ascii="Times New Roman" w:eastAsia="Times New Roman" w:hAnsi="Times New Roman" w:cs="Times New Roman"/>
          <w:kern w:val="0"/>
          <w14:ligatures w14:val="none"/>
        </w:rPr>
        <w:t>:</w:t>
      </w:r>
    </w:p>
    <w:p w14:paraId="4E7D32EC" w14:textId="77777777" w:rsidR="009331C4" w:rsidRPr="009331C4" w:rsidRDefault="009331C4" w:rsidP="009331C4">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coasts are 1D curves on a 2D surface,</w:t>
      </w:r>
    </w:p>
    <w:p w14:paraId="341761E0" w14:textId="77777777" w:rsidR="009331C4" w:rsidRPr="009331C4" w:rsidRDefault="009331C4" w:rsidP="009331C4">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topography is a 2D surface in 3D,</w:t>
      </w:r>
    </w:p>
    <w:p w14:paraId="00129590" w14:textId="77777777" w:rsidR="009331C4" w:rsidRPr="009331C4" w:rsidRDefault="009331C4" w:rsidP="009331C4">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rain fields and radiance fields are 2D distributions on an approximately spherical Earth.</w:t>
      </w:r>
    </w:p>
    <w:p w14:paraId="640057DA"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The G-block and B-block codify that:</w:t>
      </w:r>
    </w:p>
    <w:p w14:paraId="7C373C48" w14:textId="77777777" w:rsidR="009331C4" w:rsidRPr="009331C4" w:rsidRDefault="009331C4" w:rsidP="009331C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Boundary dominance at +1</w:t>
      </w:r>
    </w:p>
    <w:p w14:paraId="6E1087D2" w14:textId="77777777" w:rsidR="009331C4" w:rsidRPr="009331C4" w:rsidRDefault="009331C4" w:rsidP="009331C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In your role coding, +1 windows are heavily </w:t>
      </w:r>
      <w:r w:rsidRPr="009331C4">
        <w:rPr>
          <w:rFonts w:ascii="Times New Roman" w:eastAsia="Times New Roman" w:hAnsi="Times New Roman" w:cs="Times New Roman"/>
          <w:b/>
          <w:bCs/>
          <w:kern w:val="0"/>
          <w14:ligatures w14:val="none"/>
        </w:rPr>
        <w:t>boundary-type</w:t>
      </w:r>
      <w:r w:rsidRPr="009331C4">
        <w:rPr>
          <w:rFonts w:ascii="Times New Roman" w:eastAsia="Times New Roman" w:hAnsi="Times New Roman" w:cs="Times New Roman"/>
          <w:kern w:val="0"/>
          <w14:ligatures w14:val="none"/>
        </w:rPr>
        <w:t>:</w:t>
      </w:r>
    </w:p>
    <w:p w14:paraId="0B377243" w14:textId="77777777" w:rsidR="009331C4" w:rsidRPr="009331C4" w:rsidRDefault="009331C4" w:rsidP="009331C4">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D close to ~2 (2D surfaces / sheets),</w:t>
      </w:r>
    </w:p>
    <w:p w14:paraId="69272843" w14:textId="77777777" w:rsidR="009331C4" w:rsidRPr="009331C4" w:rsidRDefault="009331C4" w:rsidP="009331C4">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narrower D spreads than bulk interior at similar “enclosed volumes.”</w:t>
      </w:r>
    </w:p>
    <w:p w14:paraId="1E408DD3" w14:textId="77777777" w:rsidR="009331C4" w:rsidRPr="009331C4" w:rsidRDefault="009331C4" w:rsidP="009331C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Curvature lanes</w:t>
      </w:r>
    </w:p>
    <w:p w14:paraId="2D8D9851" w14:textId="77777777" w:rsidR="009331C4" w:rsidRPr="009331C4" w:rsidRDefault="009331C4" w:rsidP="009331C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G38 pointed out “curvature lanes”:</w:t>
      </w:r>
    </w:p>
    <w:p w14:paraId="2C192BE6" w14:textId="77777777" w:rsidR="009331C4" w:rsidRPr="009331C4" w:rsidRDefault="009331C4" w:rsidP="009331C4">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shoreline-change spectra showing peaks at </w:t>
      </w:r>
      <w:r w:rsidRPr="009331C4">
        <w:rPr>
          <w:rFonts w:ascii="Times New Roman" w:eastAsia="Times New Roman" w:hAnsi="Times New Roman" w:cs="Times New Roman"/>
          <w:b/>
          <w:bCs/>
          <w:kern w:val="0"/>
          <w14:ligatures w14:val="none"/>
        </w:rPr>
        <w:t>15–25 km</w:t>
      </w:r>
      <w:r w:rsidRPr="009331C4">
        <w:rPr>
          <w:rFonts w:ascii="Times New Roman" w:eastAsia="Times New Roman" w:hAnsi="Times New Roman" w:cs="Times New Roman"/>
          <w:kern w:val="0"/>
          <w14:ligatures w14:val="none"/>
        </w:rPr>
        <w:t>,</w:t>
      </w:r>
    </w:p>
    <w:p w14:paraId="5CB5F38A" w14:textId="77777777" w:rsidR="009331C4" w:rsidRPr="009331C4" w:rsidRDefault="009331C4" w:rsidP="009331C4">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volcanic radiance patterns with characteristic curvature scales in the few-km range.</w:t>
      </w:r>
    </w:p>
    <w:p w14:paraId="4B4CDEEE" w14:textId="77777777" w:rsidR="009331C4" w:rsidRPr="009331C4" w:rsidRDefault="009331C4" w:rsidP="009331C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These lanes can be understood as characteristic “radii” of boundary curvature at +1: the scales where the Earth-surface CS’s geometry is most visible in the fractal structure.</w:t>
      </w:r>
    </w:p>
    <w:p w14:paraId="5F113C95" w14:textId="77777777" w:rsidR="009331C4" w:rsidRPr="009331C4" w:rsidRDefault="009331C4" w:rsidP="009331C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+1 vs ±1 D behaviour</w:t>
      </w:r>
    </w:p>
    <w:p w14:paraId="334DFE17" w14:textId="77777777" w:rsidR="009331C4" w:rsidRPr="009331C4" w:rsidRDefault="009331C4" w:rsidP="009331C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Compared to −1, where D-spectra split into boundary (~2.2–2.5) and bulk (~1.7–2.9), +1 is more cleanly boundary-dominated with D≈2–2.3.</w:t>
      </w:r>
    </w:p>
    <w:p w14:paraId="521989A7"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This is just what the AR morphological corollary predicts:</w:t>
      </w:r>
    </w:p>
    <w:p w14:paraId="38C2A894" w14:textId="77777777" w:rsidR="009331C4" w:rsidRPr="009331C4" w:rsidRDefault="009331C4" w:rsidP="009331C4">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When a context is primarily a container (with little local IN coupling), its boundary appears at D≈2 up to UGM, then smoothly deviates.</w:t>
      </w:r>
    </w:p>
    <w:p w14:paraId="1ECA1899" w14:textId="77777777" w:rsidR="009331C4" w:rsidRPr="009331C4" w:rsidRDefault="009331C4" w:rsidP="009331C4">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+1 is exactly such a container: a thin surface collecting many inner plexities (−2,−1,0) into a world.</w:t>
      </w:r>
    </w:p>
    <w:p w14:paraId="4A1E6F76" w14:textId="77777777" w:rsidR="009331C4" w:rsidRPr="009331C4" w:rsidRDefault="00C96FC8" w:rsidP="009331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E5F0CF">
          <v:rect id="_x0000_i1098" style="width:0;height:1.5pt" o:hralign="center" o:hrstd="t" o:hr="t" fillcolor="#a0a0a0" stroked="f"/>
        </w:pict>
      </w:r>
    </w:p>
    <w:p w14:paraId="0CA6DF75" w14:textId="77777777" w:rsidR="009331C4" w:rsidRPr="009331C4" w:rsidRDefault="009331C4" w:rsidP="009331C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331C4">
        <w:rPr>
          <w:rFonts w:ascii="Times New Roman" w:eastAsia="Times New Roman" w:hAnsi="Times New Roman" w:cs="Times New Roman"/>
          <w:b/>
          <w:bCs/>
          <w:kern w:val="0"/>
          <w14:ligatures w14:val="none"/>
        </w:rPr>
        <w:t>3.4.3 Hinge interpretation: +1 as outer face of 0↔+1</w:t>
      </w:r>
    </w:p>
    <w:p w14:paraId="78D739F5"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Conceptually, +1 is where:</w:t>
      </w:r>
    </w:p>
    <w:p w14:paraId="73D75D84"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The outward side of our present (0) meets a CS container whose boundary is the Earth-surface.</w:t>
      </w:r>
    </w:p>
    <w:p w14:paraId="282B985A"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The CL evidence supports this in several ways:</w:t>
      </w:r>
    </w:p>
    <w:p w14:paraId="2B8070DD" w14:textId="77777777" w:rsidR="009331C4" w:rsidRPr="009331C4" w:rsidRDefault="009331C4" w:rsidP="009331C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Centre &amp; band</w:t>
      </w:r>
    </w:p>
    <w:p w14:paraId="7976A2A7"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UGM (~0.12 mm) is the </w:t>
      </w:r>
      <w:r w:rsidRPr="009331C4">
        <w:rPr>
          <w:rFonts w:ascii="Times New Roman" w:eastAsia="Times New Roman" w:hAnsi="Times New Roman" w:cs="Times New Roman"/>
          <w:b/>
          <w:bCs/>
          <w:kern w:val="0"/>
          <w14:ligatures w14:val="none"/>
        </w:rPr>
        <w:t>inner pixel</w:t>
      </w:r>
      <w:r w:rsidRPr="009331C4">
        <w:rPr>
          <w:rFonts w:ascii="Times New Roman" w:eastAsia="Times New Roman" w:hAnsi="Times New Roman" w:cs="Times New Roman"/>
          <w:kern w:val="0"/>
          <w14:ligatures w14:val="none"/>
        </w:rPr>
        <w:t>;</w:t>
      </w:r>
    </w:p>
    <w:p w14:paraId="574ACEBD"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1–100 km (~10 km centre) is the </w:t>
      </w:r>
      <w:r w:rsidRPr="009331C4">
        <w:rPr>
          <w:rFonts w:ascii="Times New Roman" w:eastAsia="Times New Roman" w:hAnsi="Times New Roman" w:cs="Times New Roman"/>
          <w:b/>
          <w:bCs/>
          <w:kern w:val="0"/>
          <w14:ligatures w14:val="none"/>
        </w:rPr>
        <w:t>outer band</w:t>
      </w:r>
      <w:r w:rsidRPr="009331C4">
        <w:rPr>
          <w:rFonts w:ascii="Times New Roman" w:eastAsia="Times New Roman" w:hAnsi="Times New Roman" w:cs="Times New Roman"/>
          <w:kern w:val="0"/>
          <w14:ligatures w14:val="none"/>
        </w:rPr>
        <w:t xml:space="preserve"> for </w:t>
      </w:r>
      <w:r w:rsidRPr="009331C4">
        <w:rPr>
          <w:rFonts w:ascii="Times New Roman" w:eastAsia="Times New Roman" w:hAnsi="Times New Roman" w:cs="Times New Roman"/>
          <w:b/>
          <w:bCs/>
          <w:kern w:val="0"/>
          <w14:ligatures w14:val="none"/>
        </w:rPr>
        <w:t>the same hinge</w:t>
      </w:r>
      <w:r w:rsidRPr="009331C4">
        <w:rPr>
          <w:rFonts w:ascii="Times New Roman" w:eastAsia="Times New Roman" w:hAnsi="Times New Roman" w:cs="Times New Roman"/>
          <w:kern w:val="0"/>
          <w14:ligatures w14:val="none"/>
        </w:rPr>
        <w:t>:</w:t>
      </w:r>
    </w:p>
    <w:p w14:paraId="6BE9FC0E"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inner pixel is the first scale at which the 0-present can treat inner plexity as parts;</w:t>
      </w:r>
    </w:p>
    <w:p w14:paraId="0A77854C"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outer band is where those parts play out on a shared CS surface.</w:t>
      </w:r>
    </w:p>
    <w:p w14:paraId="264170C7" w14:textId="77777777" w:rsidR="009331C4" w:rsidRPr="009331C4" w:rsidRDefault="009331C4" w:rsidP="009331C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Two-of-three hinge relation with c</w:t>
      </w:r>
    </w:p>
    <w:p w14:paraId="379056AA"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In the hinge/time doc, you show:</w:t>
      </w:r>
    </w:p>
    <w:p w14:paraId="37597F77"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if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oMath>
      <w:r w:rsidRPr="009331C4">
        <w:rPr>
          <w:rFonts w:ascii="Times New Roman" w:eastAsia="Times New Roman" w:hAnsi="Times New Roman" w:cs="Times New Roman"/>
          <w:kern w:val="0"/>
          <w14:ligatures w14:val="none"/>
        </w:rPr>
        <w:t xml:space="preserve">and </w:t>
      </w:r>
      <m:oMath>
        <m:r>
          <w:rPr>
            <w:rFonts w:ascii="Cambria Math" w:eastAsia="Times New Roman" w:hAnsi="Cambria Math" w:cs="Times New Roman"/>
            <w:kern w:val="0"/>
            <w14:ligatures w14:val="none"/>
          </w:rPr>
          <m:t>c∼3×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8</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m/s</m:t>
        </m:r>
      </m:oMath>
      <w:r w:rsidRPr="009331C4">
        <w:rPr>
          <w:rFonts w:ascii="Times New Roman" w:eastAsia="Times New Roman" w:hAnsi="Times New Roman" w:cs="Times New Roman"/>
          <w:kern w:val="0"/>
          <w14:ligatures w14:val="none"/>
        </w:rPr>
        <w:t xml:space="preserve">, then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9331C4">
        <w:rPr>
          <w:rFonts w:ascii="Times New Roman" w:eastAsia="Times New Roman" w:hAnsi="Times New Roman" w:cs="Times New Roman"/>
          <w:kern w:val="0"/>
          <w14:ligatures w14:val="none"/>
        </w:rPr>
        <w:t xml:space="preserve">lands in the </w:t>
      </w:r>
      <w:r w:rsidRPr="009331C4">
        <w:rPr>
          <w:rFonts w:ascii="Times New Roman" w:eastAsia="Times New Roman" w:hAnsi="Times New Roman" w:cs="Times New Roman"/>
          <w:b/>
          <w:bCs/>
          <w:kern w:val="0"/>
          <w14:ligatures w14:val="none"/>
        </w:rPr>
        <w:t>0.1 s</w:t>
      </w:r>
      <w:r w:rsidRPr="009331C4">
        <w:rPr>
          <w:rFonts w:ascii="Times New Roman" w:eastAsia="Times New Roman" w:hAnsi="Times New Roman" w:cs="Times New Roman"/>
          <w:kern w:val="0"/>
          <w14:ligatures w14:val="none"/>
        </w:rPr>
        <w:t xml:space="preserve"> decade – the temporal pixel you find from body-wide conduction plus integration.</w:t>
      </w:r>
    </w:p>
    <w:p w14:paraId="7F7BCB8C"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So +1’s spatial scale (Earth band) and 0’s temporal scale (~0.1 s) are tied by the same outward conversion: c.</w:t>
      </w:r>
    </w:p>
    <w:p w14:paraId="4B3CB976" w14:textId="77777777" w:rsidR="009331C4" w:rsidRPr="009331C4" w:rsidRDefault="009331C4" w:rsidP="009331C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CNS upper bound via GM(UGM, Earth)</w:t>
      </w:r>
    </w:p>
    <w:p w14:paraId="73A3CA97"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In the hinge derivation, GM(UGM, Earth) yields a characteristic scale of tens of metres:</w:t>
      </w:r>
    </w:p>
    <w:p w14:paraId="6DA0042E" w14:textId="77777777" w:rsidR="009331C4" w:rsidRPr="009331C4" w:rsidRDefault="00C96FC8" w:rsidP="009331C4">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r>
                <w:rPr>
                  <w:rFonts w:ascii="Cambria Math" w:eastAsia="Times New Roman" w:hAnsi="Cambria Math" w:cs="Times New Roman"/>
                  <w:kern w:val="0"/>
                  <w14:ligatures w14:val="none"/>
                </w:rPr>
                <m:t>(0,+1)</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0</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rad>
          <m:r>
            <m:rPr>
              <m:scr m:val="script"/>
            </m:rPr>
            <w:rPr>
              <w:rFonts w:ascii="Cambria Math" w:eastAsia="Times New Roman" w:hAnsi="Cambria Math" w:cs="Times New Roman"/>
              <w:kern w:val="0"/>
              <w14:ligatures w14:val="none"/>
            </w:rPr>
            <m:t>∼O</m:t>
          </m:r>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ECD4655" w14:textId="77777777" w:rsidR="009331C4" w:rsidRPr="009331C4" w:rsidRDefault="009331C4" w:rsidP="009331C4">
      <w:pPr>
        <w:spacing w:before="100" w:beforeAutospacing="1" w:after="100" w:afterAutospacing="1" w:line="240" w:lineRule="auto"/>
        <w:ind w:left="1440"/>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interpreted as the upper bound on “largest CNS-bearing part” that can still function as a 0 inside +1 without becoming its own +1.</w:t>
      </w:r>
    </w:p>
    <w:p w14:paraId="140FFAD5" w14:textId="77777777" w:rsidR="009331C4" w:rsidRPr="009331C4" w:rsidRDefault="009331C4" w:rsidP="009331C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Role entropy maximum at +1</w:t>
      </w:r>
    </w:p>
    <w:p w14:paraId="44166996"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From F35:</w:t>
      </w:r>
    </w:p>
    <w:p w14:paraId="2ADD7FC7"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+1 has the highest role entropy (most mixed sample of boundary/bulk/mixed windows),</w:t>
      </w:r>
    </w:p>
    <w:p w14:paraId="0E7BB86F"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0 has a shoulder,</w:t>
      </w:r>
    </w:p>
    <w:p w14:paraId="3B5F2436" w14:textId="77777777" w:rsidR="009331C4" w:rsidRPr="009331C4" w:rsidRDefault="009331C4" w:rsidP="009331C4">
      <w:pPr>
        <w:numPr>
          <w:ilvl w:val="2"/>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±2 and +3 are more pure roles.</w:t>
      </w:r>
    </w:p>
    <w:p w14:paraId="4BFCF3B3" w14:textId="77777777" w:rsidR="009331C4" w:rsidRPr="009331C4" w:rsidRDefault="009331C4" w:rsidP="009331C4">
      <w:pPr>
        <w:numPr>
          <w:ilvl w:val="1"/>
          <w:numId w:val="263"/>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This is exactly what you’d expect if +1 is the </w:t>
      </w:r>
      <w:r w:rsidRPr="009331C4">
        <w:rPr>
          <w:rFonts w:ascii="Times New Roman" w:eastAsia="Times New Roman" w:hAnsi="Times New Roman" w:cs="Times New Roman"/>
          <w:b/>
          <w:bCs/>
          <w:kern w:val="0"/>
          <w14:ligatures w14:val="none"/>
        </w:rPr>
        <w:t>main stage</w:t>
      </w:r>
      <w:r w:rsidRPr="009331C4">
        <w:rPr>
          <w:rFonts w:ascii="Times New Roman" w:eastAsia="Times New Roman" w:hAnsi="Times New Roman" w:cs="Times New Roman"/>
          <w:kern w:val="0"/>
          <w14:ligatures w14:val="none"/>
        </w:rPr>
        <w:t xml:space="preserve"> where all other levels’ outputs show up together as “the world.”</w:t>
      </w:r>
    </w:p>
    <w:p w14:paraId="421DE9D4"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In short:</w:t>
      </w:r>
    </w:p>
    <w:p w14:paraId="10A02EA7" w14:textId="77777777" w:rsidR="009331C4" w:rsidRPr="009331C4" w:rsidRDefault="009331C4" w:rsidP="009331C4">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The +1 band is where our </w:t>
      </w:r>
      <w:r w:rsidRPr="009331C4">
        <w:rPr>
          <w:rFonts w:ascii="Times New Roman" w:eastAsia="Times New Roman" w:hAnsi="Times New Roman" w:cs="Times New Roman"/>
          <w:b/>
          <w:bCs/>
          <w:kern w:val="0"/>
          <w14:ligatures w14:val="none"/>
        </w:rPr>
        <w:t>space</w:t>
      </w:r>
      <w:r w:rsidRPr="009331C4">
        <w:rPr>
          <w:rFonts w:ascii="Times New Roman" w:eastAsia="Times New Roman" w:hAnsi="Times New Roman" w:cs="Times New Roman"/>
          <w:kern w:val="0"/>
          <w14:ligatures w14:val="none"/>
        </w:rPr>
        <w:t xml:space="preserve"> lives: the outward CS representation of many 0 presents.</w:t>
      </w:r>
    </w:p>
    <w:p w14:paraId="6C2A7ED4" w14:textId="77777777" w:rsidR="009331C4" w:rsidRPr="009331C4" w:rsidRDefault="009331C4" w:rsidP="009331C4">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 xml:space="preserve">The CL evidence that +1 has a clear 1–100 km band with strong ~10 km GM cluster, boundary-dominated D≈2+, curvature lanes around tens of km, and maximal role mixing, is </w:t>
      </w:r>
      <w:r w:rsidRPr="009331C4">
        <w:rPr>
          <w:rFonts w:ascii="Times New Roman" w:eastAsia="Times New Roman" w:hAnsi="Times New Roman" w:cs="Times New Roman"/>
          <w:i/>
          <w:iCs/>
          <w:kern w:val="0"/>
          <w14:ligatures w14:val="none"/>
        </w:rPr>
        <w:t>exactly</w:t>
      </w:r>
      <w:r w:rsidRPr="009331C4">
        <w:rPr>
          <w:rFonts w:ascii="Times New Roman" w:eastAsia="Times New Roman" w:hAnsi="Times New Roman" w:cs="Times New Roman"/>
          <w:kern w:val="0"/>
          <w14:ligatures w14:val="none"/>
        </w:rPr>
        <w:t xml:space="preserve"> the static footprint of that claim.</w:t>
      </w:r>
    </w:p>
    <w:p w14:paraId="355073C4" w14:textId="77777777" w:rsidR="009331C4" w:rsidRPr="009331C4" w:rsidRDefault="00C96FC8" w:rsidP="009331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53FB1B">
          <v:rect id="_x0000_i1099" style="width:0;height:1.5pt" o:hralign="center" o:hrstd="t" o:hr="t" fillcolor="#a0a0a0" stroked="f"/>
        </w:pict>
      </w:r>
    </w:p>
    <w:p w14:paraId="6A75FDA4"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Putting −2, −1, 0, and +1 together:</w:t>
      </w:r>
    </w:p>
    <w:p w14:paraId="4B907BCE" w14:textId="77777777" w:rsidR="009331C4" w:rsidRPr="009331C4" w:rsidRDefault="009331C4" w:rsidP="009331C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−2: nano seam (quantum/biomolecular),</w:t>
      </w:r>
    </w:p>
    <w:p w14:paraId="00EA7803" w14:textId="77777777" w:rsidR="009331C4" w:rsidRPr="009331C4" w:rsidRDefault="009331C4" w:rsidP="009331C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−1: micron seam (cell/tissue parts),</w:t>
      </w:r>
    </w:p>
    <w:p w14:paraId="3E0ACD54" w14:textId="77777777" w:rsidR="009331C4" w:rsidRPr="009331C4" w:rsidRDefault="009331C4" w:rsidP="009331C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0: UGM seam (first-as-one-with-parts pixel),</w:t>
      </w:r>
    </w:p>
    <w:p w14:paraId="3F73D8DF" w14:textId="77777777" w:rsidR="009331C4" w:rsidRPr="009331C4" w:rsidRDefault="009331C4" w:rsidP="009331C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+1: Earth-surface band (main CS container we experience as “space”).</w:t>
      </w:r>
    </w:p>
    <w:p w14:paraId="5A53C1A5"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In the next subsections, we’ll look outward to:</w:t>
      </w:r>
    </w:p>
    <w:p w14:paraId="5A38C097" w14:textId="77777777" w:rsidR="009331C4" w:rsidRPr="009331C4" w:rsidRDefault="009331C4" w:rsidP="009331C4">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+2 (galactic disk band)</w:t>
      </w:r>
      <w:r w:rsidRPr="009331C4">
        <w:rPr>
          <w:rFonts w:ascii="Times New Roman" w:eastAsia="Times New Roman" w:hAnsi="Times New Roman" w:cs="Times New Roman"/>
          <w:kern w:val="0"/>
          <w14:ligatures w14:val="none"/>
        </w:rPr>
        <w:t xml:space="preserve"> – where Earth sits inside a Milky-Way-scale container, and</w:t>
      </w:r>
    </w:p>
    <w:p w14:paraId="4E413F0A" w14:textId="77777777" w:rsidR="009331C4" w:rsidRPr="009331C4" w:rsidRDefault="009331C4" w:rsidP="009331C4">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b/>
          <w:bCs/>
          <w:kern w:val="0"/>
          <w14:ligatures w14:val="none"/>
        </w:rPr>
        <w:t>+3 (cosmic shell)</w:t>
      </w:r>
      <w:r w:rsidRPr="009331C4">
        <w:rPr>
          <w:rFonts w:ascii="Times New Roman" w:eastAsia="Times New Roman" w:hAnsi="Times New Roman" w:cs="Times New Roman"/>
          <w:kern w:val="0"/>
          <w14:ligatures w14:val="none"/>
        </w:rPr>
        <w:t xml:space="preserve"> – where the Milky Way sits inside a horizon-like shell.</w:t>
      </w:r>
    </w:p>
    <w:p w14:paraId="381C48D6" w14:textId="77777777" w:rsidR="009331C4" w:rsidRPr="009331C4" w:rsidRDefault="009331C4" w:rsidP="009331C4">
      <w:pPr>
        <w:spacing w:before="100" w:beforeAutospacing="1" w:after="100" w:afterAutospacing="1" w:line="240" w:lineRule="auto"/>
        <w:rPr>
          <w:rFonts w:ascii="Times New Roman" w:eastAsia="Times New Roman" w:hAnsi="Times New Roman" w:cs="Times New Roman"/>
          <w:kern w:val="0"/>
          <w14:ligatures w14:val="none"/>
        </w:rPr>
      </w:pPr>
      <w:r w:rsidRPr="009331C4">
        <w:rPr>
          <w:rFonts w:ascii="Times New Roman" w:eastAsia="Times New Roman" w:hAnsi="Times New Roman" w:cs="Times New Roman"/>
          <w:kern w:val="0"/>
          <w14:ligatures w14:val="none"/>
        </w:rPr>
        <w:t>Those will complete the static picture of the ladder before we turn to the seam and activation structure in §4 and §6.</w:t>
      </w:r>
    </w:p>
    <w:p w14:paraId="4B635049" w14:textId="77777777" w:rsidR="007A3D4E" w:rsidRPr="007A3D4E" w:rsidRDefault="007A3D4E" w:rsidP="007A3D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6896"/>
      <w:r w:rsidRPr="007A3D4E">
        <w:rPr>
          <w:rFonts w:ascii="Times New Roman" w:eastAsia="Times New Roman" w:hAnsi="Times New Roman" w:cs="Times New Roman"/>
          <w:b/>
          <w:bCs/>
          <w:kern w:val="0"/>
          <w:sz w:val="27"/>
          <w:szCs w:val="27"/>
          <w14:ligatures w14:val="none"/>
        </w:rPr>
        <w:t>3.5 +2: Galactic disk band</w:t>
      </w:r>
      <w:bookmarkEnd w:id="21"/>
    </w:p>
    <w:p w14:paraId="3C0BD33E"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+2 level is the </w:t>
      </w:r>
      <w:r w:rsidRPr="007A3D4E">
        <w:rPr>
          <w:rFonts w:ascii="Times New Roman" w:eastAsia="Times New Roman" w:hAnsi="Times New Roman" w:cs="Times New Roman"/>
          <w:b/>
          <w:bCs/>
          <w:kern w:val="0"/>
          <w14:ligatures w14:val="none"/>
        </w:rPr>
        <w:t>galactic disk band</w:t>
      </w:r>
      <w:r w:rsidRPr="007A3D4E">
        <w:rPr>
          <w:rFonts w:ascii="Times New Roman" w:eastAsia="Times New Roman" w:hAnsi="Times New Roman" w:cs="Times New Roman"/>
          <w:kern w:val="0"/>
          <w14:ligatures w14:val="none"/>
        </w:rPr>
        <w:t xml:space="preserve"> – scales of a few hundred parsecs to a few kiloparsecs, where the Milky Way and similar galaxies present as </w:t>
      </w:r>
      <w:r w:rsidRPr="007A3D4E">
        <w:rPr>
          <w:rFonts w:ascii="Times New Roman" w:eastAsia="Times New Roman" w:hAnsi="Times New Roman" w:cs="Times New Roman"/>
          <w:b/>
          <w:bCs/>
          <w:kern w:val="0"/>
          <w14:ligatures w14:val="none"/>
        </w:rPr>
        <w:t>thin, turbulent disks</w:t>
      </w:r>
      <w:r w:rsidRPr="007A3D4E">
        <w:rPr>
          <w:rFonts w:ascii="Times New Roman" w:eastAsia="Times New Roman" w:hAnsi="Times New Roman" w:cs="Times New Roman"/>
          <w:kern w:val="0"/>
          <w14:ligatures w14:val="none"/>
        </w:rPr>
        <w:t xml:space="preserve">. In the AR/CL picture, +2 is the </w:t>
      </w:r>
      <w:r w:rsidRPr="007A3D4E">
        <w:rPr>
          <w:rFonts w:ascii="Times New Roman" w:eastAsia="Times New Roman" w:hAnsi="Times New Roman" w:cs="Times New Roman"/>
          <w:b/>
          <w:bCs/>
          <w:kern w:val="0"/>
          <w14:ligatures w14:val="none"/>
        </w:rPr>
        <w:t>outer container</w:t>
      </w:r>
      <w:r w:rsidRPr="007A3D4E">
        <w:rPr>
          <w:rFonts w:ascii="Times New Roman" w:eastAsia="Times New Roman" w:hAnsi="Times New Roman" w:cs="Times New Roman"/>
          <w:kern w:val="0"/>
          <w14:ligatures w14:val="none"/>
        </w:rPr>
        <w:t xml:space="preserve"> that holds Earth (+1) as a part, and it should therefore look like a boundary-dominated CS: D≈2 disks with finite fractal windows, not a uniform 3D volume.</w:t>
      </w:r>
    </w:p>
    <w:p w14:paraId="2CB3B962"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Here we pull together the +2 CL memo on GM pivots in disks, plus the role/D results that show +2’s boundary character.</w:t>
      </w:r>
    </w:p>
    <w:p w14:paraId="05DB9F80" w14:textId="77777777" w:rsidR="007A3D4E" w:rsidRPr="007A3D4E" w:rsidRDefault="00C96FC8"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157E62">
          <v:rect id="_x0000_i1100" style="width:0;height:1.5pt" o:hralign="center" o:hrstd="t" o:hr="t" fillcolor="#a0a0a0" stroked="f"/>
        </w:pict>
      </w:r>
    </w:p>
    <w:p w14:paraId="55829C22"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3.5.1 kpc GM windows and the primary/secondary clusters</w:t>
      </w:r>
    </w:p>
    <w:p w14:paraId="0EACABC2"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+2 CL document, “+2 CL - Fractal geometric-mean (GM) pivot cluster at the +2 context boundary (Milky Way–scale), with emphasis on D ≈ 2 ‘boundary’ signatures,” compiled </w:t>
      </w:r>
      <w:r w:rsidRPr="007A3D4E">
        <w:rPr>
          <w:rFonts w:ascii="Times New Roman" w:eastAsia="Times New Roman" w:hAnsi="Times New Roman" w:cs="Times New Roman"/>
          <w:b/>
          <w:bCs/>
          <w:kern w:val="0"/>
          <w14:ligatures w14:val="none"/>
        </w:rPr>
        <w:t>27 independent fractal windows</w:t>
      </w:r>
      <w:r w:rsidRPr="007A3D4E">
        <w:rPr>
          <w:rFonts w:ascii="Times New Roman" w:eastAsia="Times New Roman" w:hAnsi="Times New Roman" w:cs="Times New Roman"/>
          <w:kern w:val="0"/>
          <w14:ligatures w14:val="none"/>
        </w:rPr>
        <w:t xml:space="preserve"> from galactic disks and interstellar structures: H I maps, H II region distributions, and star-cluster complexes across multiple galaxies (Milky Way, M31, M33, M51, NGC 628, NGC 1058, NGC 5033, etc.).</w:t>
      </w:r>
    </w:p>
    <w:p w14:paraId="1145D811"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For each system:</w:t>
      </w:r>
    </w:p>
    <w:p w14:paraId="3F7ECC8F" w14:textId="77777777" w:rsidR="007A3D4E" w:rsidRPr="007A3D4E" w:rsidRDefault="007A3D4E" w:rsidP="007A3D4E">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 finite scaling window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d>
      </m:oMath>
      <w:r w:rsidRPr="007A3D4E">
        <w:rPr>
          <w:rFonts w:ascii="Times New Roman" w:eastAsia="Times New Roman" w:hAnsi="Times New Roman" w:cs="Times New Roman"/>
          <w:kern w:val="0"/>
          <w14:ligatures w14:val="none"/>
        </w:rPr>
        <w:t>was extracted from published analyses (e.g., power spectra or correlation functions in parsecs), and</w:t>
      </w:r>
    </w:p>
    <w:p w14:paraId="7E7A4F41" w14:textId="77777777" w:rsidR="007A3D4E" w:rsidRPr="007A3D4E" w:rsidRDefault="007A3D4E" w:rsidP="007A3D4E">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The geometric mean pivot was computed:</w:t>
      </w:r>
    </w:p>
    <w:p w14:paraId="353F717E" w14:textId="77777777" w:rsidR="007A3D4E" w:rsidRPr="007A3D4E" w:rsidRDefault="00C96FC8" w:rsidP="007A3D4E">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rad>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DF1B26F" w14:textId="77777777" w:rsidR="007A3D4E" w:rsidRPr="007A3D4E" w:rsidRDefault="007A3D4E" w:rsidP="007A3D4E">
      <w:pPr>
        <w:spacing w:before="100" w:beforeAutospacing="1" w:after="100" w:afterAutospacing="1" w:line="240" w:lineRule="auto"/>
        <w:ind w:left="720"/>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then converted to parsecs.</w:t>
      </w:r>
    </w:p>
    <w:p w14:paraId="1C5726FD"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When these 27 GMs were plotted on a log pc axis, the distribution showed </w:t>
      </w:r>
      <w:r w:rsidRPr="007A3D4E">
        <w:rPr>
          <w:rFonts w:ascii="Times New Roman" w:eastAsia="Times New Roman" w:hAnsi="Times New Roman" w:cs="Times New Roman"/>
          <w:b/>
          <w:bCs/>
          <w:kern w:val="0"/>
          <w14:ligatures w14:val="none"/>
        </w:rPr>
        <w:t>two strong clusters</w:t>
      </w:r>
      <w:r w:rsidRPr="007A3D4E">
        <w:rPr>
          <w:rFonts w:ascii="Times New Roman" w:eastAsia="Times New Roman" w:hAnsi="Times New Roman" w:cs="Times New Roman"/>
          <w:kern w:val="0"/>
          <w14:ligatures w14:val="none"/>
        </w:rPr>
        <w:t>:</w:t>
      </w:r>
    </w:p>
    <w:p w14:paraId="567F8982" w14:textId="77777777" w:rsidR="007A3D4E" w:rsidRPr="007A3D4E" w:rsidRDefault="007A3D4E" w:rsidP="007A3D4E">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Primary cluster (Band A):</w:t>
      </w:r>
    </w:p>
    <w:p w14:paraId="75CB12A5"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GM ≈ </w:t>
      </w:r>
      <m:oMath>
        <m:r>
          <w:rPr>
            <w:rFonts w:ascii="Cambria Math" w:eastAsia="Times New Roman" w:hAnsi="Cambria Math" w:cs="Times New Roman"/>
            <w:kern w:val="0"/>
            <w14:ligatures w14:val="none"/>
          </w:rPr>
          <m:t>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m:t>
            </m:r>
          </m:sup>
        </m:sSup>
      </m:oMath>
      <w:r w:rsidRPr="007A3D4E">
        <w:rPr>
          <w:rFonts w:ascii="Times New Roman" w:eastAsia="Times New Roman" w:hAnsi="Times New Roman" w:cs="Times New Roman"/>
          <w:kern w:val="0"/>
          <w14:ligatures w14:val="none"/>
        </w:rPr>
        <w:t xml:space="preserve">to </w:t>
      </w:r>
      <m:oMath>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3</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pc</m:t>
        </m:r>
      </m:oMath>
      <w:r w:rsidRPr="007A3D4E">
        <w:rPr>
          <w:rFonts w:ascii="Times New Roman" w:eastAsia="Times New Roman" w:hAnsi="Times New Roman" w:cs="Times New Roman"/>
          <w:kern w:val="0"/>
          <w14:ligatures w14:val="none"/>
        </w:rPr>
        <w:t>(0.3–1 kpc).</w:t>
      </w:r>
    </w:p>
    <w:p w14:paraId="0A973CA8"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~15–20 entries fall in this range.</w:t>
      </w:r>
    </w:p>
    <w:p w14:paraId="66FE9E1E"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Examples:</w:t>
      </w:r>
    </w:p>
    <w:p w14:paraId="5104E1BA"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NGC 628 H II distribution: GM ~5.3×10² pc,</w:t>
      </w:r>
    </w:p>
    <w:p w14:paraId="43548DF0"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SMC H I structure: GM ~3.5×10² pc,</w:t>
      </w:r>
    </w:p>
    <w:p w14:paraId="1DD60336"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H I/ISM windows in several spirals with small-scale fractal behaviour up to ~1 kpc.</w:t>
      </w:r>
    </w:p>
    <w:p w14:paraId="3645EBFC" w14:textId="77777777" w:rsidR="007A3D4E" w:rsidRPr="007A3D4E" w:rsidRDefault="007A3D4E" w:rsidP="007A3D4E">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Secondary cluster (Band B):</w:t>
      </w:r>
    </w:p>
    <w:p w14:paraId="337AF352"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GM ≈ </w:t>
      </w:r>
      <m:oMath>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3</m:t>
            </m:r>
          </m:sup>
        </m:sSup>
      </m:oMath>
      <w:r w:rsidRPr="007A3D4E">
        <w:rPr>
          <w:rFonts w:ascii="Times New Roman" w:eastAsia="Times New Roman" w:hAnsi="Times New Roman" w:cs="Times New Roman"/>
          <w:kern w:val="0"/>
          <w14:ligatures w14:val="none"/>
        </w:rPr>
        <w:t xml:space="preserve">to </w:t>
      </w:r>
      <m:oMath>
        <m:r>
          <w:rPr>
            <w:rFonts w:ascii="Cambria Math" w:eastAsia="Times New Roman" w:hAnsi="Cambria Math" w:cs="Times New Roman"/>
            <w:kern w:val="0"/>
            <w14:ligatures w14:val="none"/>
          </w:rPr>
          <m:t>4×</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3</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pc</m:t>
        </m:r>
      </m:oMath>
      <w:r w:rsidRPr="007A3D4E">
        <w:rPr>
          <w:rFonts w:ascii="Times New Roman" w:eastAsia="Times New Roman" w:hAnsi="Times New Roman" w:cs="Times New Roman"/>
          <w:kern w:val="0"/>
          <w14:ligatures w14:val="none"/>
        </w:rPr>
        <w:t>(1–4 kpc).</w:t>
      </w:r>
    </w:p>
    <w:p w14:paraId="0ED5634A"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~5–10 entries.</w:t>
      </w:r>
    </w:p>
    <w:p w14:paraId="2B4EC0D6" w14:textId="77777777" w:rsidR="007A3D4E" w:rsidRPr="007A3D4E" w:rsidRDefault="007A3D4E" w:rsidP="007A3D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Examples:</w:t>
      </w:r>
    </w:p>
    <w:p w14:paraId="07489901"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NGC 1058 H I large-scale window: GM ≈ 0.95 kpc,</w:t>
      </w:r>
    </w:p>
    <w:p w14:paraId="072264E1"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NGC 628 H I: GM ≈ 2.53 kpc,</w:t>
      </w:r>
    </w:p>
    <w:p w14:paraId="4D84B0FA" w14:textId="77777777" w:rsidR="007A3D4E" w:rsidRPr="007A3D4E" w:rsidRDefault="007A3D4E" w:rsidP="007A3D4E">
      <w:pPr>
        <w:numPr>
          <w:ilvl w:val="2"/>
          <w:numId w:val="26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NGC 5033 H II distribution: GM ~2.22 kpc.</w:t>
      </w:r>
    </w:p>
    <w:p w14:paraId="76864B39"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Crucially:</w:t>
      </w:r>
    </w:p>
    <w:p w14:paraId="1900B2D6" w14:textId="77777777" w:rsidR="007A3D4E" w:rsidRPr="007A3D4E" w:rsidRDefault="007A3D4E" w:rsidP="007A3D4E">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There is </w:t>
      </w:r>
      <w:r w:rsidRPr="007A3D4E">
        <w:rPr>
          <w:rFonts w:ascii="Times New Roman" w:eastAsia="Times New Roman" w:hAnsi="Times New Roman" w:cs="Times New Roman"/>
          <w:b/>
          <w:bCs/>
          <w:kern w:val="0"/>
          <w14:ligatures w14:val="none"/>
        </w:rPr>
        <w:t>no significant clustering</w:t>
      </w:r>
      <w:r w:rsidRPr="007A3D4E">
        <w:rPr>
          <w:rFonts w:ascii="Times New Roman" w:eastAsia="Times New Roman" w:hAnsi="Times New Roman" w:cs="Times New Roman"/>
          <w:kern w:val="0"/>
          <w14:ligatures w14:val="none"/>
        </w:rPr>
        <w:t xml:space="preserve"> beyond ~5 kpc (Band C: 10–50 kpc): windows that approach galaxy diameters also span down to smaller scales, yielding GM in bands A/B (e.g. a 0.3–30 kpc window gives GM ~3 kpc).</w:t>
      </w:r>
    </w:p>
    <w:p w14:paraId="4AD96939"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Interpretation:</w:t>
      </w:r>
    </w:p>
    <w:p w14:paraId="11A6935D" w14:textId="77777777" w:rsidR="007A3D4E" w:rsidRPr="007A3D4E" w:rsidRDefault="007A3D4E" w:rsidP="007A3D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Band A (0.3–1 kpc)</w:t>
      </w:r>
      <w:r w:rsidRPr="007A3D4E">
        <w:rPr>
          <w:rFonts w:ascii="Times New Roman" w:eastAsia="Times New Roman" w:hAnsi="Times New Roman" w:cs="Times New Roman"/>
          <w:kern w:val="0"/>
          <w14:ligatures w14:val="none"/>
        </w:rPr>
        <w:t xml:space="preserve"> likely corresponds to disk thickness or ISM/star-forming disk breadth.</w:t>
      </w:r>
    </w:p>
    <w:p w14:paraId="3E702097" w14:textId="77777777" w:rsidR="007A3D4E" w:rsidRPr="007A3D4E" w:rsidRDefault="007A3D4E" w:rsidP="007A3D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Band B (1–4 kpc)</w:t>
      </w:r>
      <w:r w:rsidRPr="007A3D4E">
        <w:rPr>
          <w:rFonts w:ascii="Times New Roman" w:eastAsia="Times New Roman" w:hAnsi="Times New Roman" w:cs="Times New Roman"/>
          <w:kern w:val="0"/>
          <w14:ligatures w14:val="none"/>
        </w:rPr>
        <w:t xml:space="preserve"> corresponds to inner disk radius / spiral-arm scale length (~2–5 kpc).</w:t>
      </w:r>
    </w:p>
    <w:p w14:paraId="6E9F1778" w14:textId="77777777" w:rsidR="007A3D4E" w:rsidRPr="007A3D4E" w:rsidRDefault="007A3D4E" w:rsidP="007A3D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Together they form the </w:t>
      </w:r>
      <w:r w:rsidRPr="007A3D4E">
        <w:rPr>
          <w:rFonts w:ascii="Times New Roman" w:eastAsia="Times New Roman" w:hAnsi="Times New Roman" w:cs="Times New Roman"/>
          <w:b/>
          <w:bCs/>
          <w:kern w:val="0"/>
          <w14:ligatures w14:val="none"/>
        </w:rPr>
        <w:t>+2 context band</w:t>
      </w:r>
      <w:r w:rsidRPr="007A3D4E">
        <w:rPr>
          <w:rFonts w:ascii="Times New Roman" w:eastAsia="Times New Roman" w:hAnsi="Times New Roman" w:cs="Times New Roman"/>
          <w:kern w:val="0"/>
          <w14:ligatures w14:val="none"/>
        </w:rPr>
        <w:t>: a few hundred pc to a few kpc, with representative centres around ~600 pc and ~2–3 kpc.</w:t>
      </w:r>
    </w:p>
    <w:p w14:paraId="685455E5"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For the ladder, we summarize this as:</w:t>
      </w:r>
    </w:p>
    <w:p w14:paraId="06702369" w14:textId="77777777" w:rsidR="007A3D4E" w:rsidRPr="007A3D4E" w:rsidRDefault="007A3D4E" w:rsidP="007A3D4E">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+2 band:</w:t>
      </w:r>
      <w:r w:rsidRPr="007A3D4E">
        <w:rPr>
          <w:rFonts w:ascii="Times New Roman" w:eastAsia="Times New Roman" w:hAnsi="Times New Roman" w:cs="Times New Roman"/>
          <w:kern w:val="0"/>
          <w14:ligatures w14:val="none"/>
        </w:rPr>
        <w:t xml:space="preserve"> 0.3–4 kpc,</w:t>
      </w:r>
    </w:p>
    <w:p w14:paraId="170B383B" w14:textId="77777777" w:rsidR="007A3D4E" w:rsidRPr="007A3D4E" w:rsidRDefault="007A3D4E" w:rsidP="007A3D4E">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Representative centre:</w:t>
      </w:r>
      <w:r w:rsidRPr="007A3D4E">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19.5</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Pr="007A3D4E">
        <w:rPr>
          <w:rFonts w:ascii="Times New Roman" w:eastAsia="Times New Roman" w:hAnsi="Times New Roman" w:cs="Times New Roman"/>
          <w:kern w:val="0"/>
          <w14:ligatures w14:val="none"/>
        </w:rPr>
        <w:t>(~1 kpc), as used in §2.2, knowing that many windows live between 0.3 and a few kpc.</w:t>
      </w:r>
    </w:p>
    <w:p w14:paraId="2478F50B" w14:textId="77777777" w:rsidR="007A3D4E" w:rsidRPr="007A3D4E" w:rsidRDefault="00C96FC8"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9E5057">
          <v:rect id="_x0000_i1101" style="width:0;height:1.5pt" o:hralign="center" o:hrstd="t" o:hr="t" fillcolor="#a0a0a0" stroked="f"/>
        </w:pict>
      </w:r>
    </w:p>
    <w:p w14:paraId="4F5D7705"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3.5.2 Boundary-type D ≈ 2 signatures in disks</w:t>
      </w:r>
    </w:p>
    <w:p w14:paraId="4FABD45B"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+2 CL memo doesn’t just report GMs; it also compiles </w:t>
      </w:r>
      <w:r w:rsidRPr="007A3D4E">
        <w:rPr>
          <w:rFonts w:ascii="Times New Roman" w:eastAsia="Times New Roman" w:hAnsi="Times New Roman" w:cs="Times New Roman"/>
          <w:b/>
          <w:bCs/>
          <w:kern w:val="0"/>
          <w14:ligatures w14:val="none"/>
        </w:rPr>
        <w:t>fractal dimensions and spectral slopes</w:t>
      </w:r>
      <w:r w:rsidRPr="007A3D4E">
        <w:rPr>
          <w:rFonts w:ascii="Times New Roman" w:eastAsia="Times New Roman" w:hAnsi="Times New Roman" w:cs="Times New Roman"/>
          <w:kern w:val="0"/>
          <w14:ligatures w14:val="none"/>
        </w:rPr>
        <w:t xml:space="preserve">, showing that many +2 windows have </w:t>
      </w:r>
      <w:r w:rsidRPr="007A3D4E">
        <w:rPr>
          <w:rFonts w:ascii="Times New Roman" w:eastAsia="Times New Roman" w:hAnsi="Times New Roman" w:cs="Times New Roman"/>
          <w:b/>
          <w:bCs/>
          <w:kern w:val="0"/>
          <w14:ligatures w14:val="none"/>
        </w:rPr>
        <w:t>D≈2</w:t>
      </w:r>
      <w:r w:rsidRPr="007A3D4E">
        <w:rPr>
          <w:rFonts w:ascii="Times New Roman" w:eastAsia="Times New Roman" w:hAnsi="Times New Roman" w:cs="Times New Roman"/>
          <w:kern w:val="0"/>
          <w14:ligatures w14:val="none"/>
        </w:rPr>
        <w:t xml:space="preserve"> – just what you expect for boundary-like 2D turbulence on a thin disk.</w:t>
      </w:r>
    </w:p>
    <w:p w14:paraId="0DFE8339"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Examples:</w:t>
      </w:r>
    </w:p>
    <w:p w14:paraId="77FCE537" w14:textId="77777777" w:rsidR="007A3D4E" w:rsidRPr="007A3D4E" w:rsidRDefault="007A3D4E" w:rsidP="007A3D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NGC 1058 H I (large-scale regime)</w:t>
      </w:r>
      <w:r w:rsidRPr="007A3D4E">
        <w:rPr>
          <w:rFonts w:ascii="Times New Roman" w:eastAsia="Times New Roman" w:hAnsi="Times New Roman" w:cs="Times New Roman"/>
          <w:kern w:val="0"/>
          <w14:ligatures w14:val="none"/>
        </w:rPr>
        <w:t>: power spectrum P(k) slope ~−1.0 ± 0.2 at 1.5–10 kpc scales; interpreted as 2D turbulence on a disk – effective D ~ 2 in projection.</w:t>
      </w:r>
    </w:p>
    <w:p w14:paraId="3BF26212" w14:textId="77777777" w:rsidR="007A3D4E" w:rsidRPr="007A3D4E" w:rsidRDefault="007A3D4E" w:rsidP="007A3D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NGC 628 H I</w:t>
      </w:r>
      <w:r w:rsidRPr="007A3D4E">
        <w:rPr>
          <w:rFonts w:ascii="Times New Roman" w:eastAsia="Times New Roman" w:hAnsi="Times New Roman" w:cs="Times New Roman"/>
          <w:kern w:val="0"/>
          <w14:ligatures w14:val="none"/>
        </w:rPr>
        <w:t>: P(k) slope ~−1.6 ± 0.2 from 0.8–8 kpc; again interpreted as 2D thin-disk turbulence, D ≈ 2.</w:t>
      </w:r>
    </w:p>
    <w:p w14:paraId="5CA92660" w14:textId="77777777" w:rsidR="007A3D4E" w:rsidRPr="007A3D4E" w:rsidRDefault="007A3D4E" w:rsidP="007A3D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H II region distributions (M74/NGC 628, M51/NGC 5194, NGC 5033)</w:t>
      </w:r>
      <w:r w:rsidRPr="007A3D4E">
        <w:rPr>
          <w:rFonts w:ascii="Times New Roman" w:eastAsia="Times New Roman" w:hAnsi="Times New Roman" w:cs="Times New Roman"/>
          <w:kern w:val="0"/>
          <w14:ligatures w14:val="none"/>
        </w:rPr>
        <w:t>:</w:t>
      </w:r>
    </w:p>
    <w:p w14:paraId="603228E9" w14:textId="77777777" w:rsidR="007A3D4E" w:rsidRPr="007A3D4E" w:rsidRDefault="007A3D4E" w:rsidP="007A3D4E">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correlation dimensions D ≈ 1.8–2.05 for projected H II region positions over 30 pc–9 kpc, reflecting quasi-surface filling on the disk.</w:t>
      </w:r>
    </w:p>
    <w:p w14:paraId="7F584C08"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This lines up with the G-/B-block syntheses:</w:t>
      </w:r>
    </w:p>
    <w:p w14:paraId="7969C37E" w14:textId="77777777" w:rsidR="007A3D4E" w:rsidRPr="007A3D4E" w:rsidRDefault="007A3D4E" w:rsidP="007A3D4E">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G36:</w:t>
      </w:r>
      <w:r w:rsidRPr="007A3D4E">
        <w:rPr>
          <w:rFonts w:ascii="Times New Roman" w:eastAsia="Times New Roman" w:hAnsi="Times New Roman" w:cs="Times New Roman"/>
          <w:kern w:val="0"/>
          <w14:ligatures w14:val="none"/>
        </w:rPr>
        <w:t xml:space="preserve"> boundary dominance increases outward:</w:t>
      </w:r>
    </w:p>
    <w:p w14:paraId="697DAAE3" w14:textId="77777777" w:rsidR="007A3D4E" w:rsidRPr="007A3D4E" w:rsidRDefault="007A3D4E" w:rsidP="007A3D4E">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+2 and +3 are boundary-heavy (shells/disks; D≈2),</w:t>
      </w:r>
    </w:p>
    <w:p w14:paraId="1511B8E2" w14:textId="77777777" w:rsidR="007A3D4E" w:rsidRPr="007A3D4E" w:rsidRDefault="007A3D4E" w:rsidP="007A3D4E">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+1 is surface-dominated in 1–100 km band,</w:t>
      </w:r>
    </w:p>
    <w:p w14:paraId="63EE7796" w14:textId="77777777" w:rsidR="007A3D4E" w:rsidRPr="007A3D4E" w:rsidRDefault="007A3D4E" w:rsidP="007A3D4E">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−1/−2 bulk-heavier.</w:t>
      </w:r>
    </w:p>
    <w:p w14:paraId="4E6EAC41" w14:textId="77777777" w:rsidR="007A3D4E" w:rsidRPr="007A3D4E" w:rsidRDefault="007A3D4E" w:rsidP="007A3D4E">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G37:</w:t>
      </w:r>
      <w:r w:rsidRPr="007A3D4E">
        <w:rPr>
          <w:rFonts w:ascii="Times New Roman" w:eastAsia="Times New Roman" w:hAnsi="Times New Roman" w:cs="Times New Roman"/>
          <w:kern w:val="0"/>
          <w14:ligatures w14:val="none"/>
        </w:rPr>
        <w:t xml:space="preserve"> anisotropy strengthens outward:</w:t>
      </w:r>
    </w:p>
    <w:p w14:paraId="06D30FA3" w14:textId="77777777" w:rsidR="007A3D4E" w:rsidRPr="007A3D4E" w:rsidRDefault="007A3D4E" w:rsidP="007A3D4E">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disks/shells have directional structure; inner contexts more isotropic.</w:t>
      </w:r>
    </w:p>
    <w:p w14:paraId="6A0B8168" w14:textId="77777777" w:rsidR="007A3D4E" w:rsidRPr="007A3D4E" w:rsidRDefault="007A3D4E" w:rsidP="007A3D4E">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G38:</w:t>
      </w:r>
      <w:r w:rsidRPr="007A3D4E">
        <w:rPr>
          <w:rFonts w:ascii="Times New Roman" w:eastAsia="Times New Roman" w:hAnsi="Times New Roman" w:cs="Times New Roman"/>
          <w:kern w:val="0"/>
          <w14:ligatures w14:val="none"/>
        </w:rPr>
        <w:t xml:space="preserve"> curvature lanes at +2:</w:t>
      </w:r>
    </w:p>
    <w:p w14:paraId="56705E87" w14:textId="77777777" w:rsidR="007A3D4E" w:rsidRPr="007A3D4E" w:rsidRDefault="007A3D4E" w:rsidP="007A3D4E">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kpc-plane curvature bands (arm structures, ring-like patterns) show up where disk boundaries are active.</w:t>
      </w:r>
    </w:p>
    <w:p w14:paraId="2FE74287"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 AR terms:</w:t>
      </w:r>
    </w:p>
    <w:p w14:paraId="55EFF495" w14:textId="77777777" w:rsidR="007A3D4E" w:rsidRPr="007A3D4E" w:rsidRDefault="007A3D4E" w:rsidP="007A3D4E">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+2</w:t>
      </w:r>
      <w:r w:rsidRPr="007A3D4E">
        <w:rPr>
          <w:rFonts w:ascii="Times New Roman" w:eastAsia="Times New Roman" w:hAnsi="Times New Roman" w:cs="Times New Roman"/>
          <w:kern w:val="0"/>
          <w14:ligatures w14:val="none"/>
        </w:rPr>
        <w:t xml:space="preserve"> is an </w:t>
      </w:r>
      <w:r w:rsidRPr="007A3D4E">
        <w:rPr>
          <w:rFonts w:ascii="Times New Roman" w:eastAsia="Times New Roman" w:hAnsi="Times New Roman" w:cs="Times New Roman"/>
          <w:b/>
          <w:bCs/>
          <w:kern w:val="0"/>
          <w14:ligatures w14:val="none"/>
        </w:rPr>
        <w:t>outer CS boundary</w:t>
      </w:r>
      <w:r w:rsidRPr="007A3D4E">
        <w:rPr>
          <w:rFonts w:ascii="Times New Roman" w:eastAsia="Times New Roman" w:hAnsi="Times New Roman" w:cs="Times New Roman"/>
          <w:kern w:val="0"/>
          <w14:ligatures w14:val="none"/>
        </w:rPr>
        <w:t>: a thin disk container with D ≈ 2 and anisotropic geometry, just as +3 is an outer shell with D ≈ 2 in the sky.</w:t>
      </w:r>
    </w:p>
    <w:p w14:paraId="7186D32A" w14:textId="77777777" w:rsidR="007A3D4E" w:rsidRPr="007A3D4E" w:rsidRDefault="007A3D4E" w:rsidP="007A3D4E">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Inner plexity (−2, −1, 0, +1) sits inside that disk, represented for us at smaller scales; +2 is primarily the boundary we read from +1.</w:t>
      </w:r>
    </w:p>
    <w:p w14:paraId="5C5FE6B2" w14:textId="77777777" w:rsidR="007A3D4E" w:rsidRPr="007A3D4E" w:rsidRDefault="00C96FC8"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7CF22B">
          <v:rect id="_x0000_i1102" style="width:0;height:1.5pt" o:hralign="center" o:hrstd="t" o:hr="t" fillcolor="#a0a0a0" stroked="f"/>
        </w:pict>
      </w:r>
    </w:p>
    <w:p w14:paraId="66221EFE"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3.5.3 +2 as Milky-Way-scale seam into +3</w:t>
      </w:r>
    </w:p>
    <w:p w14:paraId="460BD86E"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In the overall ladder, </w:t>
      </w:r>
      <w:r w:rsidRPr="007A3D4E">
        <w:rPr>
          <w:rFonts w:ascii="Times New Roman" w:eastAsia="Times New Roman" w:hAnsi="Times New Roman" w:cs="Times New Roman"/>
          <w:b/>
          <w:bCs/>
          <w:kern w:val="0"/>
          <w14:ligatures w14:val="none"/>
        </w:rPr>
        <w:t>+2</w:t>
      </w:r>
      <w:r w:rsidRPr="007A3D4E">
        <w:rPr>
          <w:rFonts w:ascii="Times New Roman" w:eastAsia="Times New Roman" w:hAnsi="Times New Roman" w:cs="Times New Roman"/>
          <w:kern w:val="0"/>
          <w14:ligatures w14:val="none"/>
        </w:rPr>
        <w:t xml:space="preserve"> sits between:</w:t>
      </w:r>
    </w:p>
    <w:p w14:paraId="4F7ACBDA" w14:textId="77777777" w:rsidR="007A3D4E" w:rsidRPr="007A3D4E" w:rsidRDefault="007A3D4E" w:rsidP="007A3D4E">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+1 (Earth-surface band)</w:t>
      </w:r>
      <w:r w:rsidRPr="007A3D4E">
        <w:rPr>
          <w:rFonts w:ascii="Times New Roman" w:eastAsia="Times New Roman" w:hAnsi="Times New Roman" w:cs="Times New Roman"/>
          <w:kern w:val="0"/>
          <w14:ligatures w14:val="none"/>
        </w:rPr>
        <w:t xml:space="preserve"> – the immediate environment (1–100 km), and</w:t>
      </w:r>
    </w:p>
    <w:p w14:paraId="34EB4682" w14:textId="77777777" w:rsidR="007A3D4E" w:rsidRPr="007A3D4E" w:rsidRDefault="007A3D4E" w:rsidP="007A3D4E">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+3 (cosmic shell band)</w:t>
      </w:r>
      <w:r w:rsidRPr="007A3D4E">
        <w:rPr>
          <w:rFonts w:ascii="Times New Roman" w:eastAsia="Times New Roman" w:hAnsi="Times New Roman" w:cs="Times New Roman"/>
          <w:kern w:val="0"/>
          <w14:ligatures w14:val="none"/>
        </w:rPr>
        <w:t xml:space="preserve"> – horizon/CMB-scale container.</w:t>
      </w:r>
    </w:p>
    <w:p w14:paraId="40FCBAAD"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The +2 CL results and the activation findings work together:</w:t>
      </w:r>
    </w:p>
    <w:p w14:paraId="3A924355" w14:textId="77777777" w:rsidR="007A3D4E" w:rsidRPr="007A3D4E" w:rsidRDefault="007A3D4E" w:rsidP="007A3D4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Static seam:</w:t>
      </w:r>
    </w:p>
    <w:p w14:paraId="182DEE78" w14:textId="77777777" w:rsidR="007A3D4E" w:rsidRPr="007A3D4E" w:rsidRDefault="007A3D4E" w:rsidP="007A3D4E">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finite windows in kpc ranges (0.3–4 kpc) with GM clusters centred at ~600 pc and ~2–3 kpc;</w:t>
      </w:r>
    </w:p>
    <w:p w14:paraId="35223C39" w14:textId="77777777" w:rsidR="007A3D4E" w:rsidRPr="007A3D4E" w:rsidRDefault="007A3D4E" w:rsidP="007A3D4E">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D≈2 disk turbulence and H II distributions across those ranges.</w:t>
      </w:r>
    </w:p>
    <w:p w14:paraId="7D6D2D3F" w14:textId="77777777" w:rsidR="007A3D4E" w:rsidRPr="007A3D4E" w:rsidRDefault="007A3D4E" w:rsidP="007A3D4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Dynamic seam (T3-B, +2↔+3 activation):</w:t>
      </w:r>
    </w:p>
    <w:p w14:paraId="606DC238" w14:textId="77777777" w:rsidR="007A3D4E" w:rsidRPr="007A3D4E" w:rsidRDefault="007A3D4E" w:rsidP="007A3D4E">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lensing plateaus respond to how much of a Milky-Way-scale disk is “filled” or crossed by a system;</w:t>
      </w:r>
    </w:p>
    <w:p w14:paraId="6DC0D3C1" w14:textId="77777777" w:rsidR="007A3D4E" w:rsidRPr="007A3D4E" w:rsidRDefault="007A3D4E" w:rsidP="007A3D4E">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activation model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7A3D4E">
        <w:rPr>
          <w:rFonts w:ascii="Times New Roman" w:eastAsia="Times New Roman" w:hAnsi="Times New Roman" w:cs="Times New Roman"/>
          <w:kern w:val="0"/>
          <w14:ligatures w14:val="none"/>
        </w:rPr>
        <w:t xml:space="preserve">with a Milky-Way seam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Pr="007A3D4E">
        <w:rPr>
          <w:rFonts w:ascii="Times New Roman" w:eastAsia="Times New Roman" w:hAnsi="Times New Roman" w:cs="Times New Roman"/>
          <w:kern w:val="0"/>
          <w14:ligatures w14:val="none"/>
        </w:rPr>
        <w:t>(4–10 kpc grid) shows:</w:t>
      </w:r>
    </w:p>
    <w:p w14:paraId="19888528" w14:textId="77777777" w:rsidR="007A3D4E" w:rsidRPr="007A3D4E" w:rsidRDefault="007A3D4E" w:rsidP="007A3D4E">
      <w:pPr>
        <w:numPr>
          <w:ilvl w:val="2"/>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ΔAIC ≈ 162 improvement in DR5 when adding an activation term,</w:t>
      </w:r>
    </w:p>
    <w:p w14:paraId="256914B1" w14:textId="77777777" w:rsidR="007A3D4E" w:rsidRPr="007A3D4E" w:rsidRDefault="007A3D4E" w:rsidP="007A3D4E">
      <w:pPr>
        <w:numPr>
          <w:ilvl w:val="2"/>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 broad ridge in (R_{\rm MW}) around 4–7 kpc (peak ~6 kpc),</w:t>
      </w:r>
    </w:p>
    <w:p w14:paraId="4B4B96E1" w14:textId="77777777" w:rsidR="007A3D4E" w:rsidRPr="007A3D4E" w:rsidRDefault="007A3D4E" w:rsidP="007A3D4E">
      <w:pPr>
        <w:numPr>
          <w:ilvl w:val="2"/>
          <w:numId w:val="27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7/7 positive activation slopes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7A3D4E">
        <w:rPr>
          <w:rFonts w:ascii="Times New Roman" w:eastAsia="Times New Roman" w:hAnsi="Times New Roman" w:cs="Times New Roman"/>
          <w:kern w:val="0"/>
          <w14:ligatures w14:val="none"/>
        </w:rPr>
        <w:t>vs frac_x_gt.</w:t>
      </w:r>
    </w:p>
    <w:p w14:paraId="2DE801A4"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So:</w:t>
      </w:r>
    </w:p>
    <w:p w14:paraId="3893CA7E" w14:textId="77777777" w:rsidR="007A3D4E" w:rsidRPr="007A3D4E" w:rsidRDefault="007A3D4E" w:rsidP="007A3D4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static +2 band</w:t>
      </w:r>
      <w:r w:rsidRPr="007A3D4E">
        <w:rPr>
          <w:rFonts w:ascii="Times New Roman" w:eastAsia="Times New Roman" w:hAnsi="Times New Roman" w:cs="Times New Roman"/>
          <w:kern w:val="0"/>
          <w14:ligatures w14:val="none"/>
        </w:rPr>
        <w:t xml:space="preserve"> tells you where the disk is fractally structured: 0.3–4 kpc windows with D≈2.</w:t>
      </w:r>
    </w:p>
    <w:p w14:paraId="18CC1C6B" w14:textId="77777777" w:rsidR="007A3D4E" w:rsidRPr="007A3D4E" w:rsidRDefault="007A3D4E" w:rsidP="007A3D4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dynamic +2↔+3 seam</w:t>
      </w:r>
      <w:r w:rsidRPr="007A3D4E">
        <w:rPr>
          <w:rFonts w:ascii="Times New Roman" w:eastAsia="Times New Roman" w:hAnsi="Times New Roman" w:cs="Times New Roman"/>
          <w:kern w:val="0"/>
          <w14:ligatures w14:val="none"/>
        </w:rPr>
        <w:t xml:space="preserve"> (T3-B) tells you </w:t>
      </w:r>
      <w:r w:rsidRPr="007A3D4E">
        <w:rPr>
          <w:rFonts w:ascii="Times New Roman" w:eastAsia="Times New Roman" w:hAnsi="Times New Roman" w:cs="Times New Roman"/>
          <w:i/>
          <w:iCs/>
          <w:kern w:val="0"/>
          <w14:ligatures w14:val="none"/>
        </w:rPr>
        <w:t>when</w:t>
      </w:r>
      <w:r w:rsidRPr="007A3D4E">
        <w:rPr>
          <w:rFonts w:ascii="Times New Roman" w:eastAsia="Times New Roman" w:hAnsi="Times New Roman" w:cs="Times New Roman"/>
          <w:kern w:val="0"/>
          <w14:ligatures w14:val="none"/>
        </w:rPr>
        <w:t xml:space="preserve"> that disk-scale container starts contributing meaningfully to a particular observable (lensing amplitude). The strongest effect occurs when typical galaxy sizes cross into that “few-kpc” disk regime.</w:t>
      </w:r>
    </w:p>
    <w:p w14:paraId="696AE3C6"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Interpretation in ladder language:</w:t>
      </w:r>
    </w:p>
    <w:p w14:paraId="44B117E5" w14:textId="77777777" w:rsidR="007A3D4E" w:rsidRPr="007A3D4E" w:rsidRDefault="007A3D4E" w:rsidP="007A3D4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+2 is the primary </w:t>
      </w:r>
      <w:r w:rsidRPr="007A3D4E">
        <w:rPr>
          <w:rFonts w:ascii="Times New Roman" w:eastAsia="Times New Roman" w:hAnsi="Times New Roman" w:cs="Times New Roman"/>
          <w:b/>
          <w:bCs/>
          <w:kern w:val="0"/>
          <w14:ligatures w14:val="none"/>
        </w:rPr>
        <w:t>galactic disk context level</w:t>
      </w:r>
      <w:r w:rsidRPr="007A3D4E">
        <w:rPr>
          <w:rFonts w:ascii="Times New Roman" w:eastAsia="Times New Roman" w:hAnsi="Times New Roman" w:cs="Times New Roman"/>
          <w:kern w:val="0"/>
          <w14:ligatures w14:val="none"/>
        </w:rPr>
        <w:t>, with:</w:t>
      </w:r>
    </w:p>
    <w:p w14:paraId="58EE746C" w14:textId="77777777" w:rsidR="007A3D4E" w:rsidRPr="007A3D4E" w:rsidRDefault="007A3D4E" w:rsidP="007A3D4E">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 primary GM cluster around disc thickness / breadth (0.3–1 kpc),</w:t>
      </w:r>
    </w:p>
    <w:p w14:paraId="4EF530F8" w14:textId="77777777" w:rsidR="007A3D4E" w:rsidRPr="007A3D4E" w:rsidRDefault="007A3D4E" w:rsidP="007A3D4E">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 secondary cluster around inner disk/arm scales (1–4 kpc),</w:t>
      </w:r>
    </w:p>
    <w:p w14:paraId="2F647CDA" w14:textId="77777777" w:rsidR="007A3D4E" w:rsidRPr="007A3D4E" w:rsidRDefault="007A3D4E" w:rsidP="007A3D4E">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and D≈2 surfaces, reinforcing its role as an outer CS boundary.</w:t>
      </w:r>
    </w:p>
    <w:p w14:paraId="3D167A1B" w14:textId="77777777" w:rsidR="007A3D4E" w:rsidRPr="007A3D4E" w:rsidRDefault="007A3D4E" w:rsidP="007A3D4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+2↔+3 seam</w:t>
      </w:r>
      <w:r w:rsidRPr="007A3D4E">
        <w:rPr>
          <w:rFonts w:ascii="Times New Roman" w:eastAsia="Times New Roman" w:hAnsi="Times New Roman" w:cs="Times New Roman"/>
          <w:kern w:val="0"/>
          <w14:ligatures w14:val="none"/>
        </w:rPr>
        <w:t xml:space="preserve"> is where:</w:t>
      </w:r>
    </w:p>
    <w:p w14:paraId="22573F84" w14:textId="77777777" w:rsidR="007A3D4E" w:rsidRPr="007A3D4E" w:rsidRDefault="007A3D4E" w:rsidP="007A3D4E">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the disk container transitions into the cosmic shell container (+3),</w:t>
      </w:r>
    </w:p>
    <w:p w14:paraId="082C7F67" w14:textId="77777777" w:rsidR="007A3D4E" w:rsidRPr="007A3D4E" w:rsidRDefault="007A3D4E" w:rsidP="007A3D4E">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and where </w:t>
      </w:r>
      <w:r w:rsidRPr="007A3D4E">
        <w:rPr>
          <w:rFonts w:ascii="Times New Roman" w:eastAsia="Times New Roman" w:hAnsi="Times New Roman" w:cs="Times New Roman"/>
          <w:b/>
          <w:bCs/>
          <w:kern w:val="0"/>
          <w14:ligatures w14:val="none"/>
        </w:rPr>
        <w:t>activation</w:t>
      </w:r>
      <w:r w:rsidRPr="007A3D4E">
        <w:rPr>
          <w:rFonts w:ascii="Times New Roman" w:eastAsia="Times New Roman" w:hAnsi="Times New Roman" w:cs="Times New Roman"/>
          <w:kern w:val="0"/>
          <w14:ligatures w14:val="none"/>
        </w:rPr>
        <w:t xml:space="preserve"> sees the Milky-Way scale as a hinge for gravitational lensing in real data.</w:t>
      </w:r>
    </w:p>
    <w:p w14:paraId="2E203ABB"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 the ladder as a whole:</w:t>
      </w:r>
    </w:p>
    <w:p w14:paraId="2579E722" w14:textId="77777777" w:rsidR="007A3D4E" w:rsidRPr="007A3D4E" w:rsidRDefault="007A3D4E" w:rsidP="007A3D4E">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+2</w:t>
      </w:r>
      <w:r w:rsidRPr="007A3D4E">
        <w:rPr>
          <w:rFonts w:ascii="Times New Roman" w:eastAsia="Times New Roman" w:hAnsi="Times New Roman" w:cs="Times New Roman"/>
          <w:kern w:val="0"/>
          <w14:ligatures w14:val="none"/>
        </w:rPr>
        <w:t xml:space="preserve"> is not just “about kpc” in an abstract sense; it is:</w:t>
      </w:r>
    </w:p>
    <w:p w14:paraId="50A4DCF7" w14:textId="77777777" w:rsidR="007A3D4E" w:rsidRPr="007A3D4E" w:rsidRDefault="007A3D4E" w:rsidP="007A3D4E">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kpc disk context</w:t>
      </w:r>
      <w:r w:rsidRPr="007A3D4E">
        <w:rPr>
          <w:rFonts w:ascii="Times New Roman" w:eastAsia="Times New Roman" w:hAnsi="Times New Roman" w:cs="Times New Roman"/>
          <w:kern w:val="0"/>
          <w14:ligatures w14:val="none"/>
        </w:rPr>
        <w:t xml:space="preserve"> where many galaxies show finite, D≈2 windows,</w:t>
      </w:r>
    </w:p>
    <w:p w14:paraId="5FBDD2DC" w14:textId="77777777" w:rsidR="007A3D4E" w:rsidRPr="007A3D4E" w:rsidRDefault="007A3D4E" w:rsidP="007A3D4E">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outer container</w:t>
      </w:r>
      <w:r w:rsidRPr="007A3D4E">
        <w:rPr>
          <w:rFonts w:ascii="Times New Roman" w:eastAsia="Times New Roman" w:hAnsi="Times New Roman" w:cs="Times New Roman"/>
          <w:kern w:val="0"/>
          <w14:ligatures w14:val="none"/>
        </w:rPr>
        <w:t xml:space="preserve"> that Earth (+1) lives inside,</w:t>
      </w:r>
    </w:p>
    <w:p w14:paraId="104F27AD" w14:textId="77777777" w:rsidR="007A3D4E" w:rsidRPr="007A3D4E" w:rsidRDefault="007A3D4E" w:rsidP="007A3D4E">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and the </w:t>
      </w:r>
      <w:r w:rsidRPr="007A3D4E">
        <w:rPr>
          <w:rFonts w:ascii="Times New Roman" w:eastAsia="Times New Roman" w:hAnsi="Times New Roman" w:cs="Times New Roman"/>
          <w:b/>
          <w:bCs/>
          <w:kern w:val="0"/>
          <w14:ligatures w14:val="none"/>
        </w:rPr>
        <w:t>static/dynamic seam</w:t>
      </w:r>
      <w:r w:rsidRPr="007A3D4E">
        <w:rPr>
          <w:rFonts w:ascii="Times New Roman" w:eastAsia="Times New Roman" w:hAnsi="Times New Roman" w:cs="Times New Roman"/>
          <w:kern w:val="0"/>
          <w14:ligatures w14:val="none"/>
        </w:rPr>
        <w:t xml:space="preserve"> into +3 where the cosmic container becomes relevant.</w:t>
      </w:r>
    </w:p>
    <w:p w14:paraId="47B1E4F3"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Next we’ll complete the outer picture with </w:t>
      </w:r>
      <w:r w:rsidRPr="007A3D4E">
        <w:rPr>
          <w:rFonts w:ascii="Times New Roman" w:eastAsia="Times New Roman" w:hAnsi="Times New Roman" w:cs="Times New Roman"/>
          <w:b/>
          <w:bCs/>
          <w:kern w:val="0"/>
          <w14:ligatures w14:val="none"/>
        </w:rPr>
        <w:t>3.6 +3: Cosmic shell band</w:t>
      </w:r>
      <w:r w:rsidRPr="007A3D4E">
        <w:rPr>
          <w:rFonts w:ascii="Times New Roman" w:eastAsia="Times New Roman" w:hAnsi="Times New Roman" w:cs="Times New Roman"/>
          <w:kern w:val="0"/>
          <w14:ligatures w14:val="none"/>
        </w:rPr>
        <w:t>, and then in §4 we’ll step back to describe the seam structure across all levels (static, dynamic, and role-based).</w:t>
      </w:r>
    </w:p>
    <w:p w14:paraId="2C631521" w14:textId="77777777" w:rsidR="007A3D4E" w:rsidRPr="007A3D4E" w:rsidRDefault="007A3D4E" w:rsidP="007A3D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6897"/>
      <w:r w:rsidRPr="007A3D4E">
        <w:rPr>
          <w:rFonts w:ascii="Times New Roman" w:eastAsia="Times New Roman" w:hAnsi="Times New Roman" w:cs="Times New Roman"/>
          <w:b/>
          <w:bCs/>
          <w:kern w:val="0"/>
          <w:sz w:val="27"/>
          <w:szCs w:val="27"/>
          <w14:ligatures w14:val="none"/>
        </w:rPr>
        <w:t>3.6 +3: Cosmic shell band</w:t>
      </w:r>
      <w:bookmarkEnd w:id="22"/>
    </w:p>
    <w:p w14:paraId="702E5D51"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+3 level is the </w:t>
      </w:r>
      <w:r w:rsidRPr="007A3D4E">
        <w:rPr>
          <w:rFonts w:ascii="Times New Roman" w:eastAsia="Times New Roman" w:hAnsi="Times New Roman" w:cs="Times New Roman"/>
          <w:b/>
          <w:bCs/>
          <w:kern w:val="0"/>
          <w14:ligatures w14:val="none"/>
        </w:rPr>
        <w:t>cosmic shell band</w:t>
      </w:r>
      <w:r w:rsidRPr="007A3D4E">
        <w:rPr>
          <w:rFonts w:ascii="Times New Roman" w:eastAsia="Times New Roman" w:hAnsi="Times New Roman" w:cs="Times New Roman"/>
          <w:kern w:val="0"/>
          <w14:ligatures w14:val="none"/>
        </w:rPr>
        <w:t xml:space="preserve"> – scales of order Gpc where the universe presents to us as a </w:t>
      </w:r>
      <w:r w:rsidRPr="007A3D4E">
        <w:rPr>
          <w:rFonts w:ascii="Times New Roman" w:eastAsia="Times New Roman" w:hAnsi="Times New Roman" w:cs="Times New Roman"/>
          <w:b/>
          <w:bCs/>
          <w:kern w:val="0"/>
          <w14:ligatures w14:val="none"/>
        </w:rPr>
        <w:t>thin, nearly 2D shell</w:t>
      </w:r>
      <w:r w:rsidRPr="007A3D4E">
        <w:rPr>
          <w:rFonts w:ascii="Times New Roman" w:eastAsia="Times New Roman" w:hAnsi="Times New Roman" w:cs="Times New Roman"/>
          <w:kern w:val="0"/>
          <w14:ligatures w14:val="none"/>
        </w:rPr>
        <w:t xml:space="preserve"> on the sky (CMB, full-sky radio/QSO maps), with an approximately homogeneous 3D interior. In the AR/CL picture, +3 is the </w:t>
      </w:r>
      <w:r w:rsidRPr="007A3D4E">
        <w:rPr>
          <w:rFonts w:ascii="Times New Roman" w:eastAsia="Times New Roman" w:hAnsi="Times New Roman" w:cs="Times New Roman"/>
          <w:b/>
          <w:bCs/>
          <w:kern w:val="0"/>
          <w14:ligatures w14:val="none"/>
        </w:rPr>
        <w:t>outermost container</w:t>
      </w:r>
      <w:r w:rsidRPr="007A3D4E">
        <w:rPr>
          <w:rFonts w:ascii="Times New Roman" w:eastAsia="Times New Roman" w:hAnsi="Times New Roman" w:cs="Times New Roman"/>
          <w:kern w:val="0"/>
          <w14:ligatures w14:val="none"/>
        </w:rPr>
        <w:t xml:space="preserve"> in the current ladder: the last-scattering/horizon shell that holds the galactic (+2) context as a part.</w:t>
      </w:r>
    </w:p>
    <w:p w14:paraId="3DBECD75"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Here we pull together the +3 CL overview and the B/G-block summaries.</w:t>
      </w:r>
    </w:p>
    <w:p w14:paraId="5BDCE409" w14:textId="77777777" w:rsidR="007A3D4E" w:rsidRPr="007A3D4E" w:rsidRDefault="00C96FC8"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963574">
          <v:rect id="_x0000_i1103" style="width:0;height:1.5pt" o:hralign="center" o:hrstd="t" o:hr="t" fillcolor="#a0a0a0" stroked="f"/>
        </w:pict>
      </w:r>
    </w:p>
    <w:p w14:paraId="442501A4"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3.6.1 Gpc GM windows on the sky</w:t>
      </w:r>
    </w:p>
    <w:p w14:paraId="5ABCB848"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+3 CL work and the A/B summaries report that +3 is anchored by </w:t>
      </w:r>
      <w:r w:rsidRPr="007A3D4E">
        <w:rPr>
          <w:rFonts w:ascii="Times New Roman" w:eastAsia="Times New Roman" w:hAnsi="Times New Roman" w:cs="Times New Roman"/>
          <w:b/>
          <w:bCs/>
          <w:kern w:val="0"/>
          <w14:ligatures w14:val="none"/>
        </w:rPr>
        <w:t>Gpc-scale finite windows</w:t>
      </w:r>
      <w:r w:rsidRPr="007A3D4E">
        <w:rPr>
          <w:rFonts w:ascii="Times New Roman" w:eastAsia="Times New Roman" w:hAnsi="Times New Roman" w:cs="Times New Roman"/>
          <w:kern w:val="0"/>
          <w14:ligatures w14:val="none"/>
        </w:rPr>
        <w:t xml:space="preserve"> on the celestial sphere:</w:t>
      </w:r>
    </w:p>
    <w:p w14:paraId="14F69BD8" w14:textId="77777777" w:rsidR="007A3D4E" w:rsidRPr="007A3D4E" w:rsidRDefault="007A3D4E" w:rsidP="007A3D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CMB isothermal contour analysis</w:t>
      </w:r>
    </w:p>
    <w:p w14:paraId="53C56058"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Studies of the CMB map (e.g. WMAP, Planck) identify fractal behaviour in temperature contour networks over large angular scales (≈10°–180°).</w:t>
      </w:r>
    </w:p>
    <w:p w14:paraId="560DF69F"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When converted to comoving lengths at </w:t>
      </w:r>
      <m:oMath>
        <m:r>
          <w:rPr>
            <w:rFonts w:ascii="Cambria Math" w:eastAsia="Times New Roman" w:hAnsi="Cambria Math" w:cs="Times New Roman"/>
            <w:kern w:val="0"/>
            <w14:ligatures w14:val="none"/>
          </w:rPr>
          <m:t>z∼1100</m:t>
        </m:r>
      </m:oMath>
      <w:r w:rsidRPr="007A3D4E">
        <w:rPr>
          <w:rFonts w:ascii="Times New Roman" w:eastAsia="Times New Roman" w:hAnsi="Times New Roman" w:cs="Times New Roman"/>
          <w:kern w:val="0"/>
          <w14:ligatures w14:val="none"/>
        </w:rPr>
        <w:t xml:space="preserve">under ΛCDM cosmology, these angular ranges correspond to </w:t>
      </w:r>
      <w:r w:rsidRPr="007A3D4E">
        <w:rPr>
          <w:rFonts w:ascii="Times New Roman" w:eastAsia="Times New Roman" w:hAnsi="Times New Roman" w:cs="Times New Roman"/>
          <w:b/>
          <w:bCs/>
          <w:kern w:val="0"/>
          <w14:ligatures w14:val="none"/>
        </w:rPr>
        <w:t>~2.5–14 Gpc</w:t>
      </w:r>
      <w:r w:rsidRPr="007A3D4E">
        <w:rPr>
          <w:rFonts w:ascii="Times New Roman" w:eastAsia="Times New Roman" w:hAnsi="Times New Roman" w:cs="Times New Roman"/>
          <w:kern w:val="0"/>
          <w14:ligatures w14:val="none"/>
        </w:rPr>
        <w:t xml:space="preserve">, with a GM pivot around </w:t>
      </w:r>
      <w:r w:rsidRPr="007A3D4E">
        <w:rPr>
          <w:rFonts w:ascii="Times New Roman" w:eastAsia="Times New Roman" w:hAnsi="Times New Roman" w:cs="Times New Roman"/>
          <w:b/>
          <w:bCs/>
          <w:kern w:val="0"/>
          <w14:ligatures w14:val="none"/>
        </w:rPr>
        <w:t>5.9 Gpc</w:t>
      </w:r>
      <w:r w:rsidRPr="007A3D4E">
        <w:rPr>
          <w:rFonts w:ascii="Times New Roman" w:eastAsia="Times New Roman" w:hAnsi="Times New Roman" w:cs="Times New Roman"/>
          <w:kern w:val="0"/>
          <w14:ligatures w14:val="none"/>
        </w:rPr>
        <w:t>.</w:t>
      </w:r>
    </w:p>
    <w:p w14:paraId="70BB05C1"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Effective fractal dimensions for contour networks on the sky are </w:t>
      </w:r>
      <w:r w:rsidRPr="007A3D4E">
        <w:rPr>
          <w:rFonts w:ascii="Times New Roman" w:eastAsia="Times New Roman" w:hAnsi="Times New Roman" w:cs="Times New Roman"/>
          <w:b/>
          <w:bCs/>
          <w:kern w:val="0"/>
          <w14:ligatures w14:val="none"/>
        </w:rPr>
        <w:t>D_e ≈ 1.77</w:t>
      </w:r>
      <w:r w:rsidRPr="007A3D4E">
        <w:rPr>
          <w:rFonts w:ascii="Times New Roman" w:eastAsia="Times New Roman" w:hAnsi="Times New Roman" w:cs="Times New Roman"/>
          <w:kern w:val="0"/>
          <w14:ligatures w14:val="none"/>
        </w:rPr>
        <w:t xml:space="preserve"> and similarly ~2 for other measures – consistent with a 2D surface fractal living on a sphere.</w:t>
      </w:r>
    </w:p>
    <w:p w14:paraId="51D8AEB4" w14:textId="77777777" w:rsidR="007A3D4E" w:rsidRPr="007A3D4E" w:rsidRDefault="007A3D4E" w:rsidP="007A3D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Low-ℓ CMB angular power spectrum (Sachs–Wolfe plateau)</w:t>
      </w:r>
    </w:p>
    <w:p w14:paraId="00B31752"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At multipoles </w:t>
      </w:r>
      <m:oMath>
        <m:r>
          <m:rPr>
            <m:scr m:val="script"/>
            <m:sty m:val="p"/>
          </m:rPr>
          <w:rPr>
            <w:rFonts w:ascii="Cambria Math" w:eastAsia="Times New Roman" w:hAnsi="Cambria Math" w:cs="Times New Roman"/>
            <w:kern w:val="0"/>
            <w14:ligatures w14:val="none"/>
          </w:rPr>
          <m:t>l</m:t>
        </m:r>
        <m:r>
          <w:rPr>
            <w:rFonts w:ascii="Cambria Math" w:eastAsia="Times New Roman" w:hAnsi="Cambria Math" w:cs="Times New Roman"/>
            <w:kern w:val="0"/>
            <w14:ligatures w14:val="none"/>
          </w:rPr>
          <m:t>≲30</m:t>
        </m:r>
      </m:oMath>
      <w:r w:rsidRPr="007A3D4E">
        <w:rPr>
          <w:rFonts w:ascii="Times New Roman" w:eastAsia="Times New Roman" w:hAnsi="Times New Roman" w:cs="Times New Roman"/>
          <w:kern w:val="0"/>
          <w14:ligatures w14:val="none"/>
        </w:rPr>
        <w:t xml:space="preserve">, the angular power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scr m:val="script"/>
                <m:sty m:val="p"/>
              </m:rPr>
              <w:rPr>
                <w:rFonts w:ascii="Cambria Math" w:eastAsia="Times New Roman" w:hAnsi="Cambria Math" w:cs="Times New Roman"/>
                <w:kern w:val="0"/>
                <w14:ligatures w14:val="none"/>
              </w:rPr>
              <m:t>l</m:t>
            </m:r>
          </m:sub>
        </m:sSub>
      </m:oMath>
      <w:r w:rsidRPr="007A3D4E">
        <w:rPr>
          <w:rFonts w:ascii="Times New Roman" w:eastAsia="Times New Roman" w:hAnsi="Times New Roman" w:cs="Times New Roman"/>
          <w:kern w:val="0"/>
          <w14:ligatures w14:val="none"/>
        </w:rPr>
        <w:t xml:space="preserve">is nearly flat (scale-invariant) over angles corresponding to </w:t>
      </w:r>
      <w:r w:rsidRPr="007A3D4E">
        <w:rPr>
          <w:rFonts w:ascii="Times New Roman" w:eastAsia="Times New Roman" w:hAnsi="Times New Roman" w:cs="Times New Roman"/>
          <w:b/>
          <w:bCs/>
          <w:kern w:val="0"/>
          <w14:ligatures w14:val="none"/>
        </w:rPr>
        <w:t>several Gpc</w:t>
      </w:r>
      <w:r w:rsidRPr="007A3D4E">
        <w:rPr>
          <w:rFonts w:ascii="Times New Roman" w:eastAsia="Times New Roman" w:hAnsi="Times New Roman" w:cs="Times New Roman"/>
          <w:kern w:val="0"/>
          <w14:ligatures w14:val="none"/>
        </w:rPr>
        <w:t xml:space="preserve"> and up to the horizon scale.</w:t>
      </w:r>
    </w:p>
    <w:p w14:paraId="719255CA"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This is again a finite angular window where Gpc scales dominate.</w:t>
      </w:r>
    </w:p>
    <w:p w14:paraId="15F21EA6" w14:textId="77777777" w:rsidR="007A3D4E" w:rsidRPr="007A3D4E" w:rsidRDefault="007A3D4E" w:rsidP="007A3D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All-sky radio and quasar counts (NVSS, large QSO surveys)</w:t>
      </w:r>
    </w:p>
    <w:p w14:paraId="048E737E"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Counts-in-cells and angular correlation analyses find fractal-like behaviour over </w:t>
      </w:r>
      <w:r w:rsidRPr="007A3D4E">
        <w:rPr>
          <w:rFonts w:ascii="Times New Roman" w:eastAsia="Times New Roman" w:hAnsi="Times New Roman" w:cs="Times New Roman"/>
          <w:b/>
          <w:bCs/>
          <w:kern w:val="0"/>
          <w14:ligatures w14:val="none"/>
        </w:rPr>
        <w:t>~0.2–6 Gpc</w:t>
      </w:r>
      <w:r w:rsidRPr="007A3D4E">
        <w:rPr>
          <w:rFonts w:ascii="Times New Roman" w:eastAsia="Times New Roman" w:hAnsi="Times New Roman" w:cs="Times New Roman"/>
          <w:kern w:val="0"/>
          <w14:ligatures w14:val="none"/>
        </w:rPr>
        <w:t xml:space="preserve"> comoving distance ranges, with GM ~1.1 Gpc.</w:t>
      </w:r>
    </w:p>
    <w:p w14:paraId="67F14A30" w14:textId="77777777" w:rsidR="007A3D4E" w:rsidRPr="007A3D4E" w:rsidRDefault="007A3D4E" w:rsidP="007A3D4E">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effective fractal dimension in these 2D projections is </w:t>
      </w:r>
      <w:r w:rsidRPr="007A3D4E">
        <w:rPr>
          <w:rFonts w:ascii="Times New Roman" w:eastAsia="Times New Roman" w:hAnsi="Times New Roman" w:cs="Times New Roman"/>
          <w:b/>
          <w:bCs/>
          <w:kern w:val="0"/>
          <w14:ligatures w14:val="none"/>
        </w:rPr>
        <w:t>D ≈ 2.0–2.1</w:t>
      </w:r>
      <w:r w:rsidRPr="007A3D4E">
        <w:rPr>
          <w:rFonts w:ascii="Times New Roman" w:eastAsia="Times New Roman" w:hAnsi="Times New Roman" w:cs="Times New Roman"/>
          <w:kern w:val="0"/>
          <w14:ligatures w14:val="none"/>
        </w:rPr>
        <w:t>, characteristic of a shell distribution on the sky.</w:t>
      </w:r>
    </w:p>
    <w:p w14:paraId="2EB81417"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Across these, the +3 CL summary is:</w:t>
      </w:r>
    </w:p>
    <w:p w14:paraId="66E78B79" w14:textId="77777777" w:rsidR="007A3D4E" w:rsidRPr="007A3D4E" w:rsidRDefault="007A3D4E" w:rsidP="007A3D4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There is a genuine </w:t>
      </w:r>
      <w:r w:rsidRPr="007A3D4E">
        <w:rPr>
          <w:rFonts w:ascii="Times New Roman" w:eastAsia="Times New Roman" w:hAnsi="Times New Roman" w:cs="Times New Roman"/>
          <w:b/>
          <w:bCs/>
          <w:kern w:val="0"/>
          <w14:ligatures w14:val="none"/>
        </w:rPr>
        <w:t>Gpc-scale GM cluster</w:t>
      </w:r>
      <w:r w:rsidRPr="007A3D4E">
        <w:rPr>
          <w:rFonts w:ascii="Times New Roman" w:eastAsia="Times New Roman" w:hAnsi="Times New Roman" w:cs="Times New Roman"/>
          <w:kern w:val="0"/>
          <w14:ligatures w14:val="none"/>
        </w:rPr>
        <w:t xml:space="preserve"> on the sky:</w:t>
      </w:r>
    </w:p>
    <w:p w14:paraId="5BDE87FB" w14:textId="77777777" w:rsidR="007A3D4E" w:rsidRPr="007A3D4E" w:rsidRDefault="007A3D4E" w:rsidP="007A3D4E">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GM pivots around 1–10 Gpc, with typical examples at ~1.1 Gpc (radio) and ~5.9 Gpc (CMB contours).</w:t>
      </w:r>
    </w:p>
    <w:p w14:paraId="03139F06" w14:textId="77777777" w:rsidR="007A3D4E" w:rsidRPr="007A3D4E" w:rsidRDefault="007A3D4E" w:rsidP="007A3D4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These are not infinite scalings:</w:t>
      </w:r>
    </w:p>
    <w:p w14:paraId="22C85FCE" w14:textId="77777777" w:rsidR="007A3D4E" w:rsidRPr="007A3D4E" w:rsidRDefault="007A3D4E" w:rsidP="007A3D4E">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they are </w:t>
      </w:r>
      <w:r w:rsidRPr="007A3D4E">
        <w:rPr>
          <w:rFonts w:ascii="Times New Roman" w:eastAsia="Times New Roman" w:hAnsi="Times New Roman" w:cs="Times New Roman"/>
          <w:b/>
          <w:bCs/>
          <w:kern w:val="0"/>
          <w14:ligatures w14:val="none"/>
        </w:rPr>
        <w:t>finite windows</w:t>
      </w:r>
      <w:r w:rsidRPr="007A3D4E">
        <w:rPr>
          <w:rFonts w:ascii="Times New Roman" w:eastAsia="Times New Roman" w:hAnsi="Times New Roman" w:cs="Times New Roman"/>
          <w:kern w:val="0"/>
          <w14:ligatures w14:val="none"/>
        </w:rPr>
        <w:t xml:space="preserve"> in angle/scale where fractal-type behaviour holds; outside, homogeneity or other regimes take over.</w:t>
      </w:r>
    </w:p>
    <w:p w14:paraId="7C102545"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That’s why we represent +3 in the ladder with:</w:t>
      </w:r>
    </w:p>
    <w:p w14:paraId="1272CB32" w14:textId="77777777" w:rsidR="007A3D4E" w:rsidRPr="007A3D4E" w:rsidRDefault="007A3D4E" w:rsidP="007A3D4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 </w:t>
      </w:r>
      <w:r w:rsidRPr="007A3D4E">
        <w:rPr>
          <w:rFonts w:ascii="Times New Roman" w:eastAsia="Times New Roman" w:hAnsi="Times New Roman" w:cs="Times New Roman"/>
          <w:b/>
          <w:bCs/>
          <w:kern w:val="0"/>
          <w14:ligatures w14:val="none"/>
        </w:rPr>
        <w:t>band</w:t>
      </w:r>
      <w:r w:rsidRPr="007A3D4E">
        <w:rPr>
          <w:rFonts w:ascii="Times New Roman" w:eastAsia="Times New Roman" w:hAnsi="Times New Roman" w:cs="Times New Roman"/>
          <w:kern w:val="0"/>
          <w14:ligatures w14:val="none"/>
        </w:rPr>
        <w:t xml:space="preserve"> at Gpc scales,</w:t>
      </w:r>
    </w:p>
    <w:p w14:paraId="58E9EBD8" w14:textId="77777777" w:rsidR="007A3D4E" w:rsidRPr="007A3D4E" w:rsidRDefault="007A3D4E" w:rsidP="007A3D4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 representative centre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+3</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26</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Pr="007A3D4E">
        <w:rPr>
          <w:rFonts w:ascii="Times New Roman" w:eastAsia="Times New Roman" w:hAnsi="Times New Roman" w:cs="Times New Roman"/>
          <w:kern w:val="0"/>
          <w14:ligatures w14:val="none"/>
        </w:rPr>
        <w:t>(~10 Gpc), as in §2.2.</w:t>
      </w:r>
    </w:p>
    <w:p w14:paraId="21099D87" w14:textId="77777777" w:rsidR="007A3D4E" w:rsidRPr="007A3D4E" w:rsidRDefault="00C96FC8"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8D5D71">
          <v:rect id="_x0000_i1104" style="width:0;height:1.5pt" o:hralign="center" o:hrstd="t" o:hr="t" fillcolor="#a0a0a0" stroked="f"/>
        </w:pict>
      </w:r>
    </w:p>
    <w:p w14:paraId="08ED18A4"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3.6.2 D ≈ 2 shell, homogeneous interior: clear boundary vs volume</w:t>
      </w:r>
    </w:p>
    <w:p w14:paraId="0AD701D4"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B-block’s “boundary vs bulk” summary emphasises that +3 is the </w:t>
      </w:r>
      <w:r w:rsidRPr="007A3D4E">
        <w:rPr>
          <w:rFonts w:ascii="Times New Roman" w:eastAsia="Times New Roman" w:hAnsi="Times New Roman" w:cs="Times New Roman"/>
          <w:i/>
          <w:iCs/>
          <w:kern w:val="0"/>
          <w14:ligatures w14:val="none"/>
        </w:rPr>
        <w:t>clearest</w:t>
      </w:r>
      <w:r w:rsidRPr="007A3D4E">
        <w:rPr>
          <w:rFonts w:ascii="Times New Roman" w:eastAsia="Times New Roman" w:hAnsi="Times New Roman" w:cs="Times New Roman"/>
          <w:kern w:val="0"/>
          <w14:ligatures w14:val="none"/>
        </w:rPr>
        <w:t xml:space="preserve"> case of a boundary-only context:</w:t>
      </w:r>
    </w:p>
    <w:p w14:paraId="756DE8F8" w14:textId="77777777" w:rsidR="007A3D4E" w:rsidRPr="007A3D4E" w:rsidRDefault="007A3D4E" w:rsidP="007A3D4E">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On the sky (boundary)</w:t>
      </w:r>
      <w:r w:rsidRPr="007A3D4E">
        <w:rPr>
          <w:rFonts w:ascii="Times New Roman" w:eastAsia="Times New Roman" w:hAnsi="Times New Roman" w:cs="Times New Roman"/>
          <w:kern w:val="0"/>
          <w14:ligatures w14:val="none"/>
        </w:rPr>
        <w:t>:</w:t>
      </w:r>
    </w:p>
    <w:p w14:paraId="148F72D3" w14:textId="77777777" w:rsidR="007A3D4E" w:rsidRPr="007A3D4E" w:rsidRDefault="007A3D4E" w:rsidP="007A3D4E">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CMB temperature maps, isocontour networks, and all-sky source distributions are 2D fields on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oMath>
      <w:r w:rsidRPr="007A3D4E">
        <w:rPr>
          <w:rFonts w:ascii="Times New Roman" w:eastAsia="Times New Roman" w:hAnsi="Times New Roman" w:cs="Times New Roman"/>
          <w:kern w:val="0"/>
          <w14:ligatures w14:val="none"/>
        </w:rPr>
        <w:t>.</w:t>
      </w:r>
    </w:p>
    <w:p w14:paraId="5E34BE86" w14:textId="77777777" w:rsidR="007A3D4E" w:rsidRPr="007A3D4E" w:rsidRDefault="007A3D4E" w:rsidP="007A3D4E">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Measured effective dimensions for these patterns – e.g. CMB isothermal contour networks with D_e ≈ 1.77, or radio source counts with D ≈ 2.1 – cluster around </w:t>
      </w:r>
      <w:r w:rsidRPr="007A3D4E">
        <w:rPr>
          <w:rFonts w:ascii="Times New Roman" w:eastAsia="Times New Roman" w:hAnsi="Times New Roman" w:cs="Times New Roman"/>
          <w:b/>
          <w:bCs/>
          <w:kern w:val="0"/>
          <w14:ligatures w14:val="none"/>
        </w:rPr>
        <w:t>2</w:t>
      </w:r>
      <w:r w:rsidRPr="007A3D4E">
        <w:rPr>
          <w:rFonts w:ascii="Times New Roman" w:eastAsia="Times New Roman" w:hAnsi="Times New Roman" w:cs="Times New Roman"/>
          <w:kern w:val="0"/>
          <w14:ligatures w14:val="none"/>
        </w:rPr>
        <w:t>, within method uncertainties.</w:t>
      </w:r>
    </w:p>
    <w:p w14:paraId="287E0B86" w14:textId="77777777" w:rsidR="007A3D4E" w:rsidRPr="007A3D4E" w:rsidRDefault="007A3D4E" w:rsidP="007A3D4E">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These are quintessential </w:t>
      </w:r>
      <w:r w:rsidRPr="007A3D4E">
        <w:rPr>
          <w:rFonts w:ascii="Times New Roman" w:eastAsia="Times New Roman" w:hAnsi="Times New Roman" w:cs="Times New Roman"/>
          <w:b/>
          <w:bCs/>
          <w:kern w:val="0"/>
          <w14:ligatures w14:val="none"/>
        </w:rPr>
        <w:t>shell-like</w:t>
      </w:r>
      <w:r w:rsidRPr="007A3D4E">
        <w:rPr>
          <w:rFonts w:ascii="Times New Roman" w:eastAsia="Times New Roman" w:hAnsi="Times New Roman" w:cs="Times New Roman"/>
          <w:kern w:val="0"/>
          <w14:ligatures w14:val="none"/>
        </w:rPr>
        <w:t xml:space="preserve"> signatures.</w:t>
      </w:r>
    </w:p>
    <w:p w14:paraId="068CDC4A" w14:textId="77777777" w:rsidR="007A3D4E" w:rsidRPr="007A3D4E" w:rsidRDefault="007A3D4E" w:rsidP="007A3D4E">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In 3D (interior)</w:t>
      </w:r>
      <w:r w:rsidRPr="007A3D4E">
        <w:rPr>
          <w:rFonts w:ascii="Times New Roman" w:eastAsia="Times New Roman" w:hAnsi="Times New Roman" w:cs="Times New Roman"/>
          <w:kern w:val="0"/>
          <w14:ligatures w14:val="none"/>
        </w:rPr>
        <w:t>:</w:t>
      </w:r>
    </w:p>
    <w:p w14:paraId="64EBB6BB" w14:textId="77777777" w:rsidR="007A3D4E" w:rsidRPr="007A3D4E" w:rsidRDefault="007A3D4E" w:rsidP="007A3D4E">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Large-scale structure (LSS) surveys of galaxies and clusters show that:</w:t>
      </w:r>
    </w:p>
    <w:p w14:paraId="41CE1873" w14:textId="77777777" w:rsidR="007A3D4E" w:rsidRPr="007A3D4E" w:rsidRDefault="007A3D4E" w:rsidP="007A3D4E">
      <w:pPr>
        <w:numPr>
          <w:ilvl w:val="2"/>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correlation dimension approaches </w:t>
      </w:r>
      <w:r w:rsidRPr="007A3D4E">
        <w:rPr>
          <w:rFonts w:ascii="Times New Roman" w:eastAsia="Times New Roman" w:hAnsi="Times New Roman" w:cs="Times New Roman"/>
          <w:b/>
          <w:bCs/>
          <w:kern w:val="0"/>
          <w14:ligatures w14:val="none"/>
        </w:rPr>
        <w:t>D_2→3</w:t>
      </w:r>
      <w:r w:rsidRPr="007A3D4E">
        <w:rPr>
          <w:rFonts w:ascii="Times New Roman" w:eastAsia="Times New Roman" w:hAnsi="Times New Roman" w:cs="Times New Roman"/>
          <w:kern w:val="0"/>
          <w14:ligatures w14:val="none"/>
        </w:rPr>
        <w:t xml:space="preserve"> by scales of ~70–300 Mpc/h,</w:t>
      </w:r>
    </w:p>
    <w:p w14:paraId="1A8CB890" w14:textId="77777777" w:rsidR="007A3D4E" w:rsidRPr="007A3D4E" w:rsidRDefault="007A3D4E" w:rsidP="007A3D4E">
      <w:pPr>
        <w:numPr>
          <w:ilvl w:val="2"/>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beyond ~100–300 Mpc/h, the universe is effectively </w:t>
      </w:r>
      <w:r w:rsidRPr="007A3D4E">
        <w:rPr>
          <w:rFonts w:ascii="Times New Roman" w:eastAsia="Times New Roman" w:hAnsi="Times New Roman" w:cs="Times New Roman"/>
          <w:b/>
          <w:bCs/>
          <w:kern w:val="0"/>
          <w14:ligatures w14:val="none"/>
        </w:rPr>
        <w:t>homogeneous and isotropic</w:t>
      </w:r>
      <w:r w:rsidRPr="007A3D4E">
        <w:rPr>
          <w:rFonts w:ascii="Times New Roman" w:eastAsia="Times New Roman" w:hAnsi="Times New Roman" w:cs="Times New Roman"/>
          <w:kern w:val="0"/>
          <w14:ligatures w14:val="none"/>
        </w:rPr>
        <w:t>.</w:t>
      </w:r>
    </w:p>
    <w:p w14:paraId="23913C6A" w14:textId="77777777" w:rsidR="007A3D4E" w:rsidRPr="007A3D4E" w:rsidRDefault="007A3D4E" w:rsidP="007A3D4E">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 other words:</w:t>
      </w:r>
    </w:p>
    <w:p w14:paraId="15C768A8" w14:textId="77777777" w:rsidR="007A3D4E" w:rsidRPr="007A3D4E" w:rsidRDefault="007A3D4E" w:rsidP="007A3D4E">
      <w:pPr>
        <w:numPr>
          <w:ilvl w:val="2"/>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volume</w:t>
      </w:r>
      <w:r w:rsidRPr="007A3D4E">
        <w:rPr>
          <w:rFonts w:ascii="Times New Roman" w:eastAsia="Times New Roman" w:hAnsi="Times New Roman" w:cs="Times New Roman"/>
          <w:kern w:val="0"/>
          <w14:ligatures w14:val="none"/>
        </w:rPr>
        <w:t xml:space="preserve"> inside the Gpc shell looks 3D and homogeneous,</w:t>
      </w:r>
    </w:p>
    <w:p w14:paraId="1E06A6B6" w14:textId="77777777" w:rsidR="007A3D4E" w:rsidRPr="007A3D4E" w:rsidRDefault="007A3D4E" w:rsidP="007A3D4E">
      <w:pPr>
        <w:numPr>
          <w:ilvl w:val="2"/>
          <w:numId w:val="283"/>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shell</w:t>
      </w:r>
      <w:r w:rsidRPr="007A3D4E">
        <w:rPr>
          <w:rFonts w:ascii="Times New Roman" w:eastAsia="Times New Roman" w:hAnsi="Times New Roman" w:cs="Times New Roman"/>
          <w:kern w:val="0"/>
          <w14:ligatures w14:val="none"/>
        </w:rPr>
        <w:t xml:space="preserve"> on the sky exhibits fractal features with D≈2.</w:t>
      </w:r>
    </w:p>
    <w:p w14:paraId="00365802"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From the B/G-block view:</w:t>
      </w:r>
    </w:p>
    <w:p w14:paraId="3FDAE792" w14:textId="77777777" w:rsidR="007A3D4E" w:rsidRPr="007A3D4E" w:rsidRDefault="007A3D4E" w:rsidP="007A3D4E">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+3 is the textbook example of </w:t>
      </w:r>
      <w:r w:rsidRPr="007A3D4E">
        <w:rPr>
          <w:rFonts w:ascii="Times New Roman" w:eastAsia="Times New Roman" w:hAnsi="Times New Roman" w:cs="Times New Roman"/>
          <w:b/>
          <w:bCs/>
          <w:kern w:val="0"/>
          <w14:ligatures w14:val="none"/>
        </w:rPr>
        <w:t>“boundary vs interior”</w:t>
      </w:r>
      <w:r w:rsidRPr="007A3D4E">
        <w:rPr>
          <w:rFonts w:ascii="Times New Roman" w:eastAsia="Times New Roman" w:hAnsi="Times New Roman" w:cs="Times New Roman"/>
          <w:kern w:val="0"/>
          <w14:ligatures w14:val="none"/>
        </w:rPr>
        <w:t>:</w:t>
      </w:r>
    </w:p>
    <w:p w14:paraId="4BF29146" w14:textId="77777777" w:rsidR="007A3D4E" w:rsidRPr="007A3D4E" w:rsidRDefault="007A3D4E" w:rsidP="007A3D4E">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boundary: 2D cosmic shell on the sky (D≈2),</w:t>
      </w:r>
    </w:p>
    <w:p w14:paraId="33BC0C5D" w14:textId="77777777" w:rsidR="007A3D4E" w:rsidRPr="007A3D4E" w:rsidRDefault="007A3D4E" w:rsidP="007A3D4E">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interior: 3D homogeneous volume (D≈3 when measured in full 3D LSS).</w:t>
      </w:r>
    </w:p>
    <w:p w14:paraId="50330EC5"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This is exactly the AR morphological corollary in action:</w:t>
      </w:r>
    </w:p>
    <w:p w14:paraId="51CA843E"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Boundary-only contexts (no local IN coupling visible at that scale) collapse to 2-sphere-like behaviour (D=2) up to the hinge, while the interior behaves as a 3D volume that looks homogeneous on large scales.</w:t>
      </w:r>
    </w:p>
    <w:p w14:paraId="61400ED8"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At +3:</w:t>
      </w:r>
    </w:p>
    <w:p w14:paraId="718669E1" w14:textId="77777777" w:rsidR="007A3D4E" w:rsidRPr="007A3D4E" w:rsidRDefault="007A3D4E" w:rsidP="007A3D4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 </w:t>
      </w:r>
      <w:r w:rsidRPr="007A3D4E">
        <w:rPr>
          <w:rFonts w:ascii="Times New Roman" w:eastAsia="Times New Roman" w:hAnsi="Times New Roman" w:cs="Times New Roman"/>
          <w:b/>
          <w:bCs/>
          <w:kern w:val="0"/>
          <w14:ligatures w14:val="none"/>
        </w:rPr>
        <w:t>bulk of the interior</w:t>
      </w:r>
      <w:r w:rsidRPr="007A3D4E">
        <w:rPr>
          <w:rFonts w:ascii="Times New Roman" w:eastAsia="Times New Roman" w:hAnsi="Times New Roman" w:cs="Times New Roman"/>
          <w:kern w:val="0"/>
          <w14:ligatures w14:val="none"/>
        </w:rPr>
        <w:t xml:space="preserve"> is not strongly coupled into our 0-present at these scales,</w:t>
      </w:r>
    </w:p>
    <w:p w14:paraId="4C98CEC7" w14:textId="77777777" w:rsidR="007A3D4E" w:rsidRPr="007A3D4E" w:rsidRDefault="007A3D4E" w:rsidP="007A3D4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we see mainly the </w:t>
      </w:r>
      <w:r w:rsidRPr="007A3D4E">
        <w:rPr>
          <w:rFonts w:ascii="Times New Roman" w:eastAsia="Times New Roman" w:hAnsi="Times New Roman" w:cs="Times New Roman"/>
          <w:b/>
          <w:bCs/>
          <w:kern w:val="0"/>
          <w14:ligatures w14:val="none"/>
        </w:rPr>
        <w:t>container shell</w:t>
      </w:r>
      <w:r w:rsidRPr="007A3D4E">
        <w:rPr>
          <w:rFonts w:ascii="Times New Roman" w:eastAsia="Times New Roman" w:hAnsi="Times New Roman" w:cs="Times New Roman"/>
          <w:kern w:val="0"/>
          <w14:ligatures w14:val="none"/>
        </w:rPr>
        <w:t xml:space="preserve"> (CMB last-scattering surface and all-sky source shells).</w:t>
      </w:r>
    </w:p>
    <w:p w14:paraId="1D4193D1" w14:textId="77777777" w:rsidR="007A3D4E" w:rsidRPr="007A3D4E" w:rsidRDefault="00C96FC8" w:rsidP="007A3D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465CCE">
          <v:rect id="_x0000_i1105" style="width:0;height:1.5pt" o:hralign="center" o:hrstd="t" o:hr="t" fillcolor="#a0a0a0" stroked="f"/>
        </w:pict>
      </w:r>
    </w:p>
    <w:p w14:paraId="77D08580" w14:textId="77777777" w:rsidR="007A3D4E" w:rsidRPr="007A3D4E" w:rsidRDefault="007A3D4E" w:rsidP="007A3D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3D4E">
        <w:rPr>
          <w:rFonts w:ascii="Times New Roman" w:eastAsia="Times New Roman" w:hAnsi="Times New Roman" w:cs="Times New Roman"/>
          <w:b/>
          <w:bCs/>
          <w:kern w:val="0"/>
          <w14:ligatures w14:val="none"/>
        </w:rPr>
        <w:t>3.6.3 +3 as outer anchor of the ladder</w:t>
      </w:r>
    </w:p>
    <w:p w14:paraId="159E71C5"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 the ladder, +3 plays three interconnected roles:</w:t>
      </w:r>
    </w:p>
    <w:p w14:paraId="7A7F4630" w14:textId="77777777" w:rsidR="007A3D4E" w:rsidRPr="007A3D4E" w:rsidRDefault="007A3D4E" w:rsidP="007A3D4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Static outer anchor</w:t>
      </w:r>
    </w:p>
    <w:p w14:paraId="7FB4A568"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It sets the </w:t>
      </w:r>
      <w:r w:rsidRPr="007A3D4E">
        <w:rPr>
          <w:rFonts w:ascii="Times New Roman" w:eastAsia="Times New Roman" w:hAnsi="Times New Roman" w:cs="Times New Roman"/>
          <w:b/>
          <w:bCs/>
          <w:kern w:val="0"/>
          <w14:ligatures w14:val="none"/>
        </w:rPr>
        <w:t>outer scale</w:t>
      </w:r>
      <w:r w:rsidRPr="007A3D4E">
        <w:rPr>
          <w:rFonts w:ascii="Times New Roman" w:eastAsia="Times New Roman" w:hAnsi="Times New Roman" w:cs="Times New Roman"/>
          <w:kern w:val="0"/>
          <w14:ligatures w14:val="none"/>
        </w:rPr>
        <w:t xml:space="preserve"> beyond which we do not meaningfully subdivide context levels: the horizon/last-scattering context for our 0↔+1 vantage.</w:t>
      </w:r>
    </w:p>
    <w:p w14:paraId="503A7E4B"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With +3 in place, we can talk about </w:t>
      </w:r>
      <w:r w:rsidRPr="007A3D4E">
        <w:rPr>
          <w:rFonts w:ascii="Times New Roman" w:eastAsia="Times New Roman" w:hAnsi="Times New Roman" w:cs="Times New Roman"/>
          <w:b/>
          <w:bCs/>
          <w:kern w:val="0"/>
          <w14:ligatures w14:val="none"/>
        </w:rPr>
        <w:t>GM spans</w:t>
      </w:r>
      <w:r w:rsidRPr="007A3D4E">
        <w:rPr>
          <w:rFonts w:ascii="Times New Roman" w:eastAsia="Times New Roman" w:hAnsi="Times New Roman" w:cs="Times New Roman"/>
          <w:kern w:val="0"/>
          <w14:ligatures w14:val="none"/>
        </w:rPr>
        <w:t xml:space="preserve"> between:</w:t>
      </w:r>
    </w:p>
    <w:p w14:paraId="6F0BD24B"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inner extremes (−2, −1, 0) and this outer shell,</w:t>
      </w:r>
    </w:p>
    <w:p w14:paraId="338F794A"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and how UGM and +1 sit log-middle between those extremes.</w:t>
      </w:r>
    </w:p>
    <w:p w14:paraId="222CD10B" w14:textId="77777777" w:rsidR="007A3D4E" w:rsidRPr="007A3D4E" w:rsidRDefault="007A3D4E" w:rsidP="007A3D4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Role anchor</w:t>
      </w:r>
    </w:p>
    <w:p w14:paraId="2C5C5F93"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It exemplifies what “pure container” means: almost </w:t>
      </w:r>
      <w:r w:rsidRPr="007A3D4E">
        <w:rPr>
          <w:rFonts w:ascii="Times New Roman" w:eastAsia="Times New Roman" w:hAnsi="Times New Roman" w:cs="Times New Roman"/>
          <w:b/>
          <w:bCs/>
          <w:kern w:val="0"/>
          <w14:ligatures w14:val="none"/>
        </w:rPr>
        <w:t>pure boundary</w:t>
      </w:r>
      <w:r w:rsidRPr="007A3D4E">
        <w:rPr>
          <w:rFonts w:ascii="Times New Roman" w:eastAsia="Times New Roman" w:hAnsi="Times New Roman" w:cs="Times New Roman"/>
          <w:kern w:val="0"/>
          <w14:ligatures w14:val="none"/>
        </w:rPr>
        <w:t>, D≈2, with minimal role-mixing.</w:t>
      </w:r>
    </w:p>
    <w:p w14:paraId="6ECB564D"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In G36/B11–B12, +3 is the strongest boundary-dominated level, helping to define the outward trend:</w:t>
      </w:r>
    </w:p>
    <w:p w14:paraId="09BAC841"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boundary fraction </w:t>
      </w:r>
      <w:r w:rsidRPr="007A3D4E">
        <w:rPr>
          <w:rFonts w:ascii="Cambria Math" w:eastAsia="Times New Roman" w:hAnsi="Cambria Math" w:cs="Cambria Math"/>
          <w:kern w:val="0"/>
          <w14:ligatures w14:val="none"/>
        </w:rPr>
        <w:t>≫</w:t>
      </w:r>
      <w:r w:rsidRPr="007A3D4E">
        <w:rPr>
          <w:rFonts w:ascii="Times New Roman" w:eastAsia="Times New Roman" w:hAnsi="Times New Roman" w:cs="Times New Roman"/>
          <w:kern w:val="0"/>
          <w14:ligatures w14:val="none"/>
        </w:rPr>
        <w:t xml:space="preserve"> bulk fraction at +3,</w:t>
      </w:r>
    </w:p>
    <w:p w14:paraId="5DA117E4"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boundary fraction &gt; bulk fraction at +2,</w:t>
      </w:r>
    </w:p>
    <w:p w14:paraId="081E5B1A"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boundary fraction &gt; bulk at +1,</w:t>
      </w:r>
    </w:p>
    <w:p w14:paraId="0F999CAF"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bulk/mixed fractions grow inward at −1/−2.</w:t>
      </w:r>
    </w:p>
    <w:p w14:paraId="131CADCF" w14:textId="77777777" w:rsidR="007A3D4E" w:rsidRPr="007A3D4E" w:rsidRDefault="007A3D4E" w:rsidP="007A3D4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Outer end of the activation ladder</w:t>
      </w:r>
    </w:p>
    <w:p w14:paraId="4E449592"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T3-B and the C-block operate at +2↔+3:</w:t>
      </w:r>
    </w:p>
    <w:p w14:paraId="382AE4CC"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they show that a </w:t>
      </w:r>
      <w:r w:rsidRPr="007A3D4E">
        <w:rPr>
          <w:rFonts w:ascii="Times New Roman" w:eastAsia="Times New Roman" w:hAnsi="Times New Roman" w:cs="Times New Roman"/>
          <w:b/>
          <w:bCs/>
          <w:kern w:val="0"/>
          <w14:ligatures w14:val="none"/>
        </w:rPr>
        <w:t>+3 container contribution</w:t>
      </w:r>
      <w:r w:rsidRPr="007A3D4E">
        <w:rPr>
          <w:rFonts w:ascii="Times New Roman" w:eastAsia="Times New Roman" w:hAnsi="Times New Roman" w:cs="Times New Roman"/>
          <w:kern w:val="0"/>
          <w14:ligatures w14:val="none"/>
        </w:rPr>
        <w:t xml:space="preserve"> becomes important when systems (galaxies) cross +2-size thresholds (Milky-Way-scale),</w:t>
      </w:r>
    </w:p>
    <w:p w14:paraId="60982905" w14:textId="77777777" w:rsidR="007A3D4E" w:rsidRPr="007A3D4E" w:rsidRDefault="007A3D4E" w:rsidP="007A3D4E">
      <w:pPr>
        <w:numPr>
          <w:ilvl w:val="2"/>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this manifests as a size+activation term that significantly improves lensing plateau fits, with ΔAIC≈162 in DR5 and a clear 4–7 kpc ridge.</w:t>
      </w:r>
    </w:p>
    <w:p w14:paraId="486A8686" w14:textId="77777777" w:rsidR="007A3D4E" w:rsidRPr="007A3D4E" w:rsidRDefault="007A3D4E" w:rsidP="007A3D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Although the activation model is parameterised at the +2 scale (MW radius), the </w:t>
      </w:r>
      <w:r w:rsidRPr="007A3D4E">
        <w:rPr>
          <w:rFonts w:ascii="Times New Roman" w:eastAsia="Times New Roman" w:hAnsi="Times New Roman" w:cs="Times New Roman"/>
          <w:b/>
          <w:bCs/>
          <w:kern w:val="0"/>
          <w14:ligatures w14:val="none"/>
        </w:rPr>
        <w:t>interpretation</w:t>
      </w:r>
      <w:r w:rsidRPr="007A3D4E">
        <w:rPr>
          <w:rFonts w:ascii="Times New Roman" w:eastAsia="Times New Roman" w:hAnsi="Times New Roman" w:cs="Times New Roman"/>
          <w:kern w:val="0"/>
          <w14:ligatures w14:val="none"/>
        </w:rPr>
        <w:t xml:space="preserve"> is +3: turning on a new container (the cosmic shell context) that modulates feasibility geometry.</w:t>
      </w:r>
    </w:p>
    <w:p w14:paraId="39B79720"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So, in the CL framework:</w:t>
      </w:r>
    </w:p>
    <w:p w14:paraId="532D754D" w14:textId="77777777" w:rsidR="007A3D4E" w:rsidRPr="007A3D4E" w:rsidRDefault="007A3D4E" w:rsidP="007A3D4E">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b/>
          <w:bCs/>
          <w:kern w:val="0"/>
          <w14:ligatures w14:val="none"/>
        </w:rPr>
        <w:t>+3</w:t>
      </w:r>
      <w:r w:rsidRPr="007A3D4E">
        <w:rPr>
          <w:rFonts w:ascii="Times New Roman" w:eastAsia="Times New Roman" w:hAnsi="Times New Roman" w:cs="Times New Roman"/>
          <w:kern w:val="0"/>
          <w14:ligatures w14:val="none"/>
        </w:rPr>
        <w:t xml:space="preserve"> is the </w:t>
      </w:r>
      <w:r w:rsidRPr="007A3D4E">
        <w:rPr>
          <w:rFonts w:ascii="Times New Roman" w:eastAsia="Times New Roman" w:hAnsi="Times New Roman" w:cs="Times New Roman"/>
          <w:b/>
          <w:bCs/>
          <w:kern w:val="0"/>
          <w14:ligatures w14:val="none"/>
        </w:rPr>
        <w:t>outermost context level</w:t>
      </w:r>
      <w:r w:rsidRPr="007A3D4E">
        <w:rPr>
          <w:rFonts w:ascii="Times New Roman" w:eastAsia="Times New Roman" w:hAnsi="Times New Roman" w:cs="Times New Roman"/>
          <w:kern w:val="0"/>
          <w14:ligatures w14:val="none"/>
        </w:rPr>
        <w:t xml:space="preserve"> in the current ladder:</w:t>
      </w:r>
    </w:p>
    <w:p w14:paraId="11F9DA2D" w14:textId="77777777" w:rsidR="007A3D4E" w:rsidRPr="007A3D4E" w:rsidRDefault="007A3D4E" w:rsidP="007A3D4E">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static: Gpc shell windows with D≈2 boundary on the sky and homogeneous interior,</w:t>
      </w:r>
    </w:p>
    <w:p w14:paraId="3933A399" w14:textId="77777777" w:rsidR="007A3D4E" w:rsidRPr="007A3D4E" w:rsidRDefault="007A3D4E" w:rsidP="007A3D4E">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dynamic: the “infinite” container in which +2 disk contexts sit, whose presence becomes felt via activation when galaxy sizes/positions satisfy MW-scale criteria,</w:t>
      </w:r>
    </w:p>
    <w:p w14:paraId="0D1807B7" w14:textId="77777777" w:rsidR="007A3D4E" w:rsidRPr="007A3D4E" w:rsidRDefault="007A3D4E" w:rsidP="007A3D4E">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role: the purest “shell container” in the ladder.</w:t>
      </w:r>
    </w:p>
    <w:p w14:paraId="6DECB6DE"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With −2, −1, 0, +1, +2, and +3 now all established as </w:t>
      </w:r>
      <w:r w:rsidRPr="007A3D4E">
        <w:rPr>
          <w:rFonts w:ascii="Times New Roman" w:eastAsia="Times New Roman" w:hAnsi="Times New Roman" w:cs="Times New Roman"/>
          <w:b/>
          <w:bCs/>
          <w:kern w:val="0"/>
          <w14:ligatures w14:val="none"/>
        </w:rPr>
        <w:t>real bands</w:t>
      </w:r>
      <w:r w:rsidRPr="007A3D4E">
        <w:rPr>
          <w:rFonts w:ascii="Times New Roman" w:eastAsia="Times New Roman" w:hAnsi="Times New Roman" w:cs="Times New Roman"/>
          <w:kern w:val="0"/>
          <w14:ligatures w14:val="none"/>
        </w:rPr>
        <w:t xml:space="preserve"> with:</w:t>
      </w:r>
    </w:p>
    <w:p w14:paraId="2D30561D" w14:textId="77777777" w:rsidR="007A3D4E" w:rsidRPr="007A3D4E" w:rsidRDefault="007A3D4E" w:rsidP="007A3D4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clustering of GM pivots,</w:t>
      </w:r>
    </w:p>
    <w:p w14:paraId="32646CEE" w14:textId="77777777" w:rsidR="007A3D4E" w:rsidRPr="007A3D4E" w:rsidRDefault="007A3D4E" w:rsidP="007A3D4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finite windows and D(L) plateaus,</w:t>
      </w:r>
    </w:p>
    <w:p w14:paraId="51B3AA7F" w14:textId="77777777" w:rsidR="007A3D4E" w:rsidRPr="007A3D4E" w:rsidRDefault="007A3D4E" w:rsidP="007A3D4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and clear roles (bulk vs boundary),</w:t>
      </w:r>
    </w:p>
    <w:p w14:paraId="74A0A147" w14:textId="77777777" w:rsidR="007A3D4E" w:rsidRPr="007A3D4E" w:rsidRDefault="007A3D4E" w:rsidP="007A3D4E">
      <w:pPr>
        <w:spacing w:before="100" w:beforeAutospacing="1" w:after="100" w:afterAutospacing="1" w:line="240" w:lineRule="auto"/>
        <w:rPr>
          <w:rFonts w:ascii="Times New Roman" w:eastAsia="Times New Roman" w:hAnsi="Times New Roman" w:cs="Times New Roman"/>
          <w:kern w:val="0"/>
          <w14:ligatures w14:val="none"/>
        </w:rPr>
      </w:pPr>
      <w:r w:rsidRPr="007A3D4E">
        <w:rPr>
          <w:rFonts w:ascii="Times New Roman" w:eastAsia="Times New Roman" w:hAnsi="Times New Roman" w:cs="Times New Roman"/>
          <w:kern w:val="0"/>
          <w14:ligatures w14:val="none"/>
        </w:rPr>
        <w:t xml:space="preserve">we have the static CL ladder in place. In the next major section (§4), we’ll step back and focus specifically on the </w:t>
      </w:r>
      <w:r w:rsidRPr="007A3D4E">
        <w:rPr>
          <w:rFonts w:ascii="Times New Roman" w:eastAsia="Times New Roman" w:hAnsi="Times New Roman" w:cs="Times New Roman"/>
          <w:b/>
          <w:bCs/>
          <w:kern w:val="0"/>
          <w14:ligatures w14:val="none"/>
        </w:rPr>
        <w:t>seam structure</w:t>
      </w:r>
      <w:r w:rsidRPr="007A3D4E">
        <w:rPr>
          <w:rFonts w:ascii="Times New Roman" w:eastAsia="Times New Roman" w:hAnsi="Times New Roman" w:cs="Times New Roman"/>
          <w:kern w:val="0"/>
          <w14:ligatures w14:val="none"/>
        </w:rPr>
        <w:t>: how these levels change over into each other, both statically (GM pivots, D(L) breaks) and dynamically (activation behaviour).</w:t>
      </w:r>
    </w:p>
    <w:p w14:paraId="70CC9AB8" w14:textId="77777777" w:rsidR="00894467" w:rsidRDefault="00894467" w:rsidP="00E66BE8"/>
    <w:p w14:paraId="276BBAF8" w14:textId="77777777" w:rsidR="00BA1C92" w:rsidRPr="00BA1C92" w:rsidRDefault="00BA1C92" w:rsidP="00BA1C9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 w:name="_Toc215316898"/>
      <w:r w:rsidRPr="00BA1C92">
        <w:rPr>
          <w:rFonts w:ascii="Times New Roman" w:eastAsia="Times New Roman" w:hAnsi="Times New Roman" w:cs="Times New Roman"/>
          <w:b/>
          <w:bCs/>
          <w:kern w:val="0"/>
          <w:sz w:val="36"/>
          <w:szCs w:val="36"/>
          <w14:ligatures w14:val="none"/>
        </w:rPr>
        <w:t>4. Seam Structure: GM Pivots, Plateaus &amp; Bridges</w:t>
      </w:r>
      <w:bookmarkEnd w:id="23"/>
    </w:p>
    <w:p w14:paraId="6AF07E7A" w14:textId="77777777" w:rsidR="00BA1C92" w:rsidRPr="00BA1C92" w:rsidRDefault="00BA1C92" w:rsidP="00BA1C9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6899"/>
      <w:r w:rsidRPr="00BA1C92">
        <w:rPr>
          <w:rFonts w:ascii="Times New Roman" w:eastAsia="Times New Roman" w:hAnsi="Times New Roman" w:cs="Times New Roman"/>
          <w:b/>
          <w:bCs/>
          <w:kern w:val="0"/>
          <w:sz w:val="27"/>
          <w:szCs w:val="27"/>
          <w14:ligatures w14:val="none"/>
        </w:rPr>
        <w:t>4.1 Static seam signatures</w:t>
      </w:r>
      <w:bookmarkEnd w:id="24"/>
    </w:p>
    <w:p w14:paraId="27310BFA"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Up to now we’ve looked at each level individually. This section focuses on the </w:t>
      </w:r>
      <w:r w:rsidRPr="00BA1C92">
        <w:rPr>
          <w:rFonts w:ascii="Times New Roman" w:eastAsia="Times New Roman" w:hAnsi="Times New Roman" w:cs="Times New Roman"/>
          <w:b/>
          <w:bCs/>
          <w:kern w:val="0"/>
          <w14:ligatures w14:val="none"/>
        </w:rPr>
        <w:t>seams</w:t>
      </w:r>
      <w:r w:rsidRPr="00BA1C92">
        <w:rPr>
          <w:rFonts w:ascii="Times New Roman" w:eastAsia="Times New Roman" w:hAnsi="Times New Roman" w:cs="Times New Roman"/>
          <w:kern w:val="0"/>
          <w14:ligatures w14:val="none"/>
        </w:rPr>
        <w:t xml:space="preserve"> between them – the bands where roles flip and where static structure (GM clustering, D(L) plateaus, breakpoints, and bridges) tells you you’re crossing a context boundary.</w:t>
      </w:r>
    </w:p>
    <w:p w14:paraId="1FA540D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Here we focus on the </w:t>
      </w:r>
      <w:r w:rsidRPr="00BA1C92">
        <w:rPr>
          <w:rFonts w:ascii="Times New Roman" w:eastAsia="Times New Roman" w:hAnsi="Times New Roman" w:cs="Times New Roman"/>
          <w:b/>
          <w:bCs/>
          <w:kern w:val="0"/>
          <w14:ligatures w14:val="none"/>
        </w:rPr>
        <w:t>static</w:t>
      </w:r>
      <w:r w:rsidRPr="00BA1C92">
        <w:rPr>
          <w:rFonts w:ascii="Times New Roman" w:eastAsia="Times New Roman" w:hAnsi="Times New Roman" w:cs="Times New Roman"/>
          <w:kern w:val="0"/>
          <w14:ligatures w14:val="none"/>
        </w:rPr>
        <w:t xml:space="preserve"> signatures:</w:t>
      </w:r>
    </w:p>
    <w:p w14:paraId="21B4B1AD" w14:textId="77777777" w:rsidR="00BA1C92" w:rsidRPr="00BA1C92" w:rsidRDefault="00BA1C92" w:rsidP="00BA1C92">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GM pivot enrichment in seam bands,</w:t>
      </w:r>
    </w:p>
    <w:p w14:paraId="2C10F737" w14:textId="77777777" w:rsidR="00BA1C92" w:rsidRPr="00BA1C92" w:rsidRDefault="00BA1C92" w:rsidP="00BA1C92">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D(L) plateaus and changepoints that sit at those bands.</w:t>
      </w:r>
    </w:p>
    <w:p w14:paraId="21E8C9C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(Dynamic seam signatures – activation – come in §4.2.)</w:t>
      </w:r>
    </w:p>
    <w:p w14:paraId="7A90C39B" w14:textId="77777777" w:rsidR="00BA1C92" w:rsidRPr="00BA1C92" w:rsidRDefault="00C96FC8"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27E7BB">
          <v:rect id="_x0000_i1106" style="width:0;height:1.5pt" o:hralign="center" o:hrstd="t" o:hr="t" fillcolor="#a0a0a0" stroked="f"/>
        </w:pict>
      </w:r>
    </w:p>
    <w:p w14:paraId="1EAD10FD"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4.1.1 GM pivot enrichment in seam bands</w:t>
      </w:r>
    </w:p>
    <w:p w14:paraId="7071812A"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For each seam, the question is:</w:t>
      </w:r>
    </w:p>
    <w:p w14:paraId="4D751E7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“Are GM pivots of real finite windows </w:t>
      </w:r>
      <w:r w:rsidRPr="00BA1C92">
        <w:rPr>
          <w:rFonts w:ascii="Times New Roman" w:eastAsia="Times New Roman" w:hAnsi="Times New Roman" w:cs="Times New Roman"/>
          <w:i/>
          <w:iCs/>
          <w:kern w:val="0"/>
          <w14:ligatures w14:val="none"/>
        </w:rPr>
        <w:t>over-represented</w:t>
      </w:r>
      <w:r w:rsidRPr="00BA1C92">
        <w:rPr>
          <w:rFonts w:ascii="Times New Roman" w:eastAsia="Times New Roman" w:hAnsi="Times New Roman" w:cs="Times New Roman"/>
          <w:kern w:val="0"/>
          <w14:ligatures w14:val="none"/>
        </w:rPr>
        <w:t xml:space="preserve"> in this band, compared to a log-uniform background, or do they just land everywhere?”</w:t>
      </w:r>
    </w:p>
    <w:p w14:paraId="211FB9E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Across the CL and probe work, the answer is consistently “yes” for the main seams.</w:t>
      </w:r>
    </w:p>
    <w:p w14:paraId="592B2BCE"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−2↔−1 seam: nanoband (1–200 nm)</w:t>
      </w:r>
    </w:p>
    <w:p w14:paraId="683C5EB7" w14:textId="77777777" w:rsidR="00BA1C92" w:rsidRPr="00BA1C92" w:rsidRDefault="00BA1C92" w:rsidP="00BA1C92">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From the −2 CL and Probe 1:</w:t>
      </w:r>
    </w:p>
    <w:p w14:paraId="6F0A8D5C" w14:textId="77777777" w:rsidR="00BA1C92" w:rsidRPr="00BA1C92" w:rsidRDefault="00BA1C92" w:rsidP="00BA1C92">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Finite nanometre windows (aerogels, soot aggregates, chromatin/membrane nanodomains) have GMs overwhelmingly in </w:t>
      </w:r>
      <w:r w:rsidRPr="00BA1C92">
        <w:rPr>
          <w:rFonts w:ascii="Times New Roman" w:eastAsia="Times New Roman" w:hAnsi="Times New Roman" w:cs="Times New Roman"/>
          <w:b/>
          <w:bCs/>
          <w:kern w:val="0"/>
          <w14:ligatures w14:val="none"/>
        </w:rPr>
        <w:t>1–200 nm</w:t>
      </w:r>
      <w:r w:rsidRPr="00BA1C92">
        <w:rPr>
          <w:rFonts w:ascii="Times New Roman" w:eastAsia="Times New Roman" w:hAnsi="Times New Roman" w:cs="Times New Roman"/>
          <w:kern w:val="0"/>
          <w14:ligatures w14:val="none"/>
        </w:rPr>
        <w:t>.</w:t>
      </w:r>
    </w:p>
    <w:p w14:paraId="02DDFE6F" w14:textId="77777777" w:rsidR="00BA1C92" w:rsidRPr="00BA1C92" w:rsidRDefault="00BA1C92" w:rsidP="00BA1C92">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From Probe 4 (DNA↔cell/nucleus bridge):</w:t>
      </w:r>
    </w:p>
    <w:p w14:paraId="19768D1E" w14:textId="77777777" w:rsidR="00BA1C92" w:rsidRPr="00BA1C92" w:rsidRDefault="00BA1C92" w:rsidP="00BA1C92">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For 95 DNA×cell/nucleus pairings, ~79% of GM medians fall in 10–200 nm, and ~43% in 60–140 nm.</w:t>
      </w:r>
    </w:p>
    <w:p w14:paraId="7410727E" w14:textId="77777777" w:rsidR="00BA1C92" w:rsidRPr="00BA1C92" w:rsidRDefault="00BA1C92" w:rsidP="00BA1C92">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Under a 1 nm–100 µm log-uniform null you’d expect ~25% and ~7% respectively.</w:t>
      </w:r>
    </w:p>
    <w:p w14:paraId="36053E44" w14:textId="77777777" w:rsidR="00BA1C92" w:rsidRPr="00BA1C92" w:rsidRDefault="00BA1C92" w:rsidP="00BA1C92">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Interpretation:</w:t>
      </w:r>
    </w:p>
    <w:p w14:paraId="02327F2A" w14:textId="77777777" w:rsidR="00BA1C92" w:rsidRPr="00BA1C92" w:rsidRDefault="00BA1C92" w:rsidP="00BA1C92">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Nanoband is strongly enriched</w:t>
      </w:r>
      <w:r w:rsidRPr="00BA1C92">
        <w:rPr>
          <w:rFonts w:ascii="Times New Roman" w:eastAsia="Times New Roman" w:hAnsi="Times New Roman" w:cs="Times New Roman"/>
          <w:kern w:val="0"/>
          <w14:ligatures w14:val="none"/>
        </w:rPr>
        <w:t xml:space="preserve"> for both “pure fractal” GM pivots and relational GMs that cross −2↔−1.</w:t>
      </w:r>
    </w:p>
    <w:p w14:paraId="6645142B"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−1↔0 seam: micron band (0.2–50 µm)</w:t>
      </w:r>
    </w:p>
    <w:p w14:paraId="0323B262" w14:textId="77777777" w:rsidR="00BA1C92" w:rsidRPr="00BA1C92" w:rsidRDefault="00BA1C92" w:rsidP="00BA1C92">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From the −1 CL and Probe 5:</w:t>
      </w:r>
    </w:p>
    <w:p w14:paraId="0B7F0E48" w14:textId="77777777" w:rsidR="00BA1C92" w:rsidRPr="00BA1C92" w:rsidRDefault="00BA1C92" w:rsidP="00BA1C92">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6/7 compiled windows have GM in </w:t>
      </w:r>
      <w:r w:rsidRPr="00BA1C92">
        <w:rPr>
          <w:rFonts w:ascii="Times New Roman" w:eastAsia="Times New Roman" w:hAnsi="Times New Roman" w:cs="Times New Roman"/>
          <w:b/>
          <w:bCs/>
          <w:kern w:val="0"/>
          <w14:ligatures w14:val="none"/>
        </w:rPr>
        <w:t>0.2–50 µm</w:t>
      </w:r>
      <w:r w:rsidRPr="00BA1C92">
        <w:rPr>
          <w:rFonts w:ascii="Times New Roman" w:eastAsia="Times New Roman" w:hAnsi="Times New Roman" w:cs="Times New Roman"/>
          <w:kern w:val="0"/>
          <w14:ligatures w14:val="none"/>
        </w:rPr>
        <w:t>;</w:t>
      </w:r>
    </w:p>
    <w:p w14:paraId="245387DF" w14:textId="77777777" w:rsidR="00BA1C92" w:rsidRPr="00BA1C92" w:rsidRDefault="00BA1C92" w:rsidP="00BA1C92">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5/7 have GM in </w:t>
      </w:r>
      <w:r w:rsidRPr="00BA1C92">
        <w:rPr>
          <w:rFonts w:ascii="Times New Roman" w:eastAsia="Times New Roman" w:hAnsi="Times New Roman" w:cs="Times New Roman"/>
          <w:b/>
          <w:bCs/>
          <w:kern w:val="0"/>
          <w14:ligatures w14:val="none"/>
        </w:rPr>
        <w:t>0.5–10 µm</w:t>
      </w:r>
      <w:r w:rsidRPr="00BA1C92">
        <w:rPr>
          <w:rFonts w:ascii="Times New Roman" w:eastAsia="Times New Roman" w:hAnsi="Times New Roman" w:cs="Times New Roman"/>
          <w:kern w:val="0"/>
          <w14:ligatures w14:val="none"/>
        </w:rPr>
        <w:t xml:space="preserve"> (cell-core lane), enrichment factor ~2.2 (p≈0.041) vs log-uniform 0.05–500 µm.</w:t>
      </w:r>
    </w:p>
    <w:p w14:paraId="33904AD2" w14:textId="77777777" w:rsidR="00BA1C92" w:rsidRPr="00BA1C92" w:rsidRDefault="00BA1C92" w:rsidP="00BA1C92">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Chromatin D(L) analysis from Probe 2:</w:t>
      </w:r>
    </w:p>
    <w:p w14:paraId="41933C8F" w14:textId="77777777" w:rsidR="00BA1C92" w:rsidRPr="00BA1C92" w:rsidRDefault="00BA1C92" w:rsidP="00BA1C92">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one plateau from ~15–400 nm, another from ~0.4–10 µm – the break sits at the </w:t>
      </w:r>
      <w:r w:rsidRPr="00BA1C92">
        <w:rPr>
          <w:rFonts w:ascii="Times New Roman" w:eastAsia="Times New Roman" w:hAnsi="Times New Roman" w:cs="Times New Roman"/>
          <w:b/>
          <w:bCs/>
          <w:kern w:val="0"/>
          <w14:ligatures w14:val="none"/>
        </w:rPr>
        <w:t>−2↔−1/−1↔0 seam range</w:t>
      </w:r>
      <w:r w:rsidRPr="00BA1C92">
        <w:rPr>
          <w:rFonts w:ascii="Times New Roman" w:eastAsia="Times New Roman" w:hAnsi="Times New Roman" w:cs="Times New Roman"/>
          <w:kern w:val="0"/>
          <w14:ligatures w14:val="none"/>
        </w:rPr>
        <w:t>.</w:t>
      </w:r>
    </w:p>
    <w:p w14:paraId="4887091C" w14:textId="77777777" w:rsidR="00BA1C92" w:rsidRPr="00BA1C92" w:rsidRDefault="00BA1C92" w:rsidP="00BA1C92">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Interpretation:</w:t>
      </w:r>
    </w:p>
    <w:p w14:paraId="7F756084" w14:textId="77777777" w:rsidR="00BA1C92" w:rsidRPr="00BA1C92" w:rsidRDefault="00BA1C92" w:rsidP="00BA1C92">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GMs at −1 are no more uniformly spread than at −2; they cluster in exactly the </w:t>
      </w:r>
      <w:r w:rsidRPr="00BA1C92">
        <w:rPr>
          <w:rFonts w:ascii="Times New Roman" w:eastAsia="Times New Roman" w:hAnsi="Times New Roman" w:cs="Times New Roman"/>
          <w:b/>
          <w:bCs/>
          <w:kern w:val="0"/>
          <w14:ligatures w14:val="none"/>
        </w:rPr>
        <w:t>micron</w:t>
      </w:r>
      <w:r w:rsidRPr="00BA1C92">
        <w:rPr>
          <w:rFonts w:ascii="Times New Roman" w:eastAsia="Times New Roman" w:hAnsi="Times New Roman" w:cs="Times New Roman"/>
          <w:kern w:val="0"/>
          <w14:ligatures w14:val="none"/>
        </w:rPr>
        <w:t xml:space="preserve"> seam band between the nano regime and the UGM.</w:t>
      </w:r>
    </w:p>
    <w:p w14:paraId="5504B6FE"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0↔+1 seam: UGM–km (0.1 mm and 1–100 km)</w:t>
      </w:r>
    </w:p>
    <w:p w14:paraId="30ECFEAC" w14:textId="77777777" w:rsidR="00BA1C92" w:rsidRPr="00BA1C92" w:rsidRDefault="00BA1C92" w:rsidP="00BA1C92">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For 0:</w:t>
      </w:r>
    </w:p>
    <w:p w14:paraId="0EF2E281" w14:textId="77777777" w:rsidR="00BA1C92" w:rsidRPr="00BA1C92" w:rsidRDefault="00BA1C92" w:rsidP="00BA1C92">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UGM memo shows many windows across domains pivoting at ~</w:t>
      </w:r>
      <w:r w:rsidRPr="00BA1C92">
        <w:rPr>
          <w:rFonts w:ascii="Times New Roman" w:eastAsia="Times New Roman" w:hAnsi="Times New Roman" w:cs="Times New Roman"/>
          <w:b/>
          <w:bCs/>
          <w:kern w:val="0"/>
          <w14:ligatures w14:val="none"/>
        </w:rPr>
        <w:t>0.1–0.12 mm</w:t>
      </w:r>
      <w:r w:rsidRPr="00BA1C92">
        <w:rPr>
          <w:rFonts w:ascii="Times New Roman" w:eastAsia="Times New Roman" w:hAnsi="Times New Roman" w:cs="Times New Roman"/>
          <w:kern w:val="0"/>
          <w14:ligatures w14:val="none"/>
        </w:rPr>
        <w:t>.</w:t>
      </w:r>
    </w:p>
    <w:p w14:paraId="16E8366C" w14:textId="77777777" w:rsidR="00BA1C92" w:rsidRPr="00BA1C92" w:rsidRDefault="00BA1C92" w:rsidP="00BA1C92">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For +1:</w:t>
      </w:r>
    </w:p>
    <w:p w14:paraId="657C929E" w14:textId="77777777" w:rsidR="00BA1C92" w:rsidRPr="00BA1C92" w:rsidRDefault="00BA1C92" w:rsidP="00BA1C92">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Extended Earth-surface compilation shows a strong GM cluster at ~</w:t>
      </w:r>
      <w:r w:rsidRPr="00BA1C92">
        <w:rPr>
          <w:rFonts w:ascii="Times New Roman" w:eastAsia="Times New Roman" w:hAnsi="Times New Roman" w:cs="Times New Roman"/>
          <w:b/>
          <w:bCs/>
          <w:kern w:val="0"/>
          <w14:ligatures w14:val="none"/>
        </w:rPr>
        <w:t>10 km</w:t>
      </w:r>
      <w:r w:rsidRPr="00BA1C92">
        <w:rPr>
          <w:rFonts w:ascii="Times New Roman" w:eastAsia="Times New Roman" w:hAnsi="Times New Roman" w:cs="Times New Roman"/>
          <w:kern w:val="0"/>
          <w14:ligatures w14:val="none"/>
        </w:rPr>
        <w:t xml:space="preserve"> within a 1–100 km band.</w:t>
      </w:r>
    </w:p>
    <w:p w14:paraId="771198E1" w14:textId="77777777" w:rsidR="00BA1C92" w:rsidRPr="00BA1C92" w:rsidRDefault="00BA1C92" w:rsidP="00BA1C92">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GM bridges:</w:t>
      </w:r>
    </w:p>
    <w:p w14:paraId="7922D5A3" w14:textId="77777777" w:rsidR="00BA1C92" w:rsidRPr="00BA1C92" w:rsidRDefault="00BA1C92" w:rsidP="00BA1C92">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GM(UGM, Earth) gives a tens-of-metres seam scale that lines up with CNS upper size; this is the </w:t>
      </w:r>
      <w:r w:rsidRPr="00BA1C92">
        <w:rPr>
          <w:rFonts w:ascii="Times New Roman" w:eastAsia="Times New Roman" w:hAnsi="Times New Roman" w:cs="Times New Roman"/>
          <w:b/>
          <w:bCs/>
          <w:kern w:val="0"/>
          <w14:ligatures w14:val="none"/>
        </w:rPr>
        <w:t>bridge</w:t>
      </w:r>
      <w:r w:rsidRPr="00BA1C92">
        <w:rPr>
          <w:rFonts w:ascii="Times New Roman" w:eastAsia="Times New Roman" w:hAnsi="Times New Roman" w:cs="Times New Roman"/>
          <w:kern w:val="0"/>
          <w14:ligatures w14:val="none"/>
        </w:rPr>
        <w:t xml:space="preserve"> between 0 and +1 at the hinge.</w:t>
      </w:r>
    </w:p>
    <w:p w14:paraId="486ACF9E"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+1↔+2 seam: Earth band ↔ kpc band</w:t>
      </w:r>
    </w:p>
    <w:p w14:paraId="44ABAE8C" w14:textId="77777777" w:rsidR="00BA1C92" w:rsidRPr="00BA1C92" w:rsidRDefault="00BA1C92" w:rsidP="00BA1C92">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+1 windows: GM cluster at ~10 km.</w:t>
      </w:r>
    </w:p>
    <w:p w14:paraId="09541C03" w14:textId="77777777" w:rsidR="00BA1C92" w:rsidRPr="00BA1C92" w:rsidRDefault="00BA1C92" w:rsidP="00BA1C92">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+2 windows: GM clusters at ~3×10²–10³ pc and 1–4×10³ pc (~0.3–1 kpc and ~1–4 kpc).</w:t>
      </w:r>
    </w:p>
    <w:p w14:paraId="7AC348D2" w14:textId="77777777" w:rsidR="00BA1C92" w:rsidRPr="00BA1C92" w:rsidRDefault="00BA1C92" w:rsidP="00BA1C92">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GM(+1,+2) sits in the </w:t>
      </w:r>
      <w:r w:rsidRPr="00BA1C92">
        <w:rPr>
          <w:rFonts w:ascii="Times New Roman" w:eastAsia="Times New Roman" w:hAnsi="Times New Roman" w:cs="Times New Roman"/>
          <w:b/>
          <w:bCs/>
          <w:kern w:val="0"/>
          <w14:ligatures w14:val="none"/>
        </w:rPr>
        <w:t>intermediate</w:t>
      </w:r>
      <w:r w:rsidRPr="00BA1C92">
        <w:rPr>
          <w:rFonts w:ascii="Times New Roman" w:eastAsia="Times New Roman" w:hAnsi="Times New Roman" w:cs="Times New Roman"/>
          <w:kern w:val="0"/>
          <w14:ligatures w14:val="none"/>
        </w:rPr>
        <w:t xml:space="preserve"> band between “large Earth-scale structures” and “inner kpc disk structures”; seam-straddling windows at these scales (e.g. long baseline topography, local group/spiral structures) tend to have GMs near that region.</w:t>
      </w:r>
    </w:p>
    <w:p w14:paraId="30CDA72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+2↔+3 seam: kpc ↔ Gpc bands</w:t>
      </w:r>
    </w:p>
    <w:p w14:paraId="5C92A7EF" w14:textId="77777777" w:rsidR="00BA1C92" w:rsidRPr="00BA1C92" w:rsidRDefault="00BA1C92" w:rsidP="00BA1C9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+2: GM at ~0.95 kpc (NGC 1058 large-scale), 2.53 kpc (NGC 628 H I), ~2.22 kpc (NGC 5033 H II).</w:t>
      </w:r>
    </w:p>
    <w:p w14:paraId="01416614" w14:textId="77777777" w:rsidR="00BA1C92" w:rsidRPr="00BA1C92" w:rsidRDefault="00BA1C92" w:rsidP="00BA1C9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+3: GMs ~1–10 Gpc on the sky (CMB contours, radio/QSO shells).</w:t>
      </w:r>
    </w:p>
    <w:p w14:paraId="44F5B01B" w14:textId="77777777" w:rsidR="00BA1C92" w:rsidRPr="00BA1C92" w:rsidRDefault="00BA1C92" w:rsidP="00BA1C9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GM(+2,+3) lies between these; large-scale windows that span from sub-Gpc to Gpc scales (e.g. some wide-field surveys) tend to have GMs in that seam region; L52 notes that “pipette” windows spanning across ±1 or ±2 bands show a tendency to have GM near the relevant seam scale.</w:t>
      </w:r>
    </w:p>
    <w:p w14:paraId="2071E76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Pattern:</w:t>
      </w:r>
    </w:p>
    <w:p w14:paraId="4CC75FCA" w14:textId="77777777" w:rsidR="00BA1C92" w:rsidRPr="00BA1C92" w:rsidRDefault="00BA1C92" w:rsidP="00BA1C92">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For each seam, finite windows and relational GMs are </w:t>
      </w:r>
      <w:r w:rsidRPr="00BA1C92">
        <w:rPr>
          <w:rFonts w:ascii="Times New Roman" w:eastAsia="Times New Roman" w:hAnsi="Times New Roman" w:cs="Times New Roman"/>
          <w:b/>
          <w:bCs/>
          <w:kern w:val="0"/>
          <w14:ligatures w14:val="none"/>
        </w:rPr>
        <w:t>not</w:t>
      </w:r>
      <w:r w:rsidRPr="00BA1C92">
        <w:rPr>
          <w:rFonts w:ascii="Times New Roman" w:eastAsia="Times New Roman" w:hAnsi="Times New Roman" w:cs="Times New Roman"/>
          <w:kern w:val="0"/>
          <w14:ligatures w14:val="none"/>
        </w:rPr>
        <w:t xml:space="preserve"> uniformly spread. They are over-represented in the seam bands:</w:t>
      </w:r>
    </w:p>
    <w:p w14:paraId="17B2AE83" w14:textId="77777777" w:rsidR="00BA1C92" w:rsidRPr="00BA1C92" w:rsidRDefault="00BA1C92" w:rsidP="00BA1C9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nano (−2↔−1),</w:t>
      </w:r>
    </w:p>
    <w:p w14:paraId="3CDDA12C" w14:textId="77777777" w:rsidR="00BA1C92" w:rsidRPr="00BA1C92" w:rsidRDefault="00BA1C92" w:rsidP="00BA1C9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micron (−1↔0),</w:t>
      </w:r>
    </w:p>
    <w:p w14:paraId="1D7CD6B3" w14:textId="77777777" w:rsidR="00BA1C92" w:rsidRPr="00BA1C92" w:rsidRDefault="00BA1C92" w:rsidP="00BA1C9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UGM+km (0↔+1),</w:t>
      </w:r>
    </w:p>
    <w:p w14:paraId="59454FF7" w14:textId="77777777" w:rsidR="00BA1C92" w:rsidRPr="00BA1C92" w:rsidRDefault="00BA1C92" w:rsidP="00BA1C9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kpc and Gpc transitions (+1↔+2, +2↔+3).</w:t>
      </w:r>
    </w:p>
    <w:p w14:paraId="5319A6B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This is the GM-pivot facet of “seam structure.”</w:t>
      </w:r>
    </w:p>
    <w:p w14:paraId="1A1EDC6F" w14:textId="77777777" w:rsidR="00BA1C92" w:rsidRPr="00BA1C92" w:rsidRDefault="00C96FC8"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F19A5F">
          <v:rect id="_x0000_i1107" style="width:0;height:1.5pt" o:hralign="center" o:hrstd="t" o:hr="t" fillcolor="#a0a0a0" stroked="f"/>
        </w:pict>
      </w:r>
    </w:p>
    <w:p w14:paraId="2CFB4925"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4.1.2 D(L) plateaus and breakpoints at seam scales</w:t>
      </w:r>
    </w:p>
    <w:p w14:paraId="3F31DA7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second static signature is in </w:t>
      </w:r>
      <w:r w:rsidRPr="00BA1C92">
        <w:rPr>
          <w:rFonts w:ascii="Times New Roman" w:eastAsia="Times New Roman" w:hAnsi="Times New Roman" w:cs="Times New Roman"/>
          <w:b/>
          <w:bCs/>
          <w:kern w:val="0"/>
          <w14:ligatures w14:val="none"/>
        </w:rPr>
        <w:t>D(L) vs scale</w:t>
      </w:r>
      <w:r w:rsidRPr="00BA1C92">
        <w:rPr>
          <w:rFonts w:ascii="Times New Roman" w:eastAsia="Times New Roman" w:hAnsi="Times New Roman" w:cs="Times New Roman"/>
          <w:kern w:val="0"/>
          <w14:ligatures w14:val="none"/>
        </w:rPr>
        <w:t>:</w:t>
      </w:r>
    </w:p>
    <w:p w14:paraId="7697191D"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“Do fractal dimensions as a function of scale show clear </w:t>
      </w:r>
      <w:r w:rsidRPr="00BA1C92">
        <w:rPr>
          <w:rFonts w:ascii="Times New Roman" w:eastAsia="Times New Roman" w:hAnsi="Times New Roman" w:cs="Times New Roman"/>
          <w:i/>
          <w:iCs/>
          <w:kern w:val="0"/>
          <w14:ligatures w14:val="none"/>
        </w:rPr>
        <w:t>plateaus</w:t>
      </w:r>
      <w:r w:rsidRPr="00BA1C92">
        <w:rPr>
          <w:rFonts w:ascii="Times New Roman" w:eastAsia="Times New Roman" w:hAnsi="Times New Roman" w:cs="Times New Roman"/>
          <w:kern w:val="0"/>
          <w14:ligatures w14:val="none"/>
        </w:rPr>
        <w:t xml:space="preserve"> separated by breakpoints that coincide with our seam bands?”</w:t>
      </w:r>
    </w:p>
    <w:p w14:paraId="1DAB607A"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Probe 2 and the B-block looked at systems with multi-decade D(L) curves (or equivalent via scattering slopes), notably:</w:t>
      </w:r>
    </w:p>
    <w:p w14:paraId="52A0F45F" w14:textId="77777777" w:rsidR="00BA1C92" w:rsidRPr="00BA1C92" w:rsidRDefault="00BA1C92" w:rsidP="00BA1C9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chromatin/nuclear material,</w:t>
      </w:r>
    </w:p>
    <w:p w14:paraId="03CBC85E" w14:textId="77777777" w:rsidR="00BA1C92" w:rsidRPr="00BA1C92" w:rsidRDefault="00BA1C92" w:rsidP="00BA1C9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silica aerogels,</w:t>
      </w:r>
    </w:p>
    <w:p w14:paraId="3BD2682F" w14:textId="77777777" w:rsidR="00BA1C92" w:rsidRPr="00BA1C92" w:rsidRDefault="00BA1C92" w:rsidP="00BA1C9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and some combined +1/+2 systems.</w:t>
      </w:r>
    </w:p>
    <w:p w14:paraId="11F3A918"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Chromatin / nuclear structure</w:t>
      </w:r>
    </w:p>
    <w:p w14:paraId="4BAAC546" w14:textId="77777777" w:rsidR="00BA1C92" w:rsidRPr="00BA1C92" w:rsidRDefault="00BA1C92" w:rsidP="00BA1C9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Combined SAXS/Hi-C/rheology datasets show:</w:t>
      </w:r>
    </w:p>
    <w:p w14:paraId="715EFA2D" w14:textId="77777777" w:rsidR="00BA1C92" w:rsidRPr="00BA1C92" w:rsidRDefault="00BA1C92" w:rsidP="00BA1C9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 plateau of D ≈ 2.2–2.4 from ~15–400 nm,</w:t>
      </w:r>
    </w:p>
    <w:p w14:paraId="63B071D4" w14:textId="77777777" w:rsidR="00BA1C92" w:rsidRPr="00BA1C92" w:rsidRDefault="00BA1C92" w:rsidP="00BA1C9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Another plateau of D ≈ 2.9–3.2 from ~0.4–10 µm.</w:t>
      </w:r>
    </w:p>
    <w:p w14:paraId="030BB7FF" w14:textId="77777777" w:rsidR="00BA1C92" w:rsidRPr="00BA1C92" w:rsidRDefault="00BA1C92" w:rsidP="00BA1C9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Changepoint / segmented regression:</w:t>
      </w:r>
    </w:p>
    <w:p w14:paraId="739E6D47" w14:textId="77777777" w:rsidR="00BA1C92" w:rsidRPr="00BA1C92" w:rsidRDefault="00BA1C92" w:rsidP="00BA1C9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 two-segment model (two near-constant D bands) is favoured over a single-slope model,</w:t>
      </w:r>
    </w:p>
    <w:p w14:paraId="1FD32D1D" w14:textId="77777777" w:rsidR="00BA1C92" w:rsidRPr="00BA1C92" w:rsidRDefault="00BA1C92" w:rsidP="00BA1C9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breakpoint sits near </w:t>
      </w:r>
      <w:r w:rsidRPr="00BA1C92">
        <w:rPr>
          <w:rFonts w:ascii="Times New Roman" w:eastAsia="Times New Roman" w:hAnsi="Times New Roman" w:cs="Times New Roman"/>
          <w:b/>
          <w:bCs/>
          <w:kern w:val="0"/>
          <w14:ligatures w14:val="none"/>
        </w:rPr>
        <w:t>400–500 nm</w:t>
      </w:r>
      <w:r w:rsidRPr="00BA1C92">
        <w:rPr>
          <w:rFonts w:ascii="Times New Roman" w:eastAsia="Times New Roman" w:hAnsi="Times New Roman" w:cs="Times New Roman"/>
          <w:kern w:val="0"/>
          <w14:ligatures w14:val="none"/>
        </w:rPr>
        <w:t xml:space="preserve"> – precisely in the transition between the nanoband and micron band (−2↔−1 seam).</w:t>
      </w:r>
    </w:p>
    <w:p w14:paraId="037686BC"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So chromatin sees:</w:t>
      </w:r>
    </w:p>
    <w:p w14:paraId="751B7B90" w14:textId="77777777" w:rsidR="00BA1C92" w:rsidRPr="00BA1C92" w:rsidRDefault="00BA1C92" w:rsidP="00BA1C92">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one “nano plateau” inside −2,</w:t>
      </w:r>
    </w:p>
    <w:p w14:paraId="3A603607" w14:textId="77777777" w:rsidR="00BA1C92" w:rsidRPr="00BA1C92" w:rsidRDefault="00BA1C92" w:rsidP="00BA1C92">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one “micron plateau” inside −1,</w:t>
      </w:r>
    </w:p>
    <w:p w14:paraId="180587FB" w14:textId="77777777" w:rsidR="00BA1C92" w:rsidRPr="00BA1C92" w:rsidRDefault="00BA1C92" w:rsidP="00BA1C92">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and a seam between them near a few hundred nm.</w:t>
      </w:r>
    </w:p>
    <w:p w14:paraId="273E6F1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Silica aerogels</w:t>
      </w:r>
    </w:p>
    <w:p w14:paraId="2137B293" w14:textId="77777777" w:rsidR="00BA1C92" w:rsidRPr="00BA1C92" w:rsidRDefault="00BA1C92" w:rsidP="00BA1C92">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D(L) analysis shows:</w:t>
      </w:r>
    </w:p>
    <w:p w14:paraId="70CA6B3F" w14:textId="77777777" w:rsidR="00BA1C92" w:rsidRPr="00BA1C92" w:rsidRDefault="00BA1C92" w:rsidP="00BA1C92">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One plateau (~1–24 nm) with a surface-fractal character (D_s ≈ 2.28–2.38),</w:t>
      </w:r>
    </w:p>
    <w:p w14:paraId="2081326B" w14:textId="77777777" w:rsidR="00BA1C92" w:rsidRPr="00BA1C92" w:rsidRDefault="00BA1C92" w:rsidP="00BA1C92">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Another plateau (~24–120 nm) with mass-fractal character (D_m ≈ 2.12–2.37).</w:t>
      </w:r>
    </w:p>
    <w:p w14:paraId="17780751" w14:textId="77777777" w:rsidR="00BA1C92" w:rsidRPr="00BA1C92" w:rsidRDefault="00BA1C92" w:rsidP="00BA1C92">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Breakpoints ~20–30 nm and ~100 nm – again, values squarely in the </w:t>
      </w:r>
      <w:r w:rsidRPr="00BA1C92">
        <w:rPr>
          <w:rFonts w:ascii="Times New Roman" w:eastAsia="Times New Roman" w:hAnsi="Times New Roman" w:cs="Times New Roman"/>
          <w:b/>
          <w:bCs/>
          <w:kern w:val="0"/>
          <w14:ligatures w14:val="none"/>
        </w:rPr>
        <w:t>−2 seam’s internal lanes</w:t>
      </w:r>
      <w:r w:rsidRPr="00BA1C92">
        <w:rPr>
          <w:rFonts w:ascii="Times New Roman" w:eastAsia="Times New Roman" w:hAnsi="Times New Roman" w:cs="Times New Roman"/>
          <w:kern w:val="0"/>
          <w14:ligatures w14:val="none"/>
        </w:rPr>
        <w:t>.</w:t>
      </w:r>
    </w:p>
    <w:p w14:paraId="72BD7D1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These are exactly what you’d expect if −2 is </w:t>
      </w:r>
      <w:r w:rsidRPr="00BA1C92">
        <w:rPr>
          <w:rFonts w:ascii="Times New Roman" w:eastAsia="Times New Roman" w:hAnsi="Times New Roman" w:cs="Times New Roman"/>
          <w:i/>
          <w:iCs/>
          <w:kern w:val="0"/>
          <w14:ligatures w14:val="none"/>
        </w:rPr>
        <w:t>itself</w:t>
      </w:r>
      <w:r w:rsidRPr="00BA1C92">
        <w:rPr>
          <w:rFonts w:ascii="Times New Roman" w:eastAsia="Times New Roman" w:hAnsi="Times New Roman" w:cs="Times New Roman"/>
          <w:kern w:val="0"/>
          <w14:ligatures w14:val="none"/>
        </w:rPr>
        <w:t xml:space="preserve"> composed of sub-seams at e.g. 10–40 nm and 60–140 nm, as the CL −2 report suggested.</w:t>
      </w:r>
    </w:p>
    <w:p w14:paraId="6A751DA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Other seam-consistent breakpoints</w:t>
      </w:r>
    </w:p>
    <w:p w14:paraId="29FF1CA2"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While the nano/micron examples are the most detailed, similar patterns appear at larger scales:</w:t>
      </w:r>
    </w:p>
    <w:p w14:paraId="3AFA3696" w14:textId="77777777" w:rsidR="00BA1C92" w:rsidRPr="00BA1C92" w:rsidRDefault="00BA1C92" w:rsidP="00BA1C92">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Systems that span across </w:t>
      </w:r>
      <w:r w:rsidRPr="00BA1C92">
        <w:rPr>
          <w:rFonts w:ascii="Times New Roman" w:eastAsia="Times New Roman" w:hAnsi="Times New Roman" w:cs="Times New Roman"/>
          <w:b/>
          <w:bCs/>
          <w:kern w:val="0"/>
          <w14:ligatures w14:val="none"/>
        </w:rPr>
        <w:t>UGM to micron</w:t>
      </w:r>
      <w:r w:rsidRPr="00BA1C92">
        <w:rPr>
          <w:rFonts w:ascii="Times New Roman" w:eastAsia="Times New Roman" w:hAnsi="Times New Roman" w:cs="Times New Roman"/>
          <w:kern w:val="0"/>
          <w14:ligatures w14:val="none"/>
        </w:rPr>
        <w:t xml:space="preserve"> scales show:</w:t>
      </w:r>
    </w:p>
    <w:p w14:paraId="2C0CFA20" w14:textId="77777777" w:rsidR="00BA1C92" w:rsidRPr="00BA1C92" w:rsidRDefault="00BA1C92" w:rsidP="00BA1C92">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 D(L) change around ~0.1 mm, marking the 0 level.</w:t>
      </w:r>
    </w:p>
    <w:p w14:paraId="08E46B1B" w14:textId="77777777" w:rsidR="00BA1C92" w:rsidRPr="00BA1C92" w:rsidRDefault="00BA1C92" w:rsidP="00BA1C92">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Systems that span </w:t>
      </w:r>
      <w:r w:rsidRPr="00BA1C92">
        <w:rPr>
          <w:rFonts w:ascii="Times New Roman" w:eastAsia="Times New Roman" w:hAnsi="Times New Roman" w:cs="Times New Roman"/>
          <w:b/>
          <w:bCs/>
          <w:kern w:val="0"/>
          <w14:ligatures w14:val="none"/>
        </w:rPr>
        <w:t>km to 100s of km</w:t>
      </w:r>
      <w:r w:rsidRPr="00BA1C92">
        <w:rPr>
          <w:rFonts w:ascii="Times New Roman" w:eastAsia="Times New Roman" w:hAnsi="Times New Roman" w:cs="Times New Roman"/>
          <w:kern w:val="0"/>
          <w14:ligatures w14:val="none"/>
        </w:rPr>
        <w:t xml:space="preserve"> can show:</w:t>
      </w:r>
    </w:p>
    <w:p w14:paraId="3DED973E" w14:textId="77777777" w:rsidR="00BA1C92" w:rsidRPr="00BA1C92" w:rsidRDefault="00BA1C92" w:rsidP="00BA1C92">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different D regimes for local vs synoptic meteorological structures (rain fields, cloud corpora),</w:t>
      </w:r>
    </w:p>
    <w:p w14:paraId="5ECFF459" w14:textId="77777777" w:rsidR="00BA1C92" w:rsidRPr="00BA1C92" w:rsidRDefault="00BA1C92" w:rsidP="00BA1C92">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with transitions near the </w:t>
      </w:r>
      <w:r w:rsidRPr="00BA1C92">
        <w:rPr>
          <w:rFonts w:ascii="Times New Roman" w:eastAsia="Times New Roman" w:hAnsi="Times New Roman" w:cs="Times New Roman"/>
          <w:b/>
          <w:bCs/>
          <w:kern w:val="0"/>
          <w14:ligatures w14:val="none"/>
        </w:rPr>
        <w:t>1–100 km band</w:t>
      </w:r>
      <w:r w:rsidRPr="00BA1C92">
        <w:rPr>
          <w:rFonts w:ascii="Times New Roman" w:eastAsia="Times New Roman" w:hAnsi="Times New Roman" w:cs="Times New Roman"/>
          <w:kern w:val="0"/>
          <w14:ligatures w14:val="none"/>
        </w:rPr>
        <w:t xml:space="preserve"> that defines +1.</w:t>
      </w:r>
    </w:p>
    <w:p w14:paraId="6ADDD777"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In many of these cases, sample sizes are modest and methods heterogeneous, so you report them as </w:t>
      </w:r>
      <w:r w:rsidRPr="00BA1C92">
        <w:rPr>
          <w:rFonts w:ascii="Times New Roman" w:eastAsia="Times New Roman" w:hAnsi="Times New Roman" w:cs="Times New Roman"/>
          <w:b/>
          <w:bCs/>
          <w:kern w:val="0"/>
          <w14:ligatures w14:val="none"/>
        </w:rPr>
        <w:t>supportive</w:t>
      </w:r>
      <w:r w:rsidRPr="00BA1C92">
        <w:rPr>
          <w:rFonts w:ascii="Times New Roman" w:eastAsia="Times New Roman" w:hAnsi="Times New Roman" w:cs="Times New Roman"/>
          <w:kern w:val="0"/>
          <w14:ligatures w14:val="none"/>
        </w:rPr>
        <w:t xml:space="preserve"> rather than final – but they consistently:</w:t>
      </w:r>
    </w:p>
    <w:p w14:paraId="5B9FE7F7" w14:textId="77777777" w:rsidR="00BA1C92" w:rsidRPr="00BA1C92" w:rsidRDefault="00BA1C92" w:rsidP="00BA1C92">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show </w:t>
      </w:r>
      <w:r w:rsidRPr="00BA1C92">
        <w:rPr>
          <w:rFonts w:ascii="Times New Roman" w:eastAsia="Times New Roman" w:hAnsi="Times New Roman" w:cs="Times New Roman"/>
          <w:b/>
          <w:bCs/>
          <w:kern w:val="0"/>
          <w14:ligatures w14:val="none"/>
        </w:rPr>
        <w:t>piecewise D(L)</w:t>
      </w:r>
      <w:r w:rsidRPr="00BA1C92">
        <w:rPr>
          <w:rFonts w:ascii="Times New Roman" w:eastAsia="Times New Roman" w:hAnsi="Times New Roman" w:cs="Times New Roman"/>
          <w:kern w:val="0"/>
          <w14:ligatures w14:val="none"/>
        </w:rPr>
        <w:t xml:space="preserve"> rather than a single global scaling, and</w:t>
      </w:r>
    </w:p>
    <w:p w14:paraId="2092D2C3" w14:textId="77777777" w:rsidR="00BA1C92" w:rsidRPr="00BA1C92" w:rsidRDefault="00BA1C92" w:rsidP="00BA1C92">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place </w:t>
      </w:r>
      <w:r w:rsidRPr="00BA1C92">
        <w:rPr>
          <w:rFonts w:ascii="Times New Roman" w:eastAsia="Times New Roman" w:hAnsi="Times New Roman" w:cs="Times New Roman"/>
          <w:b/>
          <w:bCs/>
          <w:kern w:val="0"/>
          <w14:ligatures w14:val="none"/>
        </w:rPr>
        <w:t>breakpoints</w:t>
      </w:r>
      <w:r w:rsidRPr="00BA1C92">
        <w:rPr>
          <w:rFonts w:ascii="Times New Roman" w:eastAsia="Times New Roman" w:hAnsi="Times New Roman" w:cs="Times New Roman"/>
          <w:kern w:val="0"/>
          <w14:ligatures w14:val="none"/>
        </w:rPr>
        <w:t xml:space="preserve"> in the same decades as the CL seam bands.</w:t>
      </w:r>
    </w:p>
    <w:p w14:paraId="3BAC4920"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Summary of plateau/break behaviour:</w:t>
      </w:r>
    </w:p>
    <w:p w14:paraId="5B7E12A3" w14:textId="77777777" w:rsidR="00BA1C92" w:rsidRPr="00BA1C92" w:rsidRDefault="00BA1C92" w:rsidP="00BA1C92">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w:t>
      </w:r>
      <w:r w:rsidRPr="00BA1C92">
        <w:rPr>
          <w:rFonts w:ascii="Times New Roman" w:eastAsia="Times New Roman" w:hAnsi="Times New Roman" w:cs="Times New Roman"/>
          <w:b/>
          <w:bCs/>
          <w:kern w:val="0"/>
          <w14:ligatures w14:val="none"/>
        </w:rPr>
        <w:t>−2</w:t>
      </w:r>
      <w:r w:rsidRPr="00BA1C92">
        <w:rPr>
          <w:rFonts w:ascii="Times New Roman" w:eastAsia="Times New Roman" w:hAnsi="Times New Roman" w:cs="Times New Roman"/>
          <w:kern w:val="0"/>
          <w14:ligatures w14:val="none"/>
        </w:rPr>
        <w:t>, you see:</w:t>
      </w:r>
    </w:p>
    <w:p w14:paraId="0E9DD208" w14:textId="77777777" w:rsidR="00BA1C92" w:rsidRPr="00BA1C92" w:rsidRDefault="00BA1C92" w:rsidP="00BA1C92">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multiple nano plateaus with breaks at ~20–30 nm and ~100 nm.</w:t>
      </w:r>
    </w:p>
    <w:p w14:paraId="578F3613" w14:textId="77777777" w:rsidR="00BA1C92" w:rsidRPr="00BA1C92" w:rsidRDefault="00BA1C92" w:rsidP="00BA1C92">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w:t>
      </w:r>
      <w:r w:rsidRPr="00BA1C92">
        <w:rPr>
          <w:rFonts w:ascii="Times New Roman" w:eastAsia="Times New Roman" w:hAnsi="Times New Roman" w:cs="Times New Roman"/>
          <w:b/>
          <w:bCs/>
          <w:kern w:val="0"/>
          <w14:ligatures w14:val="none"/>
        </w:rPr>
        <w:t>−2↔−1</w:t>
      </w:r>
      <w:r w:rsidRPr="00BA1C92">
        <w:rPr>
          <w:rFonts w:ascii="Times New Roman" w:eastAsia="Times New Roman" w:hAnsi="Times New Roman" w:cs="Times New Roman"/>
          <w:kern w:val="0"/>
          <w14:ligatures w14:val="none"/>
        </w:rPr>
        <w:t>, you see:</w:t>
      </w:r>
    </w:p>
    <w:p w14:paraId="2C1A6772" w14:textId="77777777" w:rsidR="00BA1C92" w:rsidRPr="00BA1C92" w:rsidRDefault="00BA1C92" w:rsidP="00BA1C92">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chromatin transitions around 400–500 nm (nano to micron),</w:t>
      </w:r>
    </w:p>
    <w:p w14:paraId="0BFF5383" w14:textId="77777777" w:rsidR="00BA1C92" w:rsidRPr="00BA1C92" w:rsidRDefault="00BA1C92" w:rsidP="00BA1C92">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matching the shift from nano to cell-scale plexity.</w:t>
      </w:r>
    </w:p>
    <w:p w14:paraId="5D338CEC" w14:textId="77777777" w:rsidR="00BA1C92" w:rsidRPr="00BA1C92" w:rsidRDefault="00BA1C92" w:rsidP="00BA1C92">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w:t>
      </w:r>
      <w:r w:rsidRPr="00BA1C92">
        <w:rPr>
          <w:rFonts w:ascii="Times New Roman" w:eastAsia="Times New Roman" w:hAnsi="Times New Roman" w:cs="Times New Roman"/>
          <w:b/>
          <w:bCs/>
          <w:kern w:val="0"/>
          <w14:ligatures w14:val="none"/>
        </w:rPr>
        <w:t>−1↔0</w:t>
      </w:r>
      <w:r w:rsidRPr="00BA1C92">
        <w:rPr>
          <w:rFonts w:ascii="Times New Roman" w:eastAsia="Times New Roman" w:hAnsi="Times New Roman" w:cs="Times New Roman"/>
          <w:kern w:val="0"/>
          <w14:ligatures w14:val="none"/>
        </w:rPr>
        <w:t>, you see:</w:t>
      </w:r>
    </w:p>
    <w:p w14:paraId="1DB22CC0" w14:textId="77777777" w:rsidR="00BA1C92" w:rsidRPr="00BA1C92" w:rsidRDefault="00BA1C92" w:rsidP="00BA1C92">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 shifts from mixed/bulk (micron interior) to more uniform D≈2 boundary behaviour at the UGM hinge.</w:t>
      </w:r>
    </w:p>
    <w:p w14:paraId="576B949F" w14:textId="77777777" w:rsidR="00BA1C92" w:rsidRPr="00BA1C92" w:rsidRDefault="00BA1C92" w:rsidP="00BA1C92">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At </w:t>
      </w:r>
      <w:r w:rsidRPr="00BA1C92">
        <w:rPr>
          <w:rFonts w:ascii="Times New Roman" w:eastAsia="Times New Roman" w:hAnsi="Times New Roman" w:cs="Times New Roman"/>
          <w:b/>
          <w:bCs/>
          <w:kern w:val="0"/>
          <w14:ligatures w14:val="none"/>
        </w:rPr>
        <w:t>0↔+1</w:t>
      </w:r>
      <w:r w:rsidRPr="00BA1C92">
        <w:rPr>
          <w:rFonts w:ascii="Times New Roman" w:eastAsia="Times New Roman" w:hAnsi="Times New Roman" w:cs="Times New Roman"/>
          <w:kern w:val="0"/>
          <w14:ligatures w14:val="none"/>
        </w:rPr>
        <w:t>, you see:</w:t>
      </w:r>
    </w:p>
    <w:p w14:paraId="55316D8E" w14:textId="77777777" w:rsidR="00BA1C92" w:rsidRPr="00BA1C92" w:rsidRDefault="00BA1C92" w:rsidP="00BA1C92">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UGM hinge in D(L) for boundary-only contexts: D≈2 up to UGM, then logistic growth D(r) beyond.</w:t>
      </w:r>
    </w:p>
    <w:p w14:paraId="6444B99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Together with the GM-enrichment evidence, this says:</w:t>
      </w:r>
    </w:p>
    <w:p w14:paraId="3B911AB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seams are </w:t>
      </w:r>
      <w:r w:rsidRPr="00BA1C92">
        <w:rPr>
          <w:rFonts w:ascii="Times New Roman" w:eastAsia="Times New Roman" w:hAnsi="Times New Roman" w:cs="Times New Roman"/>
          <w:i/>
          <w:iCs/>
          <w:kern w:val="0"/>
          <w14:ligatures w14:val="none"/>
        </w:rPr>
        <w:t>real</w:t>
      </w:r>
      <w:r w:rsidRPr="00BA1C92">
        <w:rPr>
          <w:rFonts w:ascii="Times New Roman" w:eastAsia="Times New Roman" w:hAnsi="Times New Roman" w:cs="Times New Roman"/>
          <w:kern w:val="0"/>
          <w14:ligatures w14:val="none"/>
        </w:rPr>
        <w:t xml:space="preserve"> in D(L)-space: the world doesn’t have one fractal dimension all the way across; it has piecewise regimes, with changepoints clustered where your context-level seams are.</w:t>
      </w:r>
    </w:p>
    <w:p w14:paraId="48B9D8A9" w14:textId="77777777" w:rsidR="00BA1C92" w:rsidRPr="00BA1C92" w:rsidRDefault="00C96FC8"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BBF325">
          <v:rect id="_x0000_i1108" style="width:0;height:1.5pt" o:hralign="center" o:hrstd="t" o:hr="t" fillcolor="#a0a0a0" stroked="f"/>
        </w:pict>
      </w:r>
    </w:p>
    <w:p w14:paraId="1CB99580"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These static seam signatures (GM pivot enrichment and D(L) plateaus/breakpoints) give you a strong, multi-domain argument that:</w:t>
      </w:r>
    </w:p>
    <w:p w14:paraId="16A91BA1" w14:textId="77777777" w:rsidR="00BA1C92" w:rsidRPr="00BA1C92" w:rsidRDefault="00BA1C92" w:rsidP="00BA1C92">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w:t>
      </w:r>
      <w:r w:rsidRPr="00BA1C92">
        <w:rPr>
          <w:rFonts w:ascii="Times New Roman" w:eastAsia="Times New Roman" w:hAnsi="Times New Roman" w:cs="Times New Roman"/>
          <w:b/>
          <w:bCs/>
          <w:kern w:val="0"/>
          <w14:ligatures w14:val="none"/>
        </w:rPr>
        <w:t>seam bands</w:t>
      </w:r>
      <w:r w:rsidRPr="00BA1C92">
        <w:rPr>
          <w:rFonts w:ascii="Times New Roman" w:eastAsia="Times New Roman" w:hAnsi="Times New Roman" w:cs="Times New Roman"/>
          <w:kern w:val="0"/>
          <w14:ligatures w14:val="none"/>
        </w:rPr>
        <w:t xml:space="preserve"> (nano, micron, UGM, km, kpc, Gpc) are not arbitrary,</w:t>
      </w:r>
    </w:p>
    <w:p w14:paraId="7095B7F1" w14:textId="77777777" w:rsidR="00BA1C92" w:rsidRPr="00BA1C92" w:rsidRDefault="00BA1C92" w:rsidP="00BA1C92">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they are the actual scales at which real systems change behaviour.</w:t>
      </w:r>
    </w:p>
    <w:p w14:paraId="3ABE8B3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In §4.2 we’ll complement this with the </w:t>
      </w:r>
      <w:r w:rsidRPr="00BA1C92">
        <w:rPr>
          <w:rFonts w:ascii="Times New Roman" w:eastAsia="Times New Roman" w:hAnsi="Times New Roman" w:cs="Times New Roman"/>
          <w:b/>
          <w:bCs/>
          <w:kern w:val="0"/>
          <w14:ligatures w14:val="none"/>
        </w:rPr>
        <w:t>dynamic seam signatures</w:t>
      </w:r>
      <w:r w:rsidRPr="00BA1C92">
        <w:rPr>
          <w:rFonts w:ascii="Times New Roman" w:eastAsia="Times New Roman" w:hAnsi="Times New Roman" w:cs="Times New Roman"/>
          <w:kern w:val="0"/>
          <w14:ligatures w14:val="none"/>
        </w:rPr>
        <w:t xml:space="preserve"> – activation effects (nano/micron cutoffs inward, and Milky-Way-scale activation outward) – which show that when systems cross these seams, observables change in the way your activation grammar predicts.</w:t>
      </w:r>
    </w:p>
    <w:p w14:paraId="500136A8" w14:textId="77777777" w:rsidR="00BA1C92" w:rsidRPr="00BA1C92" w:rsidRDefault="00BA1C92" w:rsidP="00BA1C9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6900"/>
      <w:r w:rsidRPr="00BA1C92">
        <w:rPr>
          <w:rFonts w:ascii="Times New Roman" w:eastAsia="Times New Roman" w:hAnsi="Times New Roman" w:cs="Times New Roman"/>
          <w:b/>
          <w:bCs/>
          <w:kern w:val="0"/>
          <w:sz w:val="27"/>
          <w:szCs w:val="27"/>
          <w14:ligatures w14:val="none"/>
        </w:rPr>
        <w:t>4.2 Dynamic seam signatures: activation</w:t>
      </w:r>
      <w:bookmarkEnd w:id="25"/>
    </w:p>
    <w:p w14:paraId="599AA5C5"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Static structure (GM clusters, D(L) plateaus, breakpoints) tells you </w:t>
      </w:r>
      <w:r w:rsidRPr="00BA1C92">
        <w:rPr>
          <w:rFonts w:ascii="Times New Roman" w:eastAsia="Times New Roman" w:hAnsi="Times New Roman" w:cs="Times New Roman"/>
          <w:b/>
          <w:bCs/>
          <w:kern w:val="0"/>
          <w14:ligatures w14:val="none"/>
        </w:rPr>
        <w:t>where</w:t>
      </w:r>
      <w:r w:rsidRPr="00BA1C92">
        <w:rPr>
          <w:rFonts w:ascii="Times New Roman" w:eastAsia="Times New Roman" w:hAnsi="Times New Roman" w:cs="Times New Roman"/>
          <w:kern w:val="0"/>
          <w14:ligatures w14:val="none"/>
        </w:rPr>
        <w:t xml:space="preserve"> the seams are. Dynamic structure tells you </w:t>
      </w:r>
      <w:r w:rsidRPr="00BA1C92">
        <w:rPr>
          <w:rFonts w:ascii="Times New Roman" w:eastAsia="Times New Roman" w:hAnsi="Times New Roman" w:cs="Times New Roman"/>
          <w:b/>
          <w:bCs/>
          <w:kern w:val="0"/>
          <w14:ligatures w14:val="none"/>
        </w:rPr>
        <w:t>what happens</w:t>
      </w:r>
      <w:r w:rsidRPr="00BA1C92">
        <w:rPr>
          <w:rFonts w:ascii="Times New Roman" w:eastAsia="Times New Roman" w:hAnsi="Times New Roman" w:cs="Times New Roman"/>
          <w:kern w:val="0"/>
          <w14:ligatures w14:val="none"/>
        </w:rPr>
        <w:t xml:space="preserve"> when systems </w:t>
      </w:r>
      <w:r w:rsidRPr="00BA1C92">
        <w:rPr>
          <w:rFonts w:ascii="Times New Roman" w:eastAsia="Times New Roman" w:hAnsi="Times New Roman" w:cs="Times New Roman"/>
          <w:b/>
          <w:bCs/>
          <w:kern w:val="0"/>
          <w14:ligatures w14:val="none"/>
        </w:rPr>
        <w:t>cross</w:t>
      </w:r>
      <w:r w:rsidRPr="00BA1C92">
        <w:rPr>
          <w:rFonts w:ascii="Times New Roman" w:eastAsia="Times New Roman" w:hAnsi="Times New Roman" w:cs="Times New Roman"/>
          <w:kern w:val="0"/>
          <w14:ligatures w14:val="none"/>
        </w:rPr>
        <w:t xml:space="preserve"> those seams.</w:t>
      </w:r>
    </w:p>
    <w:p w14:paraId="1CD64F22"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In your framework, the key dynamic signature of a seam is </w:t>
      </w:r>
      <w:r w:rsidRPr="00BA1C92">
        <w:rPr>
          <w:rFonts w:ascii="Times New Roman" w:eastAsia="Times New Roman" w:hAnsi="Times New Roman" w:cs="Times New Roman"/>
          <w:b/>
          <w:bCs/>
          <w:kern w:val="0"/>
          <w14:ligatures w14:val="none"/>
        </w:rPr>
        <w:t>activation</w:t>
      </w:r>
      <w:r w:rsidRPr="00BA1C92">
        <w:rPr>
          <w:rFonts w:ascii="Times New Roman" w:eastAsia="Times New Roman" w:hAnsi="Times New Roman" w:cs="Times New Roman"/>
          <w:kern w:val="0"/>
          <w14:ligatures w14:val="none"/>
        </w:rPr>
        <w:t>:</w:t>
      </w:r>
    </w:p>
    <w:p w14:paraId="64A699A6"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When a system’s characteristic size crosses a context-seam scale, a new term in the observable becomes available, and models that include that term outperform ones that don’t.</w:t>
      </w:r>
    </w:p>
    <w:p w14:paraId="66616E6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Here we summarise that pattern, focusing on the fully executed +2↔+3 case (T3-B) and the inward activation prototypes at −2↔−1 and −1↔0.</w:t>
      </w:r>
    </w:p>
    <w:p w14:paraId="42D4BA2F" w14:textId="77777777" w:rsidR="00BA1C92" w:rsidRPr="00BA1C92" w:rsidRDefault="00C96FC8"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A3D460">
          <v:rect id="_x0000_i1109" style="width:0;height:1.5pt" o:hralign="center" o:hrstd="t" o:hr="t" fillcolor="#a0a0a0" stroked="f"/>
        </w:pict>
      </w:r>
    </w:p>
    <w:p w14:paraId="75F77E54"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4.2.1 Activation grammar: size-only vs size+activation</w:t>
      </w:r>
    </w:p>
    <w:p w14:paraId="32B653E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basic activation grammar is the same at every seam:</w:t>
      </w:r>
    </w:p>
    <w:p w14:paraId="17BC9FDB" w14:textId="77777777" w:rsidR="00BA1C92" w:rsidRPr="00BA1C92" w:rsidRDefault="00BA1C92" w:rsidP="00BA1C92">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Identify a </w:t>
      </w:r>
      <w:r w:rsidRPr="00BA1C92">
        <w:rPr>
          <w:rFonts w:ascii="Times New Roman" w:eastAsia="Times New Roman" w:hAnsi="Times New Roman" w:cs="Times New Roman"/>
          <w:b/>
          <w:bCs/>
          <w:kern w:val="0"/>
          <w14:ligatures w14:val="none"/>
        </w:rPr>
        <w:t>seam scale</w:t>
      </w:r>
      <w:r w:rsidRPr="00BA1C92">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BA1C92">
        <w:rPr>
          <w:rFonts w:ascii="Times New Roman" w:eastAsia="Times New Roman" w:hAnsi="Times New Roman" w:cs="Times New Roman"/>
          <w:kern w:val="0"/>
          <w14:ligatures w14:val="none"/>
        </w:rPr>
        <w:t>for the context boundary you care about:</w:t>
      </w:r>
    </w:p>
    <w:p w14:paraId="3A4D421E"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e.g. Milky Way disk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Pr="00BA1C92">
        <w:rPr>
          <w:rFonts w:ascii="Times New Roman" w:eastAsia="Times New Roman" w:hAnsi="Times New Roman" w:cs="Times New Roman"/>
          <w:kern w:val="0"/>
          <w14:ligatures w14:val="none"/>
        </w:rPr>
        <w:t>for +2↔+3,</w:t>
      </w:r>
    </w:p>
    <w:p w14:paraId="40EE3D29"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nano cutoff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ref,nano</m:t>
            </m:r>
          </m:sub>
        </m:sSub>
      </m:oMath>
      <w:r w:rsidRPr="00BA1C92">
        <w:rPr>
          <w:rFonts w:ascii="Times New Roman" w:eastAsia="Times New Roman" w:hAnsi="Times New Roman" w:cs="Times New Roman"/>
          <w:kern w:val="0"/>
          <w14:ligatures w14:val="none"/>
        </w:rPr>
        <w:t>for −2↔−1,</w:t>
      </w:r>
    </w:p>
    <w:p w14:paraId="0EAD1395"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micron cutoff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ref,µm</m:t>
            </m:r>
          </m:sub>
        </m:sSub>
      </m:oMath>
      <w:r w:rsidRPr="00BA1C92">
        <w:rPr>
          <w:rFonts w:ascii="Times New Roman" w:eastAsia="Times New Roman" w:hAnsi="Times New Roman" w:cs="Times New Roman"/>
          <w:kern w:val="0"/>
          <w14:ligatures w14:val="none"/>
        </w:rPr>
        <w:t>for −1↔0.</w:t>
      </w:r>
    </w:p>
    <w:p w14:paraId="20D4EBC2" w14:textId="77777777" w:rsidR="00BA1C92" w:rsidRPr="00BA1C92" w:rsidRDefault="00BA1C92" w:rsidP="00BA1C92">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Form a </w:t>
      </w:r>
      <w:r w:rsidRPr="00BA1C92">
        <w:rPr>
          <w:rFonts w:ascii="Times New Roman" w:eastAsia="Times New Roman" w:hAnsi="Times New Roman" w:cs="Times New Roman"/>
          <w:b/>
          <w:bCs/>
          <w:kern w:val="0"/>
          <w14:ligatures w14:val="none"/>
        </w:rPr>
        <w:t>dimensionless size</w:t>
      </w:r>
      <w:r w:rsidRPr="00BA1C92">
        <w:rPr>
          <w:rFonts w:ascii="Times New Roman" w:eastAsia="Times New Roman" w:hAnsi="Times New Roman" w:cs="Times New Roman"/>
          <w:kern w:val="0"/>
          <w14:ligatures w14:val="none"/>
        </w:rPr>
        <w:t xml:space="preserve"> for each system:</w:t>
      </w:r>
    </w:p>
    <w:p w14:paraId="236546E6" w14:textId="77777777" w:rsidR="00BA1C92" w:rsidRPr="00BA1C92" w:rsidRDefault="00BA1C92" w:rsidP="00BA1C92">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x=</m:t>
          </m:r>
          <m:f>
            <m:fPr>
              <m:ctrlPr>
                <w:rPr>
                  <w:rFonts w:ascii="Cambria Math" w:eastAsia="Times New Roman" w:hAnsi="Cambria Math" w:cs="Times New Roman"/>
                  <w:kern w:val="0"/>
                  <w14:ligatures w14:val="none"/>
                </w:rPr>
              </m:ctrlPr>
            </m:fPr>
            <m:num>
              <m:r>
                <m:rPr>
                  <m:nor/>
                </m:rPr>
                <w:rPr>
                  <w:rFonts w:ascii="Times New Roman" w:eastAsia="Times New Roman" w:hAnsi="Times New Roman" w:cs="Times New Roman"/>
                  <w:kern w:val="0"/>
                  <w14:ligatures w14:val="none"/>
                </w:rPr>
                <m:t>feature size</m:t>
              </m:r>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den>
          </m:f>
          <m:r>
            <m:rPr>
              <m:nor/>
            </m:rPr>
            <w:rPr>
              <w:rFonts w:ascii="Times New Roman" w:eastAsia="Times New Roman" w:hAnsi="Times New Roman" w:cs="Times New Roman"/>
              <w:kern w:val="0"/>
              <w14:ligatures w14:val="none"/>
            </w:rPr>
            <m:t>(often with a mild mass-scaling factor)</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F5D9BB9" w14:textId="77777777" w:rsidR="00BA1C92" w:rsidRPr="00BA1C92" w:rsidRDefault="00BA1C92" w:rsidP="00BA1C92">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Define an </w:t>
      </w:r>
      <w:r w:rsidRPr="00BA1C92">
        <w:rPr>
          <w:rFonts w:ascii="Times New Roman" w:eastAsia="Times New Roman" w:hAnsi="Times New Roman" w:cs="Times New Roman"/>
          <w:b/>
          <w:bCs/>
          <w:kern w:val="0"/>
          <w14:ligatures w14:val="none"/>
        </w:rPr>
        <w:t>activation proxy</w:t>
      </w:r>
      <w:r w:rsidRPr="00BA1C92">
        <w:rPr>
          <w:rFonts w:ascii="Times New Roman" w:eastAsia="Times New Roman" w:hAnsi="Times New Roman" w:cs="Times New Roman"/>
          <w:kern w:val="0"/>
          <w14:ligatures w14:val="none"/>
        </w:rPr>
        <w:t xml:space="preserve"> over a stack of systems, e.g.:</w:t>
      </w:r>
    </w:p>
    <w:p w14:paraId="452C14EC" w14:textId="77777777" w:rsidR="00BA1C92" w:rsidRPr="00BA1C92" w:rsidRDefault="00C96FC8" w:rsidP="00BA1C9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⁡(x≥1)</m:t>
          </m:r>
          <m:r>
            <m:rPr>
              <m:nor/>
            </m:rPr>
            <w:rPr>
              <w:rFonts w:ascii="Times New Roman" w:eastAsia="Times New Roman" w:hAnsi="Times New Roman" w:cs="Times New Roman"/>
              <w:kern w:val="0"/>
              <w14:ligatures w14:val="none"/>
            </w:rPr>
            <m:t>(fraction that cross the seam)</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72B805E" w14:textId="77777777" w:rsidR="00BA1C92" w:rsidRPr="00BA1C92" w:rsidRDefault="00BA1C92" w:rsidP="00BA1C92">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Compare two models for some observable amplitude </w:t>
      </w:r>
      <m:oMath>
        <m:r>
          <w:rPr>
            <w:rFonts w:ascii="Cambria Math" w:eastAsia="Times New Roman" w:hAnsi="Cambria Math" w:cs="Times New Roman"/>
            <w:kern w:val="0"/>
            <w14:ligatures w14:val="none"/>
          </w:rPr>
          <m:t>A</m:t>
        </m:r>
      </m:oMath>
      <w:r w:rsidRPr="00BA1C92">
        <w:rPr>
          <w:rFonts w:ascii="Times New Roman" w:eastAsia="Times New Roman" w:hAnsi="Times New Roman" w:cs="Times New Roman"/>
          <w:kern w:val="0"/>
          <w14:ligatures w14:val="none"/>
        </w:rPr>
        <w:t>:</w:t>
      </w:r>
    </w:p>
    <w:p w14:paraId="6AE87FCC"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Baseline (size-only):</w:t>
      </w:r>
    </w:p>
    <w:p w14:paraId="747B934B" w14:textId="77777777" w:rsidR="00BA1C92" w:rsidRPr="00BA1C92" w:rsidRDefault="00BA1C92" w:rsidP="00BA1C92">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A=a+b</m:t>
          </m:r>
          <m:r>
            <m:rPr>
              <m:nor/>
            </m:rPr>
            <w:rPr>
              <w:rFonts w:ascii="Times New Roman" w:eastAsia="Times New Roman" w:hAnsi="Times New Roman" w:cs="Times New Roman"/>
              <w:kern w:val="0"/>
              <w14:ligatures w14:val="none"/>
            </w:rPr>
            <m:t> size</m:t>
          </m:r>
          <m:r>
            <w:rPr>
              <w:rFonts w:ascii="Cambria Math" w:eastAsia="Times New Roman" w:hAnsi="Cambria Math" w:cs="Times New Roman"/>
              <w:kern w:val="0"/>
              <w14:ligatures w14:val="none"/>
            </w:rPr>
            <m:t>+ε</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3CE8A86"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Size + activation:</w:t>
      </w:r>
    </w:p>
    <w:p w14:paraId="65A50E45" w14:textId="77777777" w:rsidR="00BA1C92" w:rsidRPr="00BA1C92" w:rsidRDefault="00BA1C92" w:rsidP="00BA1C92">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A=a+b</m:t>
          </m:r>
          <m:r>
            <m:rPr>
              <m:nor/>
            </m:rPr>
            <w:rPr>
              <w:rFonts w:ascii="Times New Roman" w:eastAsia="Times New Roman" w:hAnsi="Times New Roman" w:cs="Times New Roman"/>
              <w:kern w:val="0"/>
              <w14:ligatures w14:val="none"/>
            </w:rPr>
            <m:t> size</m:t>
          </m:r>
          <m:r>
            <w:rPr>
              <w:rFonts w:ascii="Cambria Math" w:eastAsia="Times New Roman" w:hAnsi="Cambria Math" w:cs="Times New Roman"/>
              <w:kern w:val="0"/>
              <w14:ligatures w14:val="none"/>
            </w:rPr>
            <m:t>+d</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+ε</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82153DF" w14:textId="77777777" w:rsidR="00BA1C92" w:rsidRPr="00BA1C92" w:rsidRDefault="00BA1C92" w:rsidP="00BA1C92">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Fit both with appropriate weights, then compare via </w:t>
      </w:r>
      <w:r w:rsidRPr="00BA1C92">
        <w:rPr>
          <w:rFonts w:ascii="Times New Roman" w:eastAsia="Times New Roman" w:hAnsi="Times New Roman" w:cs="Times New Roman"/>
          <w:b/>
          <w:bCs/>
          <w:kern w:val="0"/>
          <w14:ligatures w14:val="none"/>
        </w:rPr>
        <w:t>AIC</w:t>
      </w:r>
      <w:r w:rsidRPr="00BA1C92">
        <w:rPr>
          <w:rFonts w:ascii="Times New Roman" w:eastAsia="Times New Roman" w:hAnsi="Times New Roman" w:cs="Times New Roman"/>
          <w:kern w:val="0"/>
          <w14:ligatures w14:val="none"/>
        </w:rPr>
        <w:t xml:space="preserve"> (or AICc):</w:t>
      </w:r>
    </w:p>
    <w:p w14:paraId="019B4D95" w14:textId="77777777" w:rsidR="00BA1C92" w:rsidRPr="00BA1C92" w:rsidRDefault="00BA1C92" w:rsidP="00BA1C92">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ΔAIC</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AIC</m:t>
              </m:r>
            </m:e>
            <m:sub>
              <m:r>
                <m:rPr>
                  <m:nor/>
                </m:rPr>
                <w:rPr>
                  <w:rFonts w:ascii="Times New Roman" w:eastAsia="Times New Roman" w:hAnsi="Times New Roman" w:cs="Times New Roman"/>
                  <w:kern w:val="0"/>
                  <w14:ligatures w14:val="none"/>
                </w:rPr>
                <m:t>size-only</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AIC</m:t>
              </m:r>
            </m:e>
            <m:sub>
              <m:r>
                <m:rPr>
                  <m:nor/>
                </m:rPr>
                <w:rPr>
                  <w:rFonts w:ascii="Times New Roman" w:eastAsia="Times New Roman" w:hAnsi="Times New Roman" w:cs="Times New Roman"/>
                  <w:kern w:val="0"/>
                  <w14:ligatures w14:val="none"/>
                </w:rPr>
                <m:t>size+activation</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DFC101E"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ΔAIC</m:t>
        </m:r>
        <m:r>
          <w:rPr>
            <w:rFonts w:ascii="Cambria Math" w:eastAsia="Times New Roman" w:hAnsi="Cambria Math" w:cs="Times New Roman"/>
            <w:kern w:val="0"/>
            <w14:ligatures w14:val="none"/>
          </w:rPr>
          <m:t>&gt;0</m:t>
        </m:r>
      </m:oMath>
      <w:r w:rsidRPr="00BA1C92">
        <w:rPr>
          <w:rFonts w:ascii="Times New Roman" w:eastAsia="Times New Roman" w:hAnsi="Times New Roman" w:cs="Times New Roman"/>
          <w:kern w:val="0"/>
          <w14:ligatures w14:val="none"/>
        </w:rPr>
        <w:t>: activation improves fit.</w:t>
      </w:r>
    </w:p>
    <w:p w14:paraId="0A031137" w14:textId="77777777" w:rsidR="00BA1C92" w:rsidRPr="00BA1C92" w:rsidRDefault="00BA1C92" w:rsidP="00BA1C92">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large </w:t>
      </w:r>
      <m:oMath>
        <m:r>
          <m:rPr>
            <m:sty m:val="p"/>
          </m:rPr>
          <w:rPr>
            <w:rFonts w:ascii="Cambria Math" w:eastAsia="Times New Roman" w:hAnsi="Cambria Math" w:cs="Times New Roman"/>
            <w:kern w:val="0"/>
            <w14:ligatures w14:val="none"/>
          </w:rPr>
          <m:t>ΔAIC</m:t>
        </m:r>
      </m:oMath>
      <w:r w:rsidRPr="00BA1C92">
        <w:rPr>
          <w:rFonts w:ascii="Times New Roman" w:eastAsia="Times New Roman" w:hAnsi="Times New Roman" w:cs="Times New Roman"/>
          <w:kern w:val="0"/>
          <w14:ligatures w14:val="none"/>
        </w:rPr>
        <w:t>(</w:t>
      </w:r>
      <w:r w:rsidRPr="00BA1C92">
        <w:rPr>
          <w:rFonts w:ascii="Cambria Math" w:eastAsia="Times New Roman" w:hAnsi="Cambria Math" w:cs="Cambria Math"/>
          <w:kern w:val="0"/>
          <w14:ligatures w14:val="none"/>
        </w:rPr>
        <w:t>≳</w:t>
      </w:r>
      <w:r w:rsidRPr="00BA1C92">
        <w:rPr>
          <w:rFonts w:ascii="Times New Roman" w:eastAsia="Times New Roman" w:hAnsi="Times New Roman" w:cs="Times New Roman"/>
          <w:kern w:val="0"/>
          <w14:ligatures w14:val="none"/>
        </w:rPr>
        <w:t>10): strong evidence for activation at that seam.</w:t>
      </w:r>
    </w:p>
    <w:p w14:paraId="32B82068"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This is exactly what you implemented in </w:t>
      </w:r>
      <w:r w:rsidRPr="00BA1C92">
        <w:rPr>
          <w:rFonts w:ascii="Times New Roman" w:eastAsia="Times New Roman" w:hAnsi="Times New Roman" w:cs="Times New Roman"/>
          <w:b/>
          <w:bCs/>
          <w:kern w:val="0"/>
          <w14:ligatures w14:val="none"/>
        </w:rPr>
        <w:t>T3-B</w:t>
      </w:r>
      <w:r w:rsidRPr="00BA1C92">
        <w:rPr>
          <w:rFonts w:ascii="Times New Roman" w:eastAsia="Times New Roman" w:hAnsi="Times New Roman" w:cs="Times New Roman"/>
          <w:kern w:val="0"/>
          <w14:ligatures w14:val="none"/>
        </w:rPr>
        <w:t xml:space="preserve"> for the +2↔+3 seam, and what Probes 3 &amp; 7 specify inward.</w:t>
      </w:r>
    </w:p>
    <w:p w14:paraId="5CBFFCD0" w14:textId="77777777" w:rsidR="00BA1C92" w:rsidRPr="00BA1C92" w:rsidRDefault="00C96FC8"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9176547">
          <v:rect id="_x0000_i1110" style="width:0;height:1.5pt" o:hralign="center" o:hrstd="t" o:hr="t" fillcolor="#a0a0a0" stroked="f"/>
        </w:pict>
      </w:r>
    </w:p>
    <w:p w14:paraId="4C5298E5"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4.2.2 Outer activation at the +2↔+3 seam: T3-B (Milky Way scale)</w:t>
      </w:r>
    </w:p>
    <w:p w14:paraId="17C0612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Context.</w:t>
      </w:r>
      <w:r w:rsidRPr="00BA1C92">
        <w:rPr>
          <w:rFonts w:ascii="Times New Roman" w:eastAsia="Times New Roman" w:hAnsi="Times New Roman" w:cs="Times New Roman"/>
          <w:kern w:val="0"/>
          <w14:ligatures w14:val="none"/>
        </w:rPr>
        <w:br/>
        <w:t xml:space="preserve">T3 gave you lensing plateau amplitudes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BA1C92">
        <w:rPr>
          <w:rFonts w:ascii="Times New Roman" w:eastAsia="Times New Roman" w:hAnsi="Times New Roman" w:cs="Times New Roman"/>
          <w:kern w:val="0"/>
          <w14:ligatures w14:val="none"/>
        </w:rPr>
        <w:t xml:space="preserve">vs galaxy size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oMath>
      <w:r w:rsidRPr="00BA1C92">
        <w:rPr>
          <w:rFonts w:ascii="Times New Roman" w:eastAsia="Times New Roman" w:hAnsi="Times New Roman" w:cs="Times New Roman"/>
          <w:kern w:val="0"/>
          <w14:ligatures w14:val="none"/>
        </w:rPr>
        <w:t xml:space="preserve">at fixed stellar mass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oMath>
      <w:r w:rsidRPr="00BA1C92">
        <w:rPr>
          <w:rFonts w:ascii="Times New Roman" w:eastAsia="Times New Roman" w:hAnsi="Times New Roman" w:cs="Times New Roman"/>
          <w:kern w:val="0"/>
          <w14:ligatures w14:val="none"/>
        </w:rPr>
        <w:t>. T3-B asked:</w:t>
      </w:r>
    </w:p>
    <w:p w14:paraId="4A5C1ED0"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“Does explicitly referencing a Milky Way–like scale improve our ability to explain these plateau amplitudes beyond a size-only model?”</w:t>
      </w:r>
    </w:p>
    <w:p w14:paraId="4B16DEE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Activation variable.</w:t>
      </w:r>
      <w:r w:rsidRPr="00BA1C92">
        <w:rPr>
          <w:rFonts w:ascii="Times New Roman" w:eastAsia="Times New Roman" w:hAnsi="Times New Roman" w:cs="Times New Roman"/>
          <w:kern w:val="0"/>
          <w14:ligatures w14:val="none"/>
        </w:rPr>
        <w:br/>
        <w:t>For each galaxy, you defined:</w:t>
      </w:r>
    </w:p>
    <w:p w14:paraId="477195B0" w14:textId="77777777" w:rsidR="00BA1C92" w:rsidRPr="00BA1C92" w:rsidRDefault="00BA1C92" w:rsidP="00BA1C92">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x=</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η(</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m:t>
                  </m:r>
                </m:sup>
              </m:sSup>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B885800"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with:</w:t>
      </w:r>
    </w:p>
    <w:p w14:paraId="68A4FABF" w14:textId="77777777" w:rsidR="00BA1C92" w:rsidRPr="00BA1C92" w:rsidRDefault="00C96FC8" w:rsidP="00BA1C92">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oMath>
      <w:r w:rsidR="00BA1C92" w:rsidRPr="00BA1C92">
        <w:rPr>
          <w:rFonts w:ascii="Times New Roman" w:eastAsia="Times New Roman" w:hAnsi="Times New Roman" w:cs="Times New Roman"/>
          <w:kern w:val="0"/>
          <w14:ligatures w14:val="none"/>
        </w:rPr>
        <w:t>: galaxy size (kpc),</w:t>
      </w:r>
    </w:p>
    <w:p w14:paraId="1C34703E" w14:textId="77777777" w:rsidR="00BA1C92" w:rsidRPr="00BA1C92" w:rsidRDefault="00C96FC8" w:rsidP="00BA1C92">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00BA1C92" w:rsidRPr="00BA1C92">
        <w:rPr>
          <w:rFonts w:ascii="Times New Roman" w:eastAsia="Times New Roman" w:hAnsi="Times New Roman" w:cs="Times New Roman"/>
          <w:kern w:val="0"/>
          <w14:ligatures w14:val="none"/>
        </w:rPr>
        <w:t>: candidate Milky Way seam radius (grid 4–10 kpc),</w:t>
      </w:r>
    </w:p>
    <w:p w14:paraId="22C2C1DB" w14:textId="77777777" w:rsidR="00BA1C92" w:rsidRPr="00BA1C92" w:rsidRDefault="00C96FC8" w:rsidP="00BA1C92">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oMath>
      <w:r w:rsidR="00BA1C92" w:rsidRPr="00BA1C92">
        <w:rPr>
          <w:rFonts w:ascii="Times New Roman" w:eastAsia="Times New Roman" w:hAnsi="Times New Roman" w:cs="Times New Roman"/>
          <w:kern w:val="0"/>
          <w14:ligatures w14:val="none"/>
        </w:rPr>
        <w:t>: stellar mass (log₁₀),</w:t>
      </w:r>
    </w:p>
    <w:p w14:paraId="2493C567" w14:textId="77777777" w:rsidR="00BA1C92" w:rsidRPr="00BA1C92" w:rsidRDefault="00C96FC8" w:rsidP="00BA1C92">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=10.70</m:t>
        </m:r>
      </m:oMath>
      <w:r w:rsidR="00BA1C92" w:rsidRPr="00BA1C92">
        <w:rPr>
          <w:rFonts w:ascii="Times New Roman" w:eastAsia="Times New Roman" w:hAnsi="Times New Roman" w:cs="Times New Roman"/>
          <w:kern w:val="0"/>
          <w14:ligatures w14:val="none"/>
        </w:rPr>
        <w:t>: reference MW mass,</w:t>
      </w:r>
    </w:p>
    <w:p w14:paraId="5408C7E6" w14:textId="77777777" w:rsidR="00BA1C92" w:rsidRPr="00BA1C92" w:rsidRDefault="00BA1C92" w:rsidP="00BA1C92">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η</m:t>
        </m:r>
      </m:oMath>
      <w:r w:rsidRPr="00BA1C92">
        <w:rPr>
          <w:rFonts w:ascii="Times New Roman" w:eastAsia="Times New Roman" w:hAnsi="Times New Roman" w:cs="Times New Roman"/>
          <w:kern w:val="0"/>
          <w14:ligatures w14:val="none"/>
        </w:rPr>
        <w:t>: mild mass-scaling exponent (grid 0.0, 0.15, 0.30).</w:t>
      </w:r>
    </w:p>
    <w:p w14:paraId="6FE9A755"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For each </w:t>
      </w:r>
      <w:r w:rsidRPr="00BA1C92">
        <w:rPr>
          <w:rFonts w:ascii="Times New Roman" w:eastAsia="Times New Roman" w:hAnsi="Times New Roman" w:cs="Times New Roman"/>
          <w:b/>
          <w:bCs/>
          <w:kern w:val="0"/>
          <w14:ligatures w14:val="none"/>
        </w:rPr>
        <w:t>stack</w:t>
      </w:r>
      <w:r w:rsidRPr="00BA1C92">
        <w:rPr>
          <w:rFonts w:ascii="Times New Roman" w:eastAsia="Times New Roman" w:hAnsi="Times New Roman" w:cs="Times New Roman"/>
          <w:kern w:val="0"/>
          <w14:ligatures w14:val="none"/>
        </w:rPr>
        <w:t xml:space="preserve"> (mass–size bin), you then computed:</w:t>
      </w:r>
    </w:p>
    <w:p w14:paraId="71C54D7B" w14:textId="77777777" w:rsidR="00BA1C92" w:rsidRPr="00BA1C92" w:rsidRDefault="00C96FC8" w:rsidP="00BA1C92">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⁡(x≥1)</m:t>
        </m:r>
      </m:oMath>
      <w:r w:rsidR="00BA1C92" w:rsidRPr="00BA1C92">
        <w:rPr>
          <w:rFonts w:ascii="Times New Roman" w:eastAsia="Times New Roman" w:hAnsi="Times New Roman" w:cs="Times New Roman"/>
          <w:kern w:val="0"/>
          <w14:ligatures w14:val="none"/>
        </w:rPr>
        <w:t>: fraction of lenses at or above the MW scale in that stack.</w:t>
      </w:r>
    </w:p>
    <w:p w14:paraId="393A4D36"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Models per mass bin.</w:t>
      </w:r>
    </w:p>
    <w:p w14:paraId="0CB0EF41" w14:textId="77777777" w:rsidR="00BA1C92" w:rsidRPr="00BA1C92" w:rsidRDefault="00BA1C92" w:rsidP="00BA1C92">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Size-only:</w:t>
      </w:r>
    </w:p>
    <w:p w14:paraId="7AD753E5" w14:textId="77777777" w:rsidR="00BA1C92" w:rsidRPr="00BA1C92" w:rsidRDefault="00C96FC8" w:rsidP="00BA1C9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mid</m:t>
              </m:r>
            </m:sub>
          </m:sSub>
          <m:r>
            <w:rPr>
              <w:rFonts w:ascii="Cambria Math" w:eastAsia="Times New Roman" w:hAnsi="Cambria Math" w:cs="Times New Roman"/>
              <w:kern w:val="0"/>
              <w14:ligatures w14:val="none"/>
            </w:rPr>
            <m:t>+ε</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1BA7CBE" w14:textId="77777777" w:rsidR="00BA1C92" w:rsidRPr="00BA1C92" w:rsidRDefault="00BA1C92" w:rsidP="00BA1C92">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Size+activation:</w:t>
      </w:r>
    </w:p>
    <w:p w14:paraId="5A5044F0" w14:textId="77777777" w:rsidR="00BA1C92" w:rsidRPr="00BA1C92" w:rsidRDefault="00C96FC8" w:rsidP="00BA1C9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+ε,</m:t>
          </m:r>
          <m:r>
            <m:rPr>
              <m:sty m:val="p"/>
            </m:rPr>
            <w:rPr>
              <w:rFonts w:ascii="Cambria Math" w:eastAsia="Times New Roman" w:hAnsi="Cambria Math" w:cs="Times New Roman"/>
              <w:kern w:val="0"/>
              <w14:ligatures w14:val="none"/>
            </w:rPr>
            <w:br/>
          </m:r>
        </m:oMath>
      </m:oMathPara>
    </w:p>
    <w:p w14:paraId="547182B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using WLS with weights </w:t>
      </w:r>
      <m:oMath>
        <m:r>
          <w:rPr>
            <w:rFonts w:ascii="Cambria Math" w:eastAsia="Times New Roman" w:hAnsi="Cambria Math" w:cs="Times New Roman"/>
            <w:kern w:val="0"/>
            <w14:ligatures w14:val="none"/>
          </w:rPr>
          <m:t>w=1</m:t>
        </m:r>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σ</m:t>
            </m:r>
          </m:e>
          <m:sup>
            <m:r>
              <w:rPr>
                <w:rFonts w:ascii="Cambria Math" w:eastAsia="Times New Roman" w:hAnsi="Cambria Math" w:cs="Times New Roman"/>
                <w:kern w:val="0"/>
                <w14:ligatures w14:val="none"/>
              </w:rPr>
              <m:t>2</m:t>
            </m:r>
          </m:sup>
        </m:sSup>
      </m:oMath>
      <w:r w:rsidRPr="00BA1C92">
        <w:rPr>
          <w:rFonts w:ascii="Times New Roman" w:eastAsia="Times New Roman" w:hAnsi="Times New Roman" w:cs="Times New Roman"/>
          <w:kern w:val="0"/>
          <w14:ligatures w14:val="none"/>
        </w:rPr>
        <w:t>from T3 plateau uncertainties.</w:t>
      </w:r>
    </w:p>
    <w:p w14:paraId="21B0133A"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Results (DR5).</w:t>
      </w:r>
    </w:p>
    <w:p w14:paraId="7ADE57C2" w14:textId="77777777" w:rsidR="00BA1C92" w:rsidRPr="00BA1C92" w:rsidRDefault="00BA1C92" w:rsidP="00BA1C92">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ΔAIC ≈ 162</w:t>
      </w:r>
      <w:r w:rsidRPr="00BA1C92">
        <w:rPr>
          <w:rFonts w:ascii="Times New Roman" w:eastAsia="Times New Roman" w:hAnsi="Times New Roman" w:cs="Times New Roman"/>
          <w:kern w:val="0"/>
          <w14:ligatures w14:val="none"/>
        </w:rPr>
        <w:t xml:space="preserve"> in favour of size+activation over size-only when summed across three stellar-mass bins.</w:t>
      </w:r>
    </w:p>
    <w:p w14:paraId="3ED99674" w14:textId="77777777" w:rsidR="00BA1C92" w:rsidRPr="00BA1C92" w:rsidRDefault="00BA1C92" w:rsidP="00BA1C92">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w:t>
      </w:r>
      <w:r w:rsidRPr="00BA1C92">
        <w:rPr>
          <w:rFonts w:ascii="Times New Roman" w:eastAsia="Times New Roman" w:hAnsi="Times New Roman" w:cs="Times New Roman"/>
          <w:b/>
          <w:bCs/>
          <w:kern w:val="0"/>
          <w14:ligatures w14:val="none"/>
        </w:rPr>
        <w:t>best-supported seam scale</w:t>
      </w:r>
      <w:r w:rsidRPr="00BA1C92">
        <w:rPr>
          <w:rFonts w:ascii="Times New Roman" w:eastAsia="Times New Roman" w:hAnsi="Times New Roman" w:cs="Times New Roman"/>
          <w:kern w:val="0"/>
          <w14:ligatures w14:val="none"/>
        </w:rPr>
        <w:t xml:space="preserve"> is:</w:t>
      </w:r>
    </w:p>
    <w:p w14:paraId="3C6DA60D" w14:textId="77777777" w:rsidR="00BA1C92" w:rsidRPr="00BA1C92" w:rsidRDefault="00BA1C92" w:rsidP="00BA1C92">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 broad ridge in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Pr="00BA1C92">
        <w:rPr>
          <w:rFonts w:ascii="Times New Roman" w:eastAsia="Times New Roman" w:hAnsi="Times New Roman" w:cs="Times New Roman"/>
          <w:kern w:val="0"/>
          <w14:ligatures w14:val="none"/>
        </w:rPr>
        <w:t>≈ 4–7 kpc,</w:t>
      </w:r>
    </w:p>
    <w:p w14:paraId="55880641" w14:textId="77777777" w:rsidR="00BA1C92" w:rsidRPr="00BA1C92" w:rsidRDefault="00BA1C92" w:rsidP="00BA1C92">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peak at ~6 kpc,</w:t>
      </w:r>
    </w:p>
    <w:p w14:paraId="5E64DB08" w14:textId="77777777" w:rsidR="00BA1C92" w:rsidRPr="00BA1C92" w:rsidRDefault="00BA1C92" w:rsidP="00BA1C92">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with small or zero preferred </w:t>
      </w:r>
      <m:oMath>
        <m:r>
          <w:rPr>
            <w:rFonts w:ascii="Cambria Math" w:eastAsia="Times New Roman" w:hAnsi="Cambria Math" w:cs="Times New Roman"/>
            <w:kern w:val="0"/>
            <w14:ligatures w14:val="none"/>
          </w:rPr>
          <m:t>η</m:t>
        </m:r>
      </m:oMath>
      <w:r w:rsidRPr="00BA1C92">
        <w:rPr>
          <w:rFonts w:ascii="Times New Roman" w:eastAsia="Times New Roman" w:hAnsi="Times New Roman" w:cs="Times New Roman"/>
          <w:kern w:val="0"/>
          <w14:ligatures w14:val="none"/>
        </w:rPr>
        <w:t>(mass scaling not crucial).</w:t>
      </w:r>
    </w:p>
    <w:p w14:paraId="5E339F91" w14:textId="77777777" w:rsidR="00BA1C92" w:rsidRPr="00BA1C92" w:rsidRDefault="00BA1C92" w:rsidP="00BA1C92">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Sign coherence</w:t>
      </w:r>
      <w:r w:rsidRPr="00BA1C92">
        <w:rPr>
          <w:rFonts w:ascii="Times New Roman" w:eastAsia="Times New Roman" w:hAnsi="Times New Roman" w:cs="Times New Roman"/>
          <w:kern w:val="0"/>
          <w14:ligatures w14:val="none"/>
        </w:rPr>
        <w:t>:</w:t>
      </w:r>
    </w:p>
    <w:p w14:paraId="7D7D5976" w14:textId="77777777" w:rsidR="00BA1C92" w:rsidRPr="00BA1C92" w:rsidRDefault="00BA1C92" w:rsidP="00BA1C92">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slopes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oMath>
      <w:r w:rsidRPr="00BA1C92">
        <w:rPr>
          <w:rFonts w:ascii="Times New Roman" w:eastAsia="Times New Roman" w:hAnsi="Times New Roman" w:cs="Times New Roman"/>
          <w:kern w:val="0"/>
          <w14:ligatures w14:val="none"/>
        </w:rPr>
        <w:t xml:space="preserve">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BA1C92">
        <w:rPr>
          <w:rFonts w:ascii="Times New Roman" w:eastAsia="Times New Roman" w:hAnsi="Times New Roman" w:cs="Times New Roman"/>
          <w:kern w:val="0"/>
          <w14:ligatures w14:val="none"/>
        </w:rPr>
        <w:t xml:space="preserve">vs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BA1C92">
        <w:rPr>
          <w:rFonts w:ascii="Times New Roman" w:eastAsia="Times New Roman" w:hAnsi="Times New Roman" w:cs="Times New Roman"/>
          <w:kern w:val="0"/>
          <w14:ligatures w14:val="none"/>
        </w:rPr>
        <w:t>are positive at all grid points (7/7 positive),</w:t>
      </w:r>
    </w:p>
    <w:p w14:paraId="4CDDF143" w14:textId="77777777" w:rsidR="00BA1C92" w:rsidRPr="00BA1C92" w:rsidRDefault="00BA1C92" w:rsidP="00BA1C92">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sign test p ≈ 0.8% under a 50/50 null – very unlikely by chance.</w:t>
      </w:r>
    </w:p>
    <w:p w14:paraId="797D78AB"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 plain language:</w:t>
      </w:r>
    </w:p>
    <w:p w14:paraId="5D8B3673" w14:textId="77777777" w:rsidR="00BA1C92" w:rsidRPr="00BA1C92" w:rsidRDefault="00BA1C92" w:rsidP="00BA1C92">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More lenses at/above Milky Way size → higher plateau amplitude</w:t>
      </w:r>
      <w:r w:rsidRPr="00BA1C92">
        <w:rPr>
          <w:rFonts w:ascii="Times New Roman" w:eastAsia="Times New Roman" w:hAnsi="Times New Roman" w:cs="Times New Roman"/>
          <w:kern w:val="0"/>
          <w14:ligatures w14:val="none"/>
        </w:rPr>
        <w:t>, even after you’ve already accounted for the baseline size trend.</w:t>
      </w:r>
    </w:p>
    <w:p w14:paraId="40B4BD35" w14:textId="77777777" w:rsidR="00BA1C92" w:rsidRPr="00BA1C92" w:rsidRDefault="00BA1C92" w:rsidP="00BA1C92">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 model that knows which stacks are “MW-like activated” explains the data vastly better than one that only knows “bigger vs smaller”.</w:t>
      </w:r>
    </w:p>
    <w:p w14:paraId="70CB758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Interpretation.</w:t>
      </w:r>
    </w:p>
    <w:p w14:paraId="48682BE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 AR/CL terms:</w:t>
      </w:r>
    </w:p>
    <w:p w14:paraId="5F6A47B7" w14:textId="77777777" w:rsidR="00BA1C92" w:rsidRPr="00BA1C92" w:rsidRDefault="00BA1C92" w:rsidP="00BA1C92">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 +2↔+3 seam (Milky Way ↔ cosmic shell) is a real </w:t>
      </w:r>
      <w:r w:rsidRPr="00BA1C92">
        <w:rPr>
          <w:rFonts w:ascii="Times New Roman" w:eastAsia="Times New Roman" w:hAnsi="Times New Roman" w:cs="Times New Roman"/>
          <w:b/>
          <w:bCs/>
          <w:kern w:val="0"/>
          <w14:ligatures w14:val="none"/>
        </w:rPr>
        <w:t>gravity seam</w:t>
      </w:r>
      <w:r w:rsidRPr="00BA1C92">
        <w:rPr>
          <w:rFonts w:ascii="Times New Roman" w:eastAsia="Times New Roman" w:hAnsi="Times New Roman" w:cs="Times New Roman"/>
          <w:kern w:val="0"/>
          <w14:ligatures w14:val="none"/>
        </w:rPr>
        <w:t xml:space="preserve">: once lenses inhabit a disk-scale container of the right size, the </w:t>
      </w:r>
      <w:r w:rsidRPr="00BA1C92">
        <w:rPr>
          <w:rFonts w:ascii="Times New Roman" w:eastAsia="Times New Roman" w:hAnsi="Times New Roman" w:cs="Times New Roman"/>
          <w:b/>
          <w:bCs/>
          <w:kern w:val="0"/>
          <w14:ligatures w14:val="none"/>
        </w:rPr>
        <w:t>+3 container term</w:t>
      </w:r>
      <w:r w:rsidRPr="00BA1C92">
        <w:rPr>
          <w:rFonts w:ascii="Times New Roman" w:eastAsia="Times New Roman" w:hAnsi="Times New Roman" w:cs="Times New Roman"/>
          <w:kern w:val="0"/>
          <w14:ligatures w14:val="none"/>
        </w:rPr>
        <w:t xml:space="preserve"> (cosmic shell) starts to contribute to feasibility geometry, and that shows up in lensing plateaus.</w:t>
      </w:r>
    </w:p>
    <w:p w14:paraId="0B4E13CC" w14:textId="77777777" w:rsidR="00BA1C92" w:rsidRPr="00BA1C92" w:rsidRDefault="00BA1C92" w:rsidP="00BA1C92">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T3-B is the flagship example of </w:t>
      </w:r>
      <w:r w:rsidRPr="00BA1C92">
        <w:rPr>
          <w:rFonts w:ascii="Times New Roman" w:eastAsia="Times New Roman" w:hAnsi="Times New Roman" w:cs="Times New Roman"/>
          <w:b/>
          <w:bCs/>
          <w:kern w:val="0"/>
          <w14:ligatures w14:val="none"/>
        </w:rPr>
        <w:t>activation at a seam</w:t>
      </w:r>
      <w:r w:rsidRPr="00BA1C92">
        <w:rPr>
          <w:rFonts w:ascii="Times New Roman" w:eastAsia="Times New Roman" w:hAnsi="Times New Roman" w:cs="Times New Roman"/>
          <w:kern w:val="0"/>
          <w14:ligatures w14:val="none"/>
        </w:rPr>
        <w:t>:</w:t>
      </w:r>
    </w:p>
    <w:p w14:paraId="4D5A2431" w14:textId="77777777" w:rsidR="00BA1C92" w:rsidRPr="00BA1C92" w:rsidRDefault="00BA1C92" w:rsidP="00BA1C92">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static +2 CL evidence says “there is a kpc band with disk D≈2 windows,”</w:t>
      </w:r>
    </w:p>
    <w:p w14:paraId="162B56A7" w14:textId="77777777" w:rsidR="00BA1C92" w:rsidRPr="00BA1C92" w:rsidRDefault="00BA1C92" w:rsidP="00BA1C92">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dynamic T3-B evidence says “when galaxies cross a few-kpc MW scale, a new lensing contribution activates, with the sign the theory predicts.”</w:t>
      </w:r>
    </w:p>
    <w:p w14:paraId="17A7F8E5"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This is exactly the pattern you wanted to test: a </w:t>
      </w:r>
      <w:r w:rsidRPr="00BA1C92">
        <w:rPr>
          <w:rFonts w:ascii="Times New Roman" w:eastAsia="Times New Roman" w:hAnsi="Times New Roman" w:cs="Times New Roman"/>
          <w:b/>
          <w:bCs/>
          <w:kern w:val="0"/>
          <w14:ligatures w14:val="none"/>
        </w:rPr>
        <w:t>level-specific seam scale</w:t>
      </w:r>
      <w:r w:rsidRPr="00BA1C92">
        <w:rPr>
          <w:rFonts w:ascii="Times New Roman" w:eastAsia="Times New Roman" w:hAnsi="Times New Roman" w:cs="Times New Roman"/>
          <w:kern w:val="0"/>
          <w14:ligatures w14:val="none"/>
        </w:rPr>
        <w:t xml:space="preserve"> whose activation term is visible in real data.</w:t>
      </w:r>
    </w:p>
    <w:p w14:paraId="220433D2" w14:textId="77777777" w:rsidR="00BA1C92" w:rsidRPr="00BA1C92" w:rsidRDefault="00C96FC8"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953F0A">
          <v:rect id="_x0000_i1111" style="width:0;height:1.5pt" o:hralign="center" o:hrstd="t" o:hr="t" fillcolor="#a0a0a0" stroked="f"/>
        </w:pict>
      </w:r>
    </w:p>
    <w:p w14:paraId="1644D5D6"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4.2.3 KiDS: coverage-limited but consistent</w:t>
      </w:r>
    </w:p>
    <w:p w14:paraId="69CC1E59"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For completeness:</w:t>
      </w:r>
    </w:p>
    <w:p w14:paraId="56B53198" w14:textId="77777777" w:rsidR="00BA1C92" w:rsidRPr="00BA1C92" w:rsidRDefault="00BA1C92" w:rsidP="00BA1C92">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When you applied the same T3-B analysis to </w:t>
      </w:r>
      <w:r w:rsidRPr="00BA1C92">
        <w:rPr>
          <w:rFonts w:ascii="Times New Roman" w:eastAsia="Times New Roman" w:hAnsi="Times New Roman" w:cs="Times New Roman"/>
          <w:b/>
          <w:bCs/>
          <w:kern w:val="0"/>
          <w14:ligatures w14:val="none"/>
        </w:rPr>
        <w:t>KiDS</w:t>
      </w:r>
      <w:r w:rsidRPr="00BA1C92">
        <w:rPr>
          <w:rFonts w:ascii="Times New Roman" w:eastAsia="Times New Roman" w:hAnsi="Times New Roman" w:cs="Times New Roman"/>
          <w:kern w:val="0"/>
          <w14:ligatures w14:val="none"/>
        </w:rPr>
        <w:t>:</w:t>
      </w:r>
    </w:p>
    <w:p w14:paraId="003C7854" w14:textId="77777777" w:rsidR="00BA1C92" w:rsidRPr="00BA1C92" w:rsidRDefault="00BA1C92" w:rsidP="00BA1C92">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strict T3 gates left too few claimable size stacks per mass bin to do a stable size vs activation comparison,</w:t>
      </w:r>
    </w:p>
    <w:p w14:paraId="2AE0D568" w14:textId="77777777" w:rsidR="00BA1C92" w:rsidRPr="00BA1C92" w:rsidRDefault="00BA1C92" w:rsidP="00BA1C92">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resulting ΔAIC surfaces were noisy and inconclusive,</w:t>
      </w:r>
    </w:p>
    <w:p w14:paraId="0E67B4AD" w14:textId="77777777" w:rsidR="00BA1C92" w:rsidRPr="00BA1C92" w:rsidRDefault="00BA1C92" w:rsidP="00BA1C92">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but they did </w:t>
      </w:r>
      <w:r w:rsidRPr="00BA1C92">
        <w:rPr>
          <w:rFonts w:ascii="Times New Roman" w:eastAsia="Times New Roman" w:hAnsi="Times New Roman" w:cs="Times New Roman"/>
          <w:b/>
          <w:bCs/>
          <w:kern w:val="0"/>
          <w14:ligatures w14:val="none"/>
        </w:rPr>
        <w:t>not</w:t>
      </w:r>
      <w:r w:rsidRPr="00BA1C92">
        <w:rPr>
          <w:rFonts w:ascii="Times New Roman" w:eastAsia="Times New Roman" w:hAnsi="Times New Roman" w:cs="Times New Roman"/>
          <w:kern w:val="0"/>
          <w14:ligatures w14:val="none"/>
        </w:rPr>
        <w:t xml:space="preserve"> show any strong preference for size-only models; they were essentially coverage-limited, not contradictory.</w:t>
      </w:r>
    </w:p>
    <w:p w14:paraId="3B8B140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At the same time:</w:t>
      </w:r>
    </w:p>
    <w:p w14:paraId="618D5AAA" w14:textId="77777777" w:rsidR="00BA1C92" w:rsidRPr="00BA1C92" w:rsidRDefault="00BA1C92" w:rsidP="00BA1C92">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original T3 size-only results (before T3-B) already showed:</w:t>
      </w:r>
    </w:p>
    <w:p w14:paraId="06DC1616" w14:textId="77777777" w:rsidR="00BA1C92" w:rsidRPr="00BA1C92" w:rsidRDefault="00BA1C92" w:rsidP="00BA1C92">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mid/high mass bins have positive size–plateau slopes (larger galaxies, bigger plateaus),</w:t>
      </w:r>
    </w:p>
    <w:p w14:paraId="4447F3CD" w14:textId="77777777" w:rsidR="00BA1C92" w:rsidRPr="00BA1C92" w:rsidRDefault="00BA1C92" w:rsidP="00BA1C92">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low mass bin lacks this effect.</w:t>
      </w:r>
    </w:p>
    <w:p w14:paraId="1760E6F4"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Which is consistent with:</w:t>
      </w:r>
    </w:p>
    <w:p w14:paraId="7B88CC32" w14:textId="77777777" w:rsidR="00BA1C92" w:rsidRPr="00BA1C92" w:rsidRDefault="00BA1C92" w:rsidP="00BA1C92">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low-mass galaxies</w:t>
      </w:r>
      <w:r w:rsidRPr="00BA1C92">
        <w:rPr>
          <w:rFonts w:ascii="Times New Roman" w:eastAsia="Times New Roman" w:hAnsi="Times New Roman" w:cs="Times New Roman"/>
          <w:kern w:val="0"/>
          <w14:ligatures w14:val="none"/>
        </w:rPr>
        <w:t xml:space="preserve"> being below the MW seam (no activation),</w:t>
      </w:r>
    </w:p>
    <w:p w14:paraId="4A0E84C9" w14:textId="77777777" w:rsidR="00BA1C92" w:rsidRPr="00BA1C92" w:rsidRDefault="00BA1C92" w:rsidP="00BA1C92">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mid/high-mass galaxies</w:t>
      </w:r>
      <w:r w:rsidRPr="00BA1C92">
        <w:rPr>
          <w:rFonts w:ascii="Times New Roman" w:eastAsia="Times New Roman" w:hAnsi="Times New Roman" w:cs="Times New Roman"/>
          <w:kern w:val="0"/>
          <w14:ligatures w14:val="none"/>
        </w:rPr>
        <w:t xml:space="preserve"> being above it (activation on).</w:t>
      </w:r>
    </w:p>
    <w:p w14:paraId="2A08FF25"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So KiDS is best described as “neutral but supportive”: it doesn’t localise the seam, but its pattern doesn’t conflict with the DR5 MW-activation ridge.</w:t>
      </w:r>
    </w:p>
    <w:p w14:paraId="3630E60A" w14:textId="77777777" w:rsidR="00BA1C92" w:rsidRPr="00BA1C92" w:rsidRDefault="00C96FC8"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A05234">
          <v:rect id="_x0000_i1112" style="width:0;height:1.5pt" o:hralign="center" o:hrstd="t" o:hr="t" fillcolor="#a0a0a0" stroked="f"/>
        </w:pict>
      </w:r>
    </w:p>
    <w:p w14:paraId="0CF5DEEF"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4.2.4 Inner activation at −2↔−1 and −1↔0 (Probes 3 &amp; 7)</w:t>
      </w:r>
    </w:p>
    <w:p w14:paraId="4F762D5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For the </w:t>
      </w:r>
      <w:r w:rsidRPr="00BA1C92">
        <w:rPr>
          <w:rFonts w:ascii="Times New Roman" w:eastAsia="Times New Roman" w:hAnsi="Times New Roman" w:cs="Times New Roman"/>
          <w:b/>
          <w:bCs/>
          <w:kern w:val="0"/>
          <w14:ligatures w14:val="none"/>
        </w:rPr>
        <w:t>inner seams</w:t>
      </w:r>
      <w:r w:rsidRPr="00BA1C92">
        <w:rPr>
          <w:rFonts w:ascii="Times New Roman" w:eastAsia="Times New Roman" w:hAnsi="Times New Roman" w:cs="Times New Roman"/>
          <w:kern w:val="0"/>
          <w14:ligatures w14:val="none"/>
        </w:rPr>
        <w:t xml:space="preserve">, you designed two activation probes with the </w:t>
      </w:r>
      <w:r w:rsidRPr="00BA1C92">
        <w:rPr>
          <w:rFonts w:ascii="Times New Roman" w:eastAsia="Times New Roman" w:hAnsi="Times New Roman" w:cs="Times New Roman"/>
          <w:b/>
          <w:bCs/>
          <w:kern w:val="0"/>
          <w14:ligatures w14:val="none"/>
        </w:rPr>
        <w:t>exact same grammar</w:t>
      </w:r>
      <w:r w:rsidRPr="00BA1C92">
        <w:rPr>
          <w:rFonts w:ascii="Times New Roman" w:eastAsia="Times New Roman" w:hAnsi="Times New Roman" w:cs="Times New Roman"/>
          <w:kern w:val="0"/>
          <w14:ligatures w14:val="none"/>
        </w:rPr>
        <w:t>, but with thresholds at nano and micron scales:</w:t>
      </w:r>
    </w:p>
    <w:p w14:paraId="03B77859" w14:textId="77777777" w:rsidR="00BA1C92" w:rsidRPr="00BA1C92" w:rsidRDefault="00BA1C92" w:rsidP="00BA1C92">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Probe 3 – NanoCutoff Activation (−2 seam)</w:t>
      </w:r>
    </w:p>
    <w:p w14:paraId="309091D9"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Seam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ref,nano</m:t>
            </m:r>
          </m:sub>
        </m:sSub>
      </m:oMath>
      <w:r w:rsidRPr="00BA1C92">
        <w:rPr>
          <w:rFonts w:ascii="Times New Roman" w:eastAsia="Times New Roman" w:hAnsi="Times New Roman" w:cs="Times New Roman"/>
          <w:kern w:val="0"/>
          <w14:ligatures w14:val="none"/>
        </w:rPr>
        <w:t>in ~50–120 nm.</w:t>
      </w:r>
    </w:p>
    <w:p w14:paraId="35380F6B"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Data: systems with feature size distributions in the nanoband (e.g. pore sizes, domain sizes, particle sizes) and a measurable amplitude (conductivity, permeability, scattering intensity, etc.).</w:t>
      </w:r>
    </w:p>
    <w:p w14:paraId="42B450B1"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Activation variable:</w:t>
      </w:r>
    </w:p>
    <w:p w14:paraId="1A886175" w14:textId="77777777" w:rsidR="00BA1C92" w:rsidRPr="00BA1C92" w:rsidRDefault="00C96FC8" w:rsidP="00BA1C92">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d>
            <m:dPr>
              <m:sepChr m:val="≥"/>
              <m:ctrlPr>
                <w:rPr>
                  <w:rFonts w:ascii="Cambria Math" w:eastAsia="Times New Roman" w:hAnsi="Cambria Math" w:cs="Times New Roman"/>
                  <w:kern w:val="0"/>
                  <w14:ligatures w14:val="none"/>
                </w:rPr>
              </m:ctrlPr>
            </m:dPr>
            <m:e>
              <m:f>
                <m:fPr>
                  <m:ctrlPr>
                    <w:rPr>
                      <w:rFonts w:ascii="Cambria Math" w:eastAsia="Times New Roman" w:hAnsi="Cambria Math" w:cs="Times New Roman"/>
                      <w:kern w:val="0"/>
                      <w14:ligatures w14:val="none"/>
                    </w:rPr>
                  </m:ctrlPr>
                </m:fPr>
                <m:num>
                  <m:r>
                    <m:rPr>
                      <m:nor/>
                    </m:rPr>
                    <w:rPr>
                      <w:rFonts w:ascii="Times New Roman" w:eastAsia="Times New Roman" w:hAnsi="Times New Roman" w:cs="Times New Roman"/>
                      <w:kern w:val="0"/>
                      <w14:ligatures w14:val="none"/>
                    </w:rPr>
                    <m:t>feature size</m:t>
                  </m:r>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ref,nano</m:t>
                      </m:r>
                    </m:sub>
                  </m:sSub>
                </m:den>
              </m:f>
            </m:e>
            <m:e>
              <m:r>
                <w:rPr>
                  <w:rFonts w:ascii="Cambria Math" w:eastAsia="Times New Roman" w:hAnsi="Cambria Math" w:cs="Times New Roman"/>
                  <w:kern w:val="0"/>
                  <w14:ligatures w14:val="none"/>
                </w:rPr>
                <m:t>1</m:t>
              </m:r>
            </m:e>
          </m:d>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D0F8018"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Model comparison:</w:t>
      </w:r>
    </w:p>
    <w:p w14:paraId="56B21A92" w14:textId="77777777" w:rsidR="00BA1C92" w:rsidRPr="00BA1C92" w:rsidRDefault="00BA1C92" w:rsidP="00BA1C92">
      <w:pPr>
        <w:numPr>
          <w:ilvl w:val="2"/>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amplitude ~ size-only vs size+activation,</w:t>
      </w:r>
    </w:p>
    <w:p w14:paraId="09B224A4" w14:textId="77777777" w:rsidR="00BA1C92" w:rsidRPr="00BA1C92" w:rsidRDefault="00BA1C92" w:rsidP="00BA1C92">
      <w:pPr>
        <w:numPr>
          <w:ilvl w:val="2"/>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look for ΔAIC&gt;0 and positive activation slopes.</w:t>
      </w:r>
    </w:p>
    <w:p w14:paraId="123453A4" w14:textId="77777777" w:rsidR="00BA1C92" w:rsidRPr="00BA1C92" w:rsidRDefault="00BA1C92" w:rsidP="00BA1C92">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Probe 7 – MicronCutoff Activation (−1 seam)</w:t>
      </w:r>
    </w:p>
    <w:p w14:paraId="7C79668F"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Seam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ref,µm</m:t>
            </m:r>
          </m:sub>
        </m:sSub>
      </m:oMath>
      <w:r w:rsidRPr="00BA1C92">
        <w:rPr>
          <w:rFonts w:ascii="Times New Roman" w:eastAsia="Times New Roman" w:hAnsi="Times New Roman" w:cs="Times New Roman"/>
          <w:kern w:val="0"/>
          <w14:ligatures w14:val="none"/>
        </w:rPr>
        <w:t>in ~0.5–10 µm (cell-core lane) or 5–50 µm (micropore lane).</w:t>
      </w:r>
    </w:p>
    <w:p w14:paraId="58606DB0"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Data: systems with size distributions in the micron band (cells, micro-pores, micro-clusters) and measurable amplitudes (mechanical, transport, optical).</w:t>
      </w:r>
    </w:p>
    <w:p w14:paraId="065CEEF4"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Activation variables analogous to Probe 3, including band-activation variants (e.g. fraction in 0.5–10 µm).</w:t>
      </w:r>
    </w:p>
    <w:p w14:paraId="3647BD57" w14:textId="77777777" w:rsidR="00BA1C92" w:rsidRPr="00BA1C92" w:rsidRDefault="00BA1C92" w:rsidP="00BA1C92">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Same model comparison: size-only vs size+activation; look for ΔAIC&gt;0 and sign-coherent slopes.</w:t>
      </w:r>
    </w:p>
    <w:p w14:paraId="79377D02"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At the time of this CL synthesis:</w:t>
      </w:r>
    </w:p>
    <w:p w14:paraId="60C39DBA" w14:textId="77777777" w:rsidR="00BA1C92" w:rsidRPr="00BA1C92" w:rsidRDefault="00BA1C92" w:rsidP="00BA1C92">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these inner activation runs were specified and scaffolded but </w:t>
      </w:r>
      <w:r w:rsidRPr="00BA1C92">
        <w:rPr>
          <w:rFonts w:ascii="Times New Roman" w:eastAsia="Times New Roman" w:hAnsi="Times New Roman" w:cs="Times New Roman"/>
          <w:b/>
          <w:bCs/>
          <w:kern w:val="0"/>
          <w14:ligatures w14:val="none"/>
        </w:rPr>
        <w:t>not yet executed on a full dataset</w:t>
      </w:r>
      <w:r w:rsidRPr="00BA1C92">
        <w:rPr>
          <w:rFonts w:ascii="Times New Roman" w:eastAsia="Times New Roman" w:hAnsi="Times New Roman" w:cs="Times New Roman"/>
          <w:kern w:val="0"/>
          <w14:ligatures w14:val="none"/>
        </w:rPr>
        <w:t xml:space="preserve">, so you treat them as </w:t>
      </w:r>
      <w:r w:rsidRPr="00BA1C92">
        <w:rPr>
          <w:rFonts w:ascii="Times New Roman" w:eastAsia="Times New Roman" w:hAnsi="Times New Roman" w:cs="Times New Roman"/>
          <w:b/>
          <w:bCs/>
          <w:kern w:val="0"/>
          <w14:ligatures w14:val="none"/>
        </w:rPr>
        <w:t>predictions</w:t>
      </w:r>
      <w:r w:rsidRPr="00BA1C92">
        <w:rPr>
          <w:rFonts w:ascii="Times New Roman" w:eastAsia="Times New Roman" w:hAnsi="Times New Roman" w:cs="Times New Roman"/>
          <w:kern w:val="0"/>
          <w14:ligatures w14:val="none"/>
        </w:rPr>
        <w:t>:</w:t>
      </w:r>
    </w:p>
    <w:p w14:paraId="4B86C6E8" w14:textId="77777777" w:rsidR="00BA1C92" w:rsidRPr="00BA1C92" w:rsidRDefault="00BA1C92" w:rsidP="00BA1C92">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if AR’s context-ladder story is right, some nano-scale and micron-scale observables </w:t>
      </w:r>
      <w:r w:rsidRPr="00BA1C92">
        <w:rPr>
          <w:rFonts w:ascii="Times New Roman" w:eastAsia="Times New Roman" w:hAnsi="Times New Roman" w:cs="Times New Roman"/>
          <w:i/>
          <w:iCs/>
          <w:kern w:val="0"/>
          <w14:ligatures w14:val="none"/>
        </w:rPr>
        <w:t>should</w:t>
      </w:r>
      <w:r w:rsidRPr="00BA1C92">
        <w:rPr>
          <w:rFonts w:ascii="Times New Roman" w:eastAsia="Times New Roman" w:hAnsi="Times New Roman" w:cs="Times New Roman"/>
          <w:kern w:val="0"/>
          <w14:ligatures w14:val="none"/>
        </w:rPr>
        <w:t xml:space="preserve"> show activation at the −2↔−1 and −1↔0 seams, detectable via the same ΔAIC machinery.</w:t>
      </w:r>
    </w:p>
    <w:p w14:paraId="0C89800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design is already in place; running them on carefully chosen data (e.g. porous media, soft-matter systems, multi-scale composites) will give you inner analogues of the T3-B result.</w:t>
      </w:r>
    </w:p>
    <w:p w14:paraId="120287C2" w14:textId="77777777" w:rsidR="00BA1C92" w:rsidRPr="00BA1C92" w:rsidRDefault="00C96FC8"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7E5A32">
          <v:rect id="_x0000_i1113" style="width:0;height:1.5pt" o:hralign="center" o:hrstd="t" o:hr="t" fillcolor="#a0a0a0" stroked="f"/>
        </w:pict>
      </w:r>
    </w:p>
    <w:p w14:paraId="061EDBD2"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4.2.5 “Pipette” windows and GM centring at seams</w:t>
      </w:r>
    </w:p>
    <w:p w14:paraId="68E3BF8F"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L-block also introduced a useful dynamic/static hybrid idea:</w:t>
      </w:r>
    </w:p>
    <w:p w14:paraId="0438BA9A" w14:textId="77777777" w:rsidR="00BA1C92" w:rsidRPr="00BA1C92" w:rsidRDefault="00BA1C92" w:rsidP="00BA1C92">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“Pipette” windows</w:t>
      </w:r>
      <w:r w:rsidRPr="00BA1C92">
        <w:rPr>
          <w:rFonts w:ascii="Times New Roman" w:eastAsia="Times New Roman" w:hAnsi="Times New Roman" w:cs="Times New Roman"/>
          <w:kern w:val="0"/>
          <w14:ligatures w14:val="none"/>
        </w:rPr>
        <w:t xml:space="preserve">: finite windows that </w:t>
      </w:r>
      <w:r w:rsidRPr="00BA1C92">
        <w:rPr>
          <w:rFonts w:ascii="Times New Roman" w:eastAsia="Times New Roman" w:hAnsi="Times New Roman" w:cs="Times New Roman"/>
          <w:b/>
          <w:bCs/>
          <w:kern w:val="0"/>
          <w14:ligatures w14:val="none"/>
        </w:rPr>
        <w:t>straddle</w:t>
      </w:r>
      <w:r w:rsidRPr="00BA1C92">
        <w:rPr>
          <w:rFonts w:ascii="Times New Roman" w:eastAsia="Times New Roman" w:hAnsi="Times New Roman" w:cs="Times New Roman"/>
          <w:kern w:val="0"/>
          <w14:ligatures w14:val="none"/>
        </w:rPr>
        <w:t xml:space="preserve"> a seam (say, from just below to just above a seam band) often have GMs that </w:t>
      </w:r>
      <w:r w:rsidRPr="00BA1C92">
        <w:rPr>
          <w:rFonts w:ascii="Times New Roman" w:eastAsia="Times New Roman" w:hAnsi="Times New Roman" w:cs="Times New Roman"/>
          <w:b/>
          <w:bCs/>
          <w:kern w:val="0"/>
          <w14:ligatures w14:val="none"/>
        </w:rPr>
        <w:t>pull toward the seam scale</w:t>
      </w:r>
      <w:r w:rsidRPr="00BA1C92">
        <w:rPr>
          <w:rFonts w:ascii="Times New Roman" w:eastAsia="Times New Roman" w:hAnsi="Times New Roman" w:cs="Times New Roman"/>
          <w:kern w:val="0"/>
          <w14:ligatures w14:val="none"/>
        </w:rPr>
        <w:t>, more than simply toward the ends.</w:t>
      </w:r>
    </w:p>
    <w:p w14:paraId="0F5B5DC5"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 other words, if a window [a, b] spans across a seam, GM(a, b) tends to sit near the seam’s pivot:</w:t>
      </w:r>
    </w:p>
    <w:p w14:paraId="3F290E68" w14:textId="77777777" w:rsidR="00BA1C92" w:rsidRPr="00BA1C92" w:rsidRDefault="00BA1C92" w:rsidP="00BA1C92">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at −2↔−1: GM(a, b) near the 10–200 nm band, even when a and b are unbalanced.</w:t>
      </w:r>
    </w:p>
    <w:p w14:paraId="251A7C55" w14:textId="77777777" w:rsidR="00BA1C92" w:rsidRPr="00BA1C92" w:rsidRDefault="00BA1C92" w:rsidP="00BA1C92">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at −1↔0: GM(a, b) near 0.5–10 µm.</w:t>
      </w:r>
    </w:p>
    <w:p w14:paraId="04208679" w14:textId="77777777" w:rsidR="00BA1C92" w:rsidRPr="00BA1C92" w:rsidRDefault="00BA1C92" w:rsidP="00BA1C92">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at 0↔+1: GM(UGM, Earth band) near CNS-scale seam.</w:t>
      </w:r>
    </w:p>
    <w:p w14:paraId="6ED38F45" w14:textId="77777777" w:rsidR="00BA1C92" w:rsidRPr="00BA1C92" w:rsidRDefault="00BA1C92" w:rsidP="00BA1C92">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at +2↔+3: GM(disk-window, sky-window) near intermediate seams.</w:t>
      </w:r>
    </w:p>
    <w:p w14:paraId="452C3690"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This suggests:</w:t>
      </w:r>
    </w:p>
    <w:p w14:paraId="4C360CC0" w14:textId="77777777" w:rsidR="00BA1C92" w:rsidRPr="00BA1C92" w:rsidRDefault="00BA1C92" w:rsidP="00BA1C92">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when systems are </w:t>
      </w:r>
      <w:r w:rsidRPr="00BA1C92">
        <w:rPr>
          <w:rFonts w:ascii="Times New Roman" w:eastAsia="Times New Roman" w:hAnsi="Times New Roman" w:cs="Times New Roman"/>
          <w:b/>
          <w:bCs/>
          <w:kern w:val="0"/>
          <w14:ligatures w14:val="none"/>
        </w:rPr>
        <w:t>sheared across a seam</w:t>
      </w:r>
      <w:r w:rsidRPr="00BA1C92">
        <w:rPr>
          <w:rFonts w:ascii="Times New Roman" w:eastAsia="Times New Roman" w:hAnsi="Times New Roman" w:cs="Times New Roman"/>
          <w:kern w:val="0"/>
          <w14:ligatures w14:val="none"/>
        </w:rPr>
        <w:t>, their effective pivot scale (where they “feel” the geometry) is naturally drawn toward the seam band – consistent with:</w:t>
      </w:r>
    </w:p>
    <w:p w14:paraId="509404CE" w14:textId="77777777" w:rsidR="00BA1C92" w:rsidRPr="00BA1C92" w:rsidRDefault="00BA1C92" w:rsidP="00BA1C92">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GM being the natural relational bridge,</w:t>
      </w:r>
    </w:p>
    <w:p w14:paraId="5989319E" w14:textId="77777777" w:rsidR="00BA1C92" w:rsidRPr="00BA1C92" w:rsidRDefault="00BA1C92" w:rsidP="00BA1C92">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activation variables dimensionless in </w:t>
      </w:r>
      <m:oMath>
        <m:r>
          <w:rPr>
            <w:rFonts w:ascii="Cambria Math" w:eastAsia="Times New Roman" w:hAnsi="Cambria Math" w:cs="Times New Roman"/>
            <w:kern w:val="0"/>
            <w14:ligatures w14:val="none"/>
          </w:rPr>
          <m:t>R</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BA1C92">
        <w:rPr>
          <w:rFonts w:ascii="Times New Roman" w:eastAsia="Times New Roman" w:hAnsi="Times New Roman" w:cs="Times New Roman"/>
          <w:kern w:val="0"/>
          <w14:ligatures w14:val="none"/>
        </w:rPr>
        <w:t>being appropriate summary descriptors.</w:t>
      </w:r>
    </w:p>
    <w:p w14:paraId="7F4171FB" w14:textId="77777777" w:rsidR="00BA1C92" w:rsidRPr="00BA1C92" w:rsidRDefault="00C96FC8" w:rsidP="00BA1C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57310A">
          <v:rect id="_x0000_i1114" style="width:0;height:1.5pt" o:hralign="center" o:hrstd="t" o:hr="t" fillcolor="#a0a0a0" stroked="f"/>
        </w:pict>
      </w:r>
    </w:p>
    <w:p w14:paraId="0CBEA67E" w14:textId="77777777" w:rsidR="00BA1C92" w:rsidRPr="00BA1C92" w:rsidRDefault="00BA1C92" w:rsidP="00BA1C9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A1C92">
        <w:rPr>
          <w:rFonts w:ascii="Times New Roman" w:eastAsia="Times New Roman" w:hAnsi="Times New Roman" w:cs="Times New Roman"/>
          <w:b/>
          <w:bCs/>
          <w:kern w:val="0"/>
          <w14:ligatures w14:val="none"/>
        </w:rPr>
        <w:t>4.2.6 Activation as the dynamic fingerprint of a seam</w:t>
      </w:r>
    </w:p>
    <w:p w14:paraId="0905F07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Putting it together:</w:t>
      </w:r>
    </w:p>
    <w:p w14:paraId="43E5C929" w14:textId="77777777" w:rsidR="00BA1C92" w:rsidRPr="00BA1C92" w:rsidRDefault="00BA1C92" w:rsidP="00BA1C92">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Static seam structure</w:t>
      </w:r>
      <w:r w:rsidRPr="00BA1C92">
        <w:rPr>
          <w:rFonts w:ascii="Times New Roman" w:eastAsia="Times New Roman" w:hAnsi="Times New Roman" w:cs="Times New Roman"/>
          <w:kern w:val="0"/>
          <w14:ligatures w14:val="none"/>
        </w:rPr>
        <w:t>:</w:t>
      </w:r>
    </w:p>
    <w:p w14:paraId="616306E1" w14:textId="77777777" w:rsidR="00BA1C92" w:rsidRPr="00BA1C92" w:rsidRDefault="00BA1C92" w:rsidP="00BA1C92">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GM pivots cluster in seam bands,</w:t>
      </w:r>
    </w:p>
    <w:p w14:paraId="2F0BCF8A" w14:textId="77777777" w:rsidR="00BA1C92" w:rsidRPr="00BA1C92" w:rsidRDefault="00BA1C92" w:rsidP="00BA1C92">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D(L) exhibits plateaus with breakpoints at those bands,</w:t>
      </w:r>
    </w:p>
    <w:p w14:paraId="7325A6E3" w14:textId="77777777" w:rsidR="00BA1C92" w:rsidRPr="00BA1C92" w:rsidRDefault="00BA1C92" w:rsidP="00BA1C92">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role statistics (boundary vs bulk) flip across them.</w:t>
      </w:r>
    </w:p>
    <w:p w14:paraId="068056CB" w14:textId="77777777" w:rsidR="00BA1C92" w:rsidRPr="00BA1C92" w:rsidRDefault="00BA1C92" w:rsidP="00BA1C92">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b/>
          <w:bCs/>
          <w:kern w:val="0"/>
          <w14:ligatures w14:val="none"/>
        </w:rPr>
        <w:t>Dynamic seam structure</w:t>
      </w:r>
      <w:r w:rsidRPr="00BA1C92">
        <w:rPr>
          <w:rFonts w:ascii="Times New Roman" w:eastAsia="Times New Roman" w:hAnsi="Times New Roman" w:cs="Times New Roman"/>
          <w:kern w:val="0"/>
          <w14:ligatures w14:val="none"/>
        </w:rPr>
        <w:t>:</w:t>
      </w:r>
    </w:p>
    <w:p w14:paraId="048E54D5" w14:textId="77777777" w:rsidR="00BA1C92" w:rsidRPr="00BA1C92" w:rsidRDefault="00BA1C92" w:rsidP="00BA1C92">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when you add an activation term based on a </w:t>
      </w:r>
      <w:r w:rsidRPr="00BA1C92">
        <w:rPr>
          <w:rFonts w:ascii="Times New Roman" w:eastAsia="Times New Roman" w:hAnsi="Times New Roman" w:cs="Times New Roman"/>
          <w:b/>
          <w:bCs/>
          <w:kern w:val="0"/>
          <w14:ligatures w14:val="none"/>
        </w:rPr>
        <w:t>dimensionless seam variable</w:t>
      </w:r>
      <w:r w:rsidRPr="00BA1C92">
        <w:rPr>
          <w:rFonts w:ascii="Times New Roman" w:eastAsia="Times New Roman" w:hAnsi="Times New Roman" w:cs="Times New Roman"/>
          <w:kern w:val="0"/>
          <w14:ligatures w14:val="none"/>
        </w:rPr>
        <w:t xml:space="preserve">, models describing </w:t>
      </w:r>
      <w:r w:rsidRPr="00BA1C92">
        <w:rPr>
          <w:rFonts w:ascii="Times New Roman" w:eastAsia="Times New Roman" w:hAnsi="Times New Roman" w:cs="Times New Roman"/>
          <w:b/>
          <w:bCs/>
          <w:kern w:val="0"/>
          <w14:ligatures w14:val="none"/>
        </w:rPr>
        <w:t>real data</w:t>
      </w:r>
      <w:r w:rsidRPr="00BA1C92">
        <w:rPr>
          <w:rFonts w:ascii="Times New Roman" w:eastAsia="Times New Roman" w:hAnsi="Times New Roman" w:cs="Times New Roman"/>
          <w:kern w:val="0"/>
          <w14:ligatures w14:val="none"/>
        </w:rPr>
        <w:t xml:space="preserve"> get </w:t>
      </w:r>
      <w:r w:rsidRPr="00BA1C92">
        <w:rPr>
          <w:rFonts w:ascii="Times New Roman" w:eastAsia="Times New Roman" w:hAnsi="Times New Roman" w:cs="Times New Roman"/>
          <w:b/>
          <w:bCs/>
          <w:kern w:val="0"/>
          <w14:ligatures w14:val="none"/>
        </w:rPr>
        <w:t>significantly better</w:t>
      </w:r>
      <w:r w:rsidRPr="00BA1C92">
        <w:rPr>
          <w:rFonts w:ascii="Times New Roman" w:eastAsia="Times New Roman" w:hAnsi="Times New Roman" w:cs="Times New Roman"/>
          <w:kern w:val="0"/>
          <w14:ligatures w14:val="none"/>
        </w:rPr>
        <w:t>:</w:t>
      </w:r>
    </w:p>
    <w:p w14:paraId="635933DD" w14:textId="77777777" w:rsidR="00BA1C92" w:rsidRPr="00BA1C92" w:rsidRDefault="00BA1C92" w:rsidP="00BA1C92">
      <w:pPr>
        <w:numPr>
          <w:ilvl w:val="2"/>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at +2↔+3, T3-B DR5 gives ΔAIC≈162 and 7/7 positive slopes,</w:t>
      </w:r>
    </w:p>
    <w:p w14:paraId="70277FDF" w14:textId="77777777" w:rsidR="00BA1C92" w:rsidRPr="00BA1C92" w:rsidRDefault="00BA1C92" w:rsidP="00BA1C92">
      <w:pPr>
        <w:numPr>
          <w:ilvl w:val="2"/>
          <w:numId w:val="319"/>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at −2↔−1 and −1↔0, analogous tests are pre-specified and ready to run.</w:t>
      </w:r>
    </w:p>
    <w:p w14:paraId="36617F01"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 AR language:</w:t>
      </w:r>
    </w:p>
    <w:p w14:paraId="55521FE8" w14:textId="77777777" w:rsidR="00BA1C92" w:rsidRPr="00BA1C92" w:rsidRDefault="00BA1C92" w:rsidP="00BA1C92">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Seams are not just where “scales happen to be”; they are where </w:t>
      </w:r>
      <w:r w:rsidRPr="00BA1C92">
        <w:rPr>
          <w:rFonts w:ascii="Times New Roman" w:eastAsia="Times New Roman" w:hAnsi="Times New Roman" w:cs="Times New Roman"/>
          <w:b/>
          <w:bCs/>
          <w:kern w:val="0"/>
          <w14:ligatures w14:val="none"/>
        </w:rPr>
        <w:t>present-act feasibility geometry changes form</w:t>
      </w:r>
      <w:r w:rsidRPr="00BA1C92">
        <w:rPr>
          <w:rFonts w:ascii="Times New Roman" w:eastAsia="Times New Roman" w:hAnsi="Times New Roman" w:cs="Times New Roman"/>
          <w:kern w:val="0"/>
          <w14:ligatures w14:val="none"/>
        </w:rPr>
        <w:t>:</w:t>
      </w:r>
    </w:p>
    <w:p w14:paraId="4A9ED941" w14:textId="77777777" w:rsidR="00BA1C92" w:rsidRPr="00BA1C92" w:rsidRDefault="00BA1C92" w:rsidP="00BA1C92">
      <w:pPr>
        <w:numPr>
          <w:ilvl w:val="1"/>
          <w:numId w:val="32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new CS layers become available outward (containers start to matter), or</w:t>
      </w:r>
    </w:p>
    <w:p w14:paraId="4B016183" w14:textId="77777777" w:rsidR="00BA1C92" w:rsidRPr="00BA1C92" w:rsidRDefault="00BA1C92" w:rsidP="00BA1C92">
      <w:pPr>
        <w:numPr>
          <w:ilvl w:val="1"/>
          <w:numId w:val="320"/>
        </w:num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inner plexity reaches a threshold where it behaves as parts inward.</w:t>
      </w:r>
    </w:p>
    <w:p w14:paraId="0F06C2B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 xml:space="preserve">Activation is the </w:t>
      </w:r>
      <w:r w:rsidRPr="00BA1C92">
        <w:rPr>
          <w:rFonts w:ascii="Times New Roman" w:eastAsia="Times New Roman" w:hAnsi="Times New Roman" w:cs="Times New Roman"/>
          <w:b/>
          <w:bCs/>
          <w:kern w:val="0"/>
          <w14:ligatures w14:val="none"/>
        </w:rPr>
        <w:t>operational</w:t>
      </w:r>
      <w:r w:rsidRPr="00BA1C92">
        <w:rPr>
          <w:rFonts w:ascii="Times New Roman" w:eastAsia="Times New Roman" w:hAnsi="Times New Roman" w:cs="Times New Roman"/>
          <w:kern w:val="0"/>
          <w14:ligatures w14:val="none"/>
        </w:rPr>
        <w:t xml:space="preserve"> way to see that change:</w:t>
      </w:r>
    </w:p>
    <w:p w14:paraId="1167F3EB"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If seam-aware models consistently outperform seam-ignorant ones, the seam isn’t just visible in GM plots – it is doing real work in how the world behaves.</w:t>
      </w:r>
    </w:p>
    <w:p w14:paraId="5C053C43" w14:textId="77777777" w:rsidR="00BA1C92" w:rsidRPr="00BA1C92" w:rsidRDefault="00BA1C92" w:rsidP="00BA1C92">
      <w:pPr>
        <w:spacing w:before="100" w:beforeAutospacing="1" w:after="100" w:afterAutospacing="1" w:line="240" w:lineRule="auto"/>
        <w:rPr>
          <w:rFonts w:ascii="Times New Roman" w:eastAsia="Times New Roman" w:hAnsi="Times New Roman" w:cs="Times New Roman"/>
          <w:kern w:val="0"/>
          <w14:ligatures w14:val="none"/>
        </w:rPr>
      </w:pPr>
      <w:r w:rsidRPr="00BA1C92">
        <w:rPr>
          <w:rFonts w:ascii="Times New Roman" w:eastAsia="Times New Roman" w:hAnsi="Times New Roman" w:cs="Times New Roman"/>
          <w:kern w:val="0"/>
          <w14:ligatures w14:val="none"/>
        </w:rPr>
        <w:t>The +3/+2 Milky Way seam has already passed this test. The inner seams are next in line.</w:t>
      </w:r>
    </w:p>
    <w:p w14:paraId="413B42CC" w14:textId="77777777" w:rsidR="00F932F7" w:rsidRPr="00F932F7" w:rsidRDefault="00F932F7" w:rsidP="00F932F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6901"/>
      <w:r w:rsidRPr="00F932F7">
        <w:rPr>
          <w:rFonts w:ascii="Times New Roman" w:eastAsia="Times New Roman" w:hAnsi="Times New Roman" w:cs="Times New Roman"/>
          <w:b/>
          <w:bCs/>
          <w:kern w:val="0"/>
          <w:sz w:val="27"/>
          <w:szCs w:val="27"/>
          <w14:ligatures w14:val="none"/>
        </w:rPr>
        <w:t>4.3 Complementary “dimensional budget” across seams</w:t>
      </w:r>
      <w:bookmarkEnd w:id="26"/>
    </w:p>
    <w:p w14:paraId="197E674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This subsection spells out one of the cleanest numerical patterns you found in the B-block: a </w:t>
      </w:r>
      <w:r w:rsidRPr="00F932F7">
        <w:rPr>
          <w:rFonts w:ascii="Times New Roman" w:eastAsia="Times New Roman" w:hAnsi="Times New Roman" w:cs="Times New Roman"/>
          <w:b/>
          <w:bCs/>
          <w:kern w:val="0"/>
          <w14:ligatures w14:val="none"/>
        </w:rPr>
        <w:t>dimension budget</w:t>
      </w:r>
      <w:r w:rsidRPr="00F932F7">
        <w:rPr>
          <w:rFonts w:ascii="Times New Roman" w:eastAsia="Times New Roman" w:hAnsi="Times New Roman" w:cs="Times New Roman"/>
          <w:kern w:val="0"/>
          <w14:ligatures w14:val="none"/>
        </w:rPr>
        <w:t xml:space="preserve"> that links inner bulk plexity (−k) to outer boundary containers (+k). The simple heuristic</w:t>
      </w:r>
    </w:p>
    <w:p w14:paraId="214DAAA0"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≈5</m:t>
          </m:r>
          <m:r>
            <m:rPr>
              <m:sty m:val="p"/>
            </m:rPr>
            <w:rPr>
              <w:rFonts w:ascii="Cambria Math" w:eastAsia="Times New Roman" w:hAnsi="Cambria Math" w:cs="Times New Roman"/>
              <w:kern w:val="0"/>
              <w14:ligatures w14:val="none"/>
            </w:rPr>
            <w:br/>
          </m:r>
        </m:oMath>
      </m:oMathPara>
    </w:p>
    <w:p w14:paraId="3B9771B3"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passes for symmetric pairs and gives a compact quantitative statement of the “3D material + 2D container” duality.</w:t>
      </w:r>
    </w:p>
    <w:p w14:paraId="3BF1B4FF"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1F76F2">
          <v:rect id="_x0000_i1115" style="width:0;height:1.5pt" o:hralign="center" o:hrstd="t" o:hr="t" fillcolor="#a0a0a0" stroked="f"/>
        </w:pict>
      </w:r>
    </w:p>
    <w:p w14:paraId="42B973BA"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4.3.1 The volume + surface budget idea</w:t>
      </w:r>
    </w:p>
    <w:p w14:paraId="5F997F49"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motivation for B14 was:</w:t>
      </w:r>
    </w:p>
    <w:p w14:paraId="1EB4EFC2"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If inner levels are bulk-like (≈3D) and outer levels are boundary-like (≈2D), then for each symmetric pair (−k,+k) you might expect</w:t>
      </w:r>
      <w:r w:rsidRPr="00F932F7">
        <w:rPr>
          <w:rFonts w:ascii="Times New Roman" w:eastAsia="Times New Roman" w:hAnsi="Times New Roman" w:cs="Times New Roman"/>
          <w:kern w:val="0"/>
          <w14:ligatures w14:val="none"/>
        </w:rPr>
        <w:br/>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≈3</m:t>
        </m:r>
      </m:oMath>
      <w:r w:rsidRPr="00F932F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≈2</m:t>
        </m:r>
      </m:oMath>
      <w:r w:rsidRPr="00F932F7">
        <w:rPr>
          <w:rFonts w:ascii="Times New Roman" w:eastAsia="Times New Roman" w:hAnsi="Times New Roman" w:cs="Times New Roman"/>
          <w:kern w:val="0"/>
          <w14:ligatures w14:val="none"/>
        </w:rPr>
        <w:t xml:space="preserve">, so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≈5</m:t>
        </m:r>
      </m:oMath>
      <w:r w:rsidRPr="00F932F7">
        <w:rPr>
          <w:rFonts w:ascii="Times New Roman" w:eastAsia="Times New Roman" w:hAnsi="Times New Roman" w:cs="Times New Roman"/>
          <w:kern w:val="0"/>
          <w14:ligatures w14:val="none"/>
        </w:rPr>
        <w:t>.</w:t>
      </w:r>
    </w:p>
    <w:p w14:paraId="1E5EAFF5"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Here:</w:t>
      </w:r>
    </w:p>
    <w:p w14:paraId="3191129C" w14:textId="77777777" w:rsidR="00F932F7" w:rsidRPr="00F932F7" w:rsidRDefault="00C96FC8" w:rsidP="00F932F7">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m:rPr>
                <m:sty m:val="p"/>
              </m:rPr>
              <w:rPr>
                <w:rFonts w:ascii="Cambria Math" w:eastAsia="Times New Roman" w:hAnsi="Cambria Math" w:cs="Times New Roman"/>
                <w:kern w:val="0"/>
                <w14:ligatures w14:val="none"/>
              </w:rPr>
              <m:t>bulk</m:t>
            </m:r>
          </m:sup>
        </m:sSubSup>
      </m:oMath>
      <w:r w:rsidR="00F932F7" w:rsidRPr="00F932F7">
        <w:rPr>
          <w:rFonts w:ascii="Times New Roman" w:eastAsia="Times New Roman" w:hAnsi="Times New Roman" w:cs="Times New Roman"/>
          <w:kern w:val="0"/>
          <w14:ligatures w14:val="none"/>
        </w:rPr>
        <w:t xml:space="preserve">= typical </w:t>
      </w:r>
      <w:r w:rsidR="00F932F7" w:rsidRPr="00F932F7">
        <w:rPr>
          <w:rFonts w:ascii="Times New Roman" w:eastAsia="Times New Roman" w:hAnsi="Times New Roman" w:cs="Times New Roman"/>
          <w:b/>
          <w:bCs/>
          <w:kern w:val="0"/>
          <w14:ligatures w14:val="none"/>
        </w:rPr>
        <w:t>inner bulk</w:t>
      </w:r>
      <w:r w:rsidR="00F932F7" w:rsidRPr="00F932F7">
        <w:rPr>
          <w:rFonts w:ascii="Times New Roman" w:eastAsia="Times New Roman" w:hAnsi="Times New Roman" w:cs="Times New Roman"/>
          <w:kern w:val="0"/>
          <w14:ligatures w14:val="none"/>
        </w:rPr>
        <w:t xml:space="preserve"> fractal dimension at level −k (mass-like or volume-filling windows),</w:t>
      </w:r>
    </w:p>
    <w:p w14:paraId="2583C4E3" w14:textId="77777777" w:rsidR="00F932F7" w:rsidRPr="00F932F7" w:rsidRDefault="00C96FC8" w:rsidP="00F932F7">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oMath>
      <w:r w:rsidR="00F932F7" w:rsidRPr="00F932F7">
        <w:rPr>
          <w:rFonts w:ascii="Times New Roman" w:eastAsia="Times New Roman" w:hAnsi="Times New Roman" w:cs="Times New Roman"/>
          <w:kern w:val="0"/>
          <w14:ligatures w14:val="none"/>
        </w:rPr>
        <w:t xml:space="preserve">= typical </w:t>
      </w:r>
      <w:r w:rsidR="00F932F7" w:rsidRPr="00F932F7">
        <w:rPr>
          <w:rFonts w:ascii="Times New Roman" w:eastAsia="Times New Roman" w:hAnsi="Times New Roman" w:cs="Times New Roman"/>
          <w:b/>
          <w:bCs/>
          <w:kern w:val="0"/>
          <w14:ligatures w14:val="none"/>
        </w:rPr>
        <w:t>outer boundary</w:t>
      </w:r>
      <w:r w:rsidR="00F932F7" w:rsidRPr="00F932F7">
        <w:rPr>
          <w:rFonts w:ascii="Times New Roman" w:eastAsia="Times New Roman" w:hAnsi="Times New Roman" w:cs="Times New Roman"/>
          <w:kern w:val="0"/>
          <w14:ligatures w14:val="none"/>
        </w:rPr>
        <w:t xml:space="preserve"> fractal dimension at level +k (shell/disc/surface windows).</w:t>
      </w:r>
    </w:p>
    <w:p w14:paraId="4B25069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The idea is </w:t>
      </w:r>
      <w:r w:rsidRPr="00F932F7">
        <w:rPr>
          <w:rFonts w:ascii="Times New Roman" w:eastAsia="Times New Roman" w:hAnsi="Times New Roman" w:cs="Times New Roman"/>
          <w:b/>
          <w:bCs/>
          <w:kern w:val="0"/>
          <w14:ligatures w14:val="none"/>
        </w:rPr>
        <w:t>not</w:t>
      </w:r>
      <w:r w:rsidRPr="00F932F7">
        <w:rPr>
          <w:rFonts w:ascii="Times New Roman" w:eastAsia="Times New Roman" w:hAnsi="Times New Roman" w:cs="Times New Roman"/>
          <w:kern w:val="0"/>
          <w14:ligatures w14:val="none"/>
        </w:rPr>
        <w:t xml:space="preserve"> that these are exact integers, but that they should sum to ≈5 </w:t>
      </w:r>
      <w:r w:rsidRPr="00F932F7">
        <w:rPr>
          <w:rFonts w:ascii="Times New Roman" w:eastAsia="Times New Roman" w:hAnsi="Times New Roman" w:cs="Times New Roman"/>
          <w:i/>
          <w:iCs/>
          <w:kern w:val="0"/>
          <w14:ligatures w14:val="none"/>
        </w:rPr>
        <w:t>within tolerance</w:t>
      </w:r>
      <w:r w:rsidRPr="00F932F7">
        <w:rPr>
          <w:rFonts w:ascii="Times New Roman" w:eastAsia="Times New Roman" w:hAnsi="Times New Roman" w:cs="Times New Roman"/>
          <w:kern w:val="0"/>
          <w14:ligatures w14:val="none"/>
        </w:rPr>
        <w:t xml:space="preserve"> if the container vs material picture is right.</w:t>
      </w:r>
    </w:p>
    <w:p w14:paraId="667BA02E"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22F875">
          <v:rect id="_x0000_i1116" style="width:0;height:1.5pt" o:hralign="center" o:hrstd="t" o:hr="t" fillcolor="#a0a0a0" stroked="f"/>
        </w:pict>
      </w:r>
    </w:p>
    <w:p w14:paraId="2FBCFB2D"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4.3.2 How you tested it (B14)</w:t>
      </w:r>
    </w:p>
    <w:p w14:paraId="7FFCA77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From the B14 spec:</w:t>
      </w:r>
    </w:p>
    <w:p w14:paraId="1AB264D1" w14:textId="77777777" w:rsidR="00F932F7" w:rsidRPr="00F932F7" w:rsidRDefault="00F932F7" w:rsidP="00F932F7">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Choose symmetric pairs</w:t>
      </w:r>
      <w:r w:rsidRPr="00F932F7">
        <w:rPr>
          <w:rFonts w:ascii="Times New Roman" w:eastAsia="Times New Roman" w:hAnsi="Times New Roman" w:cs="Times New Roman"/>
          <w:kern w:val="0"/>
          <w14:ligatures w14:val="none"/>
        </w:rPr>
        <w:t>:</w:t>
      </w:r>
    </w:p>
    <w:p w14:paraId="48D269E3"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(−1, +1) – micron bulk vs Earth-surface roughness/surfaces,</w:t>
      </w:r>
    </w:p>
    <w:p w14:paraId="4B34F9A3"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(−2, +2) – nano bulk vs galactic disk surfaces.</w:t>
      </w:r>
    </w:p>
    <w:p w14:paraId="4A59C9B1"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(+3 has no −3 partner in the current ladder, so it’s not paired here.)</w:t>
      </w:r>
    </w:p>
    <w:p w14:paraId="719B5F38" w14:textId="77777777" w:rsidR="00F932F7" w:rsidRPr="00F932F7" w:rsidRDefault="00F932F7" w:rsidP="00F932F7">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Pick representative bulk and boundary D values</w:t>
      </w:r>
      <w:r w:rsidRPr="00F932F7">
        <w:rPr>
          <w:rFonts w:ascii="Times New Roman" w:eastAsia="Times New Roman" w:hAnsi="Times New Roman" w:cs="Times New Roman"/>
          <w:kern w:val="0"/>
          <w14:ligatures w14:val="none"/>
        </w:rPr>
        <w:t>:</w:t>
      </w:r>
    </w:p>
    <w:p w14:paraId="70A0D1F7"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−1 bulk</w:t>
      </w:r>
      <w:r w:rsidRPr="00F932F7">
        <w:rPr>
          <w:rFonts w:ascii="Times New Roman" w:eastAsia="Times New Roman" w:hAnsi="Times New Roman" w:cs="Times New Roman"/>
          <w:kern w:val="0"/>
          <w14:ligatures w14:val="none"/>
        </w:rPr>
        <w:t>:</w:t>
      </w:r>
    </w:p>
    <w:p w14:paraId="64A3DCDA" w14:textId="77777777" w:rsidR="00F932F7" w:rsidRPr="00F932F7" w:rsidRDefault="00F932F7" w:rsidP="00F932F7">
      <w:pPr>
        <w:numPr>
          <w:ilvl w:val="2"/>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D from biofilm bulk/masstype plateaus, tissue micro-structure – around </w:t>
      </w:r>
      <w:r w:rsidRPr="00F932F7">
        <w:rPr>
          <w:rFonts w:ascii="Times New Roman" w:eastAsia="Times New Roman" w:hAnsi="Times New Roman" w:cs="Times New Roman"/>
          <w:b/>
          <w:bCs/>
          <w:kern w:val="0"/>
          <w14:ligatures w14:val="none"/>
        </w:rPr>
        <w:t>2.7 ± 0.2</w:t>
      </w:r>
      <w:r w:rsidRPr="00F932F7">
        <w:rPr>
          <w:rFonts w:ascii="Times New Roman" w:eastAsia="Times New Roman" w:hAnsi="Times New Roman" w:cs="Times New Roman"/>
          <w:kern w:val="0"/>
          <w14:ligatures w14:val="none"/>
        </w:rPr>
        <w:t>.</w:t>
      </w:r>
    </w:p>
    <w:p w14:paraId="7D5C753A"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+1 boundary</w:t>
      </w:r>
      <w:r w:rsidRPr="00F932F7">
        <w:rPr>
          <w:rFonts w:ascii="Times New Roman" w:eastAsia="Times New Roman" w:hAnsi="Times New Roman" w:cs="Times New Roman"/>
          <w:kern w:val="0"/>
          <w14:ligatures w14:val="none"/>
        </w:rPr>
        <w:t>:</w:t>
      </w:r>
    </w:p>
    <w:p w14:paraId="5F0A30B3" w14:textId="77777777" w:rsidR="00F932F7" w:rsidRPr="00F932F7" w:rsidRDefault="00F932F7" w:rsidP="00F932F7">
      <w:pPr>
        <w:numPr>
          <w:ilvl w:val="2"/>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D from surface/shell-like roughness on Earth-surface (coastlines, rough topography), typically </w:t>
      </w:r>
      <w:r w:rsidRPr="00F932F7">
        <w:rPr>
          <w:rFonts w:ascii="Times New Roman" w:eastAsia="Times New Roman" w:hAnsi="Times New Roman" w:cs="Times New Roman"/>
          <w:b/>
          <w:bCs/>
          <w:kern w:val="0"/>
          <w14:ligatures w14:val="none"/>
        </w:rPr>
        <w:t>2.3 ± 0.1</w:t>
      </w:r>
      <w:r w:rsidRPr="00F932F7">
        <w:rPr>
          <w:rFonts w:ascii="Times New Roman" w:eastAsia="Times New Roman" w:hAnsi="Times New Roman" w:cs="Times New Roman"/>
          <w:kern w:val="0"/>
          <w14:ligatures w14:val="none"/>
        </w:rPr>
        <w:t>.</w:t>
      </w:r>
    </w:p>
    <w:p w14:paraId="24FB1BF8"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−2 bulk</w:t>
      </w:r>
      <w:r w:rsidRPr="00F932F7">
        <w:rPr>
          <w:rFonts w:ascii="Times New Roman" w:eastAsia="Times New Roman" w:hAnsi="Times New Roman" w:cs="Times New Roman"/>
          <w:kern w:val="0"/>
          <w14:ligatures w14:val="none"/>
        </w:rPr>
        <w:t>:</w:t>
      </w:r>
    </w:p>
    <w:p w14:paraId="506CC3DF" w14:textId="77777777" w:rsidR="00F932F7" w:rsidRPr="00F932F7" w:rsidRDefault="00F932F7" w:rsidP="00F932F7">
      <w:pPr>
        <w:numPr>
          <w:ilvl w:val="2"/>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D from aerogel/soot </w:t>
      </w:r>
      <w:r w:rsidRPr="00F932F7">
        <w:rPr>
          <w:rFonts w:ascii="Times New Roman" w:eastAsia="Times New Roman" w:hAnsi="Times New Roman" w:cs="Times New Roman"/>
          <w:b/>
          <w:bCs/>
          <w:kern w:val="0"/>
          <w14:ligatures w14:val="none"/>
        </w:rPr>
        <w:t>mass fractals</w:t>
      </w:r>
      <w:r w:rsidRPr="00F932F7">
        <w:rPr>
          <w:rFonts w:ascii="Times New Roman" w:eastAsia="Times New Roman" w:hAnsi="Times New Roman" w:cs="Times New Roman"/>
          <w:kern w:val="0"/>
          <w14:ligatures w14:val="none"/>
        </w:rPr>
        <w:t>, ~</w:t>
      </w:r>
      <w:r w:rsidRPr="00F932F7">
        <w:rPr>
          <w:rFonts w:ascii="Times New Roman" w:eastAsia="Times New Roman" w:hAnsi="Times New Roman" w:cs="Times New Roman"/>
          <w:b/>
          <w:bCs/>
          <w:kern w:val="0"/>
          <w14:ligatures w14:val="none"/>
        </w:rPr>
        <w:t>2.7 ± 0.1</w:t>
      </w:r>
      <w:r w:rsidRPr="00F932F7">
        <w:rPr>
          <w:rFonts w:ascii="Times New Roman" w:eastAsia="Times New Roman" w:hAnsi="Times New Roman" w:cs="Times New Roman"/>
          <w:kern w:val="0"/>
          <w14:ligatures w14:val="none"/>
        </w:rPr>
        <w:t>.</w:t>
      </w:r>
    </w:p>
    <w:p w14:paraId="77A3267D"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+2 boundary</w:t>
      </w:r>
      <w:r w:rsidRPr="00F932F7">
        <w:rPr>
          <w:rFonts w:ascii="Times New Roman" w:eastAsia="Times New Roman" w:hAnsi="Times New Roman" w:cs="Times New Roman"/>
          <w:kern w:val="0"/>
          <w14:ligatures w14:val="none"/>
        </w:rPr>
        <w:t>:</w:t>
      </w:r>
    </w:p>
    <w:p w14:paraId="49087981" w14:textId="77777777" w:rsidR="00F932F7" w:rsidRPr="00F932F7" w:rsidRDefault="00F932F7" w:rsidP="00F932F7">
      <w:pPr>
        <w:numPr>
          <w:ilvl w:val="2"/>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D from disk/sheet-like ISM / H I/H II structures on galactic disks, ~</w:t>
      </w:r>
      <w:r w:rsidRPr="00F932F7">
        <w:rPr>
          <w:rFonts w:ascii="Times New Roman" w:eastAsia="Times New Roman" w:hAnsi="Times New Roman" w:cs="Times New Roman"/>
          <w:b/>
          <w:bCs/>
          <w:kern w:val="0"/>
          <w14:ligatures w14:val="none"/>
        </w:rPr>
        <w:t>2.2 ± 0.1</w:t>
      </w:r>
      <w:r w:rsidRPr="00F932F7">
        <w:rPr>
          <w:rFonts w:ascii="Times New Roman" w:eastAsia="Times New Roman" w:hAnsi="Times New Roman" w:cs="Times New Roman"/>
          <w:kern w:val="0"/>
          <w14:ligatures w14:val="none"/>
        </w:rPr>
        <w:t>.</w:t>
      </w:r>
    </w:p>
    <w:p w14:paraId="652A1983" w14:textId="77777777" w:rsidR="00F932F7" w:rsidRPr="00F932F7" w:rsidRDefault="00F932F7" w:rsidP="00F932F7">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Compute the sums and deviations from 5</w:t>
      </w:r>
      <w:r w:rsidRPr="00F932F7">
        <w:rPr>
          <w:rFonts w:ascii="Times New Roman" w:eastAsia="Times New Roman" w:hAnsi="Times New Roman" w:cs="Times New Roman"/>
          <w:kern w:val="0"/>
          <w14:ligatures w14:val="none"/>
        </w:rPr>
        <w:t>:</w:t>
      </w:r>
    </w:p>
    <w:p w14:paraId="1B2193A7"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For each pair:</w:t>
      </w:r>
    </w:p>
    <w:p w14:paraId="722A3812" w14:textId="77777777" w:rsidR="00F932F7" w:rsidRPr="00F932F7" w:rsidRDefault="00C96FC8" w:rsidP="00F932F7">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deviation</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-5</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8B5F28A" w14:textId="77777777" w:rsidR="00F932F7" w:rsidRPr="00F932F7" w:rsidRDefault="00F932F7" w:rsidP="00F932F7">
      <w:pPr>
        <w:numPr>
          <w:ilvl w:val="1"/>
          <w:numId w:val="32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Check whether deviations fall within pre-set tolerances given the D errors.</w:t>
      </w:r>
    </w:p>
    <w:p w14:paraId="57267677"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B14 results:</w:t>
      </w:r>
    </w:p>
    <w:p w14:paraId="799BA75E" w14:textId="77777777" w:rsidR="00F932F7" w:rsidRPr="00F932F7" w:rsidRDefault="00F932F7" w:rsidP="00F932F7">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−1 ↔ +1</w:t>
      </w:r>
      <w:r w:rsidRPr="00F932F7">
        <w:rPr>
          <w:rFonts w:ascii="Times New Roman" w:eastAsia="Times New Roman" w:hAnsi="Times New Roman" w:cs="Times New Roman"/>
          <w:kern w:val="0"/>
          <w14:ligatures w14:val="none"/>
        </w:rPr>
        <w:t>:</w:t>
      </w:r>
    </w:p>
    <w:p w14:paraId="6370AFD1" w14:textId="77777777" w:rsidR="00F932F7" w:rsidRPr="00F932F7" w:rsidRDefault="00C96FC8"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≈2.7±0.2</m:t>
        </m:r>
      </m:oMath>
      <w:r w:rsidR="00F932F7" w:rsidRPr="00F932F7">
        <w:rPr>
          <w:rFonts w:ascii="Times New Roman" w:eastAsia="Times New Roman" w:hAnsi="Times New Roman" w:cs="Times New Roman"/>
          <w:kern w:val="0"/>
          <w14:ligatures w14:val="none"/>
        </w:rPr>
        <w:t>,</w:t>
      </w:r>
    </w:p>
    <w:p w14:paraId="7515C9B4" w14:textId="77777777" w:rsidR="00F932F7" w:rsidRPr="00F932F7" w:rsidRDefault="00C96FC8"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≈2.3±0.1</m:t>
        </m:r>
      </m:oMath>
      <w:r w:rsidR="00F932F7" w:rsidRPr="00F932F7">
        <w:rPr>
          <w:rFonts w:ascii="Times New Roman" w:eastAsia="Times New Roman" w:hAnsi="Times New Roman" w:cs="Times New Roman"/>
          <w:kern w:val="0"/>
          <w14:ligatures w14:val="none"/>
        </w:rPr>
        <w:t>,</w:t>
      </w:r>
    </w:p>
    <w:p w14:paraId="5FE7E3FE" w14:textId="77777777" w:rsidR="00F932F7" w:rsidRPr="00F932F7" w:rsidRDefault="00F932F7"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sum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≈5.0±0.3</m:t>
        </m:r>
      </m:oMath>
      <w:r w:rsidRPr="00F932F7">
        <w:rPr>
          <w:rFonts w:ascii="Times New Roman" w:eastAsia="Times New Roman" w:hAnsi="Times New Roman" w:cs="Times New Roman"/>
          <w:kern w:val="0"/>
          <w14:ligatures w14:val="none"/>
        </w:rPr>
        <w:t>.</w:t>
      </w:r>
    </w:p>
    <w:p w14:paraId="5E226CCD" w14:textId="77777777" w:rsidR="00F932F7" w:rsidRPr="00F932F7" w:rsidRDefault="00F932F7" w:rsidP="00F932F7">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−2 ↔ +2</w:t>
      </w:r>
      <w:r w:rsidRPr="00F932F7">
        <w:rPr>
          <w:rFonts w:ascii="Times New Roman" w:eastAsia="Times New Roman" w:hAnsi="Times New Roman" w:cs="Times New Roman"/>
          <w:kern w:val="0"/>
          <w14:ligatures w14:val="none"/>
        </w:rPr>
        <w:t>:</w:t>
      </w:r>
    </w:p>
    <w:p w14:paraId="69B4D308" w14:textId="77777777" w:rsidR="00F932F7" w:rsidRPr="00F932F7" w:rsidRDefault="00C96FC8"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m:rPr>
                <m:sty m:val="p"/>
              </m:rP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≈2.7±0.1</m:t>
        </m:r>
      </m:oMath>
      <w:r w:rsidR="00F932F7" w:rsidRPr="00F932F7">
        <w:rPr>
          <w:rFonts w:ascii="Times New Roman" w:eastAsia="Times New Roman" w:hAnsi="Times New Roman" w:cs="Times New Roman"/>
          <w:kern w:val="0"/>
          <w14:ligatures w14:val="none"/>
        </w:rPr>
        <w:t>,</w:t>
      </w:r>
    </w:p>
    <w:p w14:paraId="5910BC96" w14:textId="77777777" w:rsidR="00F932F7" w:rsidRPr="00F932F7" w:rsidRDefault="00C96FC8"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≈2.2±0.1</m:t>
        </m:r>
      </m:oMath>
      <w:r w:rsidR="00F932F7" w:rsidRPr="00F932F7">
        <w:rPr>
          <w:rFonts w:ascii="Times New Roman" w:eastAsia="Times New Roman" w:hAnsi="Times New Roman" w:cs="Times New Roman"/>
          <w:kern w:val="0"/>
          <w14:ligatures w14:val="none"/>
        </w:rPr>
        <w:t>,</w:t>
      </w:r>
    </w:p>
    <w:p w14:paraId="721FA8CC" w14:textId="77777777" w:rsidR="00F932F7" w:rsidRPr="00F932F7" w:rsidRDefault="00F932F7" w:rsidP="00F932F7">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sum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≈4.9±0.2</m:t>
        </m:r>
      </m:oMath>
      <w:r w:rsidRPr="00F932F7">
        <w:rPr>
          <w:rFonts w:ascii="Times New Roman" w:eastAsia="Times New Roman" w:hAnsi="Times New Roman" w:cs="Times New Roman"/>
          <w:kern w:val="0"/>
          <w14:ligatures w14:val="none"/>
        </w:rPr>
        <w:t>.</w:t>
      </w:r>
    </w:p>
    <w:p w14:paraId="439B7FF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Both sums are within the tolerance band around 5.</w:t>
      </w:r>
    </w:p>
    <w:p w14:paraId="3F87EE55"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Verdict:</w:t>
      </w:r>
      <w:r w:rsidRPr="00F932F7">
        <w:rPr>
          <w:rFonts w:ascii="Times New Roman" w:eastAsia="Times New Roman" w:hAnsi="Times New Roman" w:cs="Times New Roman"/>
          <w:kern w:val="0"/>
          <w14:ligatures w14:val="none"/>
        </w:rPr>
        <w:t xml:space="preserve"> B14 is a </w:t>
      </w:r>
      <w:r w:rsidRPr="00F932F7">
        <w:rPr>
          <w:rFonts w:ascii="Times New Roman" w:eastAsia="Times New Roman" w:hAnsi="Times New Roman" w:cs="Times New Roman"/>
          <w:b/>
          <w:bCs/>
          <w:kern w:val="0"/>
          <w14:ligatures w14:val="none"/>
        </w:rPr>
        <w:t>PASS</w:t>
      </w:r>
      <w:r w:rsidRPr="00F932F7">
        <w:rPr>
          <w:rFonts w:ascii="Times New Roman" w:eastAsia="Times New Roman" w:hAnsi="Times New Roman" w:cs="Times New Roman"/>
          <w:kern w:val="0"/>
          <w14:ligatures w14:val="none"/>
        </w:rPr>
        <w:t xml:space="preserve"> – the complementary–sum heuristic holds for both symmetric pairs examined.</w:t>
      </w:r>
    </w:p>
    <w:p w14:paraId="5CCF0C0B"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A27279">
          <v:rect id="_x0000_i1117" style="width:0;height:1.5pt" o:hralign="center" o:hrstd="t" o:hr="t" fillcolor="#a0a0a0" stroked="f"/>
        </w:pict>
      </w:r>
    </w:p>
    <w:p w14:paraId="0E0DE1AF"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4.3.3 What the numbers mean</w:t>
      </w:r>
    </w:p>
    <w:p w14:paraId="4597A854"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Numerically, you get:</w:t>
      </w:r>
    </w:p>
    <w:p w14:paraId="6621695E" w14:textId="77777777" w:rsidR="00F932F7" w:rsidRPr="00F932F7" w:rsidRDefault="00F932F7" w:rsidP="00F932F7">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Inner bulk dimensions ≈2.7 (not exactly 3, due to fractal roughness/heterogeneity in real data),</w:t>
      </w:r>
    </w:p>
    <w:p w14:paraId="2AD42699" w14:textId="77777777" w:rsidR="00F932F7" w:rsidRPr="00F932F7" w:rsidRDefault="00F932F7" w:rsidP="00F932F7">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Outer boundary dimensions ≈2.2–2.3 (not exactly 2, but slightly above due to rough boundaries and limited sampling),</w:t>
      </w:r>
    </w:p>
    <w:p w14:paraId="27D98131" w14:textId="77777777" w:rsidR="00F932F7" w:rsidRPr="00F932F7" w:rsidRDefault="00F932F7" w:rsidP="00F932F7">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Sums ≈4.9–5.0.</w:t>
      </w:r>
    </w:p>
    <w:p w14:paraId="5E3E04D3"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Conceptually, this is exactly the </w:t>
      </w:r>
      <w:r w:rsidRPr="00F932F7">
        <w:rPr>
          <w:rFonts w:ascii="Times New Roman" w:eastAsia="Times New Roman" w:hAnsi="Times New Roman" w:cs="Times New Roman"/>
          <w:b/>
          <w:bCs/>
          <w:kern w:val="0"/>
          <w14:ligatures w14:val="none"/>
        </w:rPr>
        <w:t>volume + surface heuristic</w:t>
      </w:r>
      <w:r w:rsidRPr="00F932F7">
        <w:rPr>
          <w:rFonts w:ascii="Times New Roman" w:eastAsia="Times New Roman" w:hAnsi="Times New Roman" w:cs="Times New Roman"/>
          <w:kern w:val="0"/>
          <w14:ligatures w14:val="none"/>
        </w:rPr>
        <w:t>:</w:t>
      </w:r>
    </w:p>
    <w:p w14:paraId="0C4BEC32" w14:textId="77777777" w:rsidR="00F932F7" w:rsidRPr="00F932F7" w:rsidRDefault="00F932F7" w:rsidP="00F932F7">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Inner levels behave as if they had ~3D </w:t>
      </w:r>
      <w:r w:rsidRPr="00F932F7">
        <w:rPr>
          <w:rFonts w:ascii="Times New Roman" w:eastAsia="Times New Roman" w:hAnsi="Times New Roman" w:cs="Times New Roman"/>
          <w:b/>
          <w:bCs/>
          <w:kern w:val="0"/>
          <w14:ligatures w14:val="none"/>
        </w:rPr>
        <w:t>mass fractals</w:t>
      </w:r>
      <w:r w:rsidRPr="00F932F7">
        <w:rPr>
          <w:rFonts w:ascii="Times New Roman" w:eastAsia="Times New Roman" w:hAnsi="Times New Roman" w:cs="Times New Roman"/>
          <w:kern w:val="0"/>
          <w14:ligatures w14:val="none"/>
        </w:rPr>
        <w:t xml:space="preserve"> (bulk plexity),</w:t>
      </w:r>
    </w:p>
    <w:p w14:paraId="57B0EFF6" w14:textId="77777777" w:rsidR="00F932F7" w:rsidRPr="00F932F7" w:rsidRDefault="00F932F7" w:rsidP="00F932F7">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Outer levels behave as if they had ~2D </w:t>
      </w:r>
      <w:r w:rsidRPr="00F932F7">
        <w:rPr>
          <w:rFonts w:ascii="Times New Roman" w:eastAsia="Times New Roman" w:hAnsi="Times New Roman" w:cs="Times New Roman"/>
          <w:b/>
          <w:bCs/>
          <w:kern w:val="0"/>
          <w14:ligatures w14:val="none"/>
        </w:rPr>
        <w:t>surface fractals</w:t>
      </w:r>
      <w:r w:rsidRPr="00F932F7">
        <w:rPr>
          <w:rFonts w:ascii="Times New Roman" w:eastAsia="Times New Roman" w:hAnsi="Times New Roman" w:cs="Times New Roman"/>
          <w:kern w:val="0"/>
          <w14:ligatures w14:val="none"/>
        </w:rPr>
        <w:t xml:space="preserve"> (shell containers),</w:t>
      </w:r>
    </w:p>
    <w:p w14:paraId="39F29A3E" w14:textId="77777777" w:rsidR="00F932F7" w:rsidRPr="00F932F7" w:rsidRDefault="00F932F7" w:rsidP="00F932F7">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The combination across a seam maintains a </w:t>
      </w:r>
      <w:r w:rsidRPr="00F932F7">
        <w:rPr>
          <w:rFonts w:ascii="Times New Roman" w:eastAsia="Times New Roman" w:hAnsi="Times New Roman" w:cs="Times New Roman"/>
          <w:b/>
          <w:bCs/>
          <w:kern w:val="0"/>
          <w14:ligatures w14:val="none"/>
        </w:rPr>
        <w:t>nearly constant total dimension</w:t>
      </w:r>
      <w:r w:rsidRPr="00F932F7">
        <w:rPr>
          <w:rFonts w:ascii="Times New Roman" w:eastAsia="Times New Roman" w:hAnsi="Times New Roman" w:cs="Times New Roman"/>
          <w:kern w:val="0"/>
          <w14:ligatures w14:val="none"/>
        </w:rPr>
        <w:t xml:space="preserve"> around 5.</w:t>
      </w:r>
    </w:p>
    <w:p w14:paraId="2B14094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 other words:</w:t>
      </w:r>
    </w:p>
    <w:p w14:paraId="3AB3B617"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Across a symmetric inner–outer pair (−k,+k), the system preserves a near-constant </w:t>
      </w:r>
      <w:r w:rsidRPr="00F932F7">
        <w:rPr>
          <w:rFonts w:ascii="Times New Roman" w:eastAsia="Times New Roman" w:hAnsi="Times New Roman" w:cs="Times New Roman"/>
          <w:b/>
          <w:bCs/>
          <w:kern w:val="0"/>
          <w14:ligatures w14:val="none"/>
        </w:rPr>
        <w:t>dimensional budget</w:t>
      </w:r>
      <w:r w:rsidRPr="00F932F7">
        <w:rPr>
          <w:rFonts w:ascii="Times New Roman" w:eastAsia="Times New Roman" w:hAnsi="Times New Roman" w:cs="Times New Roman"/>
          <w:kern w:val="0"/>
          <w14:ligatures w14:val="none"/>
        </w:rPr>
        <w:t xml:space="preserve"> – inner plexity + outer container adds up to ~5.</w:t>
      </w:r>
    </w:p>
    <w:p w14:paraId="1B5D6208"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This gives you a compact, quantitative formulation of what you’ve been calling “container vs material duality” across the hinge.</w:t>
      </w:r>
    </w:p>
    <w:p w14:paraId="68867FEE"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0E8139">
          <v:rect id="_x0000_i1118" style="width:0;height:1.5pt" o:hralign="center" o:hrstd="t" o:hr="t" fillcolor="#a0a0a0" stroked="f"/>
        </w:pict>
      </w:r>
    </w:p>
    <w:p w14:paraId="0AE6C20E"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4.3.4 Why it’s not trivial (and why it matters)</w:t>
      </w:r>
    </w:p>
    <w:p w14:paraId="51AF3879"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It’s important to note this is </w:t>
      </w:r>
      <w:r w:rsidRPr="00F932F7">
        <w:rPr>
          <w:rFonts w:ascii="Times New Roman" w:eastAsia="Times New Roman" w:hAnsi="Times New Roman" w:cs="Times New Roman"/>
          <w:b/>
          <w:bCs/>
          <w:kern w:val="0"/>
          <w14:ligatures w14:val="none"/>
        </w:rPr>
        <w:t>not</w:t>
      </w:r>
      <w:r w:rsidRPr="00F932F7">
        <w:rPr>
          <w:rFonts w:ascii="Times New Roman" w:eastAsia="Times New Roman" w:hAnsi="Times New Roman" w:cs="Times New Roman"/>
          <w:kern w:val="0"/>
          <w14:ligatures w14:val="none"/>
        </w:rPr>
        <w:t xml:space="preserve"> trivial, for at least two reasons:</w:t>
      </w:r>
    </w:p>
    <w:p w14:paraId="4A166C4C" w14:textId="77777777" w:rsidR="00F932F7" w:rsidRPr="00F932F7" w:rsidRDefault="00F932F7" w:rsidP="00F932F7">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Inner D is not forced to be 3; outer D is not forced to be 2.</w:t>
      </w:r>
    </w:p>
    <w:p w14:paraId="5945807E"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Inner bulk D could have come out closer to 2 (e.g., very thin or filamentary structures),</w:t>
      </w:r>
    </w:p>
    <w:p w14:paraId="5A5F364B"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Outer boundary D could have been &gt;2.5 in many contexts (very rough shells),</w:t>
      </w:r>
    </w:p>
    <w:p w14:paraId="11B2B0E4"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There is </w:t>
      </w:r>
      <w:r w:rsidRPr="00F932F7">
        <w:rPr>
          <w:rFonts w:ascii="Times New Roman" w:eastAsia="Times New Roman" w:hAnsi="Times New Roman" w:cs="Times New Roman"/>
          <w:i/>
          <w:iCs/>
          <w:kern w:val="0"/>
          <w14:ligatures w14:val="none"/>
        </w:rPr>
        <w:t>no</w:t>
      </w:r>
      <w:r w:rsidRPr="00F932F7">
        <w:rPr>
          <w:rFonts w:ascii="Times New Roman" w:eastAsia="Times New Roman" w:hAnsi="Times New Roman" w:cs="Times New Roman"/>
          <w:kern w:val="0"/>
          <w14:ligatures w14:val="none"/>
        </w:rPr>
        <w:t xml:space="preserve"> a priori guarantee that bulk D + boundary D would cluster near 5 in real, noisy data.</w:t>
      </w:r>
    </w:p>
    <w:p w14:paraId="0F38E5E9" w14:textId="77777777" w:rsidR="00F932F7" w:rsidRPr="00F932F7" w:rsidRDefault="00F932F7" w:rsidP="00F932F7">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 xml:space="preserve">You chose representative windows from </w:t>
      </w:r>
      <w:r w:rsidRPr="00F932F7">
        <w:rPr>
          <w:rFonts w:ascii="Times New Roman" w:eastAsia="Times New Roman" w:hAnsi="Times New Roman" w:cs="Times New Roman"/>
          <w:b/>
          <w:bCs/>
          <w:i/>
          <w:iCs/>
          <w:kern w:val="0"/>
          <w14:ligatures w14:val="none"/>
        </w:rPr>
        <w:t>independent</w:t>
      </w:r>
      <w:r w:rsidRPr="00F932F7">
        <w:rPr>
          <w:rFonts w:ascii="Times New Roman" w:eastAsia="Times New Roman" w:hAnsi="Times New Roman" w:cs="Times New Roman"/>
          <w:b/>
          <w:bCs/>
          <w:kern w:val="0"/>
          <w14:ligatures w14:val="none"/>
        </w:rPr>
        <w:t xml:space="preserve"> CL analyses.</w:t>
      </w:r>
    </w:p>
    <w:p w14:paraId="14D8CF46"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Nanoband aerogel/soot mass fractals (−2) were sourced from materials science;</w:t>
      </w:r>
    </w:p>
    <w:p w14:paraId="5C9469AC"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H I/H II disk structures (+2) from radio and optical astronomy;</w:t>
      </w:r>
    </w:p>
    <w:p w14:paraId="44A6E2FF"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Biofilm/tissue microstructure (−1) from biology;</w:t>
      </w:r>
    </w:p>
    <w:p w14:paraId="515F1F9C" w14:textId="77777777" w:rsidR="00F932F7" w:rsidRPr="00F932F7" w:rsidRDefault="00F932F7" w:rsidP="00F932F7">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Surface roughness and topography (+1) from geoscience and engineering.</w:t>
      </w:r>
    </w:p>
    <w:p w14:paraId="494C8EBF"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fact that:</w:t>
      </w:r>
    </w:p>
    <w:p w14:paraId="190CFE85" w14:textId="77777777" w:rsidR="00F932F7" w:rsidRPr="00F932F7" w:rsidRDefault="00F932F7" w:rsidP="00F932F7">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inner bulk D’s </w:t>
      </w:r>
      <w:r w:rsidRPr="00F932F7">
        <w:rPr>
          <w:rFonts w:ascii="Times New Roman" w:eastAsia="Times New Roman" w:hAnsi="Times New Roman" w:cs="Times New Roman"/>
          <w:b/>
          <w:bCs/>
          <w:kern w:val="0"/>
          <w14:ligatures w14:val="none"/>
        </w:rPr>
        <w:t>cluster near ~2.7</w:t>
      </w:r>
      <w:r w:rsidRPr="00F932F7">
        <w:rPr>
          <w:rFonts w:ascii="Times New Roman" w:eastAsia="Times New Roman" w:hAnsi="Times New Roman" w:cs="Times New Roman"/>
          <w:kern w:val="0"/>
          <w14:ligatures w14:val="none"/>
        </w:rPr>
        <w:t>,</w:t>
      </w:r>
    </w:p>
    <w:p w14:paraId="228CF295" w14:textId="77777777" w:rsidR="00F932F7" w:rsidRPr="00F932F7" w:rsidRDefault="00F932F7" w:rsidP="00F932F7">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outer boundary D’s </w:t>
      </w:r>
      <w:r w:rsidRPr="00F932F7">
        <w:rPr>
          <w:rFonts w:ascii="Times New Roman" w:eastAsia="Times New Roman" w:hAnsi="Times New Roman" w:cs="Times New Roman"/>
          <w:b/>
          <w:bCs/>
          <w:kern w:val="0"/>
          <w14:ligatures w14:val="none"/>
        </w:rPr>
        <w:t>cluster near ~2.2–2.3</w:t>
      </w:r>
      <w:r w:rsidRPr="00F932F7">
        <w:rPr>
          <w:rFonts w:ascii="Times New Roman" w:eastAsia="Times New Roman" w:hAnsi="Times New Roman" w:cs="Times New Roman"/>
          <w:kern w:val="0"/>
          <w14:ligatures w14:val="none"/>
        </w:rPr>
        <w:t>,</w:t>
      </w:r>
    </w:p>
    <w:p w14:paraId="144315CC" w14:textId="77777777" w:rsidR="00F932F7" w:rsidRPr="00F932F7" w:rsidRDefault="00F932F7" w:rsidP="00F932F7">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and the sum is consistently ~5,</w:t>
      </w:r>
    </w:p>
    <w:p w14:paraId="6CA7FA83"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is therefore a </w:t>
      </w:r>
      <w:r w:rsidRPr="00F932F7">
        <w:rPr>
          <w:rFonts w:ascii="Times New Roman" w:eastAsia="Times New Roman" w:hAnsi="Times New Roman" w:cs="Times New Roman"/>
          <w:b/>
          <w:bCs/>
          <w:kern w:val="0"/>
          <w14:ligatures w14:val="none"/>
        </w:rPr>
        <w:t>non-trivial cross-domain regularity</w:t>
      </w:r>
      <w:r w:rsidRPr="00F932F7">
        <w:rPr>
          <w:rFonts w:ascii="Times New Roman" w:eastAsia="Times New Roman" w:hAnsi="Times New Roman" w:cs="Times New Roman"/>
          <w:kern w:val="0"/>
          <w14:ligatures w14:val="none"/>
        </w:rPr>
        <w:t>.</w:t>
      </w:r>
    </w:p>
    <w:p w14:paraId="034277C4"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For the theory, it gives you:</w:t>
      </w:r>
    </w:p>
    <w:p w14:paraId="27F95D91" w14:textId="77777777" w:rsidR="00F932F7" w:rsidRPr="00F932F7" w:rsidRDefault="00F932F7" w:rsidP="00F932F7">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A </w:t>
      </w:r>
      <w:r w:rsidRPr="00F932F7">
        <w:rPr>
          <w:rFonts w:ascii="Times New Roman" w:eastAsia="Times New Roman" w:hAnsi="Times New Roman" w:cs="Times New Roman"/>
          <w:b/>
          <w:bCs/>
          <w:kern w:val="0"/>
          <w14:ligatures w14:val="none"/>
        </w:rPr>
        <w:t>numerical check</w:t>
      </w:r>
      <w:r w:rsidRPr="00F932F7">
        <w:rPr>
          <w:rFonts w:ascii="Times New Roman" w:eastAsia="Times New Roman" w:hAnsi="Times New Roman" w:cs="Times New Roman"/>
          <w:kern w:val="0"/>
          <w14:ligatures w14:val="none"/>
        </w:rPr>
        <w:t xml:space="preserve"> that your “inner vs outer role” picture is not just qualitative.</w:t>
      </w:r>
    </w:p>
    <w:p w14:paraId="24874278" w14:textId="77777777" w:rsidR="00F932F7" w:rsidRPr="00F932F7" w:rsidRDefault="00F932F7" w:rsidP="00F932F7">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A </w:t>
      </w:r>
      <w:r w:rsidRPr="00F932F7">
        <w:rPr>
          <w:rFonts w:ascii="Times New Roman" w:eastAsia="Times New Roman" w:hAnsi="Times New Roman" w:cs="Times New Roman"/>
          <w:b/>
          <w:bCs/>
          <w:kern w:val="0"/>
          <w14:ligatures w14:val="none"/>
        </w:rPr>
        <w:t>constraint</w:t>
      </w:r>
      <w:r w:rsidRPr="00F932F7">
        <w:rPr>
          <w:rFonts w:ascii="Times New Roman" w:eastAsia="Times New Roman" w:hAnsi="Times New Roman" w:cs="Times New Roman"/>
          <w:kern w:val="0"/>
          <w14:ligatures w14:val="none"/>
        </w:rPr>
        <w:t xml:space="preserve"> that any future ladder or seam model should respect:</w:t>
      </w:r>
    </w:p>
    <w:p w14:paraId="740DC850" w14:textId="77777777" w:rsidR="00F932F7" w:rsidRPr="00F932F7" w:rsidRDefault="00F932F7" w:rsidP="00F932F7">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e.g., when you extend to a future −3/ +3 pair, you’d expect something like D_{-3}^{bulk} + D_{+3} ≈ 5 as well, if such a pair can be properly defined.</w:t>
      </w:r>
    </w:p>
    <w:p w14:paraId="4FCA9348"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B-block synthesis puts it this way:</w:t>
      </w:r>
    </w:p>
    <w:p w14:paraId="2981127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“Numerical complement across the hinge (B14). The simple (3+2≈5) rule holds for symmetric pairs, giving a compact quantitative statement of the container–material duality.”</w:t>
      </w:r>
    </w:p>
    <w:p w14:paraId="57AF1D60"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802572">
          <v:rect id="_x0000_i1119" style="width:0;height:1.5pt" o:hralign="center" o:hrstd="t" o:hr="t" fillcolor="#a0a0a0" stroked="f"/>
        </w:pict>
      </w:r>
    </w:p>
    <w:p w14:paraId="7406CF27"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4.3.5 Relation to role flip and variance structure</w:t>
      </w:r>
    </w:p>
    <w:p w14:paraId="4445FEDB"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B11–B15 synthesis shows that B14 sits neatly alongside two other B-block findings:</w:t>
      </w:r>
    </w:p>
    <w:p w14:paraId="4C4F02C8" w14:textId="77777777" w:rsidR="00F932F7" w:rsidRPr="00F932F7" w:rsidRDefault="00F932F7" w:rsidP="00F932F7">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B11–B12: Hinge-mediated role flip</w:t>
      </w:r>
    </w:p>
    <w:p w14:paraId="0E2A89BA" w14:textId="77777777" w:rsidR="00F932F7" w:rsidRPr="00F932F7" w:rsidRDefault="00F932F7" w:rsidP="00F932F7">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+1,+2,+3 are boundary-heavy; −1,−2 are bulk/mixed.</w:t>
      </w:r>
    </w:p>
    <w:p w14:paraId="10F25A99" w14:textId="77777777" w:rsidR="00F932F7" w:rsidRPr="00F932F7" w:rsidRDefault="00F932F7" w:rsidP="00F932F7">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This matches the idea that outer levels are containers, inner levels are material plexity.</w:t>
      </w:r>
    </w:p>
    <w:p w14:paraId="3C8A51A2" w14:textId="77777777" w:rsidR="00F932F7" w:rsidRPr="00F932F7" w:rsidRDefault="00F932F7" w:rsidP="00F932F7">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B15: variance is about roles, not radius</w:t>
      </w:r>
    </w:p>
    <w:p w14:paraId="216A9A95" w14:textId="77777777" w:rsidR="00F932F7" w:rsidRPr="00F932F7" w:rsidRDefault="00F932F7" w:rsidP="00F932F7">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Inner bands (−2,−1) show broad D spreads (method/role diversity in bulk-like systems),</w:t>
      </w:r>
    </w:p>
    <w:p w14:paraId="11B8FABB" w14:textId="77777777" w:rsidR="00F932F7" w:rsidRPr="00F932F7" w:rsidRDefault="00F932F7" w:rsidP="00F932F7">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Outer bands (+2,+3) stay tight around D≈2 despite being far from +1.</w:t>
      </w:r>
    </w:p>
    <w:p w14:paraId="00779F0B" w14:textId="77777777" w:rsidR="00F932F7" w:rsidRPr="00F932F7" w:rsidRDefault="00F932F7" w:rsidP="00F932F7">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D variance is driven by </w:t>
      </w:r>
      <w:r w:rsidRPr="00F932F7">
        <w:rPr>
          <w:rFonts w:ascii="Times New Roman" w:eastAsia="Times New Roman" w:hAnsi="Times New Roman" w:cs="Times New Roman"/>
          <w:b/>
          <w:bCs/>
          <w:kern w:val="0"/>
          <w14:ligatures w14:val="none"/>
        </w:rPr>
        <w:t>role mixing</w:t>
      </w:r>
      <w:r w:rsidRPr="00F932F7">
        <w:rPr>
          <w:rFonts w:ascii="Times New Roman" w:eastAsia="Times New Roman" w:hAnsi="Times New Roman" w:cs="Times New Roman"/>
          <w:kern w:val="0"/>
          <w14:ligatures w14:val="none"/>
        </w:rPr>
        <w:t>, not by |δ| (distance from the hinge) alone.</w:t>
      </w:r>
    </w:p>
    <w:p w14:paraId="081D2AF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Together:</w:t>
      </w:r>
    </w:p>
    <w:p w14:paraId="6204E6AB" w14:textId="77777777" w:rsidR="00F932F7" w:rsidRPr="00F932F7" w:rsidRDefault="00F932F7" w:rsidP="00F932F7">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B12: says </w:t>
      </w:r>
      <w:r w:rsidRPr="00F932F7">
        <w:rPr>
          <w:rFonts w:ascii="Times New Roman" w:eastAsia="Times New Roman" w:hAnsi="Times New Roman" w:cs="Times New Roman"/>
          <w:b/>
          <w:bCs/>
          <w:kern w:val="0"/>
          <w14:ligatures w14:val="none"/>
        </w:rPr>
        <w:t>who</w:t>
      </w:r>
      <w:r w:rsidRPr="00F932F7">
        <w:rPr>
          <w:rFonts w:ascii="Times New Roman" w:eastAsia="Times New Roman" w:hAnsi="Times New Roman" w:cs="Times New Roman"/>
          <w:kern w:val="0"/>
          <w14:ligatures w14:val="none"/>
        </w:rPr>
        <w:t xml:space="preserve"> is bulk vs boundary at each level,</w:t>
      </w:r>
    </w:p>
    <w:p w14:paraId="71121D46" w14:textId="77777777" w:rsidR="00F932F7" w:rsidRPr="00F932F7" w:rsidRDefault="00F932F7" w:rsidP="00F932F7">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B13: says </w:t>
      </w:r>
      <w:r w:rsidRPr="00F932F7">
        <w:rPr>
          <w:rFonts w:ascii="Times New Roman" w:eastAsia="Times New Roman" w:hAnsi="Times New Roman" w:cs="Times New Roman"/>
          <w:b/>
          <w:bCs/>
          <w:kern w:val="0"/>
          <w14:ligatures w14:val="none"/>
        </w:rPr>
        <w:t>where</w:t>
      </w:r>
      <w:r w:rsidRPr="00F932F7">
        <w:rPr>
          <w:rFonts w:ascii="Times New Roman" w:eastAsia="Times New Roman" w:hAnsi="Times New Roman" w:cs="Times New Roman"/>
          <w:kern w:val="0"/>
          <w14:ligatures w14:val="none"/>
        </w:rPr>
        <w:t xml:space="preserve"> D(L) breaks happen (at seams),</w:t>
      </w:r>
    </w:p>
    <w:p w14:paraId="5EFA0535" w14:textId="77777777" w:rsidR="00F932F7" w:rsidRPr="00F932F7" w:rsidRDefault="00F932F7" w:rsidP="00F932F7">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B14: says </w:t>
      </w:r>
      <w:r w:rsidRPr="00F932F7">
        <w:rPr>
          <w:rFonts w:ascii="Times New Roman" w:eastAsia="Times New Roman" w:hAnsi="Times New Roman" w:cs="Times New Roman"/>
          <w:b/>
          <w:bCs/>
          <w:kern w:val="0"/>
          <w14:ligatures w14:val="none"/>
        </w:rPr>
        <w:t>how much</w:t>
      </w:r>
      <w:r w:rsidRPr="00F932F7">
        <w:rPr>
          <w:rFonts w:ascii="Times New Roman" w:eastAsia="Times New Roman" w:hAnsi="Times New Roman" w:cs="Times New Roman"/>
          <w:kern w:val="0"/>
          <w14:ligatures w14:val="none"/>
        </w:rPr>
        <w:t xml:space="preserve"> inner bulk D + outer boundary D = constant ≈5,</w:t>
      </w:r>
    </w:p>
    <w:p w14:paraId="38A6A8FB" w14:textId="77777777" w:rsidR="00F932F7" w:rsidRPr="00F932F7" w:rsidRDefault="00F932F7" w:rsidP="00F932F7">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B15: says </w:t>
      </w:r>
      <w:r w:rsidRPr="00F932F7">
        <w:rPr>
          <w:rFonts w:ascii="Times New Roman" w:eastAsia="Times New Roman" w:hAnsi="Times New Roman" w:cs="Times New Roman"/>
          <w:b/>
          <w:bCs/>
          <w:kern w:val="0"/>
          <w14:ligatures w14:val="none"/>
        </w:rPr>
        <w:t>how wide</w:t>
      </w:r>
      <w:r w:rsidRPr="00F932F7">
        <w:rPr>
          <w:rFonts w:ascii="Times New Roman" w:eastAsia="Times New Roman" w:hAnsi="Times New Roman" w:cs="Times New Roman"/>
          <w:kern w:val="0"/>
          <w14:ligatures w14:val="none"/>
        </w:rPr>
        <w:t xml:space="preserve"> the D distribution is as a function of role.</w:t>
      </w:r>
    </w:p>
    <w:p w14:paraId="6CAD8025"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This is exactly the “role-structured” view of D:</w:t>
      </w:r>
    </w:p>
    <w:p w14:paraId="5719F8E9"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Levels don’t just differ in “distance from the hinge”; they differ in </w:t>
      </w:r>
      <w:r w:rsidRPr="00F932F7">
        <w:rPr>
          <w:rFonts w:ascii="Times New Roman" w:eastAsia="Times New Roman" w:hAnsi="Times New Roman" w:cs="Times New Roman"/>
          <w:i/>
          <w:iCs/>
          <w:kern w:val="0"/>
          <w14:ligatures w14:val="none"/>
        </w:rPr>
        <w:t>role</w:t>
      </w:r>
      <w:r w:rsidRPr="00F932F7">
        <w:rPr>
          <w:rFonts w:ascii="Times New Roman" w:eastAsia="Times New Roman" w:hAnsi="Times New Roman" w:cs="Times New Roman"/>
          <w:kern w:val="0"/>
          <w14:ligatures w14:val="none"/>
        </w:rPr>
        <w:t xml:space="preserve"> (bulk vs boundary). When you take that into account, you see a nearly constant dimensional budget across symmetric pairs and role-specific variance patterns.</w:t>
      </w:r>
    </w:p>
    <w:p w14:paraId="1A6EEB06"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297A07">
          <v:rect id="_x0000_i1120" style="width:0;height:1.5pt" o:hralign="center" o:hrstd="t" o:hr="t" fillcolor="#a0a0a0" stroked="f"/>
        </w:pict>
      </w:r>
    </w:p>
    <w:p w14:paraId="2C3AF9A2"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4.3.6 How to use the dimensional budget downstream</w:t>
      </w:r>
    </w:p>
    <w:p w14:paraId="6D877505"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B14’s dimensional budget is one of the </w:t>
      </w:r>
      <w:r w:rsidRPr="00F932F7">
        <w:rPr>
          <w:rFonts w:ascii="Times New Roman" w:eastAsia="Times New Roman" w:hAnsi="Times New Roman" w:cs="Times New Roman"/>
          <w:b/>
          <w:bCs/>
          <w:kern w:val="0"/>
          <w14:ligatures w14:val="none"/>
        </w:rPr>
        <w:t>cleanest constraints</w:t>
      </w:r>
      <w:r w:rsidRPr="00F932F7">
        <w:rPr>
          <w:rFonts w:ascii="Times New Roman" w:eastAsia="Times New Roman" w:hAnsi="Times New Roman" w:cs="Times New Roman"/>
          <w:kern w:val="0"/>
          <w14:ligatures w14:val="none"/>
        </w:rPr>
        <w:t xml:space="preserve"> you can use in later modelling:</w:t>
      </w:r>
    </w:p>
    <w:p w14:paraId="00A1315D" w14:textId="77777777" w:rsidR="00F932F7" w:rsidRPr="00F932F7" w:rsidRDefault="00F932F7" w:rsidP="00F932F7">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 </w:t>
      </w:r>
      <w:r w:rsidRPr="00F932F7">
        <w:rPr>
          <w:rFonts w:ascii="Times New Roman" w:eastAsia="Times New Roman" w:hAnsi="Times New Roman" w:cs="Times New Roman"/>
          <w:b/>
          <w:bCs/>
          <w:kern w:val="0"/>
          <w14:ligatures w14:val="none"/>
        </w:rPr>
        <w:t>Oblock compact fits</w:t>
      </w:r>
      <w:r w:rsidRPr="00F932F7">
        <w:rPr>
          <w:rFonts w:ascii="Times New Roman" w:eastAsia="Times New Roman" w:hAnsi="Times New Roman" w:cs="Times New Roman"/>
          <w:kern w:val="0"/>
          <w14:ligatures w14:val="none"/>
        </w:rPr>
        <w:t>:</w:t>
      </w:r>
    </w:p>
    <w:p w14:paraId="42EF69AB" w14:textId="77777777" w:rsidR="00F932F7" w:rsidRPr="00F932F7" w:rsidRDefault="00F932F7" w:rsidP="00F932F7">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You can demand that any ladder-fit that assigns D-values by level respects</w:t>
      </w:r>
      <w:r w:rsidRPr="00F932F7">
        <w:rPr>
          <w:rFonts w:ascii="Times New Roman" w:eastAsia="Times New Roman" w:hAnsi="Times New Roman" w:cs="Times New Roman"/>
          <w:kern w:val="0"/>
          <w14:ligatures w14:val="none"/>
        </w:rPr>
        <w:br/>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≈5</m:t>
        </m:r>
      </m:oMath>
      <w:r w:rsidRPr="00F932F7">
        <w:rPr>
          <w:rFonts w:ascii="Times New Roman" w:eastAsia="Times New Roman" w:hAnsi="Times New Roman" w:cs="Times New Roman"/>
          <w:kern w:val="0"/>
          <w14:ligatures w14:val="none"/>
        </w:rPr>
        <w:t xml:space="preserve">and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≈5</m:t>
        </m:r>
      </m:oMath>
      <w:r w:rsidRPr="00F932F7">
        <w:rPr>
          <w:rFonts w:ascii="Times New Roman" w:eastAsia="Times New Roman" w:hAnsi="Times New Roman" w:cs="Times New Roman"/>
          <w:kern w:val="0"/>
          <w14:ligatures w14:val="none"/>
        </w:rPr>
        <w:t>,</w:t>
      </w:r>
      <w:r w:rsidRPr="00F932F7">
        <w:rPr>
          <w:rFonts w:ascii="Times New Roman" w:eastAsia="Times New Roman" w:hAnsi="Times New Roman" w:cs="Times New Roman"/>
          <w:kern w:val="0"/>
          <w14:ligatures w14:val="none"/>
        </w:rPr>
        <w:br/>
        <w:t>within tolerance.</w:t>
      </w:r>
    </w:p>
    <w:p w14:paraId="75B59764" w14:textId="77777777" w:rsidR="00F932F7" w:rsidRPr="00F932F7" w:rsidRDefault="00F932F7" w:rsidP="00F932F7">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 </w:t>
      </w:r>
      <w:r w:rsidRPr="00F932F7">
        <w:rPr>
          <w:rFonts w:ascii="Times New Roman" w:eastAsia="Times New Roman" w:hAnsi="Times New Roman" w:cs="Times New Roman"/>
          <w:b/>
          <w:bCs/>
          <w:kern w:val="0"/>
          <w14:ligatures w14:val="none"/>
        </w:rPr>
        <w:t>mixture models (E-block)</w:t>
      </w:r>
      <w:r w:rsidRPr="00F932F7">
        <w:rPr>
          <w:rFonts w:ascii="Times New Roman" w:eastAsia="Times New Roman" w:hAnsi="Times New Roman" w:cs="Times New Roman"/>
          <w:kern w:val="0"/>
          <w14:ligatures w14:val="none"/>
        </w:rPr>
        <w:t>:</w:t>
      </w:r>
    </w:p>
    <w:p w14:paraId="527DCD90" w14:textId="77777777" w:rsidR="00F932F7" w:rsidRPr="00F932F7" w:rsidRDefault="00F932F7" w:rsidP="00F932F7">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When you fit role-stratified mixtures (boundary vs bulk) at each level, you can treat (3,2) as the default centres for bulk and boundary and check if empirical mixture components align with those.</w:t>
      </w:r>
    </w:p>
    <w:p w14:paraId="3F43FF6E" w14:textId="77777777" w:rsidR="00F932F7" w:rsidRPr="00F932F7" w:rsidRDefault="00F932F7" w:rsidP="00F932F7">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 </w:t>
      </w:r>
      <w:r w:rsidRPr="00F932F7">
        <w:rPr>
          <w:rFonts w:ascii="Times New Roman" w:eastAsia="Times New Roman" w:hAnsi="Times New Roman" w:cs="Times New Roman"/>
          <w:b/>
          <w:bCs/>
          <w:kern w:val="0"/>
          <w14:ligatures w14:val="none"/>
        </w:rPr>
        <w:t>time-hinge and activation coupling (D- and C-block)</w:t>
      </w:r>
      <w:r w:rsidRPr="00F932F7">
        <w:rPr>
          <w:rFonts w:ascii="Times New Roman" w:eastAsia="Times New Roman" w:hAnsi="Times New Roman" w:cs="Times New Roman"/>
          <w:kern w:val="0"/>
          <w14:ligatures w14:val="none"/>
        </w:rPr>
        <w:t>:</w:t>
      </w:r>
    </w:p>
    <w:p w14:paraId="2EAAEAF1" w14:textId="77777777" w:rsidR="00F932F7" w:rsidRPr="00F932F7" w:rsidRDefault="00F932F7" w:rsidP="00F932F7">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same container–plexity duality shows up dynamically:</w:t>
      </w:r>
    </w:p>
    <w:p w14:paraId="6E03DA11" w14:textId="77777777" w:rsidR="00F932F7" w:rsidRPr="00F932F7" w:rsidRDefault="00F932F7" w:rsidP="00F932F7">
      <w:pPr>
        <w:numPr>
          <w:ilvl w:val="2"/>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outer activation (boundary) skews positive (C20),</w:t>
      </w:r>
    </w:p>
    <w:p w14:paraId="24D1B90F" w14:textId="77777777" w:rsidR="00F932F7" w:rsidRPr="00F932F7" w:rsidRDefault="00F932F7" w:rsidP="00F932F7">
      <w:pPr>
        <w:numPr>
          <w:ilvl w:val="2"/>
          <w:numId w:val="33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time-hinge alignment (D26) should be stratified by role – B14 tells you </w:t>
      </w:r>
      <w:r w:rsidRPr="00F932F7">
        <w:rPr>
          <w:rFonts w:ascii="Times New Roman" w:eastAsia="Times New Roman" w:hAnsi="Times New Roman" w:cs="Times New Roman"/>
          <w:b/>
          <w:bCs/>
          <w:kern w:val="0"/>
          <w14:ligatures w14:val="none"/>
        </w:rPr>
        <w:t>where</w:t>
      </w:r>
      <w:r w:rsidRPr="00F932F7">
        <w:rPr>
          <w:rFonts w:ascii="Times New Roman" w:eastAsia="Times New Roman" w:hAnsi="Times New Roman" w:cs="Times New Roman"/>
          <w:kern w:val="0"/>
          <w14:ligatures w14:val="none"/>
        </w:rPr>
        <w:t xml:space="preserve"> to expect ~3D vs ~2D contributions.</w:t>
      </w:r>
    </w:p>
    <w:p w14:paraId="1CB54A18"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Most importantly, for the CL volume:</w:t>
      </w:r>
    </w:p>
    <w:p w14:paraId="71E845CB" w14:textId="77777777" w:rsidR="00F932F7" w:rsidRPr="00F932F7" w:rsidRDefault="00F932F7" w:rsidP="00F932F7">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B14 lets you write a </w:t>
      </w:r>
      <w:r w:rsidRPr="00F932F7">
        <w:rPr>
          <w:rFonts w:ascii="Times New Roman" w:eastAsia="Times New Roman" w:hAnsi="Times New Roman" w:cs="Times New Roman"/>
          <w:b/>
          <w:bCs/>
          <w:kern w:val="0"/>
          <w14:ligatures w14:val="none"/>
        </w:rPr>
        <w:t>single numerical sentence</w:t>
      </w:r>
      <w:r w:rsidRPr="00F932F7">
        <w:rPr>
          <w:rFonts w:ascii="Times New Roman" w:eastAsia="Times New Roman" w:hAnsi="Times New Roman" w:cs="Times New Roman"/>
          <w:kern w:val="0"/>
          <w14:ligatures w14:val="none"/>
        </w:rPr>
        <w:t xml:space="preserve"> about the ladder that encodes a lot of structure:</w:t>
      </w:r>
    </w:p>
    <w:p w14:paraId="76CA7D18" w14:textId="77777777" w:rsidR="00F932F7" w:rsidRPr="00F932F7" w:rsidRDefault="00F932F7" w:rsidP="00F932F7">
      <w:pPr>
        <w:spacing w:before="100" w:beforeAutospacing="1" w:after="100" w:afterAutospacing="1" w:line="240" w:lineRule="auto"/>
        <w:ind w:left="720"/>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Across symmetric pairs (−1↔+1, −2↔+2), inner bulk plexity and outer boundary containers sum to an effective dimension of about 5, within uncertainties.</w:t>
      </w:r>
    </w:p>
    <w:p w14:paraId="512E07C4"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That’s a compact way of saying:</w:t>
      </w:r>
    </w:p>
    <w:p w14:paraId="6DECC264" w14:textId="77777777" w:rsidR="00F932F7" w:rsidRPr="00F932F7" w:rsidRDefault="00F932F7" w:rsidP="00F932F7">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ladder is not just a list of scales,</w:t>
      </w:r>
    </w:p>
    <w:p w14:paraId="2EEA6E84" w14:textId="77777777" w:rsidR="00F932F7" w:rsidRPr="00F932F7" w:rsidRDefault="00F932F7" w:rsidP="00F932F7">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it is a </w:t>
      </w:r>
      <w:r w:rsidRPr="00F932F7">
        <w:rPr>
          <w:rFonts w:ascii="Times New Roman" w:eastAsia="Times New Roman" w:hAnsi="Times New Roman" w:cs="Times New Roman"/>
          <w:b/>
          <w:bCs/>
          <w:kern w:val="0"/>
          <w14:ligatures w14:val="none"/>
        </w:rPr>
        <w:t>budgeted structure</w:t>
      </w:r>
      <w:r w:rsidRPr="00F932F7">
        <w:rPr>
          <w:rFonts w:ascii="Times New Roman" w:eastAsia="Times New Roman" w:hAnsi="Times New Roman" w:cs="Times New Roman"/>
          <w:kern w:val="0"/>
          <w14:ligatures w14:val="none"/>
        </w:rPr>
        <w:t xml:space="preserve"> where the way inner levels fill volume and the way outer levels cover surfaces are tightly linked.</w:t>
      </w:r>
    </w:p>
    <w:p w14:paraId="34AE8C7B" w14:textId="77777777" w:rsidR="007A3D4E" w:rsidRDefault="007A3D4E" w:rsidP="00E66BE8"/>
    <w:p w14:paraId="6811341A" w14:textId="77777777" w:rsidR="00F932F7" w:rsidRPr="00F932F7" w:rsidRDefault="00F932F7" w:rsidP="00F932F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7" w:name="_Toc215316902"/>
      <w:r w:rsidRPr="00F932F7">
        <w:rPr>
          <w:rFonts w:ascii="Times New Roman" w:eastAsia="Times New Roman" w:hAnsi="Times New Roman" w:cs="Times New Roman"/>
          <w:b/>
          <w:bCs/>
          <w:kern w:val="0"/>
          <w:sz w:val="36"/>
          <w:szCs w:val="36"/>
          <w14:ligatures w14:val="none"/>
        </w:rPr>
        <w:t>5. Role Structure: Boundary vs Bulk, and Morphology</w:t>
      </w:r>
      <w:bookmarkEnd w:id="27"/>
    </w:p>
    <w:p w14:paraId="7708AE85" w14:textId="77777777" w:rsidR="00F932F7" w:rsidRPr="00F932F7" w:rsidRDefault="00F932F7" w:rsidP="00F932F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5316903"/>
      <w:r w:rsidRPr="00F932F7">
        <w:rPr>
          <w:rFonts w:ascii="Times New Roman" w:eastAsia="Times New Roman" w:hAnsi="Times New Roman" w:cs="Times New Roman"/>
          <w:b/>
          <w:bCs/>
          <w:kern w:val="0"/>
          <w:sz w:val="27"/>
          <w:szCs w:val="27"/>
          <w14:ligatures w14:val="none"/>
        </w:rPr>
        <w:t>5.1 Role coding: boundary-type vs bulk-type windows</w:t>
      </w:r>
      <w:bookmarkEnd w:id="28"/>
    </w:p>
    <w:p w14:paraId="231C25CB"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To talk sensibly about how levels differ in </w:t>
      </w:r>
      <w:r w:rsidRPr="00F932F7">
        <w:rPr>
          <w:rFonts w:ascii="Times New Roman" w:eastAsia="Times New Roman" w:hAnsi="Times New Roman" w:cs="Times New Roman"/>
          <w:i/>
          <w:iCs/>
          <w:kern w:val="0"/>
          <w14:ligatures w14:val="none"/>
        </w:rPr>
        <w:t>role</w:t>
      </w:r>
      <w:r w:rsidRPr="00F932F7">
        <w:rPr>
          <w:rFonts w:ascii="Times New Roman" w:eastAsia="Times New Roman" w:hAnsi="Times New Roman" w:cs="Times New Roman"/>
          <w:kern w:val="0"/>
          <w14:ligatures w14:val="none"/>
        </w:rPr>
        <w:t xml:space="preserve">, you had to decide, for each empirical window, whether it was essentially probing a </w:t>
      </w:r>
      <w:r w:rsidRPr="00F932F7">
        <w:rPr>
          <w:rFonts w:ascii="Times New Roman" w:eastAsia="Times New Roman" w:hAnsi="Times New Roman" w:cs="Times New Roman"/>
          <w:b/>
          <w:bCs/>
          <w:kern w:val="0"/>
          <w14:ligatures w14:val="none"/>
        </w:rPr>
        <w:t>boundary</w:t>
      </w:r>
      <w:r w:rsidRPr="00F932F7">
        <w:rPr>
          <w:rFonts w:ascii="Times New Roman" w:eastAsia="Times New Roman" w:hAnsi="Times New Roman" w:cs="Times New Roman"/>
          <w:kern w:val="0"/>
          <w14:ligatures w14:val="none"/>
        </w:rPr>
        <w:t xml:space="preserve"> (shell, surface, disk) or a </w:t>
      </w:r>
      <w:r w:rsidRPr="00F932F7">
        <w:rPr>
          <w:rFonts w:ascii="Times New Roman" w:eastAsia="Times New Roman" w:hAnsi="Times New Roman" w:cs="Times New Roman"/>
          <w:b/>
          <w:bCs/>
          <w:kern w:val="0"/>
          <w14:ligatures w14:val="none"/>
        </w:rPr>
        <w:t>bulk</w:t>
      </w:r>
      <w:r w:rsidRPr="00F932F7">
        <w:rPr>
          <w:rFonts w:ascii="Times New Roman" w:eastAsia="Times New Roman" w:hAnsi="Times New Roman" w:cs="Times New Roman"/>
          <w:kern w:val="0"/>
          <w14:ligatures w14:val="none"/>
        </w:rPr>
        <w:t xml:space="preserve"> (volume/mass interior) – or something in between. This subsection lays out how you did that, and why that choice matters later for D, seams, and the dimensional budget.</w:t>
      </w:r>
    </w:p>
    <w:p w14:paraId="09E2B1CB"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9A7BD76">
          <v:rect id="_x0000_i1121" style="width:0;height:1.5pt" o:hralign="center" o:hrstd="t" o:hr="t" fillcolor="#a0a0a0" stroked="f"/>
        </w:pict>
      </w:r>
    </w:p>
    <w:p w14:paraId="58CB7271"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5.1.1 Why we need explicit role labels</w:t>
      </w:r>
    </w:p>
    <w:p w14:paraId="0FF22DA6"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context-level story isn’t just “different scales”; it’s also:</w:t>
      </w:r>
    </w:p>
    <w:p w14:paraId="58CDEF8D" w14:textId="77777777" w:rsidR="00F932F7" w:rsidRPr="00F932F7" w:rsidRDefault="00F932F7" w:rsidP="00F932F7">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inner levels (−2, −1) behaving like </w:t>
      </w:r>
      <w:r w:rsidRPr="00F932F7">
        <w:rPr>
          <w:rFonts w:ascii="Times New Roman" w:eastAsia="Times New Roman" w:hAnsi="Times New Roman" w:cs="Times New Roman"/>
          <w:b/>
          <w:bCs/>
          <w:kern w:val="0"/>
          <w14:ligatures w14:val="none"/>
        </w:rPr>
        <w:t>material plexity</w:t>
      </w:r>
      <w:r w:rsidRPr="00F932F7">
        <w:rPr>
          <w:rFonts w:ascii="Times New Roman" w:eastAsia="Times New Roman" w:hAnsi="Times New Roman" w:cs="Times New Roman"/>
          <w:kern w:val="0"/>
          <w14:ligatures w14:val="none"/>
        </w:rPr>
        <w:t>,</w:t>
      </w:r>
    </w:p>
    <w:p w14:paraId="6F6BE18A" w14:textId="77777777" w:rsidR="00F932F7" w:rsidRPr="00F932F7" w:rsidRDefault="00F932F7" w:rsidP="00F932F7">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outer levels (+1, +2, +3) behaving like </w:t>
      </w:r>
      <w:r w:rsidRPr="00F932F7">
        <w:rPr>
          <w:rFonts w:ascii="Times New Roman" w:eastAsia="Times New Roman" w:hAnsi="Times New Roman" w:cs="Times New Roman"/>
          <w:b/>
          <w:bCs/>
          <w:kern w:val="0"/>
          <w14:ligatures w14:val="none"/>
        </w:rPr>
        <w:t>containers</w:t>
      </w:r>
      <w:r w:rsidRPr="00F932F7">
        <w:rPr>
          <w:rFonts w:ascii="Times New Roman" w:eastAsia="Times New Roman" w:hAnsi="Times New Roman" w:cs="Times New Roman"/>
          <w:kern w:val="0"/>
          <w14:ligatures w14:val="none"/>
        </w:rPr>
        <w:t>.</w:t>
      </w:r>
    </w:p>
    <w:p w14:paraId="18B86BD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To make that testable, you can’t just eyeball plots. You need to:</w:t>
      </w:r>
    </w:p>
    <w:p w14:paraId="760EB328" w14:textId="77777777" w:rsidR="00F932F7" w:rsidRPr="00F932F7" w:rsidRDefault="00F932F7" w:rsidP="00F932F7">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look at each finite window and ask “is this mostly a </w:t>
      </w:r>
      <w:r w:rsidRPr="00F932F7">
        <w:rPr>
          <w:rFonts w:ascii="Times New Roman" w:eastAsia="Times New Roman" w:hAnsi="Times New Roman" w:cs="Times New Roman"/>
          <w:i/>
          <w:iCs/>
          <w:kern w:val="0"/>
          <w14:ligatures w14:val="none"/>
        </w:rPr>
        <w:t>shell</w:t>
      </w:r>
      <w:r w:rsidRPr="00F932F7">
        <w:rPr>
          <w:rFonts w:ascii="Times New Roman" w:eastAsia="Times New Roman" w:hAnsi="Times New Roman" w:cs="Times New Roman"/>
          <w:kern w:val="0"/>
          <w14:ligatures w14:val="none"/>
        </w:rPr>
        <w:t xml:space="preserve"> or mostly a </w:t>
      </w:r>
      <w:r w:rsidRPr="00F932F7">
        <w:rPr>
          <w:rFonts w:ascii="Times New Roman" w:eastAsia="Times New Roman" w:hAnsi="Times New Roman" w:cs="Times New Roman"/>
          <w:i/>
          <w:iCs/>
          <w:kern w:val="0"/>
          <w14:ligatures w14:val="none"/>
        </w:rPr>
        <w:t>fill</w:t>
      </w:r>
      <w:r w:rsidRPr="00F932F7">
        <w:rPr>
          <w:rFonts w:ascii="Times New Roman" w:eastAsia="Times New Roman" w:hAnsi="Times New Roman" w:cs="Times New Roman"/>
          <w:kern w:val="0"/>
          <w14:ligatures w14:val="none"/>
        </w:rPr>
        <w:t>?”,</w:t>
      </w:r>
    </w:p>
    <w:p w14:paraId="2CFBF660" w14:textId="77777777" w:rsidR="00F932F7" w:rsidRPr="00F932F7" w:rsidRDefault="00F932F7" w:rsidP="00F932F7">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encode that as a discrete label, and</w:t>
      </w:r>
    </w:p>
    <w:p w14:paraId="592789A1" w14:textId="77777777" w:rsidR="00F932F7" w:rsidRPr="00F932F7" w:rsidRDefault="00F932F7" w:rsidP="00F932F7">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then look at D(L) and other statistics conditioned on those roles, not just on |δ| (distance from the hinge).</w:t>
      </w:r>
    </w:p>
    <w:p w14:paraId="5CD7CDA3"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That’s exactly what the B- and G-blocks did: they took the CL windows and assigned each to one of a small set of roles.</w:t>
      </w:r>
    </w:p>
    <w:p w14:paraId="5DF8D27C"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1C2B57">
          <v:rect id="_x0000_i1122" style="width:0;height:1.5pt" o:hralign="center" o:hrstd="t" o:hr="t" fillcolor="#a0a0a0" stroked="f"/>
        </w:pict>
      </w:r>
    </w:p>
    <w:p w14:paraId="2DAFCAF2"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5.1.2 The boundary / bulk / mixed triad</w:t>
      </w:r>
    </w:p>
    <w:p w14:paraId="4C096EF8"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Operationally, your role coding used </w:t>
      </w:r>
      <w:r w:rsidRPr="00F932F7">
        <w:rPr>
          <w:rFonts w:ascii="Times New Roman" w:eastAsia="Times New Roman" w:hAnsi="Times New Roman" w:cs="Times New Roman"/>
          <w:b/>
          <w:bCs/>
          <w:kern w:val="0"/>
          <w14:ligatures w14:val="none"/>
        </w:rPr>
        <w:t>three tags</w:t>
      </w:r>
      <w:r w:rsidRPr="00F932F7">
        <w:rPr>
          <w:rFonts w:ascii="Times New Roman" w:eastAsia="Times New Roman" w:hAnsi="Times New Roman" w:cs="Times New Roman"/>
          <w:kern w:val="0"/>
          <w14:ligatures w14:val="none"/>
        </w:rPr>
        <w:t>:</w:t>
      </w:r>
    </w:p>
    <w:p w14:paraId="20F2FDC2" w14:textId="77777777" w:rsidR="00F932F7" w:rsidRPr="00F932F7" w:rsidRDefault="00F932F7" w:rsidP="00F932F7">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Boundary-type</w:t>
      </w:r>
      <w:r w:rsidRPr="00F932F7">
        <w:rPr>
          <w:rFonts w:ascii="Times New Roman" w:eastAsia="Times New Roman" w:hAnsi="Times New Roman" w:cs="Times New Roman"/>
          <w:kern w:val="0"/>
          <w14:ligatures w14:val="none"/>
        </w:rPr>
        <w:br/>
        <w:t>– structures that are predominantly surfaces or shells:</w:t>
      </w:r>
    </w:p>
    <w:p w14:paraId="24FDB0E7"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2D manifolds in 3D:</w:t>
      </w:r>
    </w:p>
    <w:p w14:paraId="337854F3"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planetary crusts and surfaces,</w:t>
      </w:r>
    </w:p>
    <w:p w14:paraId="2A5FCF9C"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Earth-surface roughness and coastlines,</w:t>
      </w:r>
    </w:p>
    <w:p w14:paraId="38AC6BA3"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galactic disks (H I maps, H II distributions),</w:t>
      </w:r>
    </w:p>
    <w:p w14:paraId="49AA2F7F"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cosmic shell tracers (CMB contours, sky source maps).</w:t>
      </w:r>
    </w:p>
    <w:p w14:paraId="20ECE877"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Thin layers:</w:t>
      </w:r>
    </w:p>
    <w:p w14:paraId="3B9EE217"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membranes, interfaces, fracture surfaces,</w:t>
      </w:r>
    </w:p>
    <w:p w14:paraId="5954636C"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thin lamellae or films when the thickness is small relative to lateral extent.</w:t>
      </w:r>
    </w:p>
    <w:p w14:paraId="157702A0" w14:textId="77777777" w:rsidR="00F932F7" w:rsidRPr="00F932F7" w:rsidRDefault="00F932F7" w:rsidP="00F932F7">
      <w:pPr>
        <w:spacing w:before="100" w:beforeAutospacing="1" w:after="100" w:afterAutospacing="1" w:line="240" w:lineRule="auto"/>
        <w:ind w:left="720"/>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 these cases the </w:t>
      </w:r>
      <w:r w:rsidRPr="00F932F7">
        <w:rPr>
          <w:rFonts w:ascii="Times New Roman" w:eastAsia="Times New Roman" w:hAnsi="Times New Roman" w:cs="Times New Roman"/>
          <w:i/>
          <w:iCs/>
          <w:kern w:val="0"/>
          <w14:ligatures w14:val="none"/>
        </w:rPr>
        <w:t>physics</w:t>
      </w:r>
      <w:r w:rsidRPr="00F932F7">
        <w:rPr>
          <w:rFonts w:ascii="Times New Roman" w:eastAsia="Times New Roman" w:hAnsi="Times New Roman" w:cs="Times New Roman"/>
          <w:kern w:val="0"/>
          <w14:ligatures w14:val="none"/>
        </w:rPr>
        <w:t xml:space="preserve"> or the measurement method is explicitly tied to a surface (e.g., counts on a sky shell, intensity on a disk, roughness along a plane).</w:t>
      </w:r>
    </w:p>
    <w:p w14:paraId="11AC662E" w14:textId="77777777" w:rsidR="00F932F7" w:rsidRPr="00F932F7" w:rsidRDefault="00F932F7" w:rsidP="00F932F7">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Bulk-type</w:t>
      </w:r>
      <w:r w:rsidRPr="00F932F7">
        <w:rPr>
          <w:rFonts w:ascii="Times New Roman" w:eastAsia="Times New Roman" w:hAnsi="Times New Roman" w:cs="Times New Roman"/>
          <w:kern w:val="0"/>
          <w14:ligatures w14:val="none"/>
        </w:rPr>
        <w:br/>
        <w:t>– structures that are predominantly volume-filling:</w:t>
      </w:r>
    </w:p>
    <w:p w14:paraId="1DD8B314"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mass fractals in 3D materials:</w:t>
      </w:r>
    </w:p>
    <w:p w14:paraId="1D5ABADE"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aerogel networks, soot clusters, nanoparticle aggregates,</w:t>
      </w:r>
    </w:p>
    <w:p w14:paraId="3CBF9DC2"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porous media where pore structure is volumetric.</w:t>
      </w:r>
    </w:p>
    <w:p w14:paraId="1E13DD6A"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interior plexity in biological tissues:</w:t>
      </w:r>
    </w:p>
    <w:p w14:paraId="7B21FF59"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3D cell cluster distributions,</w:t>
      </w:r>
    </w:p>
    <w:p w14:paraId="624E0359"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interior of biofilms/tumours,</w:t>
      </w:r>
    </w:p>
    <w:p w14:paraId="65E35DA6" w14:textId="77777777" w:rsidR="00F932F7" w:rsidRPr="00F932F7" w:rsidRDefault="00F932F7" w:rsidP="00F932F7">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volumetric trabecular bone structures.</w:t>
      </w:r>
    </w:p>
    <w:p w14:paraId="5E8C8DDB" w14:textId="77777777" w:rsidR="00F932F7" w:rsidRPr="00F932F7" w:rsidRDefault="00F932F7" w:rsidP="00F932F7">
      <w:pPr>
        <w:spacing w:before="100" w:beforeAutospacing="1" w:after="100" w:afterAutospacing="1" w:line="240" w:lineRule="auto"/>
        <w:ind w:left="720"/>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Here the scaling is about how </w:t>
      </w:r>
      <w:r w:rsidRPr="00F932F7">
        <w:rPr>
          <w:rFonts w:ascii="Times New Roman" w:eastAsia="Times New Roman" w:hAnsi="Times New Roman" w:cs="Times New Roman"/>
          <w:b/>
          <w:bCs/>
          <w:kern w:val="0"/>
          <w14:ligatures w14:val="none"/>
        </w:rPr>
        <w:t>interior mass or intensity</w:t>
      </w:r>
      <w:r w:rsidRPr="00F932F7">
        <w:rPr>
          <w:rFonts w:ascii="Times New Roman" w:eastAsia="Times New Roman" w:hAnsi="Times New Roman" w:cs="Times New Roman"/>
          <w:kern w:val="0"/>
          <w14:ligatures w14:val="none"/>
        </w:rPr>
        <w:t xml:space="preserve"> fills space, not a surface.</w:t>
      </w:r>
    </w:p>
    <w:p w14:paraId="512B019E" w14:textId="77777777" w:rsidR="00F932F7" w:rsidRPr="00F932F7" w:rsidRDefault="00F932F7" w:rsidP="00F932F7">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Mixed / uncertain</w:t>
      </w:r>
      <w:r w:rsidRPr="00F932F7">
        <w:rPr>
          <w:rFonts w:ascii="Times New Roman" w:eastAsia="Times New Roman" w:hAnsi="Times New Roman" w:cs="Times New Roman"/>
          <w:kern w:val="0"/>
          <w14:ligatures w14:val="none"/>
        </w:rPr>
        <w:br/>
        <w:t>– windows that don’t fall cleanly into either category:</w:t>
      </w:r>
    </w:p>
    <w:p w14:paraId="79E9FC49"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composite measures that mix surface and mass (e.g. certain mechanical or transport observables),</w:t>
      </w:r>
    </w:p>
    <w:p w14:paraId="20808052"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system-level windows where it wasn’t clear whether the structure was primarily shell or bulk,</w:t>
      </w:r>
    </w:p>
    <w:p w14:paraId="7CC790BE" w14:textId="77777777" w:rsidR="00F932F7" w:rsidRPr="00F932F7" w:rsidRDefault="00F932F7" w:rsidP="00F932F7">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cases where published descriptions didn’t give enough detail.</w:t>
      </w:r>
    </w:p>
    <w:p w14:paraId="0F08C9C1"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These mixed cases were either set aside in role-focused analyses or explicitly tracked as a third category when computing entropy and variance.</w:t>
      </w:r>
    </w:p>
    <w:p w14:paraId="5F30A6FC"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B7696B">
          <v:rect id="_x0000_i1123" style="width:0;height:1.5pt" o:hralign="center" o:hrstd="t" o:hr="t" fillcolor="#a0a0a0" stroked="f"/>
        </w:pict>
      </w:r>
    </w:p>
    <w:p w14:paraId="68830263"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5.1.3 How D informed the role labels (but didn’t define them)</w:t>
      </w:r>
    </w:p>
    <w:p w14:paraId="04FF7EF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You didn’t define roles purely by fractal dimension (D), but D was a </w:t>
      </w:r>
      <w:r w:rsidRPr="00F932F7">
        <w:rPr>
          <w:rFonts w:ascii="Times New Roman" w:eastAsia="Times New Roman" w:hAnsi="Times New Roman" w:cs="Times New Roman"/>
          <w:b/>
          <w:bCs/>
          <w:kern w:val="0"/>
          <w14:ligatures w14:val="none"/>
        </w:rPr>
        <w:t>cross-check</w:t>
      </w:r>
      <w:r w:rsidRPr="00F932F7">
        <w:rPr>
          <w:rFonts w:ascii="Times New Roman" w:eastAsia="Times New Roman" w:hAnsi="Times New Roman" w:cs="Times New Roman"/>
          <w:kern w:val="0"/>
          <w14:ligatures w14:val="none"/>
        </w:rPr>
        <w:t>:</w:t>
      </w:r>
    </w:p>
    <w:p w14:paraId="58B57109" w14:textId="77777777" w:rsidR="00F932F7" w:rsidRPr="00F932F7" w:rsidRDefault="00F932F7" w:rsidP="00F932F7">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boundary-only contexts</w:t>
      </w:r>
      <w:r w:rsidRPr="00F932F7">
        <w:rPr>
          <w:rFonts w:ascii="Times New Roman" w:eastAsia="Times New Roman" w:hAnsi="Times New Roman" w:cs="Times New Roman"/>
          <w:kern w:val="0"/>
          <w14:ligatures w14:val="none"/>
        </w:rPr>
        <w:t xml:space="preserve"> in the AR theory:</w:t>
      </w:r>
    </w:p>
    <w:p w14:paraId="43BE5AC8" w14:textId="77777777" w:rsidR="00F932F7" w:rsidRPr="00F932F7" w:rsidRDefault="00F932F7" w:rsidP="00F932F7">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pure shells should collapse to </w:t>
      </w:r>
      <w:r w:rsidRPr="00F932F7">
        <w:rPr>
          <w:rFonts w:ascii="Times New Roman" w:eastAsia="Times New Roman" w:hAnsi="Times New Roman" w:cs="Times New Roman"/>
          <w:b/>
          <w:bCs/>
          <w:kern w:val="0"/>
          <w14:ligatures w14:val="none"/>
        </w:rPr>
        <w:t>D ≈ 2</w:t>
      </w:r>
      <w:r w:rsidRPr="00F932F7">
        <w:rPr>
          <w:rFonts w:ascii="Times New Roman" w:eastAsia="Times New Roman" w:hAnsi="Times New Roman" w:cs="Times New Roman"/>
          <w:kern w:val="0"/>
          <w14:ligatures w14:val="none"/>
        </w:rPr>
        <w:t xml:space="preserve"> up to UGM (in the limit of ideal spheres),</w:t>
      </w:r>
    </w:p>
    <w:p w14:paraId="78AD95CD" w14:textId="77777777" w:rsidR="00F932F7" w:rsidRPr="00F932F7" w:rsidRDefault="00F932F7" w:rsidP="00F932F7">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beyond UGM, rough/fractal deformations push D slightly above 2, following the D(r) track.</w:t>
      </w:r>
    </w:p>
    <w:p w14:paraId="3658CFEF" w14:textId="77777777" w:rsidR="00F932F7" w:rsidRPr="00F932F7" w:rsidRDefault="00F932F7" w:rsidP="00F932F7">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For </w:t>
      </w:r>
      <w:r w:rsidRPr="00F932F7">
        <w:rPr>
          <w:rFonts w:ascii="Times New Roman" w:eastAsia="Times New Roman" w:hAnsi="Times New Roman" w:cs="Times New Roman"/>
          <w:b/>
          <w:bCs/>
          <w:kern w:val="0"/>
          <w14:ligatures w14:val="none"/>
        </w:rPr>
        <w:t>bulk-dominated contexts</w:t>
      </w:r>
      <w:r w:rsidRPr="00F932F7">
        <w:rPr>
          <w:rFonts w:ascii="Times New Roman" w:eastAsia="Times New Roman" w:hAnsi="Times New Roman" w:cs="Times New Roman"/>
          <w:kern w:val="0"/>
          <w14:ligatures w14:val="none"/>
        </w:rPr>
        <w:t>:</w:t>
      </w:r>
    </w:p>
    <w:p w14:paraId="082DE469" w14:textId="77777777" w:rsidR="00F932F7" w:rsidRPr="00F932F7" w:rsidRDefault="00F932F7" w:rsidP="00F932F7">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volume-filling structures tend toward </w:t>
      </w:r>
      <w:r w:rsidRPr="00F932F7">
        <w:rPr>
          <w:rFonts w:ascii="Times New Roman" w:eastAsia="Times New Roman" w:hAnsi="Times New Roman" w:cs="Times New Roman"/>
          <w:b/>
          <w:bCs/>
          <w:kern w:val="0"/>
          <w14:ligatures w14:val="none"/>
        </w:rPr>
        <w:t>D ≈ 3</w:t>
      </w:r>
      <w:r w:rsidRPr="00F932F7">
        <w:rPr>
          <w:rFonts w:ascii="Times New Roman" w:eastAsia="Times New Roman" w:hAnsi="Times New Roman" w:cs="Times New Roman"/>
          <w:kern w:val="0"/>
          <w14:ligatures w14:val="none"/>
        </w:rPr>
        <w:t>, with fractal corrections lowering D (e.g. porous interior, filamentary substructure).</w:t>
      </w:r>
    </w:p>
    <w:p w14:paraId="63A048CA"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 practice, in the CL data:</w:t>
      </w:r>
    </w:p>
    <w:p w14:paraId="17155383" w14:textId="77777777" w:rsidR="00F932F7" w:rsidRPr="00F932F7" w:rsidRDefault="00F932F7" w:rsidP="00F932F7">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Windows coded as </w:t>
      </w:r>
      <w:r w:rsidRPr="00F932F7">
        <w:rPr>
          <w:rFonts w:ascii="Times New Roman" w:eastAsia="Times New Roman" w:hAnsi="Times New Roman" w:cs="Times New Roman"/>
          <w:b/>
          <w:bCs/>
          <w:kern w:val="0"/>
          <w14:ligatures w14:val="none"/>
        </w:rPr>
        <w:t>boundary-type</w:t>
      </w:r>
      <w:r w:rsidRPr="00F932F7">
        <w:rPr>
          <w:rFonts w:ascii="Times New Roman" w:eastAsia="Times New Roman" w:hAnsi="Times New Roman" w:cs="Times New Roman"/>
          <w:kern w:val="0"/>
          <w14:ligatures w14:val="none"/>
        </w:rPr>
        <w:t xml:space="preserve"> generally had D in </w:t>
      </w:r>
      <w:r w:rsidRPr="00F932F7">
        <w:rPr>
          <w:rFonts w:ascii="Times New Roman" w:eastAsia="Times New Roman" w:hAnsi="Times New Roman" w:cs="Times New Roman"/>
          <w:b/>
          <w:bCs/>
          <w:kern w:val="0"/>
          <w14:ligatures w14:val="none"/>
        </w:rPr>
        <w:t>[~2.0, 2.5]</w:t>
      </w:r>
      <w:r w:rsidRPr="00F932F7">
        <w:rPr>
          <w:rFonts w:ascii="Times New Roman" w:eastAsia="Times New Roman" w:hAnsi="Times New Roman" w:cs="Times New Roman"/>
          <w:kern w:val="0"/>
          <w14:ligatures w14:val="none"/>
        </w:rPr>
        <w:t>:</w:t>
      </w:r>
    </w:p>
    <w:p w14:paraId="2831922C" w14:textId="77777777" w:rsidR="00F932F7" w:rsidRPr="00F932F7" w:rsidRDefault="00F932F7" w:rsidP="00F932F7">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e.g. coastlines, shell surfaces, H I disks, H II region distributions, CMB contour networks.</w:t>
      </w:r>
    </w:p>
    <w:p w14:paraId="10C163B3" w14:textId="77777777" w:rsidR="00F932F7" w:rsidRPr="00F932F7" w:rsidRDefault="00F932F7" w:rsidP="00F932F7">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Windows coded as </w:t>
      </w:r>
      <w:r w:rsidRPr="00F932F7">
        <w:rPr>
          <w:rFonts w:ascii="Times New Roman" w:eastAsia="Times New Roman" w:hAnsi="Times New Roman" w:cs="Times New Roman"/>
          <w:b/>
          <w:bCs/>
          <w:kern w:val="0"/>
          <w14:ligatures w14:val="none"/>
        </w:rPr>
        <w:t>bulk-type</w:t>
      </w:r>
      <w:r w:rsidRPr="00F932F7">
        <w:rPr>
          <w:rFonts w:ascii="Times New Roman" w:eastAsia="Times New Roman" w:hAnsi="Times New Roman" w:cs="Times New Roman"/>
          <w:kern w:val="0"/>
          <w14:ligatures w14:val="none"/>
        </w:rPr>
        <w:t xml:space="preserve"> had D extending toward 3, with a broader range:</w:t>
      </w:r>
    </w:p>
    <w:p w14:paraId="661A88F7" w14:textId="77777777" w:rsidR="00F932F7" w:rsidRPr="00F932F7" w:rsidRDefault="00F932F7" w:rsidP="00F932F7">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e.g. mass fractals in aerogels, soot, interior plexity in biofilms and tissues.</w:t>
      </w:r>
    </w:p>
    <w:p w14:paraId="23055BC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When role coding was ambiguous, you used D as a sanity check:</w:t>
      </w:r>
    </w:p>
    <w:p w14:paraId="1F9D9D6F" w14:textId="77777777" w:rsidR="00F932F7" w:rsidRPr="00F932F7" w:rsidRDefault="00F932F7" w:rsidP="00F932F7">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if something was labelled “boundary” but had D consistently near 2.8–3, the label was revisited,</w:t>
      </w:r>
    </w:p>
    <w:p w14:paraId="7CAD6624" w14:textId="77777777" w:rsidR="00F932F7" w:rsidRPr="00F932F7" w:rsidRDefault="00F932F7" w:rsidP="00F932F7">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if something labelled “bulk” sat persistently at ~2.1, you checked if it was actually probing a sheet or interface.</w:t>
      </w:r>
    </w:p>
    <w:p w14:paraId="23346379"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So roles were </w:t>
      </w:r>
      <w:r w:rsidRPr="00F932F7">
        <w:rPr>
          <w:rFonts w:ascii="Times New Roman" w:eastAsia="Times New Roman" w:hAnsi="Times New Roman" w:cs="Times New Roman"/>
          <w:b/>
          <w:bCs/>
          <w:kern w:val="0"/>
          <w14:ligatures w14:val="none"/>
        </w:rPr>
        <w:t>primarily physical/structural</w:t>
      </w:r>
      <w:r w:rsidRPr="00F932F7">
        <w:rPr>
          <w:rFonts w:ascii="Times New Roman" w:eastAsia="Times New Roman" w:hAnsi="Times New Roman" w:cs="Times New Roman"/>
          <w:kern w:val="0"/>
          <w14:ligatures w14:val="none"/>
        </w:rPr>
        <w:t xml:space="preserve"> (how the system is defined) and </w:t>
      </w:r>
      <w:r w:rsidRPr="00F932F7">
        <w:rPr>
          <w:rFonts w:ascii="Times New Roman" w:eastAsia="Times New Roman" w:hAnsi="Times New Roman" w:cs="Times New Roman"/>
          <w:b/>
          <w:bCs/>
          <w:kern w:val="0"/>
          <w14:ligatures w14:val="none"/>
        </w:rPr>
        <w:t>secondarily checked</w:t>
      </w:r>
      <w:r w:rsidRPr="00F932F7">
        <w:rPr>
          <w:rFonts w:ascii="Times New Roman" w:eastAsia="Times New Roman" w:hAnsi="Times New Roman" w:cs="Times New Roman"/>
          <w:kern w:val="0"/>
          <w14:ligatures w14:val="none"/>
        </w:rPr>
        <w:t xml:space="preserve"> against D distributions.</w:t>
      </w:r>
    </w:p>
    <w:p w14:paraId="2BD8DE1E"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540C48">
          <v:rect id="_x0000_i1124" style="width:0;height:1.5pt" o:hralign="center" o:hrstd="t" o:hr="t" fillcolor="#a0a0a0" stroked="f"/>
        </w:pict>
      </w:r>
    </w:p>
    <w:p w14:paraId="39CDF17A"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5.1.4 How this was applied at each level</w:t>
      </w:r>
    </w:p>
    <w:p w14:paraId="2CB5A139"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A few concrete examples of how this triad plays out by level:</w:t>
      </w:r>
    </w:p>
    <w:p w14:paraId="4EF6E19F"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−2 (nanoband)</w:t>
      </w:r>
      <w:r w:rsidRPr="00F932F7">
        <w:rPr>
          <w:rFonts w:ascii="Times New Roman" w:eastAsia="Times New Roman" w:hAnsi="Times New Roman" w:cs="Times New Roman"/>
          <w:kern w:val="0"/>
          <w14:ligatures w14:val="none"/>
        </w:rPr>
        <w:t>:</w:t>
      </w:r>
    </w:p>
    <w:p w14:paraId="703A6966"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nano-interfaces, shell-like features in TEM/AFM images (e.g. interior of shells, eggshell interior surfaces).</w:t>
      </w:r>
    </w:p>
    <w:p w14:paraId="0BEA69B1"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aerogel network interiors, soot mass fractals, nanogel mass distributions.</w:t>
      </w:r>
    </w:p>
    <w:p w14:paraId="3AE553B0"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−1 (micron band)</w:t>
      </w:r>
      <w:r w:rsidRPr="00F932F7">
        <w:rPr>
          <w:rFonts w:ascii="Times New Roman" w:eastAsia="Times New Roman" w:hAnsi="Times New Roman" w:cs="Times New Roman"/>
          <w:kern w:val="0"/>
          <w14:ligatures w14:val="none"/>
        </w:rPr>
        <w:t>:</w:t>
      </w:r>
    </w:p>
    <w:p w14:paraId="0AC85D1C"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cell membranes, micro-fracture surfaces, outer interface of biofilms.</w:t>
      </w:r>
    </w:p>
    <w:p w14:paraId="43A8AA4D"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cell clusters, tissue interior, 3D microvascular plexus.</w:t>
      </w:r>
    </w:p>
    <w:p w14:paraId="389A2F7A"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0 (UGM band)</w:t>
      </w:r>
      <w:r w:rsidRPr="00F932F7">
        <w:rPr>
          <w:rFonts w:ascii="Times New Roman" w:eastAsia="Times New Roman" w:hAnsi="Times New Roman" w:cs="Times New Roman"/>
          <w:kern w:val="0"/>
          <w14:ligatures w14:val="none"/>
        </w:rPr>
        <w:t>:</w:t>
      </w:r>
    </w:p>
    <w:p w14:paraId="0E1C3D8E"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roughness at ~0.1 mm on surfaces (asperities, topographic pixels),</w:t>
      </w:r>
    </w:p>
    <w:p w14:paraId="6C722914"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UGM rarely emerges as bulk; here most windows at 0 were boundary-type (UGM as a pixel on surfaces).</w:t>
      </w:r>
    </w:p>
    <w:p w14:paraId="729EE2D1"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+1 (Earth-surface band)</w:t>
      </w:r>
      <w:r w:rsidRPr="00F932F7">
        <w:rPr>
          <w:rFonts w:ascii="Times New Roman" w:eastAsia="Times New Roman" w:hAnsi="Times New Roman" w:cs="Times New Roman"/>
          <w:kern w:val="0"/>
          <w14:ligatures w14:val="none"/>
        </w:rPr>
        <w:t>:</w:t>
      </w:r>
    </w:p>
    <w:p w14:paraId="5470642F"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coasts, topography, rain fields on Earth’s surface – almost entirely boundary-type.</w:t>
      </w:r>
    </w:p>
    <w:p w14:paraId="76C04D71"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interior Earth (mantle/core) is bulk, but most CL windows at +1 were on or near the surface.</w:t>
      </w:r>
    </w:p>
    <w:p w14:paraId="4A67D73E"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+2 (galactic disk band)</w:t>
      </w:r>
      <w:r w:rsidRPr="00F932F7">
        <w:rPr>
          <w:rFonts w:ascii="Times New Roman" w:eastAsia="Times New Roman" w:hAnsi="Times New Roman" w:cs="Times New Roman"/>
          <w:kern w:val="0"/>
          <w14:ligatures w14:val="none"/>
        </w:rPr>
        <w:t>:</w:t>
      </w:r>
    </w:p>
    <w:p w14:paraId="0CB954A5"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disk surfaces, H I column densities, H II distributions – boundary-type.</w:t>
      </w:r>
    </w:p>
    <w:p w14:paraId="3CF0FFBB"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3D DM or gas distributions would be bulk, but those weren’t the focus of the +2 CL windows.</w:t>
      </w:r>
    </w:p>
    <w:p w14:paraId="048F6ED8" w14:textId="77777777" w:rsidR="00F932F7" w:rsidRPr="00F932F7" w:rsidRDefault="00F932F7" w:rsidP="00F932F7">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+3 (cosmic shell band)</w:t>
      </w:r>
      <w:r w:rsidRPr="00F932F7">
        <w:rPr>
          <w:rFonts w:ascii="Times New Roman" w:eastAsia="Times New Roman" w:hAnsi="Times New Roman" w:cs="Times New Roman"/>
          <w:kern w:val="0"/>
          <w14:ligatures w14:val="none"/>
        </w:rPr>
        <w:t>:</w:t>
      </w:r>
    </w:p>
    <w:p w14:paraId="0D9C1A01"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Boundary: CMB sphere, all-sky radio/QSO shells – classic boundary-type, D≈2.</w:t>
      </w:r>
    </w:p>
    <w:p w14:paraId="389E616B" w14:textId="77777777" w:rsidR="00F932F7" w:rsidRPr="00F932F7" w:rsidRDefault="00F932F7" w:rsidP="00F932F7">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Bulk: 3D LSS interior (galaxy distribution) is bulk, but again the +3 CL focused on shell observables.</w:t>
      </w:r>
    </w:p>
    <w:p w14:paraId="2F0C2388"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This coding gave you:</w:t>
      </w:r>
    </w:p>
    <w:p w14:paraId="7FBBF431" w14:textId="77777777" w:rsidR="00F932F7" w:rsidRPr="00F932F7" w:rsidRDefault="00F932F7" w:rsidP="00F932F7">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a way to talk about </w:t>
      </w:r>
      <w:r w:rsidRPr="00F932F7">
        <w:rPr>
          <w:rFonts w:ascii="Times New Roman" w:eastAsia="Times New Roman" w:hAnsi="Times New Roman" w:cs="Times New Roman"/>
          <w:b/>
          <w:bCs/>
          <w:kern w:val="0"/>
          <w14:ligatures w14:val="none"/>
        </w:rPr>
        <w:t>role fractions</w:t>
      </w:r>
      <w:r w:rsidRPr="00F932F7">
        <w:rPr>
          <w:rFonts w:ascii="Times New Roman" w:eastAsia="Times New Roman" w:hAnsi="Times New Roman" w:cs="Times New Roman"/>
          <w:kern w:val="0"/>
          <w14:ligatures w14:val="none"/>
        </w:rPr>
        <w:t xml:space="preserve"> per level (what fraction of windows are boundary vs bulk),</w:t>
      </w:r>
    </w:p>
    <w:p w14:paraId="6893E932" w14:textId="77777777" w:rsidR="00F932F7" w:rsidRPr="00F932F7" w:rsidRDefault="00F932F7" w:rsidP="00F932F7">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and to compute statistics like role entropy, D means/variances conditional on role, and cross-level dimension budgets.</w:t>
      </w:r>
    </w:p>
    <w:p w14:paraId="0D660480" w14:textId="77777777" w:rsidR="00F932F7" w:rsidRPr="00F932F7" w:rsidRDefault="00C96FC8" w:rsidP="00F932F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67FAE7">
          <v:rect id="_x0000_i1125" style="width:0;height:1.5pt" o:hralign="center" o:hrstd="t" o:hr="t" fillcolor="#a0a0a0" stroked="f"/>
        </w:pict>
      </w:r>
    </w:p>
    <w:p w14:paraId="1DC7541B" w14:textId="77777777" w:rsidR="00F932F7" w:rsidRPr="00F932F7" w:rsidRDefault="00F932F7" w:rsidP="00F932F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932F7">
        <w:rPr>
          <w:rFonts w:ascii="Times New Roman" w:eastAsia="Times New Roman" w:hAnsi="Times New Roman" w:cs="Times New Roman"/>
          <w:b/>
          <w:bCs/>
          <w:kern w:val="0"/>
          <w14:ligatures w14:val="none"/>
        </w:rPr>
        <w:t>5.1.5 Why this matters for the later results</w:t>
      </w:r>
    </w:p>
    <w:p w14:paraId="02F24CBB"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Without role labels, you would just have one big pile of D values and scale bands. With role labels, you were able to see:</w:t>
      </w:r>
    </w:p>
    <w:p w14:paraId="247648E6" w14:textId="77777777" w:rsidR="00F932F7" w:rsidRPr="00F932F7" w:rsidRDefault="00F932F7" w:rsidP="00F932F7">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Boundary dominance increases outward</w:t>
      </w:r>
      <w:r w:rsidRPr="00F932F7">
        <w:rPr>
          <w:rFonts w:ascii="Times New Roman" w:eastAsia="Times New Roman" w:hAnsi="Times New Roman" w:cs="Times New Roman"/>
          <w:kern w:val="0"/>
          <w14:ligatures w14:val="none"/>
        </w:rPr>
        <w:t>:</w:t>
      </w:r>
    </w:p>
    <w:p w14:paraId="68D7646A"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+1, +2, +3 are dominated by boundary-type windows with D≈2+ϵ,</w:t>
      </w:r>
    </w:p>
    <w:p w14:paraId="2A342494"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−1, −2 have more bulk/mixed windows with D spanning up toward 3.</w:t>
      </w:r>
    </w:p>
    <w:p w14:paraId="2D6C1516" w14:textId="77777777" w:rsidR="00F932F7" w:rsidRPr="00F932F7" w:rsidRDefault="00F932F7" w:rsidP="00F932F7">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Variance and D spread are driven by role, not just “distance from hinge”</w:t>
      </w:r>
      <w:r w:rsidRPr="00F932F7">
        <w:rPr>
          <w:rFonts w:ascii="Times New Roman" w:eastAsia="Times New Roman" w:hAnsi="Times New Roman" w:cs="Times New Roman"/>
          <w:kern w:val="0"/>
          <w14:ligatures w14:val="none"/>
        </w:rPr>
        <w:t>:</w:t>
      </w:r>
    </w:p>
    <w:p w14:paraId="2671C63C"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inner bands show larger D spread because they mix bulk and boundary roles;</w:t>
      </w:r>
    </w:p>
    <w:p w14:paraId="75CEAC15"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outer bands show tighter D near 2 because they’re almost pure boundary.</w:t>
      </w:r>
    </w:p>
    <w:p w14:paraId="14AC9BFD" w14:textId="77777777" w:rsidR="00F932F7" w:rsidRPr="00F932F7" w:rsidRDefault="00F932F7" w:rsidP="00F932F7">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Dimensional budget (B14) makes sense</w:t>
      </w:r>
      <w:r w:rsidRPr="00F932F7">
        <w:rPr>
          <w:rFonts w:ascii="Times New Roman" w:eastAsia="Times New Roman" w:hAnsi="Times New Roman" w:cs="Times New Roman"/>
          <w:kern w:val="0"/>
          <w14:ligatures w14:val="none"/>
        </w:rPr>
        <w:t xml:space="preserve"> only when you separate bulk and boundary correctly:</w:t>
      </w:r>
    </w:p>
    <w:p w14:paraId="3CE90437"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if you didn’t know which windows were bulk vs boundary, the ~5 sum would be hidden.</w:t>
      </w:r>
    </w:p>
    <w:p w14:paraId="52537A83" w14:textId="77777777" w:rsidR="00F932F7" w:rsidRPr="00F932F7" w:rsidRDefault="00F932F7" w:rsidP="00F932F7">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b/>
          <w:bCs/>
          <w:kern w:val="0"/>
          <w14:ligatures w14:val="none"/>
        </w:rPr>
        <w:t>Activation sign expectations</w:t>
      </w:r>
      <w:r w:rsidRPr="00F932F7">
        <w:rPr>
          <w:rFonts w:ascii="Times New Roman" w:eastAsia="Times New Roman" w:hAnsi="Times New Roman" w:cs="Times New Roman"/>
          <w:kern w:val="0"/>
          <w14:ligatures w14:val="none"/>
        </w:rPr>
        <w:t>:</w:t>
      </w:r>
    </w:p>
    <w:p w14:paraId="678FC6D5"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for outer seams, you expect activation slopes to be positive when increasing boundary-type activation (outer containers boosting amplitudes),</w:t>
      </w:r>
    </w:p>
    <w:p w14:paraId="11CBD204" w14:textId="77777777" w:rsidR="00F932F7" w:rsidRPr="00F932F7" w:rsidRDefault="00F932F7" w:rsidP="00F932F7">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for inner seams, you might expect different shapes depending on whether you’re activating more bulk or more interface.</w:t>
      </w:r>
    </w:p>
    <w:p w14:paraId="5344A7DD"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 xml:space="preserve">In other words, the boundary/bulk/mixed code is the </w:t>
      </w:r>
      <w:r w:rsidRPr="00F932F7">
        <w:rPr>
          <w:rFonts w:ascii="Times New Roman" w:eastAsia="Times New Roman" w:hAnsi="Times New Roman" w:cs="Times New Roman"/>
          <w:b/>
          <w:bCs/>
          <w:kern w:val="0"/>
          <w14:ligatures w14:val="none"/>
        </w:rPr>
        <w:t>connective tissue</w:t>
      </w:r>
      <w:r w:rsidRPr="00F932F7">
        <w:rPr>
          <w:rFonts w:ascii="Times New Roman" w:eastAsia="Times New Roman" w:hAnsi="Times New Roman" w:cs="Times New Roman"/>
          <w:kern w:val="0"/>
          <w14:ligatures w14:val="none"/>
        </w:rPr>
        <w:t xml:space="preserve"> between:</w:t>
      </w:r>
    </w:p>
    <w:p w14:paraId="0BE89CE9" w14:textId="77777777" w:rsidR="00F932F7" w:rsidRPr="00F932F7" w:rsidRDefault="00F932F7" w:rsidP="00F932F7">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geometric ladder (scale bands and seams),</w:t>
      </w:r>
    </w:p>
    <w:p w14:paraId="75D83F07" w14:textId="77777777" w:rsidR="00F932F7" w:rsidRPr="00F932F7" w:rsidRDefault="00F932F7" w:rsidP="00F932F7">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D patterns (plateaus, budgets, variances), and</w:t>
      </w:r>
    </w:p>
    <w:p w14:paraId="03F6EC14" w14:textId="77777777" w:rsidR="00F932F7" w:rsidRPr="00F932F7" w:rsidRDefault="00F932F7" w:rsidP="00F932F7">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the dynamic behaviour (activation signs and magnitudes).</w:t>
      </w:r>
    </w:p>
    <w:p w14:paraId="32CB6A8C"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It’s also a direct empirical echo of the AR morphological corollary:</w:t>
      </w:r>
    </w:p>
    <w:p w14:paraId="40C347F0"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“Sphericity marks the absence of local IN coupling; fractality marks its presence.”</w:t>
      </w:r>
      <w:r w:rsidRPr="00F932F7">
        <w:rPr>
          <w:rFonts w:ascii="Times New Roman" w:eastAsia="Times New Roman" w:hAnsi="Times New Roman" w:cs="Times New Roman"/>
          <w:kern w:val="0"/>
          <w14:ligatures w14:val="none"/>
        </w:rPr>
        <w:br/>
        <w:t>Boundary-only contexts collapse to near-perfect shell surfaces (D≈2), while contexts with inner plexity coupled via CS show fractal deformation (D&gt;2, bulk-like).</w:t>
      </w:r>
    </w:p>
    <w:p w14:paraId="1EAB9C2E" w14:textId="77777777" w:rsidR="00F932F7" w:rsidRPr="00F932F7" w:rsidRDefault="00F932F7" w:rsidP="00F932F7">
      <w:pPr>
        <w:spacing w:before="100" w:beforeAutospacing="1" w:after="100" w:afterAutospacing="1" w:line="240" w:lineRule="auto"/>
        <w:rPr>
          <w:rFonts w:ascii="Times New Roman" w:eastAsia="Times New Roman" w:hAnsi="Times New Roman" w:cs="Times New Roman"/>
          <w:kern w:val="0"/>
          <w14:ligatures w14:val="none"/>
        </w:rPr>
      </w:pPr>
      <w:r w:rsidRPr="00F932F7">
        <w:rPr>
          <w:rFonts w:ascii="Times New Roman" w:eastAsia="Times New Roman" w:hAnsi="Times New Roman" w:cs="Times New Roman"/>
          <w:kern w:val="0"/>
          <w14:ligatures w14:val="none"/>
        </w:rPr>
        <w:t>You’re literally seeing that corollary in how boundary vs bulk roles distribute across levels.</w:t>
      </w:r>
    </w:p>
    <w:p w14:paraId="0B22EEAA" w14:textId="77777777" w:rsidR="0052478C" w:rsidRPr="0052478C" w:rsidRDefault="0052478C" w:rsidP="0052478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 w:name="_Toc215316904"/>
      <w:r w:rsidRPr="0052478C">
        <w:rPr>
          <w:rFonts w:ascii="Times New Roman" w:eastAsia="Times New Roman" w:hAnsi="Times New Roman" w:cs="Times New Roman"/>
          <w:b/>
          <w:bCs/>
          <w:kern w:val="0"/>
          <w:sz w:val="27"/>
          <w:szCs w:val="27"/>
          <w14:ligatures w14:val="none"/>
        </w:rPr>
        <w:t>5.2 B11–B12: boundary dominance increases outward</w:t>
      </w:r>
      <w:bookmarkEnd w:id="29"/>
    </w:p>
    <w:p w14:paraId="562AA448"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With the role labels in place (§5.1), B11–B12 asked a simple but crucial question:</w:t>
      </w:r>
    </w:p>
    <w:p w14:paraId="3CED44A9"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“As you move from −2 up to +3, does the </w:t>
      </w:r>
      <w:r w:rsidRPr="0052478C">
        <w:rPr>
          <w:rFonts w:ascii="Times New Roman" w:eastAsia="Times New Roman" w:hAnsi="Times New Roman" w:cs="Times New Roman"/>
          <w:i/>
          <w:iCs/>
          <w:kern w:val="0"/>
          <w14:ligatures w14:val="none"/>
        </w:rPr>
        <w:t>fraction</w:t>
      </w:r>
      <w:r w:rsidRPr="0052478C">
        <w:rPr>
          <w:rFonts w:ascii="Times New Roman" w:eastAsia="Times New Roman" w:hAnsi="Times New Roman" w:cs="Times New Roman"/>
          <w:kern w:val="0"/>
          <w14:ligatures w14:val="none"/>
        </w:rPr>
        <w:t xml:space="preserve"> of boundary-type windows increase monotonically outward, as the ‘inner plexity / outer container’ story predicts?”</w:t>
      </w:r>
    </w:p>
    <w:p w14:paraId="756FCD7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answer is yes: after you code windows as boundary vs bulk/mixed, the outer levels (+1, +2, +3) are clearly boundary-dominated, while the inner levels (−2, −1) are bulk/mixed-dominated, with 0 and +1 forming a hinge transition.</w:t>
      </w:r>
    </w:p>
    <w:p w14:paraId="5D29AE9C" w14:textId="77777777" w:rsidR="0052478C" w:rsidRPr="0052478C" w:rsidRDefault="00C96FC8"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819B9A">
          <v:rect id="_x0000_i1126" style="width:0;height:1.5pt" o:hralign="center" o:hrstd="t" o:hr="t" fillcolor="#a0a0a0" stroked="f"/>
        </w:pict>
      </w:r>
    </w:p>
    <w:p w14:paraId="231C7E00"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5.2.1 How the fractions were computed</w:t>
      </w:r>
    </w:p>
    <w:p w14:paraId="171A8BFC"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From the B11/B12 spec:</w:t>
      </w:r>
    </w:p>
    <w:p w14:paraId="70790F0C" w14:textId="77777777" w:rsidR="0052478C" w:rsidRPr="0052478C" w:rsidRDefault="0052478C" w:rsidP="0052478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Collect all CL windows</w:t>
      </w:r>
      <w:r w:rsidRPr="0052478C">
        <w:rPr>
          <w:rFonts w:ascii="Times New Roman" w:eastAsia="Times New Roman" w:hAnsi="Times New Roman" w:cs="Times New Roman"/>
          <w:kern w:val="0"/>
          <w14:ligatures w14:val="none"/>
        </w:rPr>
        <w:t xml:space="preserve"> at each level (−2, −1, 0, +1, +2, +3):</w:t>
      </w:r>
    </w:p>
    <w:p w14:paraId="6F432AA7"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This includes the windows from:</w:t>
      </w:r>
    </w:p>
    <w:p w14:paraId="7EC84D10" w14:textId="77777777" w:rsidR="0052478C" w:rsidRPr="0052478C" w:rsidRDefault="0052478C" w:rsidP="0052478C">
      <w:pPr>
        <w:numPr>
          <w:ilvl w:val="2"/>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−2/−1/0/+1/+2/+3 CL memos,</w:t>
      </w:r>
    </w:p>
    <w:p w14:paraId="65415D84" w14:textId="77777777" w:rsidR="0052478C" w:rsidRPr="0052478C" w:rsidRDefault="0052478C" w:rsidP="0052478C">
      <w:pPr>
        <w:numPr>
          <w:ilvl w:val="2"/>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Probes 1–7 where appropriate,</w:t>
      </w:r>
    </w:p>
    <w:p w14:paraId="17AD70CA" w14:textId="77777777" w:rsidR="0052478C" w:rsidRPr="0052478C" w:rsidRDefault="0052478C" w:rsidP="0052478C">
      <w:pPr>
        <w:numPr>
          <w:ilvl w:val="2"/>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and a few additional windows from multi-level systems (e.g., chromatin and aerogel D(L) segments).</w:t>
      </w:r>
    </w:p>
    <w:p w14:paraId="73CCB512" w14:textId="77777777" w:rsidR="0052478C" w:rsidRPr="0052478C" w:rsidRDefault="0052478C" w:rsidP="0052478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Assign role labels</w:t>
      </w:r>
      <w:r w:rsidRPr="0052478C">
        <w:rPr>
          <w:rFonts w:ascii="Times New Roman" w:eastAsia="Times New Roman" w:hAnsi="Times New Roman" w:cs="Times New Roman"/>
          <w:kern w:val="0"/>
          <w14:ligatures w14:val="none"/>
        </w:rPr>
        <w:t xml:space="preserve"> (boundary, bulk, mixed) to each window, as described in §5.1.</w:t>
      </w:r>
    </w:p>
    <w:p w14:paraId="0F4B5C84" w14:textId="77777777" w:rsidR="0052478C" w:rsidRPr="0052478C" w:rsidRDefault="0052478C" w:rsidP="0052478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For each level L, compute:</w:t>
      </w:r>
    </w:p>
    <w:p w14:paraId="5928F9DC"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boundary fraction:</w:t>
      </w:r>
    </w:p>
    <w:p w14:paraId="140658D2" w14:textId="77777777" w:rsidR="0052478C" w:rsidRPr="0052478C" w:rsidRDefault="00C96FC8" w:rsidP="0052478C">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(L)=</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boundary windows at </m:t>
              </m:r>
              <m:r>
                <w:rPr>
                  <w:rFonts w:ascii="Cambria Math" w:eastAsia="Times New Roman" w:hAnsi="Cambria Math" w:cs="Times New Roman"/>
                  <w:kern w:val="0"/>
                  <w14:ligatures w14:val="none"/>
                </w:rPr>
                <m:t>L)</m:t>
              </m:r>
            </m:num>
            <m:den>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all windows at </m:t>
              </m:r>
              <m:r>
                <w:rPr>
                  <w:rFonts w:ascii="Cambria Math" w:eastAsia="Times New Roman" w:hAnsi="Cambria Math" w:cs="Times New Roman"/>
                  <w:kern w:val="0"/>
                  <w14:ligatures w14:val="none"/>
                </w:rPr>
                <m:t>L)</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28A3958"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bulk fraction:</w:t>
      </w:r>
    </w:p>
    <w:p w14:paraId="1BC6C2A2" w14:textId="77777777" w:rsidR="0052478C" w:rsidRPr="0052478C" w:rsidRDefault="00C96FC8" w:rsidP="0052478C">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(L)=</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bulk windows at </m:t>
              </m:r>
              <m:r>
                <w:rPr>
                  <w:rFonts w:ascii="Cambria Math" w:eastAsia="Times New Roman" w:hAnsi="Cambria Math" w:cs="Times New Roman"/>
                  <w:kern w:val="0"/>
                  <w14:ligatures w14:val="none"/>
                </w:rPr>
                <m:t>L)</m:t>
              </m:r>
            </m:num>
            <m:den>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all windows at </m:t>
              </m:r>
              <m:r>
                <w:rPr>
                  <w:rFonts w:ascii="Cambria Math" w:eastAsia="Times New Roman" w:hAnsi="Cambria Math" w:cs="Times New Roman"/>
                  <w:kern w:val="0"/>
                  <w14:ligatures w14:val="none"/>
                </w:rPr>
                <m:t>L)</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3257647"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mixed fraction as the remainder.</w:t>
      </w:r>
    </w:p>
    <w:p w14:paraId="3F3748D3" w14:textId="77777777" w:rsidR="0052478C" w:rsidRPr="0052478C" w:rsidRDefault="0052478C" w:rsidP="0052478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Compare these fractions across levels and test:</w:t>
      </w:r>
    </w:p>
    <w:p w14:paraId="46F1A7FC"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whether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oMath>
      <w:r w:rsidRPr="0052478C">
        <w:rPr>
          <w:rFonts w:ascii="Times New Roman" w:eastAsia="Times New Roman" w:hAnsi="Times New Roman" w:cs="Times New Roman"/>
          <w:kern w:val="0"/>
          <w14:ligatures w14:val="none"/>
        </w:rPr>
        <w:t>rises monotonically (or at least non-decreasingly) as you move outward,</w:t>
      </w:r>
    </w:p>
    <w:p w14:paraId="3FC64683" w14:textId="77777777" w:rsidR="0052478C" w:rsidRPr="0052478C" w:rsidRDefault="0052478C" w:rsidP="0052478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whether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oMath>
      <w:r w:rsidRPr="0052478C">
        <w:rPr>
          <w:rFonts w:ascii="Times New Roman" w:eastAsia="Times New Roman" w:hAnsi="Times New Roman" w:cs="Times New Roman"/>
          <w:kern w:val="0"/>
          <w14:ligatures w14:val="none"/>
        </w:rPr>
        <w:t>falls correspondingly.</w:t>
      </w:r>
    </w:p>
    <w:p w14:paraId="348BF2D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exact bin counts vary per domain, but the </w:t>
      </w:r>
      <w:r w:rsidRPr="0052478C">
        <w:rPr>
          <w:rFonts w:ascii="Times New Roman" w:eastAsia="Times New Roman" w:hAnsi="Times New Roman" w:cs="Times New Roman"/>
          <w:b/>
          <w:bCs/>
          <w:kern w:val="0"/>
          <w14:ligatures w14:val="none"/>
        </w:rPr>
        <w:t>qualitative trend</w:t>
      </w:r>
      <w:r w:rsidRPr="0052478C">
        <w:rPr>
          <w:rFonts w:ascii="Times New Roman" w:eastAsia="Times New Roman" w:hAnsi="Times New Roman" w:cs="Times New Roman"/>
          <w:kern w:val="0"/>
          <w14:ligatures w14:val="none"/>
        </w:rPr>
        <w:t xml:space="preserve"> is robust to reasonable changes in the coding.</w:t>
      </w:r>
    </w:p>
    <w:p w14:paraId="77F12256" w14:textId="77777777" w:rsidR="0052478C" w:rsidRPr="0052478C" w:rsidRDefault="00C96FC8"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3B234F">
          <v:rect id="_x0000_i1127" style="width:0;height:1.5pt" o:hralign="center" o:hrstd="t" o:hr="t" fillcolor="#a0a0a0" stroked="f"/>
        </w:pict>
      </w:r>
    </w:p>
    <w:p w14:paraId="78BF2876"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5.2.2 The observed pattern of boundary fractions</w:t>
      </w:r>
    </w:p>
    <w:p w14:paraId="5880345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Summarising B11/B12, the pattern you see is:</w:t>
      </w:r>
    </w:p>
    <w:p w14:paraId="496603F1"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−2 (nanoband)</w:t>
      </w:r>
      <w:r w:rsidRPr="0052478C">
        <w:rPr>
          <w:rFonts w:ascii="Times New Roman" w:eastAsia="Times New Roman" w:hAnsi="Times New Roman" w:cs="Times New Roman"/>
          <w:kern w:val="0"/>
          <w14:ligatures w14:val="none"/>
        </w:rPr>
        <w:t>:</w:t>
      </w:r>
    </w:p>
    <w:p w14:paraId="69B20FD0" w14:textId="77777777" w:rsidR="0052478C" w:rsidRPr="0052478C" w:rsidRDefault="00C96FC8"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(-2)</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low</w:t>
      </w:r>
    </w:p>
    <w:p w14:paraId="6F15818A"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Most windows are </w:t>
      </w:r>
      <w:r w:rsidRPr="0052478C">
        <w:rPr>
          <w:rFonts w:ascii="Times New Roman" w:eastAsia="Times New Roman" w:hAnsi="Times New Roman" w:cs="Times New Roman"/>
          <w:b/>
          <w:bCs/>
          <w:kern w:val="0"/>
          <w14:ligatures w14:val="none"/>
        </w:rPr>
        <w:t>bulk/mixed</w:t>
      </w:r>
      <w:r w:rsidRPr="0052478C">
        <w:rPr>
          <w:rFonts w:ascii="Times New Roman" w:eastAsia="Times New Roman" w:hAnsi="Times New Roman" w:cs="Times New Roman"/>
          <w:kern w:val="0"/>
          <w14:ligatures w14:val="none"/>
        </w:rPr>
        <w:t xml:space="preserve"> (mass fractals: aerogels, soot networks, nanoparticle aggregates);</w:t>
      </w:r>
    </w:p>
    <w:p w14:paraId="27178950"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Some boundary-type cases (e.g., inner surfaces in shells, AFM topographies), but numerically a minority.</w:t>
      </w:r>
    </w:p>
    <w:p w14:paraId="4CFB9768"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−1 (micron band)</w:t>
      </w:r>
      <w:r w:rsidRPr="0052478C">
        <w:rPr>
          <w:rFonts w:ascii="Times New Roman" w:eastAsia="Times New Roman" w:hAnsi="Times New Roman" w:cs="Times New Roman"/>
          <w:kern w:val="0"/>
          <w14:ligatures w14:val="none"/>
        </w:rPr>
        <w:t>:</w:t>
      </w:r>
    </w:p>
    <w:p w14:paraId="6AEC4659" w14:textId="77777777" w:rsidR="0052478C" w:rsidRPr="0052478C" w:rsidRDefault="00C96FC8"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(-1)</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moderate</w:t>
      </w:r>
      <w:r w:rsidR="0052478C" w:rsidRPr="0052478C">
        <w:rPr>
          <w:rFonts w:ascii="Times New Roman" w:eastAsia="Times New Roman" w:hAnsi="Times New Roman" w:cs="Times New Roman"/>
          <w:kern w:val="0"/>
          <w14:ligatures w14:val="none"/>
        </w:rPr>
        <w:t>, slightly higher than −2</w:t>
      </w:r>
    </w:p>
    <w:p w14:paraId="0553AECF"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Many </w:t>
      </w:r>
      <w:r w:rsidRPr="0052478C">
        <w:rPr>
          <w:rFonts w:ascii="Times New Roman" w:eastAsia="Times New Roman" w:hAnsi="Times New Roman" w:cs="Times New Roman"/>
          <w:b/>
          <w:bCs/>
          <w:kern w:val="0"/>
          <w14:ligatures w14:val="none"/>
        </w:rPr>
        <w:t>bulk</w:t>
      </w:r>
      <w:r w:rsidRPr="0052478C">
        <w:rPr>
          <w:rFonts w:ascii="Times New Roman" w:eastAsia="Times New Roman" w:hAnsi="Times New Roman" w:cs="Times New Roman"/>
          <w:kern w:val="0"/>
          <w14:ligatures w14:val="none"/>
        </w:rPr>
        <w:t xml:space="preserve"> windows (biofilm interior, tissue cores),</w:t>
      </w:r>
    </w:p>
    <w:p w14:paraId="7665F305"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more </w:t>
      </w:r>
      <w:r w:rsidRPr="0052478C">
        <w:rPr>
          <w:rFonts w:ascii="Times New Roman" w:eastAsia="Times New Roman" w:hAnsi="Times New Roman" w:cs="Times New Roman"/>
          <w:b/>
          <w:bCs/>
          <w:kern w:val="0"/>
          <w14:ligatures w14:val="none"/>
        </w:rPr>
        <w:t>boundary</w:t>
      </w:r>
      <w:r w:rsidRPr="0052478C">
        <w:rPr>
          <w:rFonts w:ascii="Times New Roman" w:eastAsia="Times New Roman" w:hAnsi="Times New Roman" w:cs="Times New Roman"/>
          <w:kern w:val="0"/>
          <w14:ligatures w14:val="none"/>
        </w:rPr>
        <w:t xml:space="preserve"> windows than −2 (cell membranes, microfracture surfaces),</w:t>
      </w:r>
    </w:p>
    <w:p w14:paraId="4028ED05"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overall closer to a balanced mix than −2.</w:t>
      </w:r>
    </w:p>
    <w:p w14:paraId="7D19A95C"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0 (UGM band)</w:t>
      </w:r>
      <w:r w:rsidRPr="0052478C">
        <w:rPr>
          <w:rFonts w:ascii="Times New Roman" w:eastAsia="Times New Roman" w:hAnsi="Times New Roman" w:cs="Times New Roman"/>
          <w:kern w:val="0"/>
          <w14:ligatures w14:val="none"/>
        </w:rPr>
        <w:t>:</w:t>
      </w:r>
    </w:p>
    <w:p w14:paraId="5C8338BD" w14:textId="77777777" w:rsidR="0052478C" w:rsidRPr="0052478C" w:rsidRDefault="00C96FC8"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(0)</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higher</w:t>
      </w:r>
      <w:r w:rsidR="0052478C" w:rsidRPr="0052478C">
        <w:rPr>
          <w:rFonts w:ascii="Times New Roman" w:eastAsia="Times New Roman" w:hAnsi="Times New Roman" w:cs="Times New Roman"/>
          <w:kern w:val="0"/>
          <w14:ligatures w14:val="none"/>
        </w:rPr>
        <w:t xml:space="preserve"> again</w:t>
      </w:r>
    </w:p>
    <w:p w14:paraId="3124907D"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UGM windows are mostly defined on </w:t>
      </w:r>
      <w:r w:rsidRPr="0052478C">
        <w:rPr>
          <w:rFonts w:ascii="Times New Roman" w:eastAsia="Times New Roman" w:hAnsi="Times New Roman" w:cs="Times New Roman"/>
          <w:i/>
          <w:iCs/>
          <w:kern w:val="0"/>
          <w14:ligatures w14:val="none"/>
        </w:rPr>
        <w:t>surfaces</w:t>
      </w:r>
      <w:r w:rsidRPr="0052478C">
        <w:rPr>
          <w:rFonts w:ascii="Times New Roman" w:eastAsia="Times New Roman" w:hAnsi="Times New Roman" w:cs="Times New Roman"/>
          <w:kern w:val="0"/>
          <w14:ligatures w14:val="none"/>
        </w:rPr>
        <w:t xml:space="preserve"> (roughness pixels, transition from smooth to rough in machined surfaces);</w:t>
      </w:r>
    </w:p>
    <w:p w14:paraId="62C7DF7A"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relatively few bulk interior windows explicitly at 0 – most 0-level evidence comes from boundary contexts.</w:t>
      </w:r>
    </w:p>
    <w:p w14:paraId="28D543E2"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+1 (Earth-surface band)</w:t>
      </w:r>
      <w:r w:rsidRPr="0052478C">
        <w:rPr>
          <w:rFonts w:ascii="Times New Roman" w:eastAsia="Times New Roman" w:hAnsi="Times New Roman" w:cs="Times New Roman"/>
          <w:kern w:val="0"/>
          <w14:ligatures w14:val="none"/>
        </w:rPr>
        <w:t>:</w:t>
      </w:r>
    </w:p>
    <w:p w14:paraId="1899F28C" w14:textId="77777777" w:rsidR="0052478C" w:rsidRPr="0052478C" w:rsidRDefault="00C96FC8"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(+1)</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high</w:t>
      </w:r>
    </w:p>
    <w:p w14:paraId="64FA963C"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Nearly all +1 windows are </w:t>
      </w:r>
      <w:r w:rsidRPr="0052478C">
        <w:rPr>
          <w:rFonts w:ascii="Times New Roman" w:eastAsia="Times New Roman" w:hAnsi="Times New Roman" w:cs="Times New Roman"/>
          <w:b/>
          <w:bCs/>
          <w:kern w:val="0"/>
          <w14:ligatures w14:val="none"/>
        </w:rPr>
        <w:t>boundary-type</w:t>
      </w:r>
      <w:r w:rsidRPr="0052478C">
        <w:rPr>
          <w:rFonts w:ascii="Times New Roman" w:eastAsia="Times New Roman" w:hAnsi="Times New Roman" w:cs="Times New Roman"/>
          <w:kern w:val="0"/>
          <w14:ligatures w14:val="none"/>
        </w:rPr>
        <w:t xml:space="preserve"> by construction (coastlines, topography, rain fields, radiance fields on the Earth surface).</w:t>
      </w:r>
    </w:p>
    <w:p w14:paraId="7C627088"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Bulk interior of Earth isn’t being probed in those CL windows.</w:t>
      </w:r>
    </w:p>
    <w:p w14:paraId="67841175"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+2 (galactic disk band)</w:t>
      </w:r>
      <w:r w:rsidRPr="0052478C">
        <w:rPr>
          <w:rFonts w:ascii="Times New Roman" w:eastAsia="Times New Roman" w:hAnsi="Times New Roman" w:cs="Times New Roman"/>
          <w:kern w:val="0"/>
          <w14:ligatures w14:val="none"/>
        </w:rPr>
        <w:t>:</w:t>
      </w:r>
    </w:p>
    <w:p w14:paraId="509E9FAD" w14:textId="77777777" w:rsidR="0052478C" w:rsidRPr="0052478C" w:rsidRDefault="00C96FC8"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(+2)</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very high</w:t>
      </w:r>
    </w:p>
    <w:p w14:paraId="70609872"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windows (H I intensity, H II distributions, etc.) live on galactic disks – 2D structures in 3D.</w:t>
      </w:r>
    </w:p>
    <w:p w14:paraId="44C53D22"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Bulk 3D DM/gas distributions are present in reality, but the CL windows are almost entirely disk projections/shells.</w:t>
      </w:r>
    </w:p>
    <w:p w14:paraId="5DC71498" w14:textId="77777777" w:rsidR="0052478C" w:rsidRPr="0052478C" w:rsidRDefault="0052478C" w:rsidP="0052478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+3 (cosmic shell band)</w:t>
      </w:r>
      <w:r w:rsidRPr="0052478C">
        <w:rPr>
          <w:rFonts w:ascii="Times New Roman" w:eastAsia="Times New Roman" w:hAnsi="Times New Roman" w:cs="Times New Roman"/>
          <w:kern w:val="0"/>
          <w14:ligatures w14:val="none"/>
        </w:rPr>
        <w:t>:</w:t>
      </w:r>
    </w:p>
    <w:p w14:paraId="396E03DB" w14:textId="77777777" w:rsidR="0052478C" w:rsidRPr="0052478C" w:rsidRDefault="00C96FC8" w:rsidP="0052478C">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(+3)</m:t>
        </m:r>
      </m:oMath>
      <w:r w:rsidR="0052478C" w:rsidRPr="0052478C">
        <w:rPr>
          <w:rFonts w:ascii="Times New Roman" w:eastAsia="Times New Roman" w:hAnsi="Times New Roman" w:cs="Times New Roman"/>
          <w:kern w:val="0"/>
          <w14:ligatures w14:val="none"/>
        </w:rPr>
        <w:t xml:space="preserve">: </w:t>
      </w:r>
      <w:r w:rsidR="0052478C" w:rsidRPr="0052478C">
        <w:rPr>
          <w:rFonts w:ascii="Times New Roman" w:eastAsia="Times New Roman" w:hAnsi="Times New Roman" w:cs="Times New Roman"/>
          <w:b/>
          <w:bCs/>
          <w:kern w:val="0"/>
          <w14:ligatures w14:val="none"/>
        </w:rPr>
        <w:t>maximal</w:t>
      </w:r>
    </w:p>
    <w:p w14:paraId="4C96ACF8"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+3 windows from CMB maps and all-sky source distributions are entirely on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oMath>
      <w:r w:rsidRPr="0052478C">
        <w:rPr>
          <w:rFonts w:ascii="Times New Roman" w:eastAsia="Times New Roman" w:hAnsi="Times New Roman" w:cs="Times New Roman"/>
          <w:kern w:val="0"/>
          <w14:ligatures w14:val="none"/>
        </w:rPr>
        <w:t>– the cosmic shell;</w:t>
      </w:r>
    </w:p>
    <w:p w14:paraId="4B7679B7" w14:textId="77777777" w:rsidR="0052478C" w:rsidRPr="0052478C" w:rsidRDefault="0052478C" w:rsidP="0052478C">
      <w:pPr>
        <w:numPr>
          <w:ilvl w:val="2"/>
          <w:numId w:val="345"/>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volume interior is homogeneous and not part of these fractal windows.</w:t>
      </w:r>
    </w:p>
    <w:p w14:paraId="1B28303C"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So there is a clear </w:t>
      </w:r>
      <w:r w:rsidRPr="0052478C">
        <w:rPr>
          <w:rFonts w:ascii="Times New Roman" w:eastAsia="Times New Roman" w:hAnsi="Times New Roman" w:cs="Times New Roman"/>
          <w:b/>
          <w:bCs/>
          <w:kern w:val="0"/>
          <w14:ligatures w14:val="none"/>
        </w:rPr>
        <w:t>monotonic trend</w:t>
      </w:r>
      <w:r w:rsidRPr="0052478C">
        <w:rPr>
          <w:rFonts w:ascii="Times New Roman" w:eastAsia="Times New Roman" w:hAnsi="Times New Roman" w:cs="Times New Roman"/>
          <w:kern w:val="0"/>
          <w14:ligatures w14:val="none"/>
        </w:rPr>
        <w:t>:</w:t>
      </w:r>
    </w:p>
    <w:p w14:paraId="6FCF1D99" w14:textId="77777777" w:rsidR="0052478C" w:rsidRPr="0052478C" w:rsidRDefault="00C96FC8" w:rsidP="0052478C">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(-2)&lt;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(-1)&lt;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(0)&lt;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(+1)≤</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boundary</m:t>
              </m:r>
            </m:sub>
          </m:sSub>
          <m:r>
            <w:rPr>
              <w:rFonts w:ascii="Cambria Math" w:eastAsia="Times New Roman" w:hAnsi="Cambria Math" w:cs="Times New Roman"/>
              <w:kern w:val="0"/>
              <w14:ligatures w14:val="none"/>
            </w:rPr>
            <m:t>(+3)</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7AF726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And correspondingly:</w:t>
      </w:r>
    </w:p>
    <w:p w14:paraId="20C61645" w14:textId="77777777" w:rsidR="0052478C" w:rsidRPr="0052478C" w:rsidRDefault="00C96FC8" w:rsidP="0052478C">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(-2)&gt;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(-1)≳</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(0)≫</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(+1),</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r>
                <m:rPr>
                  <m:nor/>
                </m:rPr>
                <w:rPr>
                  <w:rFonts w:ascii="Times New Roman" w:eastAsia="Times New Roman" w:hAnsi="Times New Roman" w:cs="Times New Roman"/>
                  <w:kern w:val="0"/>
                  <w14:ligatures w14:val="none"/>
                </w:rPr>
                <m:t>bulk</m:t>
              </m:r>
            </m:sub>
          </m:sSub>
          <m:r>
            <w:rPr>
              <w:rFonts w:ascii="Cambria Math" w:eastAsia="Times New Roman" w:hAnsi="Cambria Math" w:cs="Times New Roman"/>
              <w:kern w:val="0"/>
              <w14:ligatures w14:val="none"/>
            </w:rPr>
            <m:t>(+3)</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A5117FA" w14:textId="77777777" w:rsidR="0052478C" w:rsidRPr="0052478C" w:rsidRDefault="00C96FC8"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C668A9">
          <v:rect id="_x0000_i1128" style="width:0;height:1.5pt" o:hralign="center" o:hrstd="t" o:hr="t" fillcolor="#a0a0a0" stroked="f"/>
        </w:pict>
      </w:r>
    </w:p>
    <w:p w14:paraId="4411B387"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5.2.3 The hinge transition at 0↔+1</w:t>
      </w:r>
    </w:p>
    <w:p w14:paraId="7621167C"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There are two interesting features around the hinge:</w:t>
      </w:r>
    </w:p>
    <w:p w14:paraId="6E688815" w14:textId="77777777" w:rsidR="0052478C" w:rsidRPr="0052478C" w:rsidRDefault="0052478C" w:rsidP="0052478C">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0-level (UGM)</w:t>
      </w:r>
    </w:p>
    <w:p w14:paraId="3B398358" w14:textId="77777777" w:rsidR="0052478C" w:rsidRPr="0052478C" w:rsidRDefault="0052478C" w:rsidP="0052478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Already heavily boundary-coded (most windows at 0 are surfaces at ~0.1–0.12 mm).</w:t>
      </w:r>
    </w:p>
    <w:p w14:paraId="2870883C" w14:textId="77777777" w:rsidR="0052478C" w:rsidRPr="0052478C" w:rsidRDefault="0052478C" w:rsidP="0052478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This makes sense: UGM is defined operationally through surface/roughness-type tests (single-kink detection in “as-one vs two-point” experiments), which are boundary phenomena.</w:t>
      </w:r>
    </w:p>
    <w:p w14:paraId="0027214B" w14:textId="77777777" w:rsidR="0052478C" w:rsidRPr="0052478C" w:rsidRDefault="0052478C" w:rsidP="0052478C">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+1-level (Earth-surface)</w:t>
      </w:r>
    </w:p>
    <w:p w14:paraId="7834F643" w14:textId="77777777" w:rsidR="0052478C" w:rsidRPr="0052478C" w:rsidRDefault="0052478C" w:rsidP="0052478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Dominantly boundary at the </w:t>
      </w:r>
      <w:r w:rsidRPr="0052478C">
        <w:rPr>
          <w:rFonts w:ascii="Times New Roman" w:eastAsia="Times New Roman" w:hAnsi="Times New Roman" w:cs="Times New Roman"/>
          <w:i/>
          <w:iCs/>
          <w:kern w:val="0"/>
          <w14:ligatures w14:val="none"/>
        </w:rPr>
        <w:t>geometric</w:t>
      </w:r>
      <w:r w:rsidRPr="0052478C">
        <w:rPr>
          <w:rFonts w:ascii="Times New Roman" w:eastAsia="Times New Roman" w:hAnsi="Times New Roman" w:cs="Times New Roman"/>
          <w:kern w:val="0"/>
          <w14:ligatures w14:val="none"/>
        </w:rPr>
        <w:t xml:space="preserve"> level (Earth’s crust, water/land interfaces, cloud fields on a 2D surface).</w:t>
      </w:r>
    </w:p>
    <w:p w14:paraId="22D85524" w14:textId="77777777" w:rsidR="0052478C" w:rsidRPr="0052478C" w:rsidRDefault="0052478C" w:rsidP="0052478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But from a </w:t>
      </w:r>
      <w:r w:rsidRPr="0052478C">
        <w:rPr>
          <w:rFonts w:ascii="Times New Roman" w:eastAsia="Times New Roman" w:hAnsi="Times New Roman" w:cs="Times New Roman"/>
          <w:b/>
          <w:bCs/>
          <w:kern w:val="0"/>
          <w14:ligatures w14:val="none"/>
        </w:rPr>
        <w:t>role-mixing</w:t>
      </w:r>
      <w:r w:rsidRPr="0052478C">
        <w:rPr>
          <w:rFonts w:ascii="Times New Roman" w:eastAsia="Times New Roman" w:hAnsi="Times New Roman" w:cs="Times New Roman"/>
          <w:kern w:val="0"/>
          <w14:ligatures w14:val="none"/>
        </w:rPr>
        <w:t xml:space="preserve"> standpoint, +1 also has the </w:t>
      </w:r>
      <w:r w:rsidRPr="0052478C">
        <w:rPr>
          <w:rFonts w:ascii="Times New Roman" w:eastAsia="Times New Roman" w:hAnsi="Times New Roman" w:cs="Times New Roman"/>
          <w:b/>
          <w:bCs/>
          <w:kern w:val="0"/>
          <w14:ligatures w14:val="none"/>
        </w:rPr>
        <w:t>highest role entropy</w:t>
      </w:r>
      <w:r w:rsidRPr="0052478C">
        <w:rPr>
          <w:rFonts w:ascii="Times New Roman" w:eastAsia="Times New Roman" w:hAnsi="Times New Roman" w:cs="Times New Roman"/>
          <w:kern w:val="0"/>
          <w14:ligatures w14:val="none"/>
        </w:rPr>
        <w:t>: many different kinds of boundary phenomena from many domains converge here (oceans, land, atmosphere).</w:t>
      </w:r>
    </w:p>
    <w:p w14:paraId="6046FE0C"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In other words:</w:t>
      </w:r>
    </w:p>
    <w:p w14:paraId="1E8D0680" w14:textId="77777777" w:rsidR="0052478C" w:rsidRPr="0052478C" w:rsidRDefault="0052478C" w:rsidP="0052478C">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hinge 0↔+1 is where you go from “inner plexity packaged into boundary pixels” (UGM) to “those boundary pixels distributed across a global surface” (Earth band).</w:t>
      </w:r>
    </w:p>
    <w:p w14:paraId="233F24CF" w14:textId="77777777" w:rsidR="0052478C" w:rsidRPr="0052478C" w:rsidRDefault="0052478C" w:rsidP="0052478C">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Boundary fraction ramps up sharply across this hinge, while bulk fraction drops.</w:t>
      </w:r>
    </w:p>
    <w:p w14:paraId="4873D78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That’s precisely the pattern you would expect if:</w:t>
      </w:r>
    </w:p>
    <w:p w14:paraId="1F20A7C5" w14:textId="77777777" w:rsidR="0052478C" w:rsidRPr="0052478C" w:rsidRDefault="0052478C" w:rsidP="0052478C">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−1 are mostly </w:t>
      </w:r>
      <w:r w:rsidRPr="0052478C">
        <w:rPr>
          <w:rFonts w:ascii="Times New Roman" w:eastAsia="Times New Roman" w:hAnsi="Times New Roman" w:cs="Times New Roman"/>
          <w:b/>
          <w:bCs/>
          <w:kern w:val="0"/>
          <w14:ligatures w14:val="none"/>
        </w:rPr>
        <w:t>interiors</w:t>
      </w:r>
      <w:r w:rsidRPr="0052478C">
        <w:rPr>
          <w:rFonts w:ascii="Times New Roman" w:eastAsia="Times New Roman" w:hAnsi="Times New Roman" w:cs="Times New Roman"/>
          <w:kern w:val="0"/>
          <w14:ligatures w14:val="none"/>
        </w:rPr>
        <w:t xml:space="preserve"> (plexity inside the 0-present),</w:t>
      </w:r>
    </w:p>
    <w:p w14:paraId="42D0F3DA" w14:textId="77777777" w:rsidR="0052478C" w:rsidRPr="0052478C" w:rsidRDefault="0052478C" w:rsidP="0052478C">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 +2, +3 are mostly </w:t>
      </w:r>
      <w:r w:rsidRPr="0052478C">
        <w:rPr>
          <w:rFonts w:ascii="Times New Roman" w:eastAsia="Times New Roman" w:hAnsi="Times New Roman" w:cs="Times New Roman"/>
          <w:b/>
          <w:bCs/>
          <w:kern w:val="0"/>
          <w14:ligatures w14:val="none"/>
        </w:rPr>
        <w:t>containers</w:t>
      </w:r>
      <w:r w:rsidRPr="0052478C">
        <w:rPr>
          <w:rFonts w:ascii="Times New Roman" w:eastAsia="Times New Roman" w:hAnsi="Times New Roman" w:cs="Times New Roman"/>
          <w:kern w:val="0"/>
          <w14:ligatures w14:val="none"/>
        </w:rPr>
        <w:t xml:space="preserve"> (shells/disks/surfaces seen from 0).</w:t>
      </w:r>
    </w:p>
    <w:p w14:paraId="6527D061" w14:textId="77777777" w:rsidR="0052478C" w:rsidRPr="0052478C" w:rsidRDefault="00C96FC8"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AA08DD">
          <v:rect id="_x0000_i1129" style="width:0;height:1.5pt" o:hralign="center" o:hrstd="t" o:hr="t" fillcolor="#a0a0a0" stroked="f"/>
        </w:pict>
      </w:r>
    </w:p>
    <w:p w14:paraId="4371FF71"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5.2.4 Implications for the ladder: inner plexity vs outer containers</w:t>
      </w:r>
    </w:p>
    <w:p w14:paraId="0761629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B11/B12 pattern is one of the simplest validations of the </w:t>
      </w:r>
      <w:r w:rsidRPr="0052478C">
        <w:rPr>
          <w:rFonts w:ascii="Times New Roman" w:eastAsia="Times New Roman" w:hAnsi="Times New Roman" w:cs="Times New Roman"/>
          <w:b/>
          <w:bCs/>
          <w:kern w:val="0"/>
          <w14:ligatures w14:val="none"/>
        </w:rPr>
        <w:t>role story</w:t>
      </w:r>
      <w:r w:rsidRPr="0052478C">
        <w:rPr>
          <w:rFonts w:ascii="Times New Roman" w:eastAsia="Times New Roman" w:hAnsi="Times New Roman" w:cs="Times New Roman"/>
          <w:kern w:val="0"/>
          <w14:ligatures w14:val="none"/>
        </w:rPr>
        <w:t>:</w:t>
      </w:r>
    </w:p>
    <w:p w14:paraId="3E106B89" w14:textId="77777777" w:rsidR="0052478C" w:rsidRPr="0052478C" w:rsidRDefault="0052478C" w:rsidP="0052478C">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Inner levels</w:t>
      </w:r>
      <w:r w:rsidRPr="0052478C">
        <w:rPr>
          <w:rFonts w:ascii="Times New Roman" w:eastAsia="Times New Roman" w:hAnsi="Times New Roman" w:cs="Times New Roman"/>
          <w:kern w:val="0"/>
          <w14:ligatures w14:val="none"/>
        </w:rPr>
        <w:t>:</w:t>
      </w:r>
    </w:p>
    <w:p w14:paraId="16FA4C73" w14:textId="77777777" w:rsidR="0052478C" w:rsidRPr="0052478C" w:rsidRDefault="0052478C" w:rsidP="0052478C">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−1: bulk/mixed dominated (lots of interior plexity) – mostly “stuff of the world” for 0, not the walls.</w:t>
      </w:r>
    </w:p>
    <w:p w14:paraId="1B539DEA" w14:textId="77777777" w:rsidR="0052478C" w:rsidRPr="0052478C" w:rsidRDefault="0052478C" w:rsidP="0052478C">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Hinge</w:t>
      </w:r>
      <w:r w:rsidRPr="0052478C">
        <w:rPr>
          <w:rFonts w:ascii="Times New Roman" w:eastAsia="Times New Roman" w:hAnsi="Times New Roman" w:cs="Times New Roman"/>
          <w:kern w:val="0"/>
          <w14:ligatures w14:val="none"/>
        </w:rPr>
        <w:t>:</w:t>
      </w:r>
    </w:p>
    <w:p w14:paraId="71DDCE15" w14:textId="77777777" w:rsidR="0052478C" w:rsidRPr="0052478C" w:rsidRDefault="0052478C" w:rsidP="0052478C">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0, +1: transitional, with +1 heavily boundary-coded and 0 boundary-coded at the pixel scale – where “inner stuff” is now aggregated into Earth-surface parts.</w:t>
      </w:r>
    </w:p>
    <w:p w14:paraId="6537DEAF" w14:textId="77777777" w:rsidR="0052478C" w:rsidRPr="0052478C" w:rsidRDefault="0052478C" w:rsidP="0052478C">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Outer levels</w:t>
      </w:r>
      <w:r w:rsidRPr="0052478C">
        <w:rPr>
          <w:rFonts w:ascii="Times New Roman" w:eastAsia="Times New Roman" w:hAnsi="Times New Roman" w:cs="Times New Roman"/>
          <w:kern w:val="0"/>
          <w14:ligatures w14:val="none"/>
        </w:rPr>
        <w:t>:</w:t>
      </w:r>
    </w:p>
    <w:p w14:paraId="2B66BE83" w14:textId="77777777" w:rsidR="0052478C" w:rsidRPr="0052478C" w:rsidRDefault="0052478C" w:rsidP="0052478C">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+3: pure boundary-coded (shells/disks) – cosmic and galactic containers.</w:t>
      </w:r>
    </w:p>
    <w:p w14:paraId="1FA7606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This allows you to say, in clean empirical terms:</w:t>
      </w:r>
    </w:p>
    <w:p w14:paraId="732983A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As you move outward in the context-level ladder, the world you see is increasingly about </w:t>
      </w:r>
      <w:r w:rsidRPr="0052478C">
        <w:rPr>
          <w:rFonts w:ascii="Times New Roman" w:eastAsia="Times New Roman" w:hAnsi="Times New Roman" w:cs="Times New Roman"/>
          <w:b/>
          <w:bCs/>
          <w:kern w:val="0"/>
          <w14:ligatures w14:val="none"/>
        </w:rPr>
        <w:t>where</w:t>
      </w:r>
      <w:r w:rsidRPr="0052478C">
        <w:rPr>
          <w:rFonts w:ascii="Times New Roman" w:eastAsia="Times New Roman" w:hAnsi="Times New Roman" w:cs="Times New Roman"/>
          <w:kern w:val="0"/>
          <w14:ligatures w14:val="none"/>
        </w:rPr>
        <w:t xml:space="preserve"> things live (containers) and less about </w:t>
      </w:r>
      <w:r w:rsidRPr="0052478C">
        <w:rPr>
          <w:rFonts w:ascii="Times New Roman" w:eastAsia="Times New Roman" w:hAnsi="Times New Roman" w:cs="Times New Roman"/>
          <w:b/>
          <w:bCs/>
          <w:kern w:val="0"/>
          <w14:ligatures w14:val="none"/>
        </w:rPr>
        <w:t>what</w:t>
      </w:r>
      <w:r w:rsidRPr="0052478C">
        <w:rPr>
          <w:rFonts w:ascii="Times New Roman" w:eastAsia="Times New Roman" w:hAnsi="Times New Roman" w:cs="Times New Roman"/>
          <w:kern w:val="0"/>
          <w14:ligatures w14:val="none"/>
        </w:rPr>
        <w:t xml:space="preserve"> they are made of (bulk plexity). Conversely, as you move inward, the bulk structure dominates and boundary contexts become more mixed and complex.</w:t>
      </w:r>
    </w:p>
    <w:p w14:paraId="1AACF876"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It also sets up:</w:t>
      </w:r>
    </w:p>
    <w:p w14:paraId="78C48953" w14:textId="77777777" w:rsidR="0052478C" w:rsidRPr="0052478C" w:rsidRDefault="0052478C" w:rsidP="0052478C">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w:t>
      </w:r>
      <w:r w:rsidRPr="0052478C">
        <w:rPr>
          <w:rFonts w:ascii="Times New Roman" w:eastAsia="Times New Roman" w:hAnsi="Times New Roman" w:cs="Times New Roman"/>
          <w:b/>
          <w:bCs/>
          <w:kern w:val="0"/>
          <w14:ligatures w14:val="none"/>
        </w:rPr>
        <w:t>dimensional budget</w:t>
      </w:r>
      <w:r w:rsidRPr="0052478C">
        <w:rPr>
          <w:rFonts w:ascii="Times New Roman" w:eastAsia="Times New Roman" w:hAnsi="Times New Roman" w:cs="Times New Roman"/>
          <w:kern w:val="0"/>
          <w14:ligatures w14:val="none"/>
        </w:rPr>
        <w:t xml:space="preserve"> (B14) – because once you know which levels are bulk vs boundary, summing D_{bulk}^{−k} + D_{boundary}^{+k} ≈ 5 is meaningful,</w:t>
      </w:r>
    </w:p>
    <w:p w14:paraId="26D539C7" w14:textId="77777777" w:rsidR="0052478C" w:rsidRPr="0052478C" w:rsidRDefault="0052478C" w:rsidP="0052478C">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 </w:t>
      </w:r>
      <w:r w:rsidRPr="0052478C">
        <w:rPr>
          <w:rFonts w:ascii="Times New Roman" w:eastAsia="Times New Roman" w:hAnsi="Times New Roman" w:cs="Times New Roman"/>
          <w:b/>
          <w:bCs/>
          <w:kern w:val="0"/>
          <w14:ligatures w14:val="none"/>
        </w:rPr>
        <w:t>activation sign expectations</w:t>
      </w:r>
      <w:r w:rsidRPr="0052478C">
        <w:rPr>
          <w:rFonts w:ascii="Times New Roman" w:eastAsia="Times New Roman" w:hAnsi="Times New Roman" w:cs="Times New Roman"/>
          <w:kern w:val="0"/>
          <w14:ligatures w14:val="none"/>
        </w:rPr>
        <w:t xml:space="preserve"> – outer container activation should typically </w:t>
      </w:r>
      <w:r w:rsidRPr="0052478C">
        <w:rPr>
          <w:rFonts w:ascii="Times New Roman" w:eastAsia="Times New Roman" w:hAnsi="Times New Roman" w:cs="Times New Roman"/>
          <w:i/>
          <w:iCs/>
          <w:kern w:val="0"/>
          <w14:ligatures w14:val="none"/>
        </w:rPr>
        <w:t>increase</w:t>
      </w:r>
      <w:r w:rsidRPr="0052478C">
        <w:rPr>
          <w:rFonts w:ascii="Times New Roman" w:eastAsia="Times New Roman" w:hAnsi="Times New Roman" w:cs="Times New Roman"/>
          <w:kern w:val="0"/>
          <w14:ligatures w14:val="none"/>
        </w:rPr>
        <w:t xml:space="preserve"> amplitudes (more boundary = stronger effect), while inner activation may have more varied signs depending on whether bulk or interface is being activated.</w:t>
      </w:r>
    </w:p>
    <w:p w14:paraId="5D164E40"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Finally, this is the direct empirical realization of the AR morphological corollary:</w:t>
      </w:r>
    </w:p>
    <w:p w14:paraId="3BC4C79D"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“Sphericity (D=2 shells) marks contexts where local IN-coupling is absent or negligible; fractality (D&gt;2, bulk-like) marks contexts where inner plexity is being read.”</w:t>
      </w:r>
    </w:p>
    <w:p w14:paraId="072AAE20"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And B11–B12 show that as you go from −2 to +3, you move from fractal bulk-dominated regions to almost pure D≈2 shells – exactly the trend the theory predicted.</w:t>
      </w:r>
    </w:p>
    <w:p w14:paraId="28CD7A1D" w14:textId="77777777" w:rsidR="0052478C" w:rsidRPr="0052478C" w:rsidRDefault="0052478C" w:rsidP="0052478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6905"/>
      <w:r w:rsidRPr="0052478C">
        <w:rPr>
          <w:rFonts w:ascii="Times New Roman" w:eastAsia="Times New Roman" w:hAnsi="Times New Roman" w:cs="Times New Roman"/>
          <w:b/>
          <w:bCs/>
          <w:kern w:val="0"/>
          <w:sz w:val="27"/>
          <w:szCs w:val="27"/>
          <w14:ligatures w14:val="none"/>
        </w:rPr>
        <w:t>5.3 G36–G38: anisotropy and curvature lanes</w:t>
      </w:r>
      <w:bookmarkEnd w:id="30"/>
    </w:p>
    <w:p w14:paraId="6DD27191"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This subsection ties together the </w:t>
      </w:r>
      <w:r w:rsidRPr="0052478C">
        <w:rPr>
          <w:rFonts w:ascii="Times New Roman" w:eastAsia="Times New Roman" w:hAnsi="Times New Roman" w:cs="Times New Roman"/>
          <w:b/>
          <w:bCs/>
          <w:kern w:val="0"/>
          <w14:ligatures w14:val="none"/>
        </w:rPr>
        <w:t>G-block</w:t>
      </w:r>
      <w:r w:rsidRPr="0052478C">
        <w:rPr>
          <w:rFonts w:ascii="Times New Roman" w:eastAsia="Times New Roman" w:hAnsi="Times New Roman" w:cs="Times New Roman"/>
          <w:kern w:val="0"/>
          <w14:ligatures w14:val="none"/>
        </w:rPr>
        <w:t xml:space="preserve"> results – G36, G37, G38 – which all ask variations of the same question:</w:t>
      </w:r>
    </w:p>
    <w:p w14:paraId="3D5BC00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“If outer levels are containers (shells/disks) and inner levels are bulk/volume, do we see that in the </w:t>
      </w:r>
      <w:r w:rsidRPr="0052478C">
        <w:rPr>
          <w:rFonts w:ascii="Times New Roman" w:eastAsia="Times New Roman" w:hAnsi="Times New Roman" w:cs="Times New Roman"/>
          <w:i/>
          <w:iCs/>
          <w:kern w:val="0"/>
          <w14:ligatures w14:val="none"/>
        </w:rPr>
        <w:t>shape</w:t>
      </w:r>
      <w:r w:rsidRPr="0052478C">
        <w:rPr>
          <w:rFonts w:ascii="Times New Roman" w:eastAsia="Times New Roman" w:hAnsi="Times New Roman" w:cs="Times New Roman"/>
          <w:kern w:val="0"/>
          <w14:ligatures w14:val="none"/>
        </w:rPr>
        <w:t xml:space="preserve"> of structures – in their anisotropy and curvature – as we move outward along the ladder?”</w:t>
      </w:r>
    </w:p>
    <w:p w14:paraId="03E20225"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answer is yes, at least qualitatively with the current artifacts:</w:t>
      </w:r>
    </w:p>
    <w:p w14:paraId="1078EAC2" w14:textId="77777777" w:rsidR="0052478C" w:rsidRPr="0052478C" w:rsidRDefault="0052478C" w:rsidP="0052478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Outer levels (+1, +2, +3) are more </w:t>
      </w:r>
      <w:r w:rsidRPr="0052478C">
        <w:rPr>
          <w:rFonts w:ascii="Times New Roman" w:eastAsia="Times New Roman" w:hAnsi="Times New Roman" w:cs="Times New Roman"/>
          <w:b/>
          <w:bCs/>
          <w:kern w:val="0"/>
          <w14:ligatures w14:val="none"/>
        </w:rPr>
        <w:t>anisotropic</w:t>
      </w:r>
      <w:r w:rsidRPr="0052478C">
        <w:rPr>
          <w:rFonts w:ascii="Times New Roman" w:eastAsia="Times New Roman" w:hAnsi="Times New Roman" w:cs="Times New Roman"/>
          <w:kern w:val="0"/>
          <w14:ligatures w14:val="none"/>
        </w:rPr>
        <w:t xml:space="preserve"> than inner levels (−2, −1), and</w:t>
      </w:r>
    </w:p>
    <w:p w14:paraId="09D2D97D" w14:textId="77777777" w:rsidR="0052478C" w:rsidRPr="0052478C" w:rsidRDefault="0052478C" w:rsidP="0052478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They show </w:t>
      </w:r>
      <w:r w:rsidRPr="0052478C">
        <w:rPr>
          <w:rFonts w:ascii="Times New Roman" w:eastAsia="Times New Roman" w:hAnsi="Times New Roman" w:cs="Times New Roman"/>
          <w:b/>
          <w:bCs/>
          <w:kern w:val="0"/>
          <w14:ligatures w14:val="none"/>
        </w:rPr>
        <w:t>preferred curvature bands (“curvature lanes”)</w:t>
      </w:r>
      <w:r w:rsidRPr="0052478C">
        <w:rPr>
          <w:rFonts w:ascii="Times New Roman" w:eastAsia="Times New Roman" w:hAnsi="Times New Roman" w:cs="Times New Roman"/>
          <w:kern w:val="0"/>
          <w14:ligatures w14:val="none"/>
        </w:rPr>
        <w:t xml:space="preserve"> where boundary processes focus.</w:t>
      </w:r>
    </w:p>
    <w:p w14:paraId="78EE4F0C" w14:textId="77777777" w:rsidR="0052478C" w:rsidRPr="0052478C" w:rsidRDefault="00C96FC8"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0A6BD2">
          <v:rect id="_x0000_i1130" style="width:0;height:1.5pt" o:hralign="center" o:hrstd="t" o:hr="t" fillcolor="#a0a0a0" stroked="f"/>
        </w:pict>
      </w:r>
    </w:p>
    <w:p w14:paraId="695B79DD"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5.3.1 G36 recap – boundary vs bulk contrast (context)</w:t>
      </w:r>
    </w:p>
    <w:p w14:paraId="755F12E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G36 was already discussed in §5.2 (boundary fractions). It provides the </w:t>
      </w:r>
      <w:r w:rsidRPr="0052478C">
        <w:rPr>
          <w:rFonts w:ascii="Times New Roman" w:eastAsia="Times New Roman" w:hAnsi="Times New Roman" w:cs="Times New Roman"/>
          <w:b/>
          <w:bCs/>
          <w:kern w:val="0"/>
          <w14:ligatures w14:val="none"/>
        </w:rPr>
        <w:t>baseline contrast</w:t>
      </w:r>
      <w:r w:rsidRPr="0052478C">
        <w:rPr>
          <w:rFonts w:ascii="Times New Roman" w:eastAsia="Times New Roman" w:hAnsi="Times New Roman" w:cs="Times New Roman"/>
          <w:kern w:val="0"/>
          <w14:ligatures w14:val="none"/>
        </w:rPr>
        <w:t>:</w:t>
      </w:r>
    </w:p>
    <w:p w14:paraId="5B64751E" w14:textId="77777777" w:rsidR="0052478C" w:rsidRPr="0052478C" w:rsidRDefault="0052478C" w:rsidP="0052478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+3: overwhelmingly boundary-type (CMB/sky shells).</w:t>
      </w:r>
    </w:p>
    <w:p w14:paraId="37EDD40B" w14:textId="77777777" w:rsidR="0052478C" w:rsidRPr="0052478C" w:rsidRDefault="0052478C" w:rsidP="0052478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strongly boundary-type (galactic disks).</w:t>
      </w:r>
    </w:p>
    <w:p w14:paraId="39EC8329" w14:textId="77777777" w:rsidR="0052478C" w:rsidRPr="0052478C" w:rsidRDefault="0052478C" w:rsidP="0052478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boundary-dominated (Earth-surface processes).</w:t>
      </w:r>
    </w:p>
    <w:p w14:paraId="41709B94" w14:textId="77777777" w:rsidR="0052478C" w:rsidRPr="0052478C" w:rsidRDefault="0052478C" w:rsidP="0052478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0: UGM hinge – a boundary pivot.</w:t>
      </w:r>
    </w:p>
    <w:p w14:paraId="180D54E2" w14:textId="77777777" w:rsidR="0052478C" w:rsidRPr="0052478C" w:rsidRDefault="0052478C" w:rsidP="0052478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−2: bulk/mixed-dominated (biofilm/porous mass fractals).</w:t>
      </w:r>
    </w:p>
    <w:p w14:paraId="527E2CF4"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G36’s PASS (qualitative) result is:</w:t>
      </w:r>
    </w:p>
    <w:p w14:paraId="4D8F7816"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Boundary dominance increases outward from −2/−1 to +1/+2/+3, with +2/+3 the most purely shell/disk-like.</w:t>
      </w:r>
    </w:p>
    <w:p w14:paraId="13FECFF8"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G37 and G38 then drill into </w:t>
      </w:r>
      <w:r w:rsidRPr="0052478C">
        <w:rPr>
          <w:rFonts w:ascii="Times New Roman" w:eastAsia="Times New Roman" w:hAnsi="Times New Roman" w:cs="Times New Roman"/>
          <w:b/>
          <w:bCs/>
          <w:kern w:val="0"/>
          <w14:ligatures w14:val="none"/>
        </w:rPr>
        <w:t>shape</w:t>
      </w:r>
      <w:r w:rsidRPr="0052478C">
        <w:rPr>
          <w:rFonts w:ascii="Times New Roman" w:eastAsia="Times New Roman" w:hAnsi="Times New Roman" w:cs="Times New Roman"/>
          <w:kern w:val="0"/>
          <w14:ligatures w14:val="none"/>
        </w:rPr>
        <w:t xml:space="preserve"> – anisotropy and curvature – on top of that.</w:t>
      </w:r>
    </w:p>
    <w:p w14:paraId="317D06C1" w14:textId="77777777" w:rsidR="0052478C" w:rsidRPr="0052478C" w:rsidRDefault="00C96FC8"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D7432F">
          <v:rect id="_x0000_i1131" style="width:0;height:1.5pt" o:hralign="center" o:hrstd="t" o:hr="t" fillcolor="#a0a0a0" stroked="f"/>
        </w:pict>
      </w:r>
    </w:p>
    <w:p w14:paraId="2478F3A8"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5.3.2 G37 — Anisotropy outer &gt; inner</w:t>
      </w:r>
    </w:p>
    <w:p w14:paraId="4F2829D4"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Why you ran it.</w:t>
      </w:r>
      <w:r w:rsidRPr="0052478C">
        <w:rPr>
          <w:rFonts w:ascii="Times New Roman" w:eastAsia="Times New Roman" w:hAnsi="Times New Roman" w:cs="Times New Roman"/>
          <w:kern w:val="0"/>
          <w14:ligatures w14:val="none"/>
        </w:rPr>
        <w:br/>
        <w:t xml:space="preserve">The theory says: boundary contexts (shells, disks) are </w:t>
      </w:r>
      <w:r w:rsidRPr="0052478C">
        <w:rPr>
          <w:rFonts w:ascii="Times New Roman" w:eastAsia="Times New Roman" w:hAnsi="Times New Roman" w:cs="Times New Roman"/>
          <w:b/>
          <w:bCs/>
          <w:kern w:val="0"/>
          <w14:ligatures w14:val="none"/>
        </w:rPr>
        <w:t>directionally constrained</w:t>
      </w:r>
      <w:r w:rsidRPr="0052478C">
        <w:rPr>
          <w:rFonts w:ascii="Times New Roman" w:eastAsia="Times New Roman" w:hAnsi="Times New Roman" w:cs="Times New Roman"/>
          <w:kern w:val="0"/>
          <w14:ligatures w14:val="none"/>
        </w:rPr>
        <w:t>:</w:t>
      </w:r>
    </w:p>
    <w:p w14:paraId="52D993E3" w14:textId="77777777" w:rsidR="0052478C" w:rsidRPr="0052478C" w:rsidRDefault="0052478C" w:rsidP="0052478C">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 thin disk is flat vs thick; a shell is surface-constrained vs volume-filled.</w:t>
      </w:r>
    </w:p>
    <w:p w14:paraId="000B5E8F" w14:textId="77777777" w:rsidR="0052478C" w:rsidRPr="0052478C" w:rsidRDefault="0052478C" w:rsidP="0052478C">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So you expect </w:t>
      </w:r>
      <w:r w:rsidRPr="0052478C">
        <w:rPr>
          <w:rFonts w:ascii="Times New Roman" w:eastAsia="Times New Roman" w:hAnsi="Times New Roman" w:cs="Times New Roman"/>
          <w:b/>
          <w:bCs/>
          <w:kern w:val="0"/>
          <w14:ligatures w14:val="none"/>
        </w:rPr>
        <w:t>higher anisotropy</w:t>
      </w:r>
      <w:r w:rsidRPr="0052478C">
        <w:rPr>
          <w:rFonts w:ascii="Times New Roman" w:eastAsia="Times New Roman" w:hAnsi="Times New Roman" w:cs="Times New Roman"/>
          <w:kern w:val="0"/>
          <w14:ligatures w14:val="none"/>
        </w:rPr>
        <w:t xml:space="preserve"> (more unequal principal axes) in outer contexts than in inner 3D bulk.</w:t>
      </w:r>
    </w:p>
    <w:p w14:paraId="4F37476D"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G37 phrases it as:</w:t>
      </w:r>
    </w:p>
    <w:p w14:paraId="16BBF246"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“Anisotropy indices should increase with context level, with +2 (disks) and +3 (shells) most anisotropic.”</w:t>
      </w:r>
    </w:p>
    <w:p w14:paraId="434A2818"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Inputs actually used (this pass).</w:t>
      </w:r>
    </w:p>
    <w:p w14:paraId="0EF0F132"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Because a full anisotropy.csv (per-window) wasn’t yet built, you used:</w:t>
      </w:r>
    </w:p>
    <w:p w14:paraId="4C61C1C9" w14:textId="77777777" w:rsidR="0052478C" w:rsidRPr="0052478C" w:rsidRDefault="0052478C" w:rsidP="0052478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H I/H II maps on disks, </w:t>
      </w:r>
      <w:r w:rsidRPr="0052478C">
        <w:rPr>
          <w:rFonts w:ascii="Times New Roman" w:eastAsia="Times New Roman" w:hAnsi="Times New Roman" w:cs="Times New Roman"/>
          <w:b/>
          <w:bCs/>
          <w:kern w:val="0"/>
          <w14:ligatures w14:val="none"/>
        </w:rPr>
        <w:t>interpreted as 2D turbulence on a thin disk</w:t>
      </w:r>
      <w:r w:rsidRPr="0052478C">
        <w:rPr>
          <w:rFonts w:ascii="Times New Roman" w:eastAsia="Times New Roman" w:hAnsi="Times New Roman" w:cs="Times New Roman"/>
          <w:kern w:val="0"/>
          <w14:ligatures w14:val="none"/>
        </w:rPr>
        <w:t xml:space="preserve"> – geometry already strongly anisotropic (plane vs thickness).</w:t>
      </w:r>
    </w:p>
    <w:p w14:paraId="5D5425D1" w14:textId="77777777" w:rsidR="0052478C" w:rsidRPr="0052478C" w:rsidRDefault="0052478C" w:rsidP="0052478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+3: CMB/sky shells, inherently </w:t>
      </w:r>
      <w:r w:rsidRPr="0052478C">
        <w:rPr>
          <w:rFonts w:ascii="Times New Roman" w:eastAsia="Times New Roman" w:hAnsi="Times New Roman" w:cs="Times New Roman"/>
          <w:b/>
          <w:bCs/>
          <w:kern w:val="0"/>
          <w14:ligatures w14:val="none"/>
        </w:rPr>
        <w:t>2D surfaces</w:t>
      </w:r>
      <w:r w:rsidRPr="0052478C">
        <w:rPr>
          <w:rFonts w:ascii="Times New Roman" w:eastAsia="Times New Roman" w:hAnsi="Times New Roman" w:cs="Times New Roman"/>
          <w:kern w:val="0"/>
          <w14:ligatures w14:val="none"/>
        </w:rPr>
        <w:t xml:space="preserve"> – observations are constrained to a spherical shell, no 3D bulk.</w:t>
      </w:r>
    </w:p>
    <w:p w14:paraId="003BAF0D" w14:textId="77777777" w:rsidR="0052478C" w:rsidRPr="0052478C" w:rsidRDefault="0052478C" w:rsidP="0052478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 Earth-surface phenomena (shoreline change peaks, drifter tracks, rainfield patterns) – planar structures with </w:t>
      </w:r>
      <w:r w:rsidRPr="0052478C">
        <w:rPr>
          <w:rFonts w:ascii="Times New Roman" w:eastAsia="Times New Roman" w:hAnsi="Times New Roman" w:cs="Times New Roman"/>
          <w:b/>
          <w:bCs/>
          <w:kern w:val="0"/>
          <w14:ligatures w14:val="none"/>
        </w:rPr>
        <w:t>directional features</w:t>
      </w:r>
      <w:r w:rsidRPr="0052478C">
        <w:rPr>
          <w:rFonts w:ascii="Times New Roman" w:eastAsia="Times New Roman" w:hAnsi="Times New Roman" w:cs="Times New Roman"/>
          <w:kern w:val="0"/>
          <w14:ligatures w14:val="none"/>
        </w:rPr>
        <w:t>.</w:t>
      </w:r>
    </w:p>
    <w:p w14:paraId="0CB73D53" w14:textId="77777777" w:rsidR="0052478C" w:rsidRPr="0052478C" w:rsidRDefault="0052478C" w:rsidP="0052478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−1/−2: bio/matter windows showing mostly </w:t>
      </w:r>
      <w:r w:rsidRPr="0052478C">
        <w:rPr>
          <w:rFonts w:ascii="Times New Roman" w:eastAsia="Times New Roman" w:hAnsi="Times New Roman" w:cs="Times New Roman"/>
          <w:b/>
          <w:bCs/>
          <w:kern w:val="0"/>
          <w14:ligatures w14:val="none"/>
        </w:rPr>
        <w:t>3D mass-type fills</w:t>
      </w:r>
      <w:r w:rsidRPr="0052478C">
        <w:rPr>
          <w:rFonts w:ascii="Times New Roman" w:eastAsia="Times New Roman" w:hAnsi="Times New Roman" w:cs="Times New Roman"/>
          <w:kern w:val="0"/>
          <w14:ligatures w14:val="none"/>
        </w:rPr>
        <w:t>; surfaces exist, but they’re exceptions rather than the rule.</w:t>
      </w:r>
    </w:p>
    <w:p w14:paraId="6CB84416"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You defined a conceptual anisotropy index:</w:t>
      </w:r>
    </w:p>
    <w:p w14:paraId="7418EB47" w14:textId="77777777" w:rsidR="0052478C" w:rsidRPr="0052478C" w:rsidRDefault="0052478C" w:rsidP="0052478C">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A=</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ty m:val="p"/>
              </m:rPr>
              <w:rPr>
                <w:rFonts w:ascii="Cambria Math" w:eastAsia="Times New Roman" w:hAnsi="Cambria Math" w:cs="Times New Roman"/>
                <w:kern w:val="0"/>
                <w14:ligatures w14:val="none"/>
              </w:rPr>
              <m:t>max</m:t>
            </m:r>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ty m:val="p"/>
              </m:rPr>
              <w:rPr>
                <w:rFonts w:ascii="Cambria Math" w:eastAsia="Times New Roman" w:hAnsi="Cambria Math" w:cs="Times New Roman"/>
                <w:kern w:val="0"/>
                <w14:ligatures w14:val="none"/>
              </w:rPr>
              <m:t>min</m:t>
            </m:r>
          </m:sub>
        </m:sSub>
      </m:oMath>
      <w:r w:rsidRPr="0052478C">
        <w:rPr>
          <w:rFonts w:ascii="Times New Roman" w:eastAsia="Times New Roman" w:hAnsi="Times New Roman" w:cs="Times New Roman"/>
          <w:kern w:val="0"/>
          <w14:ligatures w14:val="none"/>
        </w:rPr>
        <w:t xml:space="preserve">, where </w:t>
      </w:r>
      <m:oMath>
        <m:r>
          <w:rPr>
            <w:rFonts w:ascii="Cambria Math" w:eastAsia="Times New Roman" w:hAnsi="Cambria Math" w:cs="Times New Roman"/>
            <w:kern w:val="0"/>
            <w14:ligatures w14:val="none"/>
          </w:rPr>
          <m:t>λ</m:t>
        </m:r>
      </m:oMath>
      <w:r w:rsidRPr="0052478C">
        <w:rPr>
          <w:rFonts w:ascii="Times New Roman" w:eastAsia="Times New Roman" w:hAnsi="Times New Roman" w:cs="Times New Roman"/>
          <w:kern w:val="0"/>
          <w14:ligatures w14:val="none"/>
        </w:rPr>
        <w:t>are principal-axis spectral powers or covariance eigenvalues (for future formalization). In this run, you qualitatively labelled contexts as “anisotropy_high” vs “anisotropy_low” based on geometry.</w:t>
      </w:r>
    </w:p>
    <w:p w14:paraId="7B06F80D"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Result (qualitative).</w:t>
      </w:r>
    </w:p>
    <w:p w14:paraId="55671544" w14:textId="77777777" w:rsidR="0052478C" w:rsidRPr="0052478C" w:rsidRDefault="0052478C" w:rsidP="0052478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 +3: </w:t>
      </w:r>
      <w:r w:rsidRPr="0052478C">
        <w:rPr>
          <w:rFonts w:ascii="Times New Roman" w:eastAsia="Times New Roman" w:hAnsi="Times New Roman" w:cs="Times New Roman"/>
          <w:b/>
          <w:bCs/>
          <w:kern w:val="0"/>
          <w14:ligatures w14:val="none"/>
        </w:rPr>
        <w:t>anisotropy_high</w:t>
      </w:r>
      <w:r w:rsidRPr="0052478C">
        <w:rPr>
          <w:rFonts w:ascii="Times New Roman" w:eastAsia="Times New Roman" w:hAnsi="Times New Roman" w:cs="Times New Roman"/>
          <w:kern w:val="0"/>
          <w14:ligatures w14:val="none"/>
        </w:rPr>
        <w:t xml:space="preserve"> (thin disk / spherical shell reads).</w:t>
      </w:r>
    </w:p>
    <w:p w14:paraId="6EA7A5FF" w14:textId="77777777" w:rsidR="0052478C" w:rsidRPr="0052478C" w:rsidRDefault="0052478C" w:rsidP="0052478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 </w:t>
      </w:r>
      <w:r w:rsidRPr="0052478C">
        <w:rPr>
          <w:rFonts w:ascii="Times New Roman" w:eastAsia="Times New Roman" w:hAnsi="Times New Roman" w:cs="Times New Roman"/>
          <w:b/>
          <w:bCs/>
          <w:kern w:val="0"/>
          <w14:ligatures w14:val="none"/>
        </w:rPr>
        <w:t>anisotropy_moderate</w:t>
      </w:r>
      <w:r w:rsidRPr="0052478C">
        <w:rPr>
          <w:rFonts w:ascii="Times New Roman" w:eastAsia="Times New Roman" w:hAnsi="Times New Roman" w:cs="Times New Roman"/>
          <w:kern w:val="0"/>
          <w14:ligatures w14:val="none"/>
        </w:rPr>
        <w:t xml:space="preserve"> (planar Earth-surface networks with directional structure).</w:t>
      </w:r>
    </w:p>
    <w:p w14:paraId="30980EBD" w14:textId="77777777" w:rsidR="0052478C" w:rsidRPr="0052478C" w:rsidRDefault="0052478C" w:rsidP="0052478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 / −2: </w:t>
      </w:r>
      <w:r w:rsidRPr="0052478C">
        <w:rPr>
          <w:rFonts w:ascii="Times New Roman" w:eastAsia="Times New Roman" w:hAnsi="Times New Roman" w:cs="Times New Roman"/>
          <w:b/>
          <w:bCs/>
          <w:kern w:val="0"/>
          <w14:ligatures w14:val="none"/>
        </w:rPr>
        <w:t>anisotropy_low</w:t>
      </w:r>
      <w:r w:rsidRPr="0052478C">
        <w:rPr>
          <w:rFonts w:ascii="Times New Roman" w:eastAsia="Times New Roman" w:hAnsi="Times New Roman" w:cs="Times New Roman"/>
          <w:kern w:val="0"/>
          <w14:ligatures w14:val="none"/>
        </w:rPr>
        <w:t xml:space="preserve"> on average (3D bulk fills; outer-type surfaces exist but do not dominate).</w:t>
      </w:r>
    </w:p>
    <w:p w14:paraId="547A401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PASS (qualitative):</w:t>
      </w:r>
    </w:p>
    <w:p w14:paraId="70F9FE4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Anisotropy clearly strengthens outward: outer container levels (+1,+2,+3) are shape-constrained (flat or shell-like), inner levels (−1,−2) are more isotropic volumes.</w:t>
      </w:r>
    </w:p>
    <w:p w14:paraId="419E06D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 stricter, numerical PASS will follow once anisotropy.csv is built and an across-level slope test is done, but the geometric picture already matches the theory.</w:t>
      </w:r>
    </w:p>
    <w:p w14:paraId="667A81AF" w14:textId="77777777" w:rsidR="0052478C" w:rsidRPr="0052478C" w:rsidRDefault="00C96FC8"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39517F">
          <v:rect id="_x0000_i1132" style="width:0;height:1.5pt" o:hralign="center" o:hrstd="t" o:hr="t" fillcolor="#a0a0a0" stroked="f"/>
        </w:pict>
      </w:r>
    </w:p>
    <w:p w14:paraId="04CE0D44"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5.3.3 G38 — Curvature lanes at +1 / +2</w:t>
      </w:r>
    </w:p>
    <w:p w14:paraId="6FDF926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Why you ran it.</w:t>
      </w:r>
      <w:r w:rsidRPr="0052478C">
        <w:rPr>
          <w:rFonts w:ascii="Times New Roman" w:eastAsia="Times New Roman" w:hAnsi="Times New Roman" w:cs="Times New Roman"/>
          <w:kern w:val="0"/>
          <w14:ligatures w14:val="none"/>
        </w:rPr>
        <w:br/>
        <w:t xml:space="preserve">If outer contexts are </w:t>
      </w:r>
      <w:r w:rsidRPr="0052478C">
        <w:rPr>
          <w:rFonts w:ascii="Times New Roman" w:eastAsia="Times New Roman" w:hAnsi="Times New Roman" w:cs="Times New Roman"/>
          <w:b/>
          <w:bCs/>
          <w:kern w:val="0"/>
          <w14:ligatures w14:val="none"/>
        </w:rPr>
        <w:t>boundaries</w:t>
      </w:r>
      <w:r w:rsidRPr="0052478C">
        <w:rPr>
          <w:rFonts w:ascii="Times New Roman" w:eastAsia="Times New Roman" w:hAnsi="Times New Roman" w:cs="Times New Roman"/>
          <w:kern w:val="0"/>
          <w14:ligatures w14:val="none"/>
        </w:rPr>
        <w:t xml:space="preserve">, they shouldn’t just be any surfaces – they should have </w:t>
      </w:r>
      <w:r w:rsidRPr="0052478C">
        <w:rPr>
          <w:rFonts w:ascii="Times New Roman" w:eastAsia="Times New Roman" w:hAnsi="Times New Roman" w:cs="Times New Roman"/>
          <w:b/>
          <w:bCs/>
          <w:kern w:val="0"/>
          <w14:ligatures w14:val="none"/>
        </w:rPr>
        <w:t>preferred curvature</w:t>
      </w:r>
      <w:r w:rsidRPr="0052478C">
        <w:rPr>
          <w:rFonts w:ascii="Times New Roman" w:eastAsia="Times New Roman" w:hAnsi="Times New Roman" w:cs="Times New Roman"/>
          <w:kern w:val="0"/>
          <w14:ligatures w14:val="none"/>
        </w:rPr>
        <w:t xml:space="preserve"> bands where processes focus: meander belts on coasts, arm curvatures in disks, etc.</w:t>
      </w:r>
    </w:p>
    <w:p w14:paraId="6EFFD201"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G38’s prediction:</w:t>
      </w:r>
    </w:p>
    <w:p w14:paraId="67285BE2"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“Detectable curvature bands at +1 and +2, consistent with boundary roles.”</w:t>
      </w:r>
    </w:p>
    <w:p w14:paraId="1259E01F"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Inputs actually used.</w:t>
      </w:r>
    </w:p>
    <w:p w14:paraId="1CF7B1C6" w14:textId="77777777" w:rsidR="0052478C" w:rsidRPr="0052478C" w:rsidRDefault="0052478C" w:rsidP="0052478C">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(Earth-surface):</w:t>
      </w:r>
    </w:p>
    <w:p w14:paraId="656BA85B" w14:textId="77777777" w:rsidR="0052478C" w:rsidRPr="0052478C" w:rsidRDefault="0052478C" w:rsidP="0052478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Shoreline-change wavelet analyses show </w:t>
      </w:r>
      <w:r w:rsidRPr="0052478C">
        <w:rPr>
          <w:rFonts w:ascii="Times New Roman" w:eastAsia="Times New Roman" w:hAnsi="Times New Roman" w:cs="Times New Roman"/>
          <w:b/>
          <w:bCs/>
          <w:kern w:val="0"/>
          <w14:ligatures w14:val="none"/>
        </w:rPr>
        <w:t>scale-localized peaks</w:t>
      </w:r>
      <w:r w:rsidRPr="0052478C">
        <w:rPr>
          <w:rFonts w:ascii="Times New Roman" w:eastAsia="Times New Roman" w:hAnsi="Times New Roman" w:cs="Times New Roman"/>
          <w:kern w:val="0"/>
          <w14:ligatures w14:val="none"/>
        </w:rPr>
        <w:t xml:space="preserve"> at </w:t>
      </w:r>
      <w:r w:rsidRPr="0052478C">
        <w:rPr>
          <w:rFonts w:ascii="Times New Roman" w:eastAsia="Times New Roman" w:hAnsi="Times New Roman" w:cs="Times New Roman"/>
          <w:b/>
          <w:bCs/>
          <w:kern w:val="0"/>
          <w14:ligatures w14:val="none"/>
        </w:rPr>
        <w:t>15–25 km</w:t>
      </w:r>
      <w:r w:rsidRPr="0052478C">
        <w:rPr>
          <w:rFonts w:ascii="Times New Roman" w:eastAsia="Times New Roman" w:hAnsi="Times New Roman" w:cs="Times New Roman"/>
          <w:kern w:val="0"/>
          <w14:ligatures w14:val="none"/>
        </w:rPr>
        <w:t xml:space="preserve"> – a very clear curvature lane for storm-driven shoreline changes.</w:t>
      </w:r>
    </w:p>
    <w:p w14:paraId="6E26AA6F" w14:textId="77777777" w:rsidR="0052478C" w:rsidRPr="0052478C" w:rsidRDefault="0052478C" w:rsidP="0052478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Other Earth-surface networks (rain fields, drifters) show structure clustering in the 1–100 km band, often with characteristic bending scales.</w:t>
      </w:r>
    </w:p>
    <w:p w14:paraId="5C655C6F" w14:textId="77777777" w:rsidR="0052478C" w:rsidRPr="0052478C" w:rsidRDefault="0052478C" w:rsidP="0052478C">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(galactic disks):</w:t>
      </w:r>
    </w:p>
    <w:p w14:paraId="3797EEC2" w14:textId="77777777" w:rsidR="0052478C" w:rsidRPr="0052478C" w:rsidRDefault="0052478C" w:rsidP="0052478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H I/H II large-scale windows spanning </w:t>
      </w:r>
      <w:r w:rsidRPr="0052478C">
        <w:rPr>
          <w:rFonts w:ascii="Times New Roman" w:eastAsia="Times New Roman" w:hAnsi="Times New Roman" w:cs="Times New Roman"/>
          <w:b/>
          <w:bCs/>
          <w:kern w:val="0"/>
          <w14:ligatures w14:val="none"/>
        </w:rPr>
        <w:t>0.8–8 kpc</w:t>
      </w:r>
      <w:r w:rsidRPr="0052478C">
        <w:rPr>
          <w:rFonts w:ascii="Times New Roman" w:eastAsia="Times New Roman" w:hAnsi="Times New Roman" w:cs="Times New Roman"/>
          <w:kern w:val="0"/>
          <w14:ligatures w14:val="none"/>
        </w:rPr>
        <w:t xml:space="preserve"> without a break, interpreted as 2D disk-plane turbulence – suggests a </w:t>
      </w:r>
      <w:r w:rsidRPr="0052478C">
        <w:rPr>
          <w:rFonts w:ascii="Times New Roman" w:eastAsia="Times New Roman" w:hAnsi="Times New Roman" w:cs="Times New Roman"/>
          <w:b/>
          <w:bCs/>
          <w:kern w:val="0"/>
          <w14:ligatures w14:val="none"/>
        </w:rPr>
        <w:t>continuous disk curvature band</w:t>
      </w:r>
      <w:r w:rsidRPr="0052478C">
        <w:rPr>
          <w:rFonts w:ascii="Times New Roman" w:eastAsia="Times New Roman" w:hAnsi="Times New Roman" w:cs="Times New Roman"/>
          <w:kern w:val="0"/>
          <w14:ligatures w14:val="none"/>
        </w:rPr>
        <w:t xml:space="preserve"> at these scales.</w:t>
      </w:r>
    </w:p>
    <w:p w14:paraId="5AAF598C" w14:textId="77777777" w:rsidR="0052478C" w:rsidRPr="0052478C" w:rsidRDefault="0052478C" w:rsidP="0052478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Spiral/disk geometry has </w:t>
      </w:r>
      <w:r w:rsidRPr="0052478C">
        <w:rPr>
          <w:rFonts w:ascii="Times New Roman" w:eastAsia="Times New Roman" w:hAnsi="Times New Roman" w:cs="Times New Roman"/>
          <w:b/>
          <w:bCs/>
          <w:kern w:val="0"/>
          <w14:ligatures w14:val="none"/>
        </w:rPr>
        <w:t>organised arc curvatures</w:t>
      </w:r>
      <w:r w:rsidRPr="0052478C">
        <w:rPr>
          <w:rFonts w:ascii="Times New Roman" w:eastAsia="Times New Roman" w:hAnsi="Times New Roman" w:cs="Times New Roman"/>
          <w:kern w:val="0"/>
          <w14:ligatures w14:val="none"/>
        </w:rPr>
        <w:t xml:space="preserve"> in that same ~kpc range.</w:t>
      </w:r>
    </w:p>
    <w:p w14:paraId="140B3E3B"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How it was scored (current pass).</w:t>
      </w:r>
    </w:p>
    <w:p w14:paraId="0E5F2644"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planned metric:</w:t>
      </w:r>
    </w:p>
    <w:p w14:paraId="734BC775" w14:textId="77777777" w:rsidR="0052478C" w:rsidRPr="0052478C" w:rsidRDefault="0052478C" w:rsidP="0052478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Extract boundary curves and compute curvature κ(s) along them.</w:t>
      </w:r>
    </w:p>
    <w:p w14:paraId="3D2FBBA8" w14:textId="77777777" w:rsidR="0052478C" w:rsidRPr="0052478C" w:rsidRDefault="0052478C" w:rsidP="0052478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Look for </w:t>
      </w:r>
      <w:r w:rsidRPr="0052478C">
        <w:rPr>
          <w:rFonts w:ascii="Times New Roman" w:eastAsia="Times New Roman" w:hAnsi="Times New Roman" w:cs="Times New Roman"/>
          <w:b/>
          <w:bCs/>
          <w:kern w:val="0"/>
          <w14:ligatures w14:val="none"/>
        </w:rPr>
        <w:t>multimodal curvature distributions</w:t>
      </w:r>
      <w:r w:rsidRPr="0052478C">
        <w:rPr>
          <w:rFonts w:ascii="Times New Roman" w:eastAsia="Times New Roman" w:hAnsi="Times New Roman" w:cs="Times New Roman"/>
          <w:kern w:val="0"/>
          <w14:ligatures w14:val="none"/>
        </w:rPr>
        <w:t xml:space="preserve"> and </w:t>
      </w:r>
      <w:r w:rsidRPr="0052478C">
        <w:rPr>
          <w:rFonts w:ascii="Times New Roman" w:eastAsia="Times New Roman" w:hAnsi="Times New Roman" w:cs="Times New Roman"/>
          <w:b/>
          <w:bCs/>
          <w:kern w:val="0"/>
          <w14:ligatures w14:val="none"/>
        </w:rPr>
        <w:t>scale-localized peaks</w:t>
      </w:r>
      <w:r w:rsidRPr="0052478C">
        <w:rPr>
          <w:rFonts w:ascii="Times New Roman" w:eastAsia="Times New Roman" w:hAnsi="Times New Roman" w:cs="Times New Roman"/>
          <w:kern w:val="0"/>
          <w14:ligatures w14:val="none"/>
        </w:rPr>
        <w:t>.</w:t>
      </w:r>
    </w:p>
    <w:p w14:paraId="6B3EE216" w14:textId="77777777" w:rsidR="0052478C" w:rsidRPr="0052478C" w:rsidRDefault="0052478C" w:rsidP="0052478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In this documentation pass, you used already published scale peaks as proxies (shoreline wavelet maxima, disk-plane window ranges) rather than explicit κ(s) curves.</w:t>
      </w:r>
    </w:p>
    <w:p w14:paraId="66745FD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Result (qualitative).</w:t>
      </w:r>
    </w:p>
    <w:p w14:paraId="198D08FB" w14:textId="77777777" w:rsidR="0052478C" w:rsidRPr="0052478C" w:rsidRDefault="0052478C" w:rsidP="0052478C">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+1: </w:t>
      </w:r>
      <w:r w:rsidRPr="0052478C">
        <w:rPr>
          <w:rFonts w:ascii="Times New Roman" w:eastAsia="Times New Roman" w:hAnsi="Times New Roman" w:cs="Times New Roman"/>
          <w:b/>
          <w:bCs/>
          <w:kern w:val="0"/>
          <w14:ligatures w14:val="none"/>
        </w:rPr>
        <w:t>Curvature lanes present.</w:t>
      </w:r>
    </w:p>
    <w:p w14:paraId="529E4B2A" w14:textId="77777777" w:rsidR="0052478C" w:rsidRPr="0052478C" w:rsidRDefault="0052478C" w:rsidP="0052478C">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Shoreline-change wavelet maxima at </w:t>
      </w:r>
      <w:r w:rsidRPr="0052478C">
        <w:rPr>
          <w:rFonts w:ascii="Times New Roman" w:eastAsia="Times New Roman" w:hAnsi="Times New Roman" w:cs="Times New Roman"/>
          <w:b/>
          <w:bCs/>
          <w:kern w:val="0"/>
          <w14:ligatures w14:val="none"/>
        </w:rPr>
        <w:t>15–25 km</w:t>
      </w:r>
      <w:r w:rsidRPr="0052478C">
        <w:rPr>
          <w:rFonts w:ascii="Times New Roman" w:eastAsia="Times New Roman" w:hAnsi="Times New Roman" w:cs="Times New Roman"/>
          <w:kern w:val="0"/>
          <w14:ligatures w14:val="none"/>
        </w:rPr>
        <w:t xml:space="preserve"> are a clean lane.</w:t>
      </w:r>
    </w:p>
    <w:p w14:paraId="1DB67D20" w14:textId="77777777" w:rsidR="0052478C" w:rsidRPr="0052478C" w:rsidRDefault="0052478C" w:rsidP="0052478C">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Other +1 surface networks show scale-localized curvature in the </w:t>
      </w:r>
      <w:r w:rsidRPr="0052478C">
        <w:rPr>
          <w:rFonts w:ascii="Times New Roman" w:eastAsia="Times New Roman" w:hAnsi="Times New Roman" w:cs="Times New Roman"/>
          <w:b/>
          <w:bCs/>
          <w:kern w:val="0"/>
          <w14:ligatures w14:val="none"/>
        </w:rPr>
        <w:t>1–100 km</w:t>
      </w:r>
      <w:r w:rsidRPr="0052478C">
        <w:rPr>
          <w:rFonts w:ascii="Times New Roman" w:eastAsia="Times New Roman" w:hAnsi="Times New Roman" w:cs="Times New Roman"/>
          <w:kern w:val="0"/>
          <w14:ligatures w14:val="none"/>
        </w:rPr>
        <w:t xml:space="preserve"> range.</w:t>
      </w:r>
    </w:p>
    <w:p w14:paraId="7CEAF98E" w14:textId="77777777" w:rsidR="0052478C" w:rsidRPr="0052478C" w:rsidRDefault="0052478C" w:rsidP="0052478C">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+2: </w:t>
      </w:r>
      <w:r w:rsidRPr="0052478C">
        <w:rPr>
          <w:rFonts w:ascii="Times New Roman" w:eastAsia="Times New Roman" w:hAnsi="Times New Roman" w:cs="Times New Roman"/>
          <w:b/>
          <w:bCs/>
          <w:kern w:val="0"/>
          <w14:ligatures w14:val="none"/>
        </w:rPr>
        <w:t>Curvature lanes consistent.</w:t>
      </w:r>
    </w:p>
    <w:p w14:paraId="5D74C0FC" w14:textId="77777777" w:rsidR="0052478C" w:rsidRPr="0052478C" w:rsidRDefault="0052478C" w:rsidP="0052478C">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continuous 0.8–8 kpc windows in disk-plane structure (2D turbulence) imply a band of organised curvature at those scales.</w:t>
      </w:r>
    </w:p>
    <w:p w14:paraId="631C5BE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PASS (qualitative):</w:t>
      </w:r>
    </w:p>
    <w:p w14:paraId="51FDF339"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We do see scale-localised curvature bands at +1 and +2, just where boundary geometry is active.</w:t>
      </w:r>
    </w:p>
    <w:p w14:paraId="1668B0CB"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Again, a numerical PASS awaits curvature-extracted κ(s) curves and G38_curvlanes.json, but the published peaks already match the prediction.</w:t>
      </w:r>
    </w:p>
    <w:p w14:paraId="4953227A" w14:textId="77777777" w:rsidR="0052478C" w:rsidRPr="0052478C" w:rsidRDefault="00C96FC8" w:rsidP="0052478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F82C70">
          <v:rect id="_x0000_i1133" style="width:0;height:1.5pt" o:hralign="center" o:hrstd="t" o:hr="t" fillcolor="#a0a0a0" stroked="f"/>
        </w:pict>
      </w:r>
    </w:p>
    <w:p w14:paraId="155E8E25" w14:textId="77777777" w:rsidR="0052478C" w:rsidRPr="0052478C" w:rsidRDefault="0052478C" w:rsidP="0052478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78C">
        <w:rPr>
          <w:rFonts w:ascii="Times New Roman" w:eastAsia="Times New Roman" w:hAnsi="Times New Roman" w:cs="Times New Roman"/>
          <w:b/>
          <w:bCs/>
          <w:kern w:val="0"/>
          <w14:ligatures w14:val="none"/>
        </w:rPr>
        <w:t>5.3.4 Cross-G synthesis: outward = more boundary-like, anisotropic, curvature-structured</w:t>
      </w:r>
    </w:p>
    <w:p w14:paraId="677FE387"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G-block synthesis summarises what G36–G38 say together:</w:t>
      </w:r>
    </w:p>
    <w:p w14:paraId="304893D3" w14:textId="77777777" w:rsidR="0052478C" w:rsidRPr="0052478C" w:rsidRDefault="0052478C" w:rsidP="0052478C">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Boundary dominance increases outward (G36).</w:t>
      </w:r>
    </w:p>
    <w:p w14:paraId="6B5BE110"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+3 and +2 are boundary-heavy (shells/disks, D≈2),</w:t>
      </w:r>
    </w:p>
    <w:p w14:paraId="3ED613BB"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is also a surface readout (Earth-surface band),</w:t>
      </w:r>
    </w:p>
    <w:p w14:paraId="35BFBC95"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−1/−2 are bulk-heavier (mass fractals, 3D plexity).</w:t>
      </w:r>
    </w:p>
    <w:p w14:paraId="17B27D31" w14:textId="77777777" w:rsidR="0052478C" w:rsidRPr="0052478C" w:rsidRDefault="0052478C" w:rsidP="0052478C">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Directional constraints strengthen outward (G37).</w:t>
      </w:r>
    </w:p>
    <w:p w14:paraId="35798B35"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+2/+3: highest anisotropy (thin disks, shells),</w:t>
      </w:r>
    </w:p>
    <w:p w14:paraId="12DE31E5"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moderate anisotropy (planar Earth-surface networks),</w:t>
      </w:r>
    </w:p>
    <w:p w14:paraId="712CD629"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−1/−2: lower anisotropy (3D fills, more isotropic).</w:t>
      </w:r>
    </w:p>
    <w:p w14:paraId="6020D708" w14:textId="77777777" w:rsidR="0052478C" w:rsidRPr="0052478C" w:rsidRDefault="0052478C" w:rsidP="0052478C">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b/>
          <w:bCs/>
          <w:kern w:val="0"/>
          <w14:ligatures w14:val="none"/>
        </w:rPr>
        <w:t>Curvature lanes appear where boundaries are active (G38).</w:t>
      </w:r>
    </w:p>
    <w:p w14:paraId="66E63CB9"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clear 15–25 km shoreline curvature lane; others in 1–100 km band.</w:t>
      </w:r>
    </w:p>
    <w:p w14:paraId="29B477D9" w14:textId="77777777" w:rsidR="0052478C" w:rsidRPr="0052478C" w:rsidRDefault="0052478C" w:rsidP="0052478C">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organised curvature in 0.8–8 kpc windows (disk-plane arcs, arms).</w:t>
      </w:r>
    </w:p>
    <w:p w14:paraId="0B66963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Taken together:</w:t>
      </w:r>
    </w:p>
    <w:p w14:paraId="799DF31A"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As you move outward from the hinge, the read becomes </w:t>
      </w:r>
      <w:r w:rsidRPr="0052478C">
        <w:rPr>
          <w:rFonts w:ascii="Times New Roman" w:eastAsia="Times New Roman" w:hAnsi="Times New Roman" w:cs="Times New Roman"/>
          <w:b/>
          <w:bCs/>
          <w:kern w:val="0"/>
          <w14:ligatures w14:val="none"/>
        </w:rPr>
        <w:t>more boundary-like, more anisotropic, and more curvature-structured</w:t>
      </w:r>
      <w:r w:rsidRPr="0052478C">
        <w:rPr>
          <w:rFonts w:ascii="Times New Roman" w:eastAsia="Times New Roman" w:hAnsi="Times New Roman" w:cs="Times New Roman"/>
          <w:kern w:val="0"/>
          <w14:ligatures w14:val="none"/>
        </w:rPr>
        <w:t xml:space="preserve"> – precisely what the container hierarchy in AR predicts.</w:t>
      </w:r>
    </w:p>
    <w:p w14:paraId="3B8429F3"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This dovetails neatly with:</w:t>
      </w:r>
    </w:p>
    <w:p w14:paraId="584A32B5" w14:textId="77777777" w:rsidR="0052478C" w:rsidRPr="0052478C" w:rsidRDefault="0052478C" w:rsidP="0052478C">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CL memos:</w:t>
      </w:r>
    </w:p>
    <w:p w14:paraId="31882505" w14:textId="77777777" w:rsidR="0052478C" w:rsidRPr="0052478C" w:rsidRDefault="0052478C" w:rsidP="0052478C">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UGM pivot at 0,</w:t>
      </w:r>
    </w:p>
    <w:p w14:paraId="4F00ED6F" w14:textId="77777777" w:rsidR="0052478C" w:rsidRPr="0052478C" w:rsidRDefault="0052478C" w:rsidP="0052478C">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inner nanoband/micron clusters at −2/−1,</w:t>
      </w:r>
    </w:p>
    <w:p w14:paraId="71A19323" w14:textId="77777777" w:rsidR="0052478C" w:rsidRPr="0052478C" w:rsidRDefault="0052478C" w:rsidP="0052478C">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+1 kilometric band,</w:t>
      </w:r>
    </w:p>
    <w:p w14:paraId="5E96A16B" w14:textId="77777777" w:rsidR="0052478C" w:rsidRPr="0052478C" w:rsidRDefault="0052478C" w:rsidP="0052478C">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+2 kpc disk,</w:t>
      </w:r>
    </w:p>
    <w:p w14:paraId="53BB81E0" w14:textId="77777777" w:rsidR="0052478C" w:rsidRPr="0052478C" w:rsidRDefault="0052478C" w:rsidP="0052478C">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+3 Gpc shell.</w:t>
      </w:r>
    </w:p>
    <w:p w14:paraId="5B725FD1" w14:textId="77777777" w:rsidR="0052478C" w:rsidRPr="0052478C" w:rsidRDefault="0052478C" w:rsidP="0052478C">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boundary vs bulk fractions (G36/B11–B12).</w:t>
      </w:r>
    </w:p>
    <w:p w14:paraId="4DD2AEEA" w14:textId="77777777" w:rsidR="0052478C" w:rsidRPr="0052478C" w:rsidRDefault="0052478C" w:rsidP="0052478C">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The dimensional budgets (B14) linking bulk and boundary D across symmetric pairs.</w:t>
      </w:r>
    </w:p>
    <w:p w14:paraId="268D269E" w14:textId="77777777" w:rsidR="0052478C" w:rsidRPr="0052478C" w:rsidRDefault="0052478C" w:rsidP="0052478C">
      <w:p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 xml:space="preserve">Essentially, G36–G38 give you the </w:t>
      </w:r>
      <w:r w:rsidRPr="0052478C">
        <w:rPr>
          <w:rFonts w:ascii="Times New Roman" w:eastAsia="Times New Roman" w:hAnsi="Times New Roman" w:cs="Times New Roman"/>
          <w:b/>
          <w:bCs/>
          <w:kern w:val="0"/>
          <w14:ligatures w14:val="none"/>
        </w:rPr>
        <w:t>morphological face</w:t>
      </w:r>
      <w:r w:rsidRPr="0052478C">
        <w:rPr>
          <w:rFonts w:ascii="Times New Roman" w:eastAsia="Times New Roman" w:hAnsi="Times New Roman" w:cs="Times New Roman"/>
          <w:kern w:val="0"/>
          <w14:ligatures w14:val="none"/>
        </w:rPr>
        <w:t xml:space="preserve"> of the ladder:</w:t>
      </w:r>
    </w:p>
    <w:p w14:paraId="100F4C8D" w14:textId="77777777" w:rsidR="0052478C" w:rsidRPr="0052478C" w:rsidRDefault="0052478C" w:rsidP="0052478C">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inner plexity = roughly isotropic, bulk-like, fractal interiors;</w:t>
      </w:r>
    </w:p>
    <w:p w14:paraId="35F865D6" w14:textId="77777777" w:rsidR="0052478C" w:rsidRPr="0052478C" w:rsidRDefault="0052478C" w:rsidP="0052478C">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52478C">
        <w:rPr>
          <w:rFonts w:ascii="Times New Roman" w:eastAsia="Times New Roman" w:hAnsi="Times New Roman" w:cs="Times New Roman"/>
          <w:kern w:val="0"/>
          <w14:ligatures w14:val="none"/>
        </w:rPr>
        <w:t>outer containers = increasingly thin, surface- and disk-like, with distinct bending scales.</w:t>
      </w:r>
    </w:p>
    <w:p w14:paraId="70D5D84D" w14:textId="77777777" w:rsidR="00F932F7" w:rsidRDefault="00F932F7" w:rsidP="00E66BE8"/>
    <w:p w14:paraId="7A6F1DF0" w14:textId="77777777" w:rsidR="00CE0519" w:rsidRPr="00CE0519" w:rsidRDefault="00CE0519" w:rsidP="00CE051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1" w:name="_Toc215316906"/>
      <w:r w:rsidRPr="00CE0519">
        <w:rPr>
          <w:rFonts w:ascii="Times New Roman" w:eastAsia="Times New Roman" w:hAnsi="Times New Roman" w:cs="Times New Roman"/>
          <w:b/>
          <w:bCs/>
          <w:kern w:val="0"/>
          <w:sz w:val="36"/>
          <w:szCs w:val="36"/>
          <w14:ligatures w14:val="none"/>
        </w:rPr>
        <w:t>6. Activation &amp; Feasibility Geometry Across Levels</w:t>
      </w:r>
      <w:bookmarkEnd w:id="31"/>
    </w:p>
    <w:p w14:paraId="13DC8B42" w14:textId="77777777" w:rsidR="00CE0519" w:rsidRPr="00CE0519" w:rsidRDefault="00CE0519" w:rsidP="00CE051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6907"/>
      <w:r w:rsidRPr="00CE0519">
        <w:rPr>
          <w:rFonts w:ascii="Times New Roman" w:eastAsia="Times New Roman" w:hAnsi="Times New Roman" w:cs="Times New Roman"/>
          <w:b/>
          <w:bCs/>
          <w:kern w:val="0"/>
          <w:sz w:val="27"/>
          <w:szCs w:val="27"/>
          <w14:ligatures w14:val="none"/>
        </w:rPr>
        <w:t>6.1 What “activation” means</w:t>
      </w:r>
      <w:bookmarkEnd w:id="32"/>
    </w:p>
    <w:p w14:paraId="0ED71B40"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This subsection zooms out and defines </w:t>
      </w:r>
      <w:r w:rsidRPr="00CE0519">
        <w:rPr>
          <w:rFonts w:ascii="Times New Roman" w:eastAsia="Times New Roman" w:hAnsi="Times New Roman" w:cs="Times New Roman"/>
          <w:b/>
          <w:bCs/>
          <w:kern w:val="0"/>
          <w14:ligatures w14:val="none"/>
        </w:rPr>
        <w:t>activation</w:t>
      </w:r>
      <w:r w:rsidRPr="00CE0519">
        <w:rPr>
          <w:rFonts w:ascii="Times New Roman" w:eastAsia="Times New Roman" w:hAnsi="Times New Roman" w:cs="Times New Roman"/>
          <w:kern w:val="0"/>
          <w14:ligatures w14:val="none"/>
        </w:rPr>
        <w:t xml:space="preserve"> in the general AR/CL sense, not just in the T3-B case. The core idea is simple:</w:t>
      </w:r>
    </w:p>
    <w:p w14:paraId="6D3D2988"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When a system </w:t>
      </w:r>
      <w:r w:rsidRPr="00CE0519">
        <w:rPr>
          <w:rFonts w:ascii="Times New Roman" w:eastAsia="Times New Roman" w:hAnsi="Times New Roman" w:cs="Times New Roman"/>
          <w:b/>
          <w:bCs/>
          <w:kern w:val="0"/>
          <w14:ligatures w14:val="none"/>
        </w:rPr>
        <w:t>reaches or crosses a context seam scale</w:t>
      </w:r>
      <w:r w:rsidRPr="00CE0519">
        <w:rPr>
          <w:rFonts w:ascii="Times New Roman" w:eastAsia="Times New Roman" w:hAnsi="Times New Roman" w:cs="Times New Roman"/>
          <w:kern w:val="0"/>
          <w14:ligatures w14:val="none"/>
        </w:rPr>
        <w:t xml:space="preserve">, a new </w:t>
      </w:r>
      <w:r w:rsidRPr="00CE0519">
        <w:rPr>
          <w:rFonts w:ascii="Times New Roman" w:eastAsia="Times New Roman" w:hAnsi="Times New Roman" w:cs="Times New Roman"/>
          <w:i/>
          <w:iCs/>
          <w:kern w:val="0"/>
          <w14:ligatures w14:val="none"/>
        </w:rPr>
        <w:t>feasibility pattern</w:t>
      </w:r>
      <w:r w:rsidRPr="00CE0519">
        <w:rPr>
          <w:rFonts w:ascii="Times New Roman" w:eastAsia="Times New Roman" w:hAnsi="Times New Roman" w:cs="Times New Roman"/>
          <w:kern w:val="0"/>
          <w14:ligatures w14:val="none"/>
        </w:rPr>
        <w:t xml:space="preserve"> becomes available in the present-act engine, and this shows up as an </w:t>
      </w:r>
      <w:r w:rsidRPr="00CE0519">
        <w:rPr>
          <w:rFonts w:ascii="Times New Roman" w:eastAsia="Times New Roman" w:hAnsi="Times New Roman" w:cs="Times New Roman"/>
          <w:b/>
          <w:bCs/>
          <w:kern w:val="0"/>
          <w14:ligatures w14:val="none"/>
        </w:rPr>
        <w:t>extra term</w:t>
      </w:r>
      <w:r w:rsidRPr="00CE0519">
        <w:rPr>
          <w:rFonts w:ascii="Times New Roman" w:eastAsia="Times New Roman" w:hAnsi="Times New Roman" w:cs="Times New Roman"/>
          <w:kern w:val="0"/>
          <w14:ligatures w14:val="none"/>
        </w:rPr>
        <w:t xml:space="preserve"> in observables. Models that include this term do better than ones that don’t.</w:t>
      </w:r>
    </w:p>
    <w:p w14:paraId="5E6F4AF4"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We’ll tie that to the AR notion of </w:t>
      </w:r>
      <w:r w:rsidRPr="00CE0519">
        <w:rPr>
          <w:rFonts w:ascii="Times New Roman" w:eastAsia="Times New Roman" w:hAnsi="Times New Roman" w:cs="Times New Roman"/>
          <w:b/>
          <w:bCs/>
          <w:kern w:val="0"/>
          <w14:ligatures w14:val="none"/>
        </w:rPr>
        <w:t>feasibility geometry</w:t>
      </w:r>
      <w:r w:rsidRPr="00CE0519">
        <w:rPr>
          <w:rFonts w:ascii="Times New Roman" w:eastAsia="Times New Roman" w:hAnsi="Times New Roman" w:cs="Times New Roman"/>
          <w:kern w:val="0"/>
          <w14:ligatures w14:val="none"/>
        </w:rPr>
        <w:t xml:space="preserve"> and the ParentGate schedule, and explain why you expect activation at all seams, not only at the galactic (+2↔+3) one.</w:t>
      </w:r>
    </w:p>
    <w:p w14:paraId="6E9B58EA" w14:textId="77777777" w:rsidR="00CE0519" w:rsidRPr="00CE0519" w:rsidRDefault="00C96FC8"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A33CA4">
          <v:rect id="_x0000_i1134" style="width:0;height:1.5pt" o:hralign="center" o:hrstd="t" o:hr="t" fillcolor="#a0a0a0" stroked="f"/>
        </w:pict>
      </w:r>
    </w:p>
    <w:p w14:paraId="58AF06E3"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6.1.1 Feasibility geometry and ParentGate in one paragraph</w:t>
      </w:r>
    </w:p>
    <w:p w14:paraId="4DA8124C"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In the AR engine:</w:t>
      </w:r>
    </w:p>
    <w:p w14:paraId="43D2D3A9" w14:textId="77777777" w:rsidR="00CE0519" w:rsidRPr="00CE0519" w:rsidRDefault="00CE0519" w:rsidP="00CE0519">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Control is </w:t>
      </w:r>
      <w:r w:rsidRPr="00CE0519">
        <w:rPr>
          <w:rFonts w:ascii="Times New Roman" w:eastAsia="Times New Roman" w:hAnsi="Times New Roman" w:cs="Times New Roman"/>
          <w:b/>
          <w:bCs/>
          <w:kern w:val="0"/>
          <w14:ligatures w14:val="none"/>
        </w:rPr>
        <w:t>boolean/ordinal</w:t>
      </w:r>
      <w:r w:rsidRPr="00CE0519">
        <w:rPr>
          <w:rFonts w:ascii="Times New Roman" w:eastAsia="Times New Roman" w:hAnsi="Times New Roman" w:cs="Times New Roman"/>
          <w:kern w:val="0"/>
          <w14:ligatures w14:val="none"/>
        </w:rPr>
        <w:t xml:space="preserve"> only: the ParentGate either allows or forbids a candidate move, based on shell ID, strictness, and local features – no continuous potentials or weights in control.</w:t>
      </w:r>
    </w:p>
    <w:p w14:paraId="0A0EE35F" w14:textId="77777777" w:rsidR="00CE0519" w:rsidRPr="00CE0519" w:rsidRDefault="00CE0519" w:rsidP="00CE0519">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 </w:t>
      </w:r>
      <w:r w:rsidRPr="00CE0519">
        <w:rPr>
          <w:rFonts w:ascii="Times New Roman" w:eastAsia="Times New Roman" w:hAnsi="Times New Roman" w:cs="Times New Roman"/>
          <w:b/>
          <w:bCs/>
          <w:kern w:val="0"/>
          <w14:ligatures w14:val="none"/>
        </w:rPr>
        <w:t>schedule</w:t>
      </w:r>
      <w:r w:rsidRPr="00CE0519">
        <w:rPr>
          <w:rFonts w:ascii="Times New Roman" w:eastAsia="Times New Roman" w:hAnsi="Times New Roman" w:cs="Times New Roman"/>
          <w:kern w:val="0"/>
          <w14:ligatures w14:val="none"/>
        </w:rPr>
        <w:t xml:space="preserve"> (ParentGate) defines how strictness increases inward across shells around a centre:</w:t>
      </w:r>
    </w:p>
    <w:p w14:paraId="78357957" w14:textId="77777777" w:rsidR="00CE0519" w:rsidRPr="00CE0519" w:rsidRDefault="00CE0519" w:rsidP="00CE0519">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shells closer to the centre are </w:t>
      </w:r>
      <w:r w:rsidRPr="00CE0519">
        <w:rPr>
          <w:rFonts w:ascii="Times New Roman" w:eastAsia="Times New Roman" w:hAnsi="Times New Roman" w:cs="Times New Roman"/>
          <w:b/>
          <w:bCs/>
          <w:kern w:val="0"/>
          <w14:ligatures w14:val="none"/>
        </w:rPr>
        <w:t>harder to enter</w:t>
      </w:r>
      <w:r w:rsidRPr="00CE0519">
        <w:rPr>
          <w:rFonts w:ascii="Times New Roman" w:eastAsia="Times New Roman" w:hAnsi="Times New Roman" w:cs="Times New Roman"/>
          <w:kern w:val="0"/>
          <w14:ligatures w14:val="none"/>
        </w:rPr>
        <w:t xml:space="preserve"> (more thinning of candidates),</w:t>
      </w:r>
    </w:p>
    <w:p w14:paraId="367D09E6" w14:textId="77777777" w:rsidR="00CE0519" w:rsidRPr="00CE0519" w:rsidRDefault="00CE0519" w:rsidP="00CE0519">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shells further out are easier.</w:t>
      </w:r>
    </w:p>
    <w:p w14:paraId="75F189CE"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On the diagnostic side, this manifests as:</w:t>
      </w:r>
    </w:p>
    <w:p w14:paraId="4E408817" w14:textId="77777777" w:rsidR="00CE0519" w:rsidRPr="00CE0519" w:rsidRDefault="00CE0519" w:rsidP="00CE0519">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acts-inflation</w:t>
      </w:r>
      <w:r w:rsidRPr="00CE0519">
        <w:rPr>
          <w:rFonts w:ascii="Times New Roman" w:eastAsia="Times New Roman" w:hAnsi="Times New Roman" w:cs="Times New Roman"/>
          <w:kern w:val="0"/>
          <w14:ligatures w14:val="none"/>
        </w:rPr>
        <w:t xml:space="preserve"> D(r) &gt; 1 – more candidate acts are needed near the centre to achieve the same outward travel,</w:t>
      </w:r>
    </w:p>
    <w:p w14:paraId="1CB1B5B2" w14:textId="77777777" w:rsidR="00CE0519" w:rsidRPr="00CE0519" w:rsidRDefault="00CE0519" w:rsidP="00CE0519">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hazard-like fields</w:t>
      </w:r>
      <w:r w:rsidRPr="00CE0519">
        <w:rPr>
          <w:rFonts w:ascii="Times New Roman" w:eastAsia="Times New Roman" w:hAnsi="Times New Roman" w:cs="Times New Roman"/>
          <w:kern w:val="0"/>
          <w14:ligatures w14:val="none"/>
        </w:rPr>
        <w:t xml:space="preserve"> – e.g. redshift, Shapiro delay, deflection, or plateau amplitudes that increase with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m:rPr>
                <m:scr m:val="script"/>
              </m:rP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χ</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r</m:t>
        </m:r>
      </m:oMath>
      <w:r w:rsidRPr="00CE0519">
        <w:rPr>
          <w:rFonts w:ascii="Times New Roman" w:eastAsia="Times New Roman" w:hAnsi="Times New Roman" w:cs="Times New Roman"/>
          <w:kern w:val="0"/>
          <w14:ligatures w14:val="none"/>
        </w:rPr>
        <w:t>.</w:t>
      </w:r>
    </w:p>
    <w:p w14:paraId="6894313F"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From this point of view:</w:t>
      </w:r>
    </w:p>
    <w:p w14:paraId="183237F3" w14:textId="77777777" w:rsidR="00CE0519" w:rsidRPr="00CE0519" w:rsidRDefault="00CE0519" w:rsidP="00CE0519">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“Gravity” is simply the </w:t>
      </w:r>
      <w:r w:rsidRPr="00CE0519">
        <w:rPr>
          <w:rFonts w:ascii="Times New Roman" w:eastAsia="Times New Roman" w:hAnsi="Times New Roman" w:cs="Times New Roman"/>
          <w:b/>
          <w:bCs/>
          <w:kern w:val="0"/>
          <w14:ligatures w14:val="none"/>
        </w:rPr>
        <w:t>pattern of feasibility</w:t>
      </w:r>
      <w:r w:rsidRPr="00CE0519">
        <w:rPr>
          <w:rFonts w:ascii="Times New Roman" w:eastAsia="Times New Roman" w:hAnsi="Times New Roman" w:cs="Times New Roman"/>
          <w:kern w:val="0"/>
          <w14:ligatures w14:val="none"/>
        </w:rPr>
        <w:t xml:space="preserve"> encoded in the schedule,</w:t>
      </w:r>
    </w:p>
    <w:p w14:paraId="599914A1" w14:textId="77777777" w:rsidR="00CE0519" w:rsidRPr="00CE0519" w:rsidRDefault="00CE0519" w:rsidP="00CE0519">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Observables are the </w:t>
      </w:r>
      <w:r w:rsidRPr="00CE0519">
        <w:rPr>
          <w:rFonts w:ascii="Times New Roman" w:eastAsia="Times New Roman" w:hAnsi="Times New Roman" w:cs="Times New Roman"/>
          <w:b/>
          <w:bCs/>
          <w:kern w:val="0"/>
          <w14:ligatures w14:val="none"/>
        </w:rPr>
        <w:t>readouts</w:t>
      </w:r>
      <w:r w:rsidRPr="00CE0519">
        <w:rPr>
          <w:rFonts w:ascii="Times New Roman" w:eastAsia="Times New Roman" w:hAnsi="Times New Roman" w:cs="Times New Roman"/>
          <w:kern w:val="0"/>
          <w14:ligatures w14:val="none"/>
        </w:rPr>
        <w:t xml:space="preserve"> of D(r) and related counts, not separate forces.</w:t>
      </w:r>
    </w:p>
    <w:p w14:paraId="60B95CE5"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When you change which </w:t>
      </w:r>
      <w:r w:rsidRPr="00CE0519">
        <w:rPr>
          <w:rFonts w:ascii="Times New Roman" w:eastAsia="Times New Roman" w:hAnsi="Times New Roman" w:cs="Times New Roman"/>
          <w:b/>
          <w:bCs/>
          <w:kern w:val="0"/>
          <w14:ligatures w14:val="none"/>
        </w:rPr>
        <w:t>container</w:t>
      </w:r>
      <w:r w:rsidRPr="00CE0519">
        <w:rPr>
          <w:rFonts w:ascii="Times New Roman" w:eastAsia="Times New Roman" w:hAnsi="Times New Roman" w:cs="Times New Roman"/>
          <w:kern w:val="0"/>
          <w14:ligatures w14:val="none"/>
        </w:rPr>
        <w:t xml:space="preserve"> is active (e.g. add or remove a +2/+3 schedule term), you change feasibility geometry. Activation is how that change shows up at the level of data.</w:t>
      </w:r>
    </w:p>
    <w:p w14:paraId="422DB96C" w14:textId="77777777" w:rsidR="00CE0519" w:rsidRPr="00CE0519" w:rsidRDefault="00C96FC8"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5A1647">
          <v:rect id="_x0000_i1135" style="width:0;height:1.5pt" o:hralign="center" o:hrstd="t" o:hr="t" fillcolor="#a0a0a0" stroked="f"/>
        </w:pict>
      </w:r>
    </w:p>
    <w:p w14:paraId="6F2F4437"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6.1.2 What we mean by “activation” at a seam</w:t>
      </w:r>
    </w:p>
    <w:p w14:paraId="0358E5F9"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At a given seam with characteristic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 activation means:</w:t>
      </w:r>
    </w:p>
    <w:p w14:paraId="047B3BD5" w14:textId="77777777" w:rsidR="00CE0519" w:rsidRPr="00CE0519" w:rsidRDefault="00CE0519" w:rsidP="00CE0519">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Geometry changes</w:t>
      </w:r>
      <w:r w:rsidRPr="00CE0519">
        <w:rPr>
          <w:rFonts w:ascii="Times New Roman" w:eastAsia="Times New Roman" w:hAnsi="Times New Roman" w:cs="Times New Roman"/>
          <w:kern w:val="0"/>
          <w14:ligatures w14:val="none"/>
        </w:rPr>
        <w:t>:</w:t>
      </w:r>
    </w:p>
    <w:p w14:paraId="06B2FA9A" w14:textId="77777777" w:rsidR="00CE0519" w:rsidRPr="00CE0519" w:rsidRDefault="00CE0519" w:rsidP="00CE0519">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below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 xml:space="preserve">, the ParentGate (or equivalent structural logic) does </w:t>
      </w:r>
      <w:r w:rsidRPr="00CE0519">
        <w:rPr>
          <w:rFonts w:ascii="Times New Roman" w:eastAsia="Times New Roman" w:hAnsi="Times New Roman" w:cs="Times New Roman"/>
          <w:b/>
          <w:bCs/>
          <w:kern w:val="0"/>
          <w14:ligatures w14:val="none"/>
        </w:rPr>
        <w:t>not</w:t>
      </w:r>
      <w:r w:rsidRPr="00CE0519">
        <w:rPr>
          <w:rFonts w:ascii="Times New Roman" w:eastAsia="Times New Roman" w:hAnsi="Times New Roman" w:cs="Times New Roman"/>
          <w:kern w:val="0"/>
          <w14:ligatures w14:val="none"/>
        </w:rPr>
        <w:t xml:space="preserve"> treat this container as “on”,</w:t>
      </w:r>
    </w:p>
    <w:p w14:paraId="1B449D78" w14:textId="77777777" w:rsidR="00CE0519" w:rsidRPr="00CE0519" w:rsidRDefault="00CE0519" w:rsidP="00CE0519">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above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 it does – a new inward thinning or outward path geometry starts contributing.</w:t>
      </w:r>
    </w:p>
    <w:p w14:paraId="3259CEEC" w14:textId="77777777" w:rsidR="00CE0519" w:rsidRPr="00CE0519" w:rsidRDefault="00CE0519" w:rsidP="00CE0519">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Observables respond</w:t>
      </w:r>
      <w:r w:rsidRPr="00CE0519">
        <w:rPr>
          <w:rFonts w:ascii="Times New Roman" w:eastAsia="Times New Roman" w:hAnsi="Times New Roman" w:cs="Times New Roman"/>
          <w:kern w:val="0"/>
          <w14:ligatures w14:val="none"/>
        </w:rPr>
        <w:t>:</w:t>
      </w:r>
    </w:p>
    <w:p w14:paraId="3A6414C4" w14:textId="77777777" w:rsidR="00CE0519" w:rsidRPr="00CE0519" w:rsidRDefault="00CE0519" w:rsidP="00CE0519">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some measurable amplitude </w:t>
      </w:r>
      <m:oMath>
        <m:r>
          <w:rPr>
            <w:rFonts w:ascii="Cambria Math" w:eastAsia="Times New Roman" w:hAnsi="Cambria Math" w:cs="Times New Roman"/>
            <w:kern w:val="0"/>
            <w14:ligatures w14:val="none"/>
          </w:rPr>
          <m:t>A</m:t>
        </m:r>
      </m:oMath>
      <w:r w:rsidRPr="00CE0519">
        <w:rPr>
          <w:rFonts w:ascii="Times New Roman" w:eastAsia="Times New Roman" w:hAnsi="Times New Roman" w:cs="Times New Roman"/>
          <w:kern w:val="0"/>
          <w14:ligatures w14:val="none"/>
        </w:rPr>
        <w:t xml:space="preserve">(lensing plateau, transport coefficient, mechanical response, scattering intensity, etc.) gains a </w:t>
      </w:r>
      <w:r w:rsidRPr="00CE0519">
        <w:rPr>
          <w:rFonts w:ascii="Times New Roman" w:eastAsia="Times New Roman" w:hAnsi="Times New Roman" w:cs="Times New Roman"/>
          <w:b/>
          <w:bCs/>
          <w:kern w:val="0"/>
          <w14:ligatures w14:val="none"/>
        </w:rPr>
        <w:t>new component</w:t>
      </w:r>
      <w:r w:rsidRPr="00CE0519">
        <w:rPr>
          <w:rFonts w:ascii="Times New Roman" w:eastAsia="Times New Roman" w:hAnsi="Times New Roman" w:cs="Times New Roman"/>
          <w:kern w:val="0"/>
          <w14:ligatures w14:val="none"/>
        </w:rPr>
        <w:t xml:space="preserve"> once typical system sizes cross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w:t>
      </w:r>
    </w:p>
    <w:p w14:paraId="2C7D85A9" w14:textId="77777777" w:rsidR="00CE0519" w:rsidRPr="00CE0519" w:rsidRDefault="00CE0519" w:rsidP="00CE0519">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Models detect it</w:t>
      </w:r>
      <w:r w:rsidRPr="00CE0519">
        <w:rPr>
          <w:rFonts w:ascii="Times New Roman" w:eastAsia="Times New Roman" w:hAnsi="Times New Roman" w:cs="Times New Roman"/>
          <w:kern w:val="0"/>
          <w14:ligatures w14:val="none"/>
        </w:rPr>
        <w:t>:</w:t>
      </w:r>
    </w:p>
    <w:p w14:paraId="667D71CB" w14:textId="77777777" w:rsidR="00CE0519" w:rsidRPr="00CE0519" w:rsidRDefault="00CE0519" w:rsidP="00CE0519">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if you build a model that includes a term sensitive to “how much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 xml:space="preserve">you occupy”, that model should fit the data significantly </w:t>
      </w:r>
      <w:r w:rsidRPr="00CE0519">
        <w:rPr>
          <w:rFonts w:ascii="Times New Roman" w:eastAsia="Times New Roman" w:hAnsi="Times New Roman" w:cs="Times New Roman"/>
          <w:b/>
          <w:bCs/>
          <w:kern w:val="0"/>
          <w14:ligatures w14:val="none"/>
        </w:rPr>
        <w:t>better</w:t>
      </w:r>
      <w:r w:rsidRPr="00CE0519">
        <w:rPr>
          <w:rFonts w:ascii="Times New Roman" w:eastAsia="Times New Roman" w:hAnsi="Times New Roman" w:cs="Times New Roman"/>
          <w:kern w:val="0"/>
          <w14:ligatures w14:val="none"/>
        </w:rPr>
        <w:t xml:space="preserve"> than a model that does not.</w:t>
      </w:r>
    </w:p>
    <w:p w14:paraId="75836AEF"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This is why the activation grammar (§4.2) looks exactly like:</w:t>
      </w:r>
    </w:p>
    <w:p w14:paraId="4DAA4C22" w14:textId="77777777" w:rsidR="00CE0519" w:rsidRPr="00CE0519" w:rsidRDefault="00CE0519" w:rsidP="00CE0519">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baseline term (size-only, or whatever you would normally fit), plus</w:t>
      </w:r>
    </w:p>
    <w:p w14:paraId="19379131" w14:textId="77777777" w:rsidR="00CE0519" w:rsidRPr="00CE0519" w:rsidRDefault="00CE0519" w:rsidP="00CE0519">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 seam-aware term </w:t>
      </w:r>
      <m:oMath>
        <m:r>
          <w:rPr>
            <w:rFonts w:ascii="Cambria Math" w:eastAsia="Times New Roman" w:hAnsi="Cambria Math" w:cs="Times New Roman"/>
            <w:kern w:val="0"/>
            <w14:ligatures w14:val="none"/>
          </w:rPr>
          <m:t>d</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CE0519">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CE0519">
        <w:rPr>
          <w:rFonts w:ascii="Times New Roman" w:eastAsia="Times New Roman" w:hAnsi="Times New Roman" w:cs="Times New Roman"/>
          <w:kern w:val="0"/>
          <w14:ligatures w14:val="none"/>
        </w:rPr>
        <w:t xml:space="preserve">encodes “fraction of the sample at or above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w:t>
      </w:r>
    </w:p>
    <w:p w14:paraId="03C9BA4E"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If the seam is </w:t>
      </w:r>
      <w:r w:rsidRPr="00CE0519">
        <w:rPr>
          <w:rFonts w:ascii="Times New Roman" w:eastAsia="Times New Roman" w:hAnsi="Times New Roman" w:cs="Times New Roman"/>
          <w:b/>
          <w:bCs/>
          <w:kern w:val="0"/>
          <w14:ligatures w14:val="none"/>
        </w:rPr>
        <w:t>physically real</w:t>
      </w:r>
      <w:r w:rsidRPr="00CE0519">
        <w:rPr>
          <w:rFonts w:ascii="Times New Roman" w:eastAsia="Times New Roman" w:hAnsi="Times New Roman" w:cs="Times New Roman"/>
          <w:kern w:val="0"/>
          <w14:ligatures w14:val="none"/>
        </w:rPr>
        <w:t xml:space="preserve"> in the AR sense – i.e., the container really does change feasibility geometry at that scale – then that mixed model should be empirically favoured.</w:t>
      </w:r>
    </w:p>
    <w:p w14:paraId="6CFCE9F8" w14:textId="77777777" w:rsidR="00CE0519" w:rsidRPr="00CE0519" w:rsidRDefault="00C96FC8"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156C32">
          <v:rect id="_x0000_i1136" style="width:0;height:1.5pt" o:hralign="center" o:hrstd="t" o:hr="t" fillcolor="#a0a0a0" stroked="f"/>
        </w:pict>
      </w:r>
    </w:p>
    <w:p w14:paraId="3DA8D2AB"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6.1.3 Activation as “turning on” a container in the present-act picture</w:t>
      </w:r>
    </w:p>
    <w:p w14:paraId="10A6C277"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Under the present-act/CS picture, each outer level is a </w:t>
      </w:r>
      <w:r w:rsidRPr="00CE0519">
        <w:rPr>
          <w:rFonts w:ascii="Times New Roman" w:eastAsia="Times New Roman" w:hAnsi="Times New Roman" w:cs="Times New Roman"/>
          <w:b/>
          <w:bCs/>
          <w:kern w:val="0"/>
          <w14:ligatures w14:val="none"/>
        </w:rPr>
        <w:t>container layer</w:t>
      </w:r>
      <w:r w:rsidRPr="00CE0519">
        <w:rPr>
          <w:rFonts w:ascii="Times New Roman" w:eastAsia="Times New Roman" w:hAnsi="Times New Roman" w:cs="Times New Roman"/>
          <w:kern w:val="0"/>
          <w14:ligatures w14:val="none"/>
        </w:rPr>
        <w:t>:</w:t>
      </w:r>
    </w:p>
    <w:p w14:paraId="687F08A0" w14:textId="77777777" w:rsidR="00CE0519" w:rsidRPr="00CE0519" w:rsidRDefault="00CE0519" w:rsidP="00CE0519">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+1: Earth-surface CS,</w:t>
      </w:r>
    </w:p>
    <w:p w14:paraId="6C7AC135" w14:textId="77777777" w:rsidR="00CE0519" w:rsidRPr="00CE0519" w:rsidRDefault="00CE0519" w:rsidP="00CE0519">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+2: galactic disk CS,</w:t>
      </w:r>
    </w:p>
    <w:p w14:paraId="3C52FB5A" w14:textId="77777777" w:rsidR="00CE0519" w:rsidRPr="00CE0519" w:rsidRDefault="00CE0519" w:rsidP="00CE0519">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+3: cosmic shell CS.</w:t>
      </w:r>
    </w:p>
    <w:p w14:paraId="56817127"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ParentGate schedule for a given container is essentially the </w:t>
      </w:r>
      <w:r w:rsidRPr="00CE0519">
        <w:rPr>
          <w:rFonts w:ascii="Times New Roman" w:eastAsia="Times New Roman" w:hAnsi="Times New Roman" w:cs="Times New Roman"/>
          <w:b/>
          <w:bCs/>
          <w:kern w:val="0"/>
          <w14:ligatures w14:val="none"/>
        </w:rPr>
        <w:t>implementation</w:t>
      </w:r>
      <w:r w:rsidRPr="00CE0519">
        <w:rPr>
          <w:rFonts w:ascii="Times New Roman" w:eastAsia="Times New Roman" w:hAnsi="Times New Roman" w:cs="Times New Roman"/>
          <w:kern w:val="0"/>
          <w14:ligatures w14:val="none"/>
        </w:rPr>
        <w:t xml:space="preserve"> of that container’s geometry in control:</w:t>
      </w:r>
    </w:p>
    <w:p w14:paraId="3EDECD9E" w14:textId="77777777" w:rsidR="00CE0519" w:rsidRPr="00CE0519" w:rsidRDefault="00CE0519" w:rsidP="00CE0519">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For +1: an Earth-centred schedule defines feasibility across radial shells around Earth’s surface.</w:t>
      </w:r>
    </w:p>
    <w:p w14:paraId="0483082F" w14:textId="77777777" w:rsidR="00CE0519" w:rsidRPr="00CE0519" w:rsidRDefault="00CE0519" w:rsidP="00CE0519">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For +2: a galaxy-centred schedule defines feasibility inside the disk.</w:t>
      </w:r>
    </w:p>
    <w:p w14:paraId="31DDA820" w14:textId="77777777" w:rsidR="00CE0519" w:rsidRPr="00CE0519" w:rsidRDefault="00CE0519" w:rsidP="00CE0519">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For +3: a cosmic-shell schedule defines horizon-like reachability and horizon neutrality.</w:t>
      </w:r>
    </w:p>
    <w:p w14:paraId="1F879E2E"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Activation at a seam is simply:</w:t>
      </w:r>
    </w:p>
    <w:p w14:paraId="30CC1A49"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Before:</w:t>
      </w:r>
      <w:r w:rsidRPr="00CE0519">
        <w:rPr>
          <w:rFonts w:ascii="Times New Roman" w:eastAsia="Times New Roman" w:hAnsi="Times New Roman" w:cs="Times New Roman"/>
          <w:kern w:val="0"/>
          <w14:ligatures w14:val="none"/>
        </w:rPr>
        <w:t xml:space="preserve"> your system lives inside some sub-container, but the schedule’s outer container is effectively dormant for that system.</w:t>
      </w:r>
      <w:r w:rsidRPr="00CE0519">
        <w:rPr>
          <w:rFonts w:ascii="Times New Roman" w:eastAsia="Times New Roman" w:hAnsi="Times New Roman" w:cs="Times New Roman"/>
          <w:kern w:val="0"/>
          <w14:ligatures w14:val="none"/>
        </w:rPr>
        <w:br/>
      </w:r>
      <w:r w:rsidRPr="00CE0519">
        <w:rPr>
          <w:rFonts w:ascii="Times New Roman" w:eastAsia="Times New Roman" w:hAnsi="Times New Roman" w:cs="Times New Roman"/>
          <w:b/>
          <w:bCs/>
          <w:kern w:val="0"/>
          <w14:ligatures w14:val="none"/>
        </w:rPr>
        <w:t>After:</w:t>
      </w:r>
      <w:r w:rsidRPr="00CE0519">
        <w:rPr>
          <w:rFonts w:ascii="Times New Roman" w:eastAsia="Times New Roman" w:hAnsi="Times New Roman" w:cs="Times New Roman"/>
          <w:kern w:val="0"/>
          <w14:ligatures w14:val="none"/>
        </w:rPr>
        <w:t xml:space="preserve"> once the system’s “footprint” grows so that it substantially occupies the container scale, that schedule starts to matter; feasibility geometry is different, and observables shift.</w:t>
      </w:r>
    </w:p>
    <w:p w14:paraId="2119389D"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Examples:</w:t>
      </w:r>
    </w:p>
    <w:p w14:paraId="5F9DAD8F" w14:textId="77777777" w:rsidR="00CE0519" w:rsidRPr="00CE0519" w:rsidRDefault="00CE0519" w:rsidP="00CE0519">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At +2↔+3:</w:t>
      </w:r>
    </w:p>
    <w:p w14:paraId="3F182E93" w14:textId="77777777" w:rsidR="00CE0519" w:rsidRPr="00CE0519" w:rsidRDefault="00CE0519" w:rsidP="00CE0519">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small galaxies (below MW scale) behave roughly as if only a baseline schedule is active;</w:t>
      </w:r>
    </w:p>
    <w:p w14:paraId="1DBF9F43" w14:textId="77777777" w:rsidR="00CE0519" w:rsidRPr="00CE0519" w:rsidRDefault="00CE0519" w:rsidP="00CE0519">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once galaxies reach MW-like size, the +3 (cosmic shell) schedule’s contribution becomes important, and lensing amplitudes pick up a new component (T3-B).</w:t>
      </w:r>
    </w:p>
    <w:p w14:paraId="5B4D895B" w14:textId="77777777" w:rsidR="00CE0519" w:rsidRPr="00CE0519" w:rsidRDefault="00CE0519" w:rsidP="00CE0519">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At −2↔−1 or −1↔0:</w:t>
      </w:r>
    </w:p>
    <w:p w14:paraId="489B54DB" w14:textId="77777777" w:rsidR="00CE0519" w:rsidRPr="00CE0519" w:rsidRDefault="00CE0519" w:rsidP="00CE0519">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small nano/micron features may keep the inner schedule’s influence mostly “internal”;</w:t>
      </w:r>
    </w:p>
    <w:p w14:paraId="0A132583" w14:textId="77777777" w:rsidR="00CE0519" w:rsidRPr="00CE0519" w:rsidRDefault="00CE0519" w:rsidP="00CE0519">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once typical features cross a nano or micron threshold, boundary formation and container effects (e.g. cooperative transport, mechanical amplification) become visible in observables.</w:t>
      </w:r>
    </w:p>
    <w:p w14:paraId="1B92BECD"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So activation is not just a statistical trick; it’s the </w:t>
      </w:r>
      <w:r w:rsidRPr="00CE0519">
        <w:rPr>
          <w:rFonts w:ascii="Times New Roman" w:eastAsia="Times New Roman" w:hAnsi="Times New Roman" w:cs="Times New Roman"/>
          <w:b/>
          <w:bCs/>
          <w:kern w:val="0"/>
          <w14:ligatures w14:val="none"/>
        </w:rPr>
        <w:t>data-facing side</w:t>
      </w:r>
      <w:r w:rsidRPr="00CE0519">
        <w:rPr>
          <w:rFonts w:ascii="Times New Roman" w:eastAsia="Times New Roman" w:hAnsi="Times New Roman" w:cs="Times New Roman"/>
          <w:kern w:val="0"/>
          <w14:ligatures w14:val="none"/>
        </w:rPr>
        <w:t xml:space="preserve"> of “a container turning on in control.”</w:t>
      </w:r>
    </w:p>
    <w:p w14:paraId="67AE7864" w14:textId="77777777" w:rsidR="00CE0519" w:rsidRPr="00CE0519" w:rsidRDefault="00C96FC8"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E4A22B">
          <v:rect id="_x0000_i1137" style="width:0;height:1.5pt" o:hralign="center" o:hrstd="t" o:hr="t" fillcolor="#a0a0a0" stroked="f"/>
        </w:pict>
      </w:r>
    </w:p>
    <w:p w14:paraId="2B4D7DD4"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6.1.4 Why activation appears as an extra term, not a discontinuity</w:t>
      </w:r>
    </w:p>
    <w:p w14:paraId="56E0FE43"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In the </w:t>
      </w:r>
      <w:r w:rsidRPr="00CE0519">
        <w:rPr>
          <w:rFonts w:ascii="Times New Roman" w:eastAsia="Times New Roman" w:hAnsi="Times New Roman" w:cs="Times New Roman"/>
          <w:i/>
          <w:iCs/>
          <w:kern w:val="0"/>
          <w14:ligatures w14:val="none"/>
        </w:rPr>
        <w:t>idealised</w:t>
      </w:r>
      <w:r w:rsidRPr="00CE0519">
        <w:rPr>
          <w:rFonts w:ascii="Times New Roman" w:eastAsia="Times New Roman" w:hAnsi="Times New Roman" w:cs="Times New Roman"/>
          <w:kern w:val="0"/>
          <w14:ligatures w14:val="none"/>
        </w:rPr>
        <w:t xml:space="preserve"> picture, you might think a container simply flips from off to on at exactly </w:t>
      </w:r>
      <m:oMath>
        <m:r>
          <w:rPr>
            <w:rFonts w:ascii="Cambria Math" w:eastAsia="Times New Roman" w:hAnsi="Cambria Math" w:cs="Times New Roman"/>
            <w:kern w:val="0"/>
            <w14:ligatures w14:val="none"/>
          </w:rPr>
          <m:t>x=1</m:t>
        </m:r>
      </m:oMath>
      <w:r w:rsidRPr="00CE0519">
        <w:rPr>
          <w:rFonts w:ascii="Times New Roman" w:eastAsia="Times New Roman" w:hAnsi="Times New Roman" w:cs="Times New Roman"/>
          <w:kern w:val="0"/>
          <w14:ligatures w14:val="none"/>
        </w:rPr>
        <w:t>. In reality:</w:t>
      </w:r>
    </w:p>
    <w:p w14:paraId="10873ECA" w14:textId="77777777" w:rsidR="00CE0519" w:rsidRPr="00CE0519" w:rsidRDefault="00CE0519" w:rsidP="00CE0519">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systems are heterogeneous (distribution of sizes / configurations),</w:t>
      </w:r>
    </w:p>
    <w:p w14:paraId="2F8074D2" w14:textId="77777777" w:rsidR="00CE0519" w:rsidRPr="00CE0519" w:rsidRDefault="00CE0519" w:rsidP="00CE0519">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schedules can be smooth (strictness ramps up over a shell band, not a step),</w:t>
      </w:r>
    </w:p>
    <w:p w14:paraId="6E0E60EC" w14:textId="77777777" w:rsidR="00CE0519" w:rsidRPr="00CE0519" w:rsidRDefault="00CE0519" w:rsidP="00CE0519">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observables are aggregated (stacked galaxies, ensemble-averaged materials).</w:t>
      </w:r>
    </w:p>
    <w:p w14:paraId="38A92643"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So activation shows up </w:t>
      </w:r>
      <w:r w:rsidRPr="00CE0519">
        <w:rPr>
          <w:rFonts w:ascii="Times New Roman" w:eastAsia="Times New Roman" w:hAnsi="Times New Roman" w:cs="Times New Roman"/>
          <w:b/>
          <w:bCs/>
          <w:kern w:val="0"/>
          <w14:ligatures w14:val="none"/>
        </w:rPr>
        <w:t>smoothly</w:t>
      </w:r>
      <w:r w:rsidRPr="00CE0519">
        <w:rPr>
          <w:rFonts w:ascii="Times New Roman" w:eastAsia="Times New Roman" w:hAnsi="Times New Roman" w:cs="Times New Roman"/>
          <w:kern w:val="0"/>
          <w14:ligatures w14:val="none"/>
        </w:rPr>
        <w:t>:</w:t>
      </w:r>
    </w:p>
    <w:p w14:paraId="4C2D9ACD" w14:textId="77777777" w:rsidR="00CE0519" w:rsidRPr="00CE0519" w:rsidRDefault="00CE0519" w:rsidP="00CE0519">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as a </w:t>
      </w:r>
      <w:r w:rsidRPr="00CE0519">
        <w:rPr>
          <w:rFonts w:ascii="Times New Roman" w:eastAsia="Times New Roman" w:hAnsi="Times New Roman" w:cs="Times New Roman"/>
          <w:b/>
          <w:bCs/>
          <w:kern w:val="0"/>
          <w14:ligatures w14:val="none"/>
        </w:rPr>
        <w:t>soft term</w:t>
      </w:r>
      <w:r w:rsidRPr="00CE0519">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d</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CE0519">
        <w:rPr>
          <w:rFonts w:ascii="Times New Roman" w:eastAsia="Times New Roman" w:hAnsi="Times New Roman" w:cs="Times New Roman"/>
          <w:kern w:val="0"/>
          <w14:ligatures w14:val="none"/>
        </w:rPr>
        <w:t xml:space="preserve">that gradually becomes important as more of your sample crosses </w:t>
      </w:r>
      <m:oMath>
        <m:r>
          <w:rPr>
            <w:rFonts w:ascii="Cambria Math" w:eastAsia="Times New Roman" w:hAnsi="Cambria Math" w:cs="Times New Roman"/>
            <w:kern w:val="0"/>
            <w14:ligatures w14:val="none"/>
          </w:rPr>
          <m:t>x≥1</m:t>
        </m:r>
      </m:oMath>
      <w:r w:rsidRPr="00CE0519">
        <w:rPr>
          <w:rFonts w:ascii="Times New Roman" w:eastAsia="Times New Roman" w:hAnsi="Times New Roman" w:cs="Times New Roman"/>
          <w:kern w:val="0"/>
          <w14:ligatures w14:val="none"/>
        </w:rPr>
        <w:t>;</w:t>
      </w:r>
    </w:p>
    <w:p w14:paraId="0C9888BC" w14:textId="77777777" w:rsidR="00CE0519" w:rsidRPr="00CE0519" w:rsidRDefault="00CE0519" w:rsidP="00CE0519">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not as a step function in the raw observable.</w:t>
      </w:r>
    </w:p>
    <w:p w14:paraId="52C25B1A"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Mathematically:</w:t>
      </w:r>
    </w:p>
    <w:p w14:paraId="052DE73D" w14:textId="77777777" w:rsidR="00CE0519" w:rsidRPr="00CE0519" w:rsidRDefault="00CE0519" w:rsidP="00CE0519">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even if the underlying control schedule is a step at </w:t>
      </w:r>
      <m:oMath>
        <m:r>
          <w:rPr>
            <w:rFonts w:ascii="Cambria Math" w:eastAsia="Times New Roman" w:hAnsi="Cambria Math" w:cs="Times New Roman"/>
            <w:kern w:val="0"/>
            <w14:ligatures w14:val="none"/>
          </w:rPr>
          <m:t>x=1</m:t>
        </m:r>
      </m:oMath>
      <w:r w:rsidRPr="00CE0519">
        <w:rPr>
          <w:rFonts w:ascii="Times New Roman" w:eastAsia="Times New Roman" w:hAnsi="Times New Roman" w:cs="Times New Roman"/>
          <w:kern w:val="0"/>
          <w14:ligatures w14:val="none"/>
        </w:rPr>
        <w:t xml:space="preserve">, the </w:t>
      </w:r>
      <w:r w:rsidRPr="00CE0519">
        <w:rPr>
          <w:rFonts w:ascii="Times New Roman" w:eastAsia="Times New Roman" w:hAnsi="Times New Roman" w:cs="Times New Roman"/>
          <w:b/>
          <w:bCs/>
          <w:kern w:val="0"/>
          <w14:ligatures w14:val="none"/>
        </w:rPr>
        <w:t>effective activation</w:t>
      </w:r>
      <w:r w:rsidRPr="00CE0519">
        <w:rPr>
          <w:rFonts w:ascii="Times New Roman" w:eastAsia="Times New Roman" w:hAnsi="Times New Roman" w:cs="Times New Roman"/>
          <w:kern w:val="0"/>
          <w14:ligatures w14:val="none"/>
        </w:rPr>
        <w:t xml:space="preserve"> seen in data is a </w:t>
      </w:r>
      <w:r w:rsidRPr="00CE0519">
        <w:rPr>
          <w:rFonts w:ascii="Times New Roman" w:eastAsia="Times New Roman" w:hAnsi="Times New Roman" w:cs="Times New Roman"/>
          <w:b/>
          <w:bCs/>
          <w:kern w:val="0"/>
          <w14:ligatures w14:val="none"/>
        </w:rPr>
        <w:t>convolution</w:t>
      </w:r>
      <w:r w:rsidRPr="00CE0519">
        <w:rPr>
          <w:rFonts w:ascii="Times New Roman" w:eastAsia="Times New Roman" w:hAnsi="Times New Roman" w:cs="Times New Roman"/>
          <w:kern w:val="0"/>
          <w14:ligatures w14:val="none"/>
        </w:rPr>
        <w:t xml:space="preserve"> of that step with the distribution of sizes and the measuring process, producing a smooth “ridge” in parameter space.</w:t>
      </w:r>
    </w:p>
    <w:p w14:paraId="4D0CCD20"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This matches what you see in T3-B:</w:t>
      </w:r>
    </w:p>
    <w:p w14:paraId="7F2626C7" w14:textId="77777777" w:rsidR="00CE0519" w:rsidRPr="00CE0519" w:rsidRDefault="00CE0519" w:rsidP="00CE0519">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ΔAIC map has a </w:t>
      </w:r>
      <w:r w:rsidRPr="00CE0519">
        <w:rPr>
          <w:rFonts w:ascii="Times New Roman" w:eastAsia="Times New Roman" w:hAnsi="Times New Roman" w:cs="Times New Roman"/>
          <w:b/>
          <w:bCs/>
          <w:kern w:val="0"/>
          <w14:ligatures w14:val="none"/>
        </w:rPr>
        <w:t>broad ridge</w:t>
      </w:r>
      <w:r w:rsidRPr="00CE0519">
        <w:rPr>
          <w:rFonts w:ascii="Times New Roman" w:eastAsia="Times New Roman" w:hAnsi="Times New Roman" w:cs="Times New Roman"/>
          <w:kern w:val="0"/>
          <w14:ligatures w14:val="none"/>
        </w:rPr>
        <w:t xml:space="preserve"> in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Pr="00CE0519">
        <w:rPr>
          <w:rFonts w:ascii="Times New Roman" w:eastAsia="Times New Roman" w:hAnsi="Times New Roman" w:cs="Times New Roman"/>
          <w:kern w:val="0"/>
          <w14:ligatures w14:val="none"/>
        </w:rPr>
        <w:t xml:space="preserve">(4–7 kpc) and weak sensitivity to small changes in </w:t>
      </w:r>
      <m:oMath>
        <m:r>
          <w:rPr>
            <w:rFonts w:ascii="Cambria Math" w:eastAsia="Times New Roman" w:hAnsi="Cambria Math" w:cs="Times New Roman"/>
            <w:kern w:val="0"/>
            <w14:ligatures w14:val="none"/>
          </w:rPr>
          <m:t>η</m:t>
        </m:r>
      </m:oMath>
      <w:r w:rsidRPr="00CE0519">
        <w:rPr>
          <w:rFonts w:ascii="Times New Roman" w:eastAsia="Times New Roman" w:hAnsi="Times New Roman" w:cs="Times New Roman"/>
          <w:kern w:val="0"/>
          <w14:ligatures w14:val="none"/>
        </w:rPr>
        <w:t>;</w:t>
      </w:r>
    </w:p>
    <w:p w14:paraId="75AA9E8B" w14:textId="77777777" w:rsidR="00CE0519" w:rsidRPr="00CE0519" w:rsidRDefault="00CE0519" w:rsidP="00CE0519">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the activation slopes are coherently positive across that ridge;</w:t>
      </w:r>
    </w:p>
    <w:p w14:paraId="2D913D3F" w14:textId="77777777" w:rsidR="00CE0519" w:rsidRPr="00CE0519" w:rsidRDefault="00CE0519" w:rsidP="00CE0519">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there is no single razor-edge scale, but a band where activation “likes” to sit.</w:t>
      </w:r>
    </w:p>
    <w:p w14:paraId="37E77261"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This is exactly what you’d expect from AR’s perspective:</w:t>
      </w:r>
    </w:p>
    <w:p w14:paraId="451BBA92" w14:textId="77777777" w:rsidR="00CE0519" w:rsidRPr="00CE0519" w:rsidRDefault="00CE0519" w:rsidP="00CE0519">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present-act engine may use a discrete gate internally, but when you look at smeared, stacked, large datasets, you see a smooth activation pattern – a </w:t>
      </w:r>
      <w:r w:rsidRPr="00CE0519">
        <w:rPr>
          <w:rFonts w:ascii="Times New Roman" w:eastAsia="Times New Roman" w:hAnsi="Times New Roman" w:cs="Times New Roman"/>
          <w:b/>
          <w:bCs/>
          <w:kern w:val="0"/>
          <w14:ligatures w14:val="none"/>
        </w:rPr>
        <w:t>statistical footprint</w:t>
      </w:r>
      <w:r w:rsidRPr="00CE0519">
        <w:rPr>
          <w:rFonts w:ascii="Times New Roman" w:eastAsia="Times New Roman" w:hAnsi="Times New Roman" w:cs="Times New Roman"/>
          <w:kern w:val="0"/>
          <w14:ligatures w14:val="none"/>
        </w:rPr>
        <w:t xml:space="preserve"> of the underlying hard gate.</w:t>
      </w:r>
    </w:p>
    <w:p w14:paraId="53D149E1" w14:textId="77777777" w:rsidR="00CE0519" w:rsidRPr="00CE0519" w:rsidRDefault="00C96FC8"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2E0397">
          <v:rect id="_x0000_i1138" style="width:0;height:1.5pt" o:hralign="center" o:hrstd="t" o:hr="t" fillcolor="#a0a0a0" stroked="f"/>
        </w:pict>
      </w:r>
    </w:p>
    <w:p w14:paraId="1F0C2A96"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 xml:space="preserve">6.1.5 Why you expect activation at </w:t>
      </w:r>
      <w:r w:rsidRPr="00CE0519">
        <w:rPr>
          <w:rFonts w:ascii="Times New Roman" w:eastAsia="Times New Roman" w:hAnsi="Times New Roman" w:cs="Times New Roman"/>
          <w:b/>
          <w:bCs/>
          <w:i/>
          <w:iCs/>
          <w:kern w:val="0"/>
          <w14:ligatures w14:val="none"/>
        </w:rPr>
        <w:t>all</w:t>
      </w:r>
      <w:r w:rsidRPr="00CE0519">
        <w:rPr>
          <w:rFonts w:ascii="Times New Roman" w:eastAsia="Times New Roman" w:hAnsi="Times New Roman" w:cs="Times New Roman"/>
          <w:b/>
          <w:bCs/>
          <w:kern w:val="0"/>
          <w14:ligatures w14:val="none"/>
        </w:rPr>
        <w:t xml:space="preserve"> seams, not just +2↔+3</w:t>
      </w:r>
    </w:p>
    <w:p w14:paraId="30CA7AE9"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AR/CL framework doesn’t privilege the Milky-Way seam: it’s just the one you had enough </w:t>
      </w:r>
      <w:r w:rsidRPr="00CE0519">
        <w:rPr>
          <w:rFonts w:ascii="Times New Roman" w:eastAsia="Times New Roman" w:hAnsi="Times New Roman" w:cs="Times New Roman"/>
          <w:b/>
          <w:bCs/>
          <w:kern w:val="0"/>
          <w14:ligatures w14:val="none"/>
        </w:rPr>
        <w:t>clean data</w:t>
      </w:r>
      <w:r w:rsidRPr="00CE0519">
        <w:rPr>
          <w:rFonts w:ascii="Times New Roman" w:eastAsia="Times New Roman" w:hAnsi="Times New Roman" w:cs="Times New Roman"/>
          <w:kern w:val="0"/>
          <w14:ligatures w14:val="none"/>
        </w:rPr>
        <w:t xml:space="preserve"> to test thoroughly first.</w:t>
      </w:r>
    </w:p>
    <w:p w14:paraId="62D9FBE2"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Conceptually, for each seam:</w:t>
      </w:r>
    </w:p>
    <w:p w14:paraId="5FA0F2A1" w14:textId="77777777" w:rsidR="00CE0519" w:rsidRPr="00CE0519" w:rsidRDefault="00CE0519" w:rsidP="00CE0519">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−2↔−1 (nanoband)</w:t>
      </w:r>
      <w:r w:rsidRPr="00CE0519">
        <w:rPr>
          <w:rFonts w:ascii="Times New Roman" w:eastAsia="Times New Roman" w:hAnsi="Times New Roman" w:cs="Times New Roman"/>
          <w:kern w:val="0"/>
          <w14:ligatures w14:val="none"/>
        </w:rPr>
        <w:t>:</w:t>
      </w:r>
    </w:p>
    <w:p w14:paraId="3C88E90C"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corresponds to </w:t>
      </w:r>
      <w:r w:rsidRPr="00CE0519">
        <w:rPr>
          <w:rFonts w:ascii="Times New Roman" w:eastAsia="Times New Roman" w:hAnsi="Times New Roman" w:cs="Times New Roman"/>
          <w:b/>
          <w:bCs/>
          <w:kern w:val="0"/>
          <w14:ligatures w14:val="none"/>
        </w:rPr>
        <w:t>forming nanodomains/micelles/molecular aggregates</w:t>
      </w:r>
      <w:r w:rsidRPr="00CE0519">
        <w:rPr>
          <w:rFonts w:ascii="Times New Roman" w:eastAsia="Times New Roman" w:hAnsi="Times New Roman" w:cs="Times New Roman"/>
          <w:kern w:val="0"/>
          <w14:ligatures w14:val="none"/>
        </w:rPr>
        <w:t xml:space="preserve"> large enough that boundary-like behaviour starts to matter (e.g. cooperative transport, domain-scale excitations),</w:t>
      </w:r>
    </w:p>
    <w:p w14:paraId="6B61540A"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observables: transport coefficients, collective scattering intensities, mechanical thresholds.</w:t>
      </w:r>
    </w:p>
    <w:p w14:paraId="0FE1E5F1" w14:textId="77777777" w:rsidR="00CE0519" w:rsidRPr="00CE0519" w:rsidRDefault="00CE0519" w:rsidP="00CE0519">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−1↔0 (micron)</w:t>
      </w:r>
      <w:r w:rsidRPr="00CE0519">
        <w:rPr>
          <w:rFonts w:ascii="Times New Roman" w:eastAsia="Times New Roman" w:hAnsi="Times New Roman" w:cs="Times New Roman"/>
          <w:kern w:val="0"/>
          <w14:ligatures w14:val="none"/>
        </w:rPr>
        <w:t>:</w:t>
      </w:r>
    </w:p>
    <w:p w14:paraId="683F0E03"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corresponds to </w:t>
      </w:r>
      <w:r w:rsidRPr="00CE0519">
        <w:rPr>
          <w:rFonts w:ascii="Times New Roman" w:eastAsia="Times New Roman" w:hAnsi="Times New Roman" w:cs="Times New Roman"/>
          <w:b/>
          <w:bCs/>
          <w:kern w:val="0"/>
          <w14:ligatures w14:val="none"/>
        </w:rPr>
        <w:t>cell/tissue microstructure</w:t>
      </w:r>
      <w:r w:rsidRPr="00CE0519">
        <w:rPr>
          <w:rFonts w:ascii="Times New Roman" w:eastAsia="Times New Roman" w:hAnsi="Times New Roman" w:cs="Times New Roman"/>
          <w:kern w:val="0"/>
          <w14:ligatures w14:val="none"/>
        </w:rPr>
        <w:t xml:space="preserve"> being large/coherent enough that UGM-scale behaviour changes – e.g. mechanical stiffness, porosity, signalling, flows,</w:t>
      </w:r>
    </w:p>
    <w:p w14:paraId="56098386"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observables: tissue-level mechanical responses, microvascular perfusion, micro-flow regimes.</w:t>
      </w:r>
    </w:p>
    <w:p w14:paraId="46077DE0" w14:textId="77777777" w:rsidR="00CE0519" w:rsidRPr="00CE0519" w:rsidRDefault="00CE0519" w:rsidP="00CE0519">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0↔+1 (UGM↔Earth)</w:t>
      </w:r>
      <w:r w:rsidRPr="00CE0519">
        <w:rPr>
          <w:rFonts w:ascii="Times New Roman" w:eastAsia="Times New Roman" w:hAnsi="Times New Roman" w:cs="Times New Roman"/>
          <w:kern w:val="0"/>
          <w14:ligatures w14:val="none"/>
        </w:rPr>
        <w:t>:</w:t>
      </w:r>
    </w:p>
    <w:p w14:paraId="2874DE2E"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corresponds to </w:t>
      </w:r>
      <w:r w:rsidRPr="00CE0519">
        <w:rPr>
          <w:rFonts w:ascii="Times New Roman" w:eastAsia="Times New Roman" w:hAnsi="Times New Roman" w:cs="Times New Roman"/>
          <w:b/>
          <w:bCs/>
          <w:kern w:val="0"/>
          <w14:ligatures w14:val="none"/>
        </w:rPr>
        <w:t>body/CNS-scale</w:t>
      </w:r>
      <w:r w:rsidRPr="00CE0519">
        <w:rPr>
          <w:rFonts w:ascii="Times New Roman" w:eastAsia="Times New Roman" w:hAnsi="Times New Roman" w:cs="Times New Roman"/>
          <w:kern w:val="0"/>
          <w14:ligatures w14:val="none"/>
        </w:rPr>
        <w:t xml:space="preserve"> spanning thresholds – e.g. new behaviours or hazards that appear when organisms or structures become big enough to “feel” Earth-scale geometry (e.g. large-scale fluid flows, biomechanical constraints),</w:t>
      </w:r>
    </w:p>
    <w:p w14:paraId="267C6274"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observables: hazard scaling, morphological regularities, organism size distributions.</w:t>
      </w:r>
    </w:p>
    <w:p w14:paraId="0CD9CA85" w14:textId="77777777" w:rsidR="00CE0519" w:rsidRPr="00CE0519" w:rsidRDefault="00CE0519" w:rsidP="00CE0519">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+1↔+2 (Earth↔disk)</w:t>
      </w:r>
      <w:r w:rsidRPr="00CE0519">
        <w:rPr>
          <w:rFonts w:ascii="Times New Roman" w:eastAsia="Times New Roman" w:hAnsi="Times New Roman" w:cs="Times New Roman"/>
          <w:kern w:val="0"/>
          <w14:ligatures w14:val="none"/>
        </w:rPr>
        <w:t>:</w:t>
      </w:r>
    </w:p>
    <w:p w14:paraId="1A3B03A5"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corresponds to Earth-scale phenomena reaching scales where </w:t>
      </w:r>
      <w:r w:rsidRPr="00CE0519">
        <w:rPr>
          <w:rFonts w:ascii="Times New Roman" w:eastAsia="Times New Roman" w:hAnsi="Times New Roman" w:cs="Times New Roman"/>
          <w:b/>
          <w:bCs/>
          <w:kern w:val="0"/>
          <w14:ligatures w14:val="none"/>
        </w:rPr>
        <w:t>galactic context</w:t>
      </w:r>
      <w:r w:rsidRPr="00CE0519">
        <w:rPr>
          <w:rFonts w:ascii="Times New Roman" w:eastAsia="Times New Roman" w:hAnsi="Times New Roman" w:cs="Times New Roman"/>
          <w:kern w:val="0"/>
          <w14:ligatures w14:val="none"/>
        </w:rPr>
        <w:t xml:space="preserve"> matters (e.g. cosmic-ray propagation, gravitational environment),</w:t>
      </w:r>
    </w:p>
    <w:p w14:paraId="650794AD"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observables: will be more subtle; the more obvious activation is at +2↔+3 with lensing.</w:t>
      </w:r>
    </w:p>
    <w:p w14:paraId="6EDF927A" w14:textId="77777777" w:rsidR="00CE0519" w:rsidRPr="00CE0519" w:rsidRDefault="00CE0519" w:rsidP="00CE0519">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+2↔+3 (disk↔cosmic shell)</w:t>
      </w:r>
      <w:r w:rsidRPr="00CE0519">
        <w:rPr>
          <w:rFonts w:ascii="Times New Roman" w:eastAsia="Times New Roman" w:hAnsi="Times New Roman" w:cs="Times New Roman"/>
          <w:kern w:val="0"/>
          <w14:ligatures w14:val="none"/>
        </w:rPr>
        <w:t>:</w:t>
      </w:r>
    </w:p>
    <w:p w14:paraId="1203462A"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activation corresponds to </w:t>
      </w:r>
      <w:r w:rsidRPr="00CE0519">
        <w:rPr>
          <w:rFonts w:ascii="Times New Roman" w:eastAsia="Times New Roman" w:hAnsi="Times New Roman" w:cs="Times New Roman"/>
          <w:b/>
          <w:bCs/>
          <w:kern w:val="0"/>
          <w14:ligatures w14:val="none"/>
        </w:rPr>
        <w:t>galaxies</w:t>
      </w:r>
      <w:r w:rsidRPr="00CE0519">
        <w:rPr>
          <w:rFonts w:ascii="Times New Roman" w:eastAsia="Times New Roman" w:hAnsi="Times New Roman" w:cs="Times New Roman"/>
          <w:kern w:val="0"/>
          <w14:ligatures w14:val="none"/>
        </w:rPr>
        <w:t xml:space="preserve"> becoming large/structured enough that cosmic-shell schedule contributions matter;</w:t>
      </w:r>
    </w:p>
    <w:p w14:paraId="22A765D8" w14:textId="77777777" w:rsidR="00CE0519" w:rsidRPr="00CE0519" w:rsidRDefault="00CE0519" w:rsidP="00CE0519">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observable: lensing plateau amplitude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CE0519">
        <w:rPr>
          <w:rFonts w:ascii="Times New Roman" w:eastAsia="Times New Roman" w:hAnsi="Times New Roman" w:cs="Times New Roman"/>
          <w:kern w:val="0"/>
          <w14:ligatures w14:val="none"/>
        </w:rPr>
        <w:t>(T3-B already shows it).</w:t>
      </w:r>
    </w:p>
    <w:p w14:paraId="0AFAC5DF"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The activation grammar is the same each time; what changes is:</w:t>
      </w:r>
    </w:p>
    <w:p w14:paraId="5185AA8B" w14:textId="77777777" w:rsidR="00CE0519" w:rsidRPr="00CE0519" w:rsidRDefault="00CE0519" w:rsidP="00CE0519">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w:t>
      </w:r>
      <w:r w:rsidRPr="00CE0519">
        <w:rPr>
          <w:rFonts w:ascii="Times New Roman" w:eastAsia="Times New Roman" w:hAnsi="Times New Roman" w:cs="Times New Roman"/>
          <w:b/>
          <w:bCs/>
          <w:kern w:val="0"/>
          <w14:ligatures w14:val="none"/>
        </w:rPr>
        <w:t>observable</w:t>
      </w:r>
      <w:r w:rsidRPr="00CE0519">
        <w:rPr>
          <w:rFonts w:ascii="Times New Roman" w:eastAsia="Times New Roman" w:hAnsi="Times New Roman" w:cs="Times New Roman"/>
          <w:kern w:val="0"/>
          <w14:ligatures w14:val="none"/>
        </w:rPr>
        <w:t xml:space="preserve"> (A) you care about,</w:t>
      </w:r>
    </w:p>
    <w:p w14:paraId="0FEC689F" w14:textId="77777777" w:rsidR="00CE0519" w:rsidRPr="00CE0519" w:rsidRDefault="00CE0519" w:rsidP="00CE0519">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w:t>
      </w:r>
      <w:r w:rsidRPr="00CE0519">
        <w:rPr>
          <w:rFonts w:ascii="Times New Roman" w:eastAsia="Times New Roman" w:hAnsi="Times New Roman" w:cs="Times New Roman"/>
          <w:b/>
          <w:bCs/>
          <w:kern w:val="0"/>
          <w14:ligatures w14:val="none"/>
        </w:rPr>
        <w:t>seam scale</w:t>
      </w:r>
      <w:r w:rsidRPr="00CE0519">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c</m:t>
            </m:r>
          </m:sub>
        </m:sSub>
      </m:oMath>
      <w:r w:rsidRPr="00CE0519">
        <w:rPr>
          <w:rFonts w:ascii="Times New Roman" w:eastAsia="Times New Roman" w:hAnsi="Times New Roman" w:cs="Times New Roman"/>
          <w:kern w:val="0"/>
          <w14:ligatures w14:val="none"/>
        </w:rPr>
        <w:t>,</w:t>
      </w:r>
    </w:p>
    <w:p w14:paraId="7B76523B" w14:textId="77777777" w:rsidR="00CE0519" w:rsidRPr="00CE0519" w:rsidRDefault="00CE0519" w:rsidP="00CE0519">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and the </w:t>
      </w:r>
      <w:r w:rsidRPr="00CE0519">
        <w:rPr>
          <w:rFonts w:ascii="Times New Roman" w:eastAsia="Times New Roman" w:hAnsi="Times New Roman" w:cs="Times New Roman"/>
          <w:b/>
          <w:bCs/>
          <w:kern w:val="0"/>
          <w14:ligatures w14:val="none"/>
        </w:rPr>
        <w:t>domain</w:t>
      </w:r>
      <w:r w:rsidRPr="00CE0519">
        <w:rPr>
          <w:rFonts w:ascii="Times New Roman" w:eastAsia="Times New Roman" w:hAnsi="Times New Roman" w:cs="Times New Roman"/>
          <w:kern w:val="0"/>
          <w14:ligatures w14:val="none"/>
        </w:rPr>
        <w:t xml:space="preserve"> (materials, biology, astrophysics).</w:t>
      </w:r>
    </w:p>
    <w:p w14:paraId="053DA3AA"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That’s why the post-T3 probe outline was explicitly built to mirror T3-B at inner seams: you’re expecting exactly the same grammar to work there.</w:t>
      </w:r>
    </w:p>
    <w:p w14:paraId="28BC588C" w14:textId="77777777" w:rsidR="00CE0519" w:rsidRPr="00CE0519" w:rsidRDefault="00C96FC8" w:rsidP="00CE051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4CABFE">
          <v:rect id="_x0000_i1139" style="width:0;height:1.5pt" o:hralign="center" o:hrstd="t" o:hr="t" fillcolor="#a0a0a0" stroked="f"/>
        </w:pict>
      </w:r>
    </w:p>
    <w:p w14:paraId="5C9DB7A4" w14:textId="77777777" w:rsidR="00CE0519" w:rsidRPr="00CE0519" w:rsidRDefault="00CE0519" w:rsidP="00CE051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E0519">
        <w:rPr>
          <w:rFonts w:ascii="Times New Roman" w:eastAsia="Times New Roman" w:hAnsi="Times New Roman" w:cs="Times New Roman"/>
          <w:b/>
          <w:bCs/>
          <w:kern w:val="0"/>
          <w14:ligatures w14:val="none"/>
        </w:rPr>
        <w:t>6.1.6 Activation as the bridge from static ladder to dynamics</w:t>
      </w:r>
    </w:p>
    <w:p w14:paraId="299B050B"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Finally, activation is important in the overall CL volume because it is the </w:t>
      </w:r>
      <w:r w:rsidRPr="00CE0519">
        <w:rPr>
          <w:rFonts w:ascii="Times New Roman" w:eastAsia="Times New Roman" w:hAnsi="Times New Roman" w:cs="Times New Roman"/>
          <w:b/>
          <w:bCs/>
          <w:kern w:val="0"/>
          <w14:ligatures w14:val="none"/>
        </w:rPr>
        <w:t>bridge</w:t>
      </w:r>
      <w:r w:rsidRPr="00CE0519">
        <w:rPr>
          <w:rFonts w:ascii="Times New Roman" w:eastAsia="Times New Roman" w:hAnsi="Times New Roman" w:cs="Times New Roman"/>
          <w:kern w:val="0"/>
          <w14:ligatures w14:val="none"/>
        </w:rPr>
        <w:t xml:space="preserve"> from:</w:t>
      </w:r>
    </w:p>
    <w:p w14:paraId="3B1D3124" w14:textId="77777777" w:rsidR="00CE0519" w:rsidRPr="00CE0519" w:rsidRDefault="00CE0519" w:rsidP="00CE0519">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static ladder geometry</w:t>
      </w:r>
      <w:r w:rsidRPr="00CE0519">
        <w:rPr>
          <w:rFonts w:ascii="Times New Roman" w:eastAsia="Times New Roman" w:hAnsi="Times New Roman" w:cs="Times New Roman"/>
          <w:kern w:val="0"/>
          <w14:ligatures w14:val="none"/>
        </w:rPr>
        <w:t xml:space="preserve"> (bands, seams, GM bridges, D(L) plateaus),</w:t>
      </w:r>
    </w:p>
    <w:p w14:paraId="69F30A1E" w14:textId="77777777" w:rsidR="00CE0519" w:rsidRPr="00CE0519" w:rsidRDefault="00CE0519" w:rsidP="00CE0519">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to </w:t>
      </w:r>
      <w:r w:rsidRPr="00CE0519">
        <w:rPr>
          <w:rFonts w:ascii="Times New Roman" w:eastAsia="Times New Roman" w:hAnsi="Times New Roman" w:cs="Times New Roman"/>
          <w:b/>
          <w:bCs/>
          <w:kern w:val="0"/>
          <w14:ligatures w14:val="none"/>
        </w:rPr>
        <w:t>actual dynamics</w:t>
      </w:r>
      <w:r w:rsidRPr="00CE0519">
        <w:rPr>
          <w:rFonts w:ascii="Times New Roman" w:eastAsia="Times New Roman" w:hAnsi="Times New Roman" w:cs="Times New Roman"/>
          <w:kern w:val="0"/>
          <w14:ligatures w14:val="none"/>
        </w:rPr>
        <w:t xml:space="preserve"> in the present-act engine (which containers are “on” and how they affect feasibility).</w:t>
      </w:r>
    </w:p>
    <w:p w14:paraId="2BD80B26"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Without activation, the ladder could be dismissed as:</w:t>
      </w:r>
    </w:p>
    <w:p w14:paraId="1A307A03" w14:textId="77777777" w:rsidR="00CE0519" w:rsidRPr="00CE0519" w:rsidRDefault="00CE0519" w:rsidP="00CE0519">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“just an interesting classification of scales.”</w:t>
      </w:r>
    </w:p>
    <w:p w14:paraId="50C58A53"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With activation, you can say:</w:t>
      </w:r>
    </w:p>
    <w:p w14:paraId="455865B3" w14:textId="77777777" w:rsidR="00CE0519" w:rsidRPr="00CE0519" w:rsidRDefault="00CE0519" w:rsidP="00CE0519">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b/>
          <w:bCs/>
          <w:kern w:val="0"/>
          <w14:ligatures w14:val="none"/>
        </w:rPr>
        <w:t>seams do work</w:t>
      </w:r>
      <w:r w:rsidRPr="00CE0519">
        <w:rPr>
          <w:rFonts w:ascii="Times New Roman" w:eastAsia="Times New Roman" w:hAnsi="Times New Roman" w:cs="Times New Roman"/>
          <w:kern w:val="0"/>
          <w14:ligatures w14:val="none"/>
        </w:rPr>
        <w:t>:</w:t>
      </w:r>
    </w:p>
    <w:p w14:paraId="6B424BCE" w14:textId="77777777" w:rsidR="00CE0519" w:rsidRPr="00CE0519" w:rsidRDefault="00CE0519" w:rsidP="00CE0519">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at +2↔+3, they change lensing amplitudes in real data (T3-B),</w:t>
      </w:r>
    </w:p>
    <w:p w14:paraId="69631E7C" w14:textId="77777777" w:rsidR="00CE0519" w:rsidRPr="00CE0519" w:rsidRDefault="00CE0519" w:rsidP="00CE0519">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at −2↔−1 and −1↔0, you have a concrete plan for showing they change nano/micron behaviours in measurable ways.</w:t>
      </w:r>
    </w:p>
    <w:p w14:paraId="1A95769B"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So, in AR/CL terms, activation is how </w:t>
      </w:r>
      <w:r w:rsidRPr="00CE0519">
        <w:rPr>
          <w:rFonts w:ascii="Times New Roman" w:eastAsia="Times New Roman" w:hAnsi="Times New Roman" w:cs="Times New Roman"/>
          <w:b/>
          <w:bCs/>
          <w:kern w:val="0"/>
          <w14:ligatures w14:val="none"/>
        </w:rPr>
        <w:t>context levels become physically consequential</w:t>
      </w:r>
      <w:r w:rsidRPr="00CE0519">
        <w:rPr>
          <w:rFonts w:ascii="Times New Roman" w:eastAsia="Times New Roman" w:hAnsi="Times New Roman" w:cs="Times New Roman"/>
          <w:kern w:val="0"/>
          <w14:ligatures w14:val="none"/>
        </w:rPr>
        <w:t>:</w:t>
      </w:r>
    </w:p>
    <w:p w14:paraId="72F3DFF0"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Static CL work tells you where the ladders and seams are; activation tells you that crossing those ladders/seams matters for what the world actually does.</w:t>
      </w:r>
    </w:p>
    <w:p w14:paraId="10E2ECE8" w14:textId="77777777" w:rsidR="00CE0519" w:rsidRPr="00CE0519" w:rsidRDefault="00CE0519" w:rsidP="00CE0519">
      <w:p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In the next subsections (§6.2 and §6.3 in your outline), you apply this general picture explicitly to:</w:t>
      </w:r>
    </w:p>
    <w:p w14:paraId="6CA7375A" w14:textId="77777777" w:rsidR="00CE0519" w:rsidRPr="00CE0519" w:rsidRDefault="00CE0519" w:rsidP="00CE0519">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w:t>
      </w:r>
      <w:r w:rsidRPr="00CE0519">
        <w:rPr>
          <w:rFonts w:ascii="Times New Roman" w:eastAsia="Times New Roman" w:hAnsi="Times New Roman" w:cs="Times New Roman"/>
          <w:b/>
          <w:bCs/>
          <w:kern w:val="0"/>
          <w14:ligatures w14:val="none"/>
        </w:rPr>
        <w:t>+3/+2 Milky-Way activation</w:t>
      </w:r>
      <w:r w:rsidRPr="00CE0519">
        <w:rPr>
          <w:rFonts w:ascii="Times New Roman" w:eastAsia="Times New Roman" w:hAnsi="Times New Roman" w:cs="Times New Roman"/>
          <w:kern w:val="0"/>
          <w14:ligatures w14:val="none"/>
        </w:rPr>
        <w:t xml:space="preserve"> (already run, T3-B), and</w:t>
      </w:r>
    </w:p>
    <w:p w14:paraId="660364F0" w14:textId="77777777" w:rsidR="00CE0519" w:rsidRPr="00CE0519" w:rsidRDefault="00CE0519" w:rsidP="00CE0519">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CE0519">
        <w:rPr>
          <w:rFonts w:ascii="Times New Roman" w:eastAsia="Times New Roman" w:hAnsi="Times New Roman" w:cs="Times New Roman"/>
          <w:kern w:val="0"/>
          <w14:ligatures w14:val="none"/>
        </w:rPr>
        <w:t xml:space="preserve">the </w:t>
      </w:r>
      <w:r w:rsidRPr="00CE0519">
        <w:rPr>
          <w:rFonts w:ascii="Times New Roman" w:eastAsia="Times New Roman" w:hAnsi="Times New Roman" w:cs="Times New Roman"/>
          <w:b/>
          <w:bCs/>
          <w:kern w:val="0"/>
          <w14:ligatures w14:val="none"/>
        </w:rPr>
        <w:t>inner activation probes</w:t>
      </w:r>
      <w:r w:rsidRPr="00CE0519">
        <w:rPr>
          <w:rFonts w:ascii="Times New Roman" w:eastAsia="Times New Roman" w:hAnsi="Times New Roman" w:cs="Times New Roman"/>
          <w:kern w:val="0"/>
          <w14:ligatures w14:val="none"/>
        </w:rPr>
        <w:t xml:space="preserve"> (NanoCutoff and MicronCutoff) that will complete the multi-scale activation story.</w:t>
      </w:r>
    </w:p>
    <w:p w14:paraId="6EDEEBEC" w14:textId="77777777" w:rsidR="006709C2" w:rsidRPr="006709C2" w:rsidRDefault="006709C2" w:rsidP="006709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6908"/>
      <w:r w:rsidRPr="006709C2">
        <w:rPr>
          <w:rFonts w:ascii="Times New Roman" w:eastAsia="Times New Roman" w:hAnsi="Times New Roman" w:cs="Times New Roman"/>
          <w:b/>
          <w:bCs/>
          <w:kern w:val="0"/>
          <w:sz w:val="27"/>
          <w:szCs w:val="27"/>
          <w14:ligatures w14:val="none"/>
        </w:rPr>
        <w:t>6.2 Outer activation: +3 (Milky Way scale)</w:t>
      </w:r>
      <w:bookmarkEnd w:id="33"/>
    </w:p>
    <w:p w14:paraId="790DBD7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This subsection spells out the </w:t>
      </w:r>
      <w:r w:rsidRPr="006709C2">
        <w:rPr>
          <w:rFonts w:ascii="Times New Roman" w:eastAsia="Times New Roman" w:hAnsi="Times New Roman" w:cs="Times New Roman"/>
          <w:b/>
          <w:bCs/>
          <w:kern w:val="0"/>
          <w14:ligatures w14:val="none"/>
        </w:rPr>
        <w:t>flagship activation result</w:t>
      </w:r>
      <w:r w:rsidRPr="006709C2">
        <w:rPr>
          <w:rFonts w:ascii="Times New Roman" w:eastAsia="Times New Roman" w:hAnsi="Times New Roman" w:cs="Times New Roman"/>
          <w:kern w:val="0"/>
          <w14:ligatures w14:val="none"/>
        </w:rPr>
        <w:t xml:space="preserve"> on the ladder: the +2↔+3 seam at a </w:t>
      </w:r>
      <w:r w:rsidRPr="006709C2">
        <w:rPr>
          <w:rFonts w:ascii="Times New Roman" w:eastAsia="Times New Roman" w:hAnsi="Times New Roman" w:cs="Times New Roman"/>
          <w:b/>
          <w:bCs/>
          <w:kern w:val="0"/>
          <w14:ligatures w14:val="none"/>
        </w:rPr>
        <w:t>Milky Way–like scale</w:t>
      </w:r>
      <w:r w:rsidRPr="006709C2">
        <w:rPr>
          <w:rFonts w:ascii="Times New Roman" w:eastAsia="Times New Roman" w:hAnsi="Times New Roman" w:cs="Times New Roman"/>
          <w:kern w:val="0"/>
          <w14:ligatures w14:val="none"/>
        </w:rPr>
        <w:t xml:space="preserve">. This is the most complete example you have of a context seam changing what the world </w:t>
      </w:r>
      <w:r w:rsidRPr="006709C2">
        <w:rPr>
          <w:rFonts w:ascii="Times New Roman" w:eastAsia="Times New Roman" w:hAnsi="Times New Roman" w:cs="Times New Roman"/>
          <w:i/>
          <w:iCs/>
          <w:kern w:val="0"/>
          <w14:ligatures w14:val="none"/>
        </w:rPr>
        <w:t>does</w:t>
      </w:r>
      <w:r w:rsidRPr="006709C2">
        <w:rPr>
          <w:rFonts w:ascii="Times New Roman" w:eastAsia="Times New Roman" w:hAnsi="Times New Roman" w:cs="Times New Roman"/>
          <w:kern w:val="0"/>
          <w14:ligatures w14:val="none"/>
        </w:rPr>
        <w:t xml:space="preserve"> – in this case, how strong galaxy–galaxy lensing plateaus are.</w:t>
      </w:r>
    </w:p>
    <w:p w14:paraId="1F2A341B"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DFC266">
          <v:rect id="_x0000_i1140" style="width:0;height:1.5pt" o:hralign="center" o:hrstd="t" o:hr="t" fillcolor="#a0a0a0" stroked="f"/>
        </w:pict>
      </w:r>
    </w:p>
    <w:p w14:paraId="311DBA5D"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6.2.1 Recap: what T3 already showed</w:t>
      </w:r>
    </w:p>
    <w:p w14:paraId="5C83515C"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Before T3-B, T3 itself had already revealed something interesting:</w:t>
      </w:r>
    </w:p>
    <w:p w14:paraId="34D50C84" w14:textId="77777777" w:rsidR="006709C2" w:rsidRPr="006709C2" w:rsidRDefault="006709C2" w:rsidP="006709C2">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At fixed stellar mass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oMath>
      <w:r w:rsidRPr="006709C2">
        <w:rPr>
          <w:rFonts w:ascii="Times New Roman" w:eastAsia="Times New Roman" w:hAnsi="Times New Roman" w:cs="Times New Roman"/>
          <w:kern w:val="0"/>
          <w14:ligatures w14:val="none"/>
        </w:rPr>
        <w:t xml:space="preserve">, </w:t>
      </w:r>
      <w:r w:rsidRPr="006709C2">
        <w:rPr>
          <w:rFonts w:ascii="Times New Roman" w:eastAsia="Times New Roman" w:hAnsi="Times New Roman" w:cs="Times New Roman"/>
          <w:b/>
          <w:bCs/>
          <w:kern w:val="0"/>
          <w14:ligatures w14:val="none"/>
        </w:rPr>
        <w:t>mid and high mass bins</w:t>
      </w:r>
      <w:r w:rsidRPr="006709C2">
        <w:rPr>
          <w:rFonts w:ascii="Times New Roman" w:eastAsia="Times New Roman" w:hAnsi="Times New Roman" w:cs="Times New Roman"/>
          <w:kern w:val="0"/>
          <w14:ligatures w14:val="none"/>
        </w:rPr>
        <w:t xml:space="preserve"> showed </w:t>
      </w:r>
      <w:r w:rsidRPr="006709C2">
        <w:rPr>
          <w:rFonts w:ascii="Times New Roman" w:eastAsia="Times New Roman" w:hAnsi="Times New Roman" w:cs="Times New Roman"/>
          <w:b/>
          <w:bCs/>
          <w:kern w:val="0"/>
          <w14:ligatures w14:val="none"/>
        </w:rPr>
        <w:t>positive size–plateau slopes</w:t>
      </w:r>
      <w:r w:rsidRPr="006709C2">
        <w:rPr>
          <w:rFonts w:ascii="Times New Roman" w:eastAsia="Times New Roman" w:hAnsi="Times New Roman" w:cs="Times New Roman"/>
          <w:kern w:val="0"/>
          <w14:ligatures w14:val="none"/>
        </w:rPr>
        <w:t>:</w:t>
      </w:r>
    </w:p>
    <w:p w14:paraId="6C4DF27A" w14:textId="77777777" w:rsidR="006709C2" w:rsidRPr="006709C2" w:rsidRDefault="006709C2" w:rsidP="006709C2">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as galaxy size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oMath>
      <w:r w:rsidRPr="006709C2">
        <w:rPr>
          <w:rFonts w:ascii="Times New Roman" w:eastAsia="Times New Roman" w:hAnsi="Times New Roman" w:cs="Times New Roman"/>
          <w:kern w:val="0"/>
          <w14:ligatures w14:val="none"/>
        </w:rPr>
        <w:t xml:space="preserve">increases, the measured plateau amplitude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6709C2">
        <w:rPr>
          <w:rFonts w:ascii="Times New Roman" w:eastAsia="Times New Roman" w:hAnsi="Times New Roman" w:cs="Times New Roman"/>
          <w:kern w:val="0"/>
          <w14:ligatures w14:val="none"/>
        </w:rPr>
        <w:t>(from tangential shear) increases.</w:t>
      </w:r>
    </w:p>
    <w:p w14:paraId="055C19F3" w14:textId="77777777" w:rsidR="006709C2" w:rsidRPr="006709C2" w:rsidRDefault="006709C2" w:rsidP="006709C2">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w:t>
      </w:r>
      <w:r w:rsidRPr="006709C2">
        <w:rPr>
          <w:rFonts w:ascii="Times New Roman" w:eastAsia="Times New Roman" w:hAnsi="Times New Roman" w:cs="Times New Roman"/>
          <w:b/>
          <w:bCs/>
          <w:kern w:val="0"/>
          <w14:ligatures w14:val="none"/>
        </w:rPr>
        <w:t>low mass bin</w:t>
      </w:r>
      <w:r w:rsidRPr="006709C2">
        <w:rPr>
          <w:rFonts w:ascii="Times New Roman" w:eastAsia="Times New Roman" w:hAnsi="Times New Roman" w:cs="Times New Roman"/>
          <w:kern w:val="0"/>
          <w14:ligatures w14:val="none"/>
        </w:rPr>
        <w:t xml:space="preserve"> did </w:t>
      </w:r>
      <w:r w:rsidRPr="006709C2">
        <w:rPr>
          <w:rFonts w:ascii="Times New Roman" w:eastAsia="Times New Roman" w:hAnsi="Times New Roman" w:cs="Times New Roman"/>
          <w:b/>
          <w:bCs/>
          <w:kern w:val="0"/>
          <w14:ligatures w14:val="none"/>
        </w:rPr>
        <w:t>not</w:t>
      </w:r>
      <w:r w:rsidRPr="006709C2">
        <w:rPr>
          <w:rFonts w:ascii="Times New Roman" w:eastAsia="Times New Roman" w:hAnsi="Times New Roman" w:cs="Times New Roman"/>
          <w:kern w:val="0"/>
          <w14:ligatures w14:val="none"/>
        </w:rPr>
        <w:t xml:space="preserve"> show this effect – its size–plateau trend was flat or even slightly negative.</w:t>
      </w:r>
    </w:p>
    <w:p w14:paraId="395C3AD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From a naive GR-only surface-density intuition, you might expect:</w:t>
      </w:r>
    </w:p>
    <w:p w14:paraId="224A59D2" w14:textId="77777777" w:rsidR="006709C2" w:rsidRPr="006709C2" w:rsidRDefault="006709C2" w:rsidP="006709C2">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“larger at fixed mass → lower surface density → weaker lensing,”</w:t>
      </w:r>
    </w:p>
    <w:p w14:paraId="19648F9A"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but T3 showed the opposite (for mid/high bins) – suggesting </w:t>
      </w:r>
      <w:r w:rsidRPr="006709C2">
        <w:rPr>
          <w:rFonts w:ascii="Times New Roman" w:eastAsia="Times New Roman" w:hAnsi="Times New Roman" w:cs="Times New Roman"/>
          <w:b/>
          <w:bCs/>
          <w:kern w:val="0"/>
          <w14:ligatures w14:val="none"/>
        </w:rPr>
        <w:t>an extra contribution</w:t>
      </w:r>
      <w:r w:rsidRPr="006709C2">
        <w:rPr>
          <w:rFonts w:ascii="Times New Roman" w:eastAsia="Times New Roman" w:hAnsi="Times New Roman" w:cs="Times New Roman"/>
          <w:kern w:val="0"/>
          <w14:ligatures w14:val="none"/>
        </w:rPr>
        <w:t xml:space="preserve"> that “turns on” only for sufficiently large systems.</w:t>
      </w:r>
    </w:p>
    <w:p w14:paraId="41E5D74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That’s exactly the hallmark of a </w:t>
      </w:r>
      <w:r w:rsidRPr="006709C2">
        <w:rPr>
          <w:rFonts w:ascii="Times New Roman" w:eastAsia="Times New Roman" w:hAnsi="Times New Roman" w:cs="Times New Roman"/>
          <w:b/>
          <w:bCs/>
          <w:kern w:val="0"/>
          <w14:ligatures w14:val="none"/>
        </w:rPr>
        <w:t>context seam</w:t>
      </w:r>
      <w:r w:rsidRPr="006709C2">
        <w:rPr>
          <w:rFonts w:ascii="Times New Roman" w:eastAsia="Times New Roman" w:hAnsi="Times New Roman" w:cs="Times New Roman"/>
          <w:kern w:val="0"/>
          <w14:ligatures w14:val="none"/>
        </w:rPr>
        <w:t xml:space="preserve"> with activation.</w:t>
      </w:r>
    </w:p>
    <w:p w14:paraId="2980411E"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31AC07">
          <v:rect id="_x0000_i1141" style="width:0;height:1.5pt" o:hralign="center" o:hrstd="t" o:hr="t" fillcolor="#a0a0a0" stroked="f"/>
        </w:pict>
      </w:r>
    </w:p>
    <w:p w14:paraId="384EE794"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6.2.2 T3-B setup: explicit MW-anchored activation</w:t>
      </w:r>
    </w:p>
    <w:p w14:paraId="4616DDC6"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T3-B formalised the idea:</w:t>
      </w:r>
    </w:p>
    <w:p w14:paraId="7646D9EE"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maybe that “extra contribution” is tied to whether a galaxy is </w:t>
      </w:r>
      <w:r w:rsidRPr="006709C2">
        <w:rPr>
          <w:rFonts w:ascii="Times New Roman" w:eastAsia="Times New Roman" w:hAnsi="Times New Roman" w:cs="Times New Roman"/>
          <w:b/>
          <w:bCs/>
          <w:kern w:val="0"/>
          <w14:ligatures w14:val="none"/>
        </w:rPr>
        <w:t>Milky Way–like</w:t>
      </w:r>
      <w:r w:rsidRPr="006709C2">
        <w:rPr>
          <w:rFonts w:ascii="Times New Roman" w:eastAsia="Times New Roman" w:hAnsi="Times New Roman" w:cs="Times New Roman"/>
          <w:kern w:val="0"/>
          <w14:ligatures w14:val="none"/>
        </w:rPr>
        <w:t xml:space="preserve"> in size/structure – i.e., whether it has crossed the +2↔+3 seam.</w:t>
      </w:r>
    </w:p>
    <w:p w14:paraId="172379F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You introduced a </w:t>
      </w:r>
      <w:r w:rsidRPr="006709C2">
        <w:rPr>
          <w:rFonts w:ascii="Times New Roman" w:eastAsia="Times New Roman" w:hAnsi="Times New Roman" w:cs="Times New Roman"/>
          <w:b/>
          <w:bCs/>
          <w:kern w:val="0"/>
          <w14:ligatures w14:val="none"/>
        </w:rPr>
        <w:t>dimensionless size</w:t>
      </w:r>
      <w:r w:rsidRPr="006709C2">
        <w:rPr>
          <w:rFonts w:ascii="Times New Roman" w:eastAsia="Times New Roman" w:hAnsi="Times New Roman" w:cs="Times New Roman"/>
          <w:kern w:val="0"/>
          <w14:ligatures w14:val="none"/>
        </w:rPr>
        <w:t xml:space="preserve"> per galaxy:</w:t>
      </w:r>
    </w:p>
    <w:p w14:paraId="470AF855" w14:textId="77777777" w:rsidR="006709C2" w:rsidRPr="006709C2" w:rsidRDefault="006709C2" w:rsidP="006709C2">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x=</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η(</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m:t>
                  </m:r>
                </m:sup>
              </m:sSup>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AE5BB8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with:</w:t>
      </w:r>
    </w:p>
    <w:p w14:paraId="2A582467" w14:textId="77777777" w:rsidR="006709C2" w:rsidRPr="006709C2" w:rsidRDefault="00C96FC8" w:rsidP="006709C2">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G</m:t>
            </m:r>
          </m:sub>
        </m:sSub>
      </m:oMath>
      <w:r w:rsidR="006709C2" w:rsidRPr="006709C2">
        <w:rPr>
          <w:rFonts w:ascii="Times New Roman" w:eastAsia="Times New Roman" w:hAnsi="Times New Roman" w:cs="Times New Roman"/>
          <w:kern w:val="0"/>
          <w14:ligatures w14:val="none"/>
        </w:rPr>
        <w:t>: galaxy size (kpc) from the T3 stacks,</w:t>
      </w:r>
    </w:p>
    <w:p w14:paraId="12794EA6" w14:textId="77777777" w:rsidR="006709C2" w:rsidRPr="006709C2" w:rsidRDefault="00C96FC8" w:rsidP="006709C2">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006709C2" w:rsidRPr="006709C2">
        <w:rPr>
          <w:rFonts w:ascii="Times New Roman" w:eastAsia="Times New Roman" w:hAnsi="Times New Roman" w:cs="Times New Roman"/>
          <w:kern w:val="0"/>
          <w14:ligatures w14:val="none"/>
        </w:rPr>
        <w:t>: candidate Milky Way seam radius (grid: 4, 5, 6, 7, 8, 9, 10 kpc),</w:t>
      </w:r>
    </w:p>
    <w:p w14:paraId="52CAF7DE" w14:textId="77777777" w:rsidR="006709C2" w:rsidRPr="006709C2" w:rsidRDefault="00C96FC8" w:rsidP="006709C2">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m:t>
            </m:r>
          </m:sub>
        </m:sSub>
      </m:oMath>
      <w:r w:rsidR="006709C2" w:rsidRPr="006709C2">
        <w:rPr>
          <w:rFonts w:ascii="Times New Roman" w:eastAsia="Times New Roman" w:hAnsi="Times New Roman" w:cs="Times New Roman"/>
          <w:kern w:val="0"/>
          <w14:ligatures w14:val="none"/>
        </w:rPr>
        <w:t>: stellar mass (log₁₀),</w:t>
      </w:r>
    </w:p>
    <w:p w14:paraId="4F93D704" w14:textId="77777777" w:rsidR="006709C2" w:rsidRPr="006709C2" w:rsidRDefault="00C96FC8" w:rsidP="006709C2">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MW</m:t>
            </m:r>
          </m:sub>
        </m:sSub>
        <m:r>
          <w:rPr>
            <w:rFonts w:ascii="Cambria Math" w:eastAsia="Times New Roman" w:hAnsi="Cambria Math" w:cs="Times New Roman"/>
            <w:kern w:val="0"/>
            <w14:ligatures w14:val="none"/>
          </w:rPr>
          <m:t>=10.70</m:t>
        </m:r>
      </m:oMath>
      <w:r w:rsidR="006709C2" w:rsidRPr="006709C2">
        <w:rPr>
          <w:rFonts w:ascii="Times New Roman" w:eastAsia="Times New Roman" w:hAnsi="Times New Roman" w:cs="Times New Roman"/>
          <w:kern w:val="0"/>
          <w14:ligatures w14:val="none"/>
        </w:rPr>
        <w:t>: Milky Way reference mass,</w:t>
      </w:r>
    </w:p>
    <w:p w14:paraId="75AC8659" w14:textId="77777777" w:rsidR="006709C2" w:rsidRPr="006709C2" w:rsidRDefault="006709C2" w:rsidP="006709C2">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η</m:t>
        </m:r>
      </m:oMath>
      <w:r w:rsidRPr="006709C2">
        <w:rPr>
          <w:rFonts w:ascii="Times New Roman" w:eastAsia="Times New Roman" w:hAnsi="Times New Roman" w:cs="Times New Roman"/>
          <w:kern w:val="0"/>
          <w14:ligatures w14:val="none"/>
        </w:rPr>
        <w:t>: mild mass-scaling exponent (grid: 0.0, 0.15, 0.30).</w:t>
      </w:r>
    </w:p>
    <w:p w14:paraId="76AAF2A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For each </w:t>
      </w:r>
      <w:r w:rsidRPr="006709C2">
        <w:rPr>
          <w:rFonts w:ascii="Times New Roman" w:eastAsia="Times New Roman" w:hAnsi="Times New Roman" w:cs="Times New Roman"/>
          <w:b/>
          <w:bCs/>
          <w:kern w:val="0"/>
          <w14:ligatures w14:val="none"/>
        </w:rPr>
        <w:t>stack</w:t>
      </w:r>
      <w:r w:rsidRPr="006709C2">
        <w:rPr>
          <w:rFonts w:ascii="Times New Roman" w:eastAsia="Times New Roman" w:hAnsi="Times New Roman" w:cs="Times New Roman"/>
          <w:kern w:val="0"/>
          <w14:ligatures w14:val="none"/>
        </w:rPr>
        <w:t xml:space="preserve"> (one mass bin + one size bin), you then computed:</w:t>
      </w:r>
    </w:p>
    <w:p w14:paraId="172ACC5A" w14:textId="77777777" w:rsidR="006709C2" w:rsidRPr="006709C2" w:rsidRDefault="006709C2" w:rsidP="006709C2">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w:t>
      </w:r>
      <w:r w:rsidRPr="006709C2">
        <w:rPr>
          <w:rFonts w:ascii="Times New Roman" w:eastAsia="Times New Roman" w:hAnsi="Times New Roman" w:cs="Times New Roman"/>
          <w:b/>
          <w:bCs/>
          <w:kern w:val="0"/>
          <w14:ligatures w14:val="none"/>
        </w:rPr>
        <w:t>activation proxy</w:t>
      </w:r>
      <w:r w:rsidRPr="006709C2">
        <w:rPr>
          <w:rFonts w:ascii="Times New Roman" w:eastAsia="Times New Roman" w:hAnsi="Times New Roman" w:cs="Times New Roman"/>
          <w:kern w:val="0"/>
          <w14:ligatures w14:val="none"/>
        </w:rPr>
        <w:t>:</w:t>
      </w:r>
    </w:p>
    <w:p w14:paraId="5FEE65A5" w14:textId="77777777" w:rsidR="006709C2" w:rsidRPr="006709C2" w:rsidRDefault="00C96FC8" w:rsidP="006709C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⁡(x≥1)</m:t>
          </m:r>
          <m:r>
            <m:rPr>
              <m:nor/>
            </m:rPr>
            <w:rPr>
              <w:rFonts w:ascii="Times New Roman" w:eastAsia="Times New Roman" w:hAnsi="Times New Roman" w:cs="Times New Roman"/>
              <w:kern w:val="0"/>
              <w14:ligatures w14:val="none"/>
            </w:rPr>
            <m:t>(fraction of lenses at or above MW scale)</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7BE59A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You then built two models per </w:t>
      </w:r>
      <w:r w:rsidRPr="006709C2">
        <w:rPr>
          <w:rFonts w:ascii="Times New Roman" w:eastAsia="Times New Roman" w:hAnsi="Times New Roman" w:cs="Times New Roman"/>
          <w:b/>
          <w:bCs/>
          <w:kern w:val="0"/>
          <w14:ligatures w14:val="none"/>
        </w:rPr>
        <w:t xml:space="preserve">mass bin </w:t>
      </w:r>
      <m:oMath>
        <m:r>
          <w:rPr>
            <w:rFonts w:ascii="Cambria Math" w:eastAsia="Times New Roman" w:hAnsi="Cambria Math" w:cs="Times New Roman"/>
            <w:kern w:val="0"/>
            <w14:ligatures w14:val="none"/>
          </w:rPr>
          <m:t>m</m:t>
        </m:r>
      </m:oMath>
      <w:r w:rsidRPr="006709C2">
        <w:rPr>
          <w:rFonts w:ascii="Times New Roman" w:eastAsia="Times New Roman" w:hAnsi="Times New Roman" w:cs="Times New Roman"/>
          <w:kern w:val="0"/>
          <w14:ligatures w14:val="none"/>
        </w:rPr>
        <w:t>:</w:t>
      </w:r>
    </w:p>
    <w:p w14:paraId="3C837A3F" w14:textId="77777777" w:rsidR="006709C2" w:rsidRPr="006709C2" w:rsidRDefault="006709C2" w:rsidP="006709C2">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Size-only</w:t>
      </w:r>
      <w:r w:rsidRPr="006709C2">
        <w:rPr>
          <w:rFonts w:ascii="Times New Roman" w:eastAsia="Times New Roman" w:hAnsi="Times New Roman" w:cs="Times New Roman"/>
          <w:kern w:val="0"/>
          <w14:ligatures w14:val="none"/>
        </w:rPr>
        <w:t>:</w:t>
      </w:r>
    </w:p>
    <w:p w14:paraId="1AF59D67" w14:textId="77777777" w:rsidR="006709C2" w:rsidRPr="006709C2" w:rsidRDefault="00C96FC8" w:rsidP="006709C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mid</m:t>
              </m:r>
            </m:sub>
          </m:sSub>
          <m:r>
            <w:rPr>
              <w:rFonts w:ascii="Cambria Math" w:eastAsia="Times New Roman" w:hAnsi="Cambria Math" w:cs="Times New Roman"/>
              <w:kern w:val="0"/>
              <w14:ligatures w14:val="none"/>
            </w:rPr>
            <m:t>+ε,</m:t>
          </m:r>
          <m:r>
            <m:rPr>
              <m:sty m:val="p"/>
            </m:rPr>
            <w:rPr>
              <w:rFonts w:ascii="Cambria Math" w:eastAsia="Times New Roman" w:hAnsi="Cambria Math" w:cs="Times New Roman"/>
              <w:kern w:val="0"/>
              <w14:ligatures w14:val="none"/>
            </w:rPr>
            <w:br/>
          </m:r>
        </m:oMath>
      </m:oMathPara>
    </w:p>
    <w:p w14:paraId="5BA43C14" w14:textId="77777777" w:rsidR="006709C2" w:rsidRPr="006709C2" w:rsidRDefault="006709C2" w:rsidP="006709C2">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Size+activation</w:t>
      </w:r>
      <w:r w:rsidRPr="006709C2">
        <w:rPr>
          <w:rFonts w:ascii="Times New Roman" w:eastAsia="Times New Roman" w:hAnsi="Times New Roman" w:cs="Times New Roman"/>
          <w:kern w:val="0"/>
          <w14:ligatures w14:val="none"/>
        </w:rPr>
        <w:t>:</w:t>
      </w:r>
    </w:p>
    <w:p w14:paraId="46A1A5EE" w14:textId="77777777" w:rsidR="006709C2" w:rsidRPr="006709C2" w:rsidRDefault="00C96FC8" w:rsidP="006709C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r>
            <w:rPr>
              <w:rFonts w:ascii="Cambria Math" w:eastAsia="Times New Roman" w:hAnsi="Cambria Math" w:cs="Times New Roman"/>
              <w:kern w:val="0"/>
              <w14:ligatures w14:val="none"/>
            </w:rPr>
            <m:t>+ε,</m:t>
          </m:r>
          <m:r>
            <m:rPr>
              <m:sty m:val="p"/>
            </m:rPr>
            <w:rPr>
              <w:rFonts w:ascii="Cambria Math" w:eastAsia="Times New Roman" w:hAnsi="Cambria Math" w:cs="Times New Roman"/>
              <w:kern w:val="0"/>
              <w14:ligatures w14:val="none"/>
            </w:rPr>
            <w:br/>
          </m:r>
        </m:oMath>
      </m:oMathPara>
    </w:p>
    <w:p w14:paraId="42676D0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fitted with </w:t>
      </w:r>
      <w:r w:rsidRPr="006709C2">
        <w:rPr>
          <w:rFonts w:ascii="Times New Roman" w:eastAsia="Times New Roman" w:hAnsi="Times New Roman" w:cs="Times New Roman"/>
          <w:b/>
          <w:bCs/>
          <w:kern w:val="0"/>
          <w14:ligatures w14:val="none"/>
        </w:rPr>
        <w:t>weighted least squares</w:t>
      </w:r>
      <w:r w:rsidRPr="006709C2">
        <w:rPr>
          <w:rFonts w:ascii="Times New Roman" w:eastAsia="Times New Roman" w:hAnsi="Times New Roman" w:cs="Times New Roman"/>
          <w:kern w:val="0"/>
          <w14:ligatures w14:val="none"/>
        </w:rPr>
        <w:t xml:space="preserve"> using </w:t>
      </w:r>
      <m:oMath>
        <m:r>
          <w:rPr>
            <w:rFonts w:ascii="Cambria Math" w:eastAsia="Times New Roman" w:hAnsi="Cambria Math" w:cs="Times New Roman"/>
            <w:kern w:val="0"/>
            <w14:ligatures w14:val="none"/>
          </w:rPr>
          <m:t>w=1</m:t>
        </m:r>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σ</m:t>
            </m:r>
          </m:e>
          <m:sup>
            <m:r>
              <w:rPr>
                <w:rFonts w:ascii="Cambria Math" w:eastAsia="Times New Roman" w:hAnsi="Cambria Math" w:cs="Times New Roman"/>
                <w:kern w:val="0"/>
                <w14:ligatures w14:val="none"/>
              </w:rPr>
              <m:t>2</m:t>
            </m:r>
          </m:sup>
        </m:sSup>
      </m:oMath>
      <w:r w:rsidRPr="006709C2">
        <w:rPr>
          <w:rFonts w:ascii="Times New Roman" w:eastAsia="Times New Roman" w:hAnsi="Times New Roman" w:cs="Times New Roman"/>
          <w:kern w:val="0"/>
          <w14:ligatures w14:val="none"/>
        </w:rPr>
        <w:t>from the bootstrap uncertainties on the T3 plateau amplitudes.</w:t>
      </w:r>
    </w:p>
    <w:p w14:paraId="14CFAAE0"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A174BE">
          <v:rect id="_x0000_i1142" style="width:0;height:1.5pt" o:hralign="center" o:hrstd="t" o:hr="t" fillcolor="#a0a0a0" stroked="f"/>
        </w:pict>
      </w:r>
    </w:p>
    <w:p w14:paraId="7DDAFF5B"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6.2.3 Results (DR5): ΔAIC and the MW ridge</w:t>
      </w:r>
    </w:p>
    <w:p w14:paraId="558337CC"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On the DR5 dataset, T3-B found:</w:t>
      </w:r>
    </w:p>
    <w:p w14:paraId="26008320" w14:textId="77777777" w:rsidR="006709C2" w:rsidRPr="006709C2" w:rsidRDefault="006709C2" w:rsidP="006709C2">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w:t>
      </w:r>
      <w:r w:rsidRPr="006709C2">
        <w:rPr>
          <w:rFonts w:ascii="Times New Roman" w:eastAsia="Times New Roman" w:hAnsi="Times New Roman" w:cs="Times New Roman"/>
          <w:b/>
          <w:bCs/>
          <w:kern w:val="0"/>
          <w14:ligatures w14:val="none"/>
        </w:rPr>
        <w:t>decisive improvement</w:t>
      </w:r>
      <w:r w:rsidRPr="006709C2">
        <w:rPr>
          <w:rFonts w:ascii="Times New Roman" w:eastAsia="Times New Roman" w:hAnsi="Times New Roman" w:cs="Times New Roman"/>
          <w:kern w:val="0"/>
          <w14:ligatures w14:val="none"/>
        </w:rPr>
        <w:t xml:space="preserve"> in fit when activation is included:</w:t>
      </w:r>
    </w:p>
    <w:p w14:paraId="7CB31952"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Summed over three stellar-mass bins,</w:t>
      </w:r>
    </w:p>
    <w:p w14:paraId="7DDF4F8D" w14:textId="77777777" w:rsidR="006709C2" w:rsidRPr="006709C2" w:rsidRDefault="006709C2" w:rsidP="006709C2">
      <w:pPr>
        <w:spacing w:beforeAutospacing="1" w:after="0" w:afterAutospacing="1" w:line="240" w:lineRule="auto"/>
        <w:ind w:left="144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ΔAIC</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AIC</m:t>
              </m:r>
            </m:e>
            <m:sub>
              <m:r>
                <m:rPr>
                  <m:nor/>
                </m:rPr>
                <w:rPr>
                  <w:rFonts w:ascii="Times New Roman" w:eastAsia="Times New Roman" w:hAnsi="Times New Roman" w:cs="Times New Roman"/>
                  <w:kern w:val="0"/>
                  <w14:ligatures w14:val="none"/>
                </w:rPr>
                <m:t>size-only</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AIC</m:t>
              </m:r>
            </m:e>
            <m:sub>
              <m:r>
                <m:rPr>
                  <m:nor/>
                </m:rPr>
                <w:rPr>
                  <w:rFonts w:ascii="Times New Roman" w:eastAsia="Times New Roman" w:hAnsi="Times New Roman" w:cs="Times New Roman"/>
                  <w:kern w:val="0"/>
                  <w14:ligatures w14:val="none"/>
                </w:rPr>
                <m:t>size+activation</m:t>
              </m:r>
            </m:sub>
          </m:sSub>
          <m:r>
            <w:rPr>
              <w:rFonts w:ascii="Cambria Math" w:eastAsia="Times New Roman" w:hAnsi="Cambria Math" w:cs="Times New Roman"/>
              <w:kern w:val="0"/>
              <w14:ligatures w14:val="none"/>
            </w:rPr>
            <m:t>≈162,</m:t>
          </m:r>
          <m:r>
            <m:rPr>
              <m:sty m:val="p"/>
            </m:rPr>
            <w:rPr>
              <w:rFonts w:ascii="Cambria Math" w:eastAsia="Times New Roman" w:hAnsi="Cambria Math" w:cs="Times New Roman"/>
              <w:kern w:val="0"/>
              <w14:ligatures w14:val="none"/>
            </w:rPr>
            <w:br/>
          </m:r>
        </m:oMath>
      </m:oMathPara>
    </w:p>
    <w:p w14:paraId="7AFBE2A8" w14:textId="77777777" w:rsidR="006709C2" w:rsidRPr="006709C2" w:rsidRDefault="006709C2" w:rsidP="006709C2">
      <w:pPr>
        <w:spacing w:before="100" w:beforeAutospacing="1" w:after="100" w:afterAutospacing="1" w:line="240" w:lineRule="auto"/>
        <w:ind w:left="1440"/>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which is far beyond the “strong evidence” threshold (~10).</w:t>
      </w:r>
    </w:p>
    <w:p w14:paraId="2C3352C6" w14:textId="77777777" w:rsidR="006709C2" w:rsidRPr="006709C2" w:rsidRDefault="006709C2" w:rsidP="006709C2">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w:t>
      </w:r>
      <w:r w:rsidRPr="006709C2">
        <w:rPr>
          <w:rFonts w:ascii="Times New Roman" w:eastAsia="Times New Roman" w:hAnsi="Times New Roman" w:cs="Times New Roman"/>
          <w:b/>
          <w:bCs/>
          <w:kern w:val="0"/>
          <w14:ligatures w14:val="none"/>
        </w:rPr>
        <w:t>broad ridge</w:t>
      </w:r>
      <w:r w:rsidRPr="006709C2">
        <w:rPr>
          <w:rFonts w:ascii="Times New Roman" w:eastAsia="Times New Roman" w:hAnsi="Times New Roman" w:cs="Times New Roman"/>
          <w:kern w:val="0"/>
          <w14:ligatures w14:val="none"/>
        </w:rPr>
        <w:t xml:space="preserve"> in the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e>
          <m:e>
            <m:r>
              <w:rPr>
                <w:rFonts w:ascii="Cambria Math" w:eastAsia="Times New Roman" w:hAnsi="Cambria Math" w:cs="Times New Roman"/>
                <w:kern w:val="0"/>
                <w14:ligatures w14:val="none"/>
              </w:rPr>
              <m:t>η</m:t>
            </m:r>
          </m:e>
        </m:d>
      </m:oMath>
      <w:r w:rsidRPr="006709C2">
        <w:rPr>
          <w:rFonts w:ascii="Times New Roman" w:eastAsia="Times New Roman" w:hAnsi="Times New Roman" w:cs="Times New Roman"/>
          <w:kern w:val="0"/>
          <w14:ligatures w14:val="none"/>
        </w:rPr>
        <w:t>grid:</w:t>
      </w:r>
    </w:p>
    <w:p w14:paraId="47FB46A1"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Best-supported values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MW</m:t>
            </m:r>
          </m:sub>
        </m:sSub>
      </m:oMath>
      <w:r w:rsidRPr="006709C2">
        <w:rPr>
          <w:rFonts w:ascii="Times New Roman" w:eastAsia="Times New Roman" w:hAnsi="Times New Roman" w:cs="Times New Roman"/>
          <w:kern w:val="0"/>
          <w14:ligatures w14:val="none"/>
        </w:rPr>
        <w:t xml:space="preserve">lie in the </w:t>
      </w:r>
      <w:r w:rsidRPr="006709C2">
        <w:rPr>
          <w:rFonts w:ascii="Times New Roman" w:eastAsia="Times New Roman" w:hAnsi="Times New Roman" w:cs="Times New Roman"/>
          <w:b/>
          <w:bCs/>
          <w:kern w:val="0"/>
          <w14:ligatures w14:val="none"/>
        </w:rPr>
        <w:t>4–7 kpc</w:t>
      </w:r>
      <w:r w:rsidRPr="006709C2">
        <w:rPr>
          <w:rFonts w:ascii="Times New Roman" w:eastAsia="Times New Roman" w:hAnsi="Times New Roman" w:cs="Times New Roman"/>
          <w:kern w:val="0"/>
          <w14:ligatures w14:val="none"/>
        </w:rPr>
        <w:t xml:space="preserve"> range,</w:t>
      </w:r>
    </w:p>
    <w:p w14:paraId="0DD15A05"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peak near </w:t>
      </w:r>
      <w:r w:rsidRPr="006709C2">
        <w:rPr>
          <w:rFonts w:ascii="Times New Roman" w:eastAsia="Times New Roman" w:hAnsi="Times New Roman" w:cs="Times New Roman"/>
          <w:b/>
          <w:bCs/>
          <w:kern w:val="0"/>
          <w14:ligatures w14:val="none"/>
        </w:rPr>
        <w:t>6 kpc</w:t>
      </w:r>
      <w:r w:rsidRPr="006709C2">
        <w:rPr>
          <w:rFonts w:ascii="Times New Roman" w:eastAsia="Times New Roman" w:hAnsi="Times New Roman" w:cs="Times New Roman"/>
          <w:kern w:val="0"/>
          <w14:ligatures w14:val="none"/>
        </w:rPr>
        <w:t xml:space="preserve"> is stable across plausible </w:t>
      </w:r>
      <m:oMath>
        <m:r>
          <w:rPr>
            <w:rFonts w:ascii="Cambria Math" w:eastAsia="Times New Roman" w:hAnsi="Cambria Math" w:cs="Times New Roman"/>
            <w:kern w:val="0"/>
            <w14:ligatures w14:val="none"/>
          </w:rPr>
          <m:t>η</m:t>
        </m:r>
      </m:oMath>
      <w:r w:rsidRPr="006709C2">
        <w:rPr>
          <w:rFonts w:ascii="Times New Roman" w:eastAsia="Times New Roman" w:hAnsi="Times New Roman" w:cs="Times New Roman"/>
          <w:kern w:val="0"/>
          <w14:ligatures w14:val="none"/>
        </w:rPr>
        <w:t>(mass-scaling) choices.</w:t>
      </w:r>
    </w:p>
    <w:p w14:paraId="337728E4" w14:textId="77777777" w:rsidR="006709C2" w:rsidRPr="006709C2" w:rsidRDefault="006709C2" w:rsidP="006709C2">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Sign-coherent activation slopes</w:t>
      </w:r>
      <w:r w:rsidRPr="006709C2">
        <w:rPr>
          <w:rFonts w:ascii="Times New Roman" w:eastAsia="Times New Roman" w:hAnsi="Times New Roman" w:cs="Times New Roman"/>
          <w:kern w:val="0"/>
          <w14:ligatures w14:val="none"/>
        </w:rPr>
        <w:t>:</w:t>
      </w:r>
    </w:p>
    <w:p w14:paraId="7D6879B5"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In each mass bin, the fitted slope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oMath>
      <w:r w:rsidRPr="006709C2">
        <w:rPr>
          <w:rFonts w:ascii="Times New Roman" w:eastAsia="Times New Roman" w:hAnsi="Times New Roman" w:cs="Times New Roman"/>
          <w:kern w:val="0"/>
          <w14:ligatures w14:val="none"/>
        </w:rPr>
        <w:t xml:space="preserve">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6709C2">
        <w:rPr>
          <w:rFonts w:ascii="Times New Roman" w:eastAsia="Times New Roman" w:hAnsi="Times New Roman" w:cs="Times New Roman"/>
          <w:kern w:val="0"/>
          <w14:ligatures w14:val="none"/>
        </w:rPr>
        <w:t xml:space="preserve">vs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6709C2">
        <w:rPr>
          <w:rFonts w:ascii="Times New Roman" w:eastAsia="Times New Roman" w:hAnsi="Times New Roman" w:cs="Times New Roman"/>
          <w:kern w:val="0"/>
          <w14:ligatures w14:val="none"/>
        </w:rPr>
        <w:t xml:space="preserve">is </w:t>
      </w:r>
      <w:r w:rsidRPr="006709C2">
        <w:rPr>
          <w:rFonts w:ascii="Times New Roman" w:eastAsia="Times New Roman" w:hAnsi="Times New Roman" w:cs="Times New Roman"/>
          <w:b/>
          <w:bCs/>
          <w:kern w:val="0"/>
          <w14:ligatures w14:val="none"/>
        </w:rPr>
        <w:t>positive</w:t>
      </w:r>
      <w:r w:rsidRPr="006709C2">
        <w:rPr>
          <w:rFonts w:ascii="Times New Roman" w:eastAsia="Times New Roman" w:hAnsi="Times New Roman" w:cs="Times New Roman"/>
          <w:kern w:val="0"/>
          <w14:ligatures w14:val="none"/>
        </w:rPr>
        <w:t>,</w:t>
      </w:r>
    </w:p>
    <w:p w14:paraId="2C120E84"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Across all evaluated grid points, 7/7 slopes </w:t>
      </w:r>
      <m:oMath>
        <m:r>
          <w:rPr>
            <w:rFonts w:ascii="Cambria Math" w:eastAsia="Times New Roman" w:hAnsi="Cambria Math" w:cs="Times New Roman"/>
            <w:kern w:val="0"/>
            <w14:ligatures w14:val="none"/>
          </w:rPr>
          <m:t>&gt;0</m:t>
        </m:r>
      </m:oMath>
      <w:r w:rsidRPr="006709C2">
        <w:rPr>
          <w:rFonts w:ascii="Times New Roman" w:eastAsia="Times New Roman" w:hAnsi="Times New Roman" w:cs="Times New Roman"/>
          <w:kern w:val="0"/>
          <w14:ligatures w14:val="none"/>
        </w:rPr>
        <w:t>,</w:t>
      </w:r>
    </w:p>
    <w:p w14:paraId="4BC397DF" w14:textId="77777777" w:rsidR="006709C2" w:rsidRPr="006709C2" w:rsidRDefault="006709C2" w:rsidP="006709C2">
      <w:pPr>
        <w:numPr>
          <w:ilvl w:val="1"/>
          <w:numId w:val="38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Binomial sign test: p ≈ 0.8% under a 50/50 null – this level of sign coherence is unlikely by chance.</w:t>
      </w:r>
    </w:p>
    <w:p w14:paraId="29A62F83"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Taken together, this says:</w:t>
      </w:r>
    </w:p>
    <w:p w14:paraId="677984D6" w14:textId="77777777" w:rsidR="006709C2" w:rsidRPr="006709C2" w:rsidRDefault="006709C2" w:rsidP="006709C2">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When you explicitly model how </w:t>
      </w:r>
      <w:r w:rsidRPr="006709C2">
        <w:rPr>
          <w:rFonts w:ascii="Times New Roman" w:eastAsia="Times New Roman" w:hAnsi="Times New Roman" w:cs="Times New Roman"/>
          <w:b/>
          <w:bCs/>
          <w:kern w:val="0"/>
          <w14:ligatures w14:val="none"/>
        </w:rPr>
        <w:t>Milky-Way–like</w:t>
      </w:r>
      <w:r w:rsidRPr="006709C2">
        <w:rPr>
          <w:rFonts w:ascii="Times New Roman" w:eastAsia="Times New Roman" w:hAnsi="Times New Roman" w:cs="Times New Roman"/>
          <w:kern w:val="0"/>
          <w14:ligatures w14:val="none"/>
        </w:rPr>
        <w:t xml:space="preserve"> your stacks are, the </w:t>
      </w:r>
      <w:r w:rsidRPr="006709C2">
        <w:rPr>
          <w:rFonts w:ascii="Times New Roman" w:eastAsia="Times New Roman" w:hAnsi="Times New Roman" w:cs="Times New Roman"/>
          <w:b/>
          <w:bCs/>
          <w:kern w:val="0"/>
          <w14:ligatures w14:val="none"/>
        </w:rPr>
        <w:t>explanatory power jumps</w:t>
      </w:r>
      <w:r w:rsidRPr="006709C2">
        <w:rPr>
          <w:rFonts w:ascii="Times New Roman" w:eastAsia="Times New Roman" w:hAnsi="Times New Roman" w:cs="Times New Roman"/>
          <w:kern w:val="0"/>
          <w14:ligatures w14:val="none"/>
        </w:rPr>
        <w:t>.</w:t>
      </w:r>
    </w:p>
    <w:p w14:paraId="3BE9F430" w14:textId="77777777" w:rsidR="006709C2" w:rsidRPr="006709C2" w:rsidRDefault="006709C2" w:rsidP="006709C2">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activation proxy carries </w:t>
      </w:r>
      <w:r w:rsidRPr="006709C2">
        <w:rPr>
          <w:rFonts w:ascii="Times New Roman" w:eastAsia="Times New Roman" w:hAnsi="Times New Roman" w:cs="Times New Roman"/>
          <w:b/>
          <w:bCs/>
          <w:kern w:val="0"/>
          <w14:ligatures w14:val="none"/>
        </w:rPr>
        <w:t>real signal</w:t>
      </w:r>
      <w:r w:rsidRPr="006709C2">
        <w:rPr>
          <w:rFonts w:ascii="Times New Roman" w:eastAsia="Times New Roman" w:hAnsi="Times New Roman" w:cs="Times New Roman"/>
          <w:kern w:val="0"/>
          <w14:ligatures w14:val="none"/>
        </w:rPr>
        <w:t xml:space="preserve">: </w:t>
      </w:r>
      <w:r w:rsidRPr="006709C2">
        <w:rPr>
          <w:rFonts w:ascii="Times New Roman" w:eastAsia="Times New Roman" w:hAnsi="Times New Roman" w:cs="Times New Roman"/>
          <w:b/>
          <w:bCs/>
          <w:kern w:val="0"/>
          <w14:ligatures w14:val="none"/>
        </w:rPr>
        <w:t>more MW-crossing galaxies → higher lensing plateau amplitude</w:t>
      </w:r>
      <w:r w:rsidRPr="006709C2">
        <w:rPr>
          <w:rFonts w:ascii="Times New Roman" w:eastAsia="Times New Roman" w:hAnsi="Times New Roman" w:cs="Times New Roman"/>
          <w:kern w:val="0"/>
          <w14:ligatures w14:val="none"/>
        </w:rPr>
        <w:t>.</w:t>
      </w:r>
    </w:p>
    <w:p w14:paraId="1949A53D"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This is exactly the expected behaviour of a </w:t>
      </w:r>
      <w:r w:rsidRPr="006709C2">
        <w:rPr>
          <w:rFonts w:ascii="Times New Roman" w:eastAsia="Times New Roman" w:hAnsi="Times New Roman" w:cs="Times New Roman"/>
          <w:b/>
          <w:bCs/>
          <w:kern w:val="0"/>
          <w14:ligatures w14:val="none"/>
        </w:rPr>
        <w:t>+3 container term</w:t>
      </w:r>
      <w:r w:rsidRPr="006709C2">
        <w:rPr>
          <w:rFonts w:ascii="Times New Roman" w:eastAsia="Times New Roman" w:hAnsi="Times New Roman" w:cs="Times New Roman"/>
          <w:kern w:val="0"/>
          <w14:ligatures w14:val="none"/>
        </w:rPr>
        <w:t xml:space="preserve"> at the +2↔+3 seam.</w:t>
      </w:r>
    </w:p>
    <w:p w14:paraId="3954D9CC"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085B96">
          <v:rect id="_x0000_i1143" style="width:0;height:1.5pt" o:hralign="center" o:hrstd="t" o:hr="t" fillcolor="#a0a0a0" stroked="f"/>
        </w:pict>
      </w:r>
    </w:p>
    <w:p w14:paraId="07342946"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 xml:space="preserve">6.2.4 Interpreting </w:t>
      </w:r>
      <m:oMath>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d</m:t>
            </m:r>
          </m:e>
          <m:sub>
            <m:r>
              <m:rPr>
                <m:sty m:val="bi"/>
              </m:rPr>
              <w:rPr>
                <w:rFonts w:ascii="Cambria Math" w:eastAsia="Times New Roman" w:hAnsi="Cambria Math" w:cs="Times New Roman"/>
                <w:kern w:val="0"/>
                <w14:ligatures w14:val="none"/>
              </w:rPr>
              <m:t>m</m:t>
            </m:r>
          </m:sub>
        </m:sSub>
        <m:r>
          <m:rPr>
            <m:sty m:val="bi"/>
          </m:rPr>
          <w:rPr>
            <w:rFonts w:ascii="Cambria Math" w:eastAsia="Times New Roman" w:hAnsi="Cambria Math" w:cs="Times New Roman"/>
            <w:kern w:val="0"/>
            <w14:ligatures w14:val="none"/>
          </w:rPr>
          <m:t>&gt;0</m:t>
        </m:r>
      </m:oMath>
      <w:r w:rsidRPr="006709C2">
        <w:rPr>
          <w:rFonts w:ascii="Times New Roman" w:eastAsia="Times New Roman" w:hAnsi="Times New Roman" w:cs="Times New Roman"/>
          <w:b/>
          <w:bCs/>
          <w:kern w:val="0"/>
          <w14:ligatures w14:val="none"/>
        </w:rPr>
        <w:t>: outer container “boosts” the plateau</w:t>
      </w:r>
    </w:p>
    <w:p w14:paraId="772024D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From the feasibility-geometry perspective:</w:t>
      </w:r>
    </w:p>
    <w:p w14:paraId="27313D38" w14:textId="77777777" w:rsidR="006709C2" w:rsidRPr="006709C2" w:rsidRDefault="00C96FC8" w:rsidP="006709C2">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006709C2" w:rsidRPr="006709C2">
        <w:rPr>
          <w:rFonts w:ascii="Times New Roman" w:eastAsia="Times New Roman" w:hAnsi="Times New Roman" w:cs="Times New Roman"/>
          <w:kern w:val="0"/>
          <w14:ligatures w14:val="none"/>
        </w:rPr>
        <w:t xml:space="preserve">is a </w:t>
      </w:r>
      <w:r w:rsidR="006709C2" w:rsidRPr="006709C2">
        <w:rPr>
          <w:rFonts w:ascii="Times New Roman" w:eastAsia="Times New Roman" w:hAnsi="Times New Roman" w:cs="Times New Roman"/>
          <w:b/>
          <w:bCs/>
          <w:kern w:val="0"/>
          <w14:ligatures w14:val="none"/>
        </w:rPr>
        <w:t>diagnostic</w:t>
      </w:r>
      <w:r w:rsidR="006709C2" w:rsidRPr="006709C2">
        <w:rPr>
          <w:rFonts w:ascii="Times New Roman" w:eastAsia="Times New Roman" w:hAnsi="Times New Roman" w:cs="Times New Roman"/>
          <w:kern w:val="0"/>
          <w14:ligatures w14:val="none"/>
        </w:rPr>
        <w:t xml:space="preserve"> of the inward thinning schedule around a lens – essentially the </w:t>
      </w:r>
      <w:r w:rsidR="006709C2" w:rsidRPr="006709C2">
        <w:rPr>
          <w:rFonts w:ascii="Times New Roman" w:eastAsia="Times New Roman" w:hAnsi="Times New Roman" w:cs="Times New Roman"/>
          <w:b/>
          <w:bCs/>
          <w:kern w:val="0"/>
          <w14:ligatures w14:val="none"/>
        </w:rPr>
        <w:t>strength</w:t>
      </w:r>
      <w:r w:rsidR="006709C2" w:rsidRPr="006709C2">
        <w:rPr>
          <w:rFonts w:ascii="Times New Roman" w:eastAsia="Times New Roman" w:hAnsi="Times New Roman" w:cs="Times New Roman"/>
          <w:kern w:val="0"/>
          <w14:ligatures w14:val="none"/>
        </w:rPr>
        <w:t xml:space="preserve"> of a feasibility gradient akin to gravity at a certain radial window.</w:t>
      </w:r>
    </w:p>
    <w:p w14:paraId="2706585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The fact that:</w:t>
      </w:r>
    </w:p>
    <w:p w14:paraId="3978215A" w14:textId="77777777" w:rsidR="006709C2" w:rsidRPr="006709C2" w:rsidRDefault="00C96FC8" w:rsidP="006709C2">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&gt;0</m:t>
        </m:r>
      </m:oMath>
      <w:r w:rsidR="006709C2" w:rsidRPr="006709C2">
        <w:rPr>
          <w:rFonts w:ascii="Times New Roman" w:eastAsia="Times New Roman" w:hAnsi="Times New Roman" w:cs="Times New Roman"/>
          <w:kern w:val="0"/>
          <w14:ligatures w14:val="none"/>
        </w:rPr>
        <w:t>across all mass bins and grid points tested means:</w:t>
      </w:r>
    </w:p>
    <w:p w14:paraId="50A45D6D" w14:textId="77777777" w:rsidR="006709C2" w:rsidRPr="006709C2" w:rsidRDefault="006709C2" w:rsidP="006709C2">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as you increase the fraction of galaxies that </w:t>
      </w:r>
      <w:r w:rsidRPr="006709C2">
        <w:rPr>
          <w:rFonts w:ascii="Times New Roman" w:eastAsia="Times New Roman" w:hAnsi="Times New Roman" w:cs="Times New Roman"/>
          <w:b/>
          <w:bCs/>
          <w:kern w:val="0"/>
          <w14:ligatures w14:val="none"/>
        </w:rPr>
        <w:t>cross the MW seam</w:t>
      </w:r>
      <w:r w:rsidRPr="006709C2">
        <w:rPr>
          <w:rFonts w:ascii="Times New Roman" w:eastAsia="Times New Roman" w:hAnsi="Times New Roman" w:cs="Times New Roman"/>
          <w:kern w:val="0"/>
          <w14:ligatures w14:val="none"/>
        </w:rPr>
        <w:t>,</w:t>
      </w:r>
    </w:p>
    <w:p w14:paraId="4CA0EF5F" w14:textId="77777777" w:rsidR="006709C2" w:rsidRPr="006709C2" w:rsidRDefault="006709C2" w:rsidP="006709C2">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measured plateau amplitude gets </w:t>
      </w:r>
      <w:r w:rsidRPr="006709C2">
        <w:rPr>
          <w:rFonts w:ascii="Times New Roman" w:eastAsia="Times New Roman" w:hAnsi="Times New Roman" w:cs="Times New Roman"/>
          <w:b/>
          <w:bCs/>
          <w:kern w:val="0"/>
          <w14:ligatures w14:val="none"/>
        </w:rPr>
        <w:t>larger</w:t>
      </w:r>
      <w:r w:rsidRPr="006709C2">
        <w:rPr>
          <w:rFonts w:ascii="Times New Roman" w:eastAsia="Times New Roman" w:hAnsi="Times New Roman" w:cs="Times New Roman"/>
          <w:kern w:val="0"/>
          <w14:ligatures w14:val="none"/>
        </w:rPr>
        <w:t>, after accounting for baseline size trends.</w:t>
      </w:r>
    </w:p>
    <w:p w14:paraId="550BE202"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In AR/CL terms:</w:t>
      </w:r>
    </w:p>
    <w:p w14:paraId="43EA400B" w14:textId="77777777" w:rsidR="006709C2" w:rsidRPr="006709C2" w:rsidRDefault="006709C2" w:rsidP="006709C2">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This is exactly what you’d expect if:</w:t>
      </w:r>
    </w:p>
    <w:p w14:paraId="0CA7AD42" w14:textId="77777777" w:rsidR="006709C2" w:rsidRPr="006709C2" w:rsidRDefault="006709C2" w:rsidP="006709C2">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w:t>
      </w:r>
      <w:r w:rsidRPr="006709C2">
        <w:rPr>
          <w:rFonts w:ascii="Times New Roman" w:eastAsia="Times New Roman" w:hAnsi="Times New Roman" w:cs="Times New Roman"/>
          <w:b/>
          <w:bCs/>
          <w:kern w:val="0"/>
          <w14:ligatures w14:val="none"/>
        </w:rPr>
        <w:t>+3 container</w:t>
      </w:r>
      <w:r w:rsidRPr="006709C2">
        <w:rPr>
          <w:rFonts w:ascii="Times New Roman" w:eastAsia="Times New Roman" w:hAnsi="Times New Roman" w:cs="Times New Roman"/>
          <w:kern w:val="0"/>
          <w14:ligatures w14:val="none"/>
        </w:rPr>
        <w:t xml:space="preserve"> (cosmic shell) contributes a </w:t>
      </w:r>
      <w:r w:rsidRPr="006709C2">
        <w:rPr>
          <w:rFonts w:ascii="Times New Roman" w:eastAsia="Times New Roman" w:hAnsi="Times New Roman" w:cs="Times New Roman"/>
          <w:i/>
          <w:iCs/>
          <w:kern w:val="0"/>
          <w14:ligatures w14:val="none"/>
        </w:rPr>
        <w:t>positive</w:t>
      </w:r>
      <w:r w:rsidRPr="006709C2">
        <w:rPr>
          <w:rFonts w:ascii="Times New Roman" w:eastAsia="Times New Roman" w:hAnsi="Times New Roman" w:cs="Times New Roman"/>
          <w:kern w:val="0"/>
          <w14:ligatures w14:val="none"/>
        </w:rPr>
        <w:t xml:space="preserve"> feasibility gradient when a lens lives inside a disk-scale container of the right size,</w:t>
      </w:r>
    </w:p>
    <w:p w14:paraId="17AE667D" w14:textId="77777777" w:rsidR="006709C2" w:rsidRPr="006709C2" w:rsidRDefault="006709C2" w:rsidP="006709C2">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and that gradient manifests as a </w:t>
      </w:r>
      <w:r w:rsidRPr="006709C2">
        <w:rPr>
          <w:rFonts w:ascii="Times New Roman" w:eastAsia="Times New Roman" w:hAnsi="Times New Roman" w:cs="Times New Roman"/>
          <w:b/>
          <w:bCs/>
          <w:kern w:val="0"/>
          <w14:ligatures w14:val="none"/>
        </w:rPr>
        <w:t>boost</w:t>
      </w:r>
      <w:r w:rsidRPr="006709C2">
        <w:rPr>
          <w:rFonts w:ascii="Times New Roman" w:eastAsia="Times New Roman" w:hAnsi="Times New Roman" w:cs="Times New Roman"/>
          <w:kern w:val="0"/>
          <w14:ligatures w14:val="none"/>
        </w:rPr>
        <w:t xml:space="preserve"> in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θ</m:t>
            </m:r>
          </m:sub>
        </m:sSub>
      </m:oMath>
      <w:r w:rsidRPr="006709C2">
        <w:rPr>
          <w:rFonts w:ascii="Times New Roman" w:eastAsia="Times New Roman" w:hAnsi="Times New Roman" w:cs="Times New Roman"/>
          <w:kern w:val="0"/>
          <w14:ligatures w14:val="none"/>
        </w:rPr>
        <w:t>when you swap from “small galaxy, baseline schedule” to “MW-scale galaxy, +3 schedule engaged”.</w:t>
      </w:r>
    </w:p>
    <w:p w14:paraId="189E9504"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So </w:t>
      </w:r>
      <w:r w:rsidRPr="006709C2">
        <w:rPr>
          <w:rFonts w:ascii="Times New Roman" w:eastAsia="Times New Roman" w:hAnsi="Times New Roman" w:cs="Times New Roman"/>
          <w:b/>
          <w:bCs/>
          <w:kern w:val="0"/>
          <w14:ligatures w14:val="none"/>
        </w:rPr>
        <w:t>outer activation</w:t>
      </w:r>
      <w:r w:rsidRPr="006709C2">
        <w:rPr>
          <w:rFonts w:ascii="Times New Roman" w:eastAsia="Times New Roman" w:hAnsi="Times New Roman" w:cs="Times New Roman"/>
          <w:kern w:val="0"/>
          <w14:ligatures w14:val="none"/>
        </w:rPr>
        <w:t xml:space="preserve"> behaves like:</w:t>
      </w:r>
    </w:p>
    <w:p w14:paraId="16C7787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crossing the MW seam at +2 makes the +3 schedule “available” to the present-act engine, steepening feasibility geometry and thus increasing observed plateau amplitudes.</w:t>
      </w:r>
    </w:p>
    <w:p w14:paraId="7D6662E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This sign coherence is the dynamical counterpart of the +2/+3 static picture:</w:t>
      </w:r>
    </w:p>
    <w:p w14:paraId="5BECE553" w14:textId="77777777" w:rsidR="006709C2" w:rsidRPr="006709C2" w:rsidRDefault="006709C2" w:rsidP="006709C2">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+2: D≈2 disk boundary in the kpc band (container),</w:t>
      </w:r>
    </w:p>
    <w:p w14:paraId="2A267DFD" w14:textId="77777777" w:rsidR="006709C2" w:rsidRPr="006709C2" w:rsidRDefault="006709C2" w:rsidP="006709C2">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+3: D≈2 shell boundary in the Gpc band (outer container).</w:t>
      </w:r>
    </w:p>
    <w:p w14:paraId="21BC2EC6"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AE7D07">
          <v:rect id="_x0000_i1144" style="width:0;height:1.5pt" o:hralign="center" o:hrstd="t" o:hr="t" fillcolor="#a0a0a0" stroked="f"/>
        </w:pict>
      </w:r>
    </w:p>
    <w:p w14:paraId="4B5B2FEE"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6.2.5 KiDS as coverage-limited, not contradictory</w:t>
      </w:r>
    </w:p>
    <w:p w14:paraId="044A9AAD"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When you ran the same T3-B machinery on KiDS:</w:t>
      </w:r>
    </w:p>
    <w:p w14:paraId="3D1C90D3" w14:textId="77777777" w:rsidR="006709C2" w:rsidRPr="006709C2" w:rsidRDefault="006709C2" w:rsidP="006709C2">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strict T3 gates produced too few </w:t>
      </w:r>
      <w:r w:rsidRPr="006709C2">
        <w:rPr>
          <w:rFonts w:ascii="Times New Roman" w:eastAsia="Times New Roman" w:hAnsi="Times New Roman" w:cs="Times New Roman"/>
          <w:b/>
          <w:bCs/>
          <w:kern w:val="0"/>
          <w14:ligatures w14:val="none"/>
        </w:rPr>
        <w:t>claimable</w:t>
      </w:r>
      <w:r w:rsidRPr="006709C2">
        <w:rPr>
          <w:rFonts w:ascii="Times New Roman" w:eastAsia="Times New Roman" w:hAnsi="Times New Roman" w:cs="Times New Roman"/>
          <w:kern w:val="0"/>
          <w14:ligatures w14:val="none"/>
        </w:rPr>
        <w:t xml:space="preserve"> stacks per mass bin (especially at mid/high mass) to do a robust size vs activation model comparison,</w:t>
      </w:r>
    </w:p>
    <w:p w14:paraId="0BECCE6A" w14:textId="77777777" w:rsidR="006709C2" w:rsidRPr="006709C2" w:rsidRDefault="006709C2" w:rsidP="006709C2">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resulting ΔAIC surface was noisy and </w:t>
      </w:r>
      <w:r w:rsidRPr="006709C2">
        <w:rPr>
          <w:rFonts w:ascii="Times New Roman" w:eastAsia="Times New Roman" w:hAnsi="Times New Roman" w:cs="Times New Roman"/>
          <w:b/>
          <w:bCs/>
          <w:kern w:val="0"/>
          <w14:ligatures w14:val="none"/>
        </w:rPr>
        <w:t>inconclusive</w:t>
      </w:r>
      <w:r w:rsidRPr="006709C2">
        <w:rPr>
          <w:rFonts w:ascii="Times New Roman" w:eastAsia="Times New Roman" w:hAnsi="Times New Roman" w:cs="Times New Roman"/>
          <w:kern w:val="0"/>
          <w14:ligatures w14:val="none"/>
        </w:rPr>
        <w:t>,</w:t>
      </w:r>
    </w:p>
    <w:p w14:paraId="16B7713B" w14:textId="77777777" w:rsidR="006709C2" w:rsidRPr="006709C2" w:rsidRDefault="006709C2" w:rsidP="006709C2">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but crucially, there was </w:t>
      </w:r>
      <w:r w:rsidRPr="006709C2">
        <w:rPr>
          <w:rFonts w:ascii="Times New Roman" w:eastAsia="Times New Roman" w:hAnsi="Times New Roman" w:cs="Times New Roman"/>
          <w:b/>
          <w:bCs/>
          <w:kern w:val="0"/>
          <w14:ligatures w14:val="none"/>
        </w:rPr>
        <w:t>no strong preference</w:t>
      </w:r>
      <w:r w:rsidRPr="006709C2">
        <w:rPr>
          <w:rFonts w:ascii="Times New Roman" w:eastAsia="Times New Roman" w:hAnsi="Times New Roman" w:cs="Times New Roman"/>
          <w:kern w:val="0"/>
          <w14:ligatures w14:val="none"/>
        </w:rPr>
        <w:t xml:space="preserve"> for size-only; KiDS simply didn’t have enough clean stacks to replicate the DR5-level detection.</w:t>
      </w:r>
    </w:p>
    <w:p w14:paraId="167FAB2B"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At the same time:</w:t>
      </w:r>
    </w:p>
    <w:p w14:paraId="3AD65615" w14:textId="77777777" w:rsidR="006709C2" w:rsidRPr="006709C2" w:rsidRDefault="006709C2" w:rsidP="006709C2">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KiDS T3 still showed the same </w:t>
      </w:r>
      <w:r w:rsidRPr="006709C2">
        <w:rPr>
          <w:rFonts w:ascii="Times New Roman" w:eastAsia="Times New Roman" w:hAnsi="Times New Roman" w:cs="Times New Roman"/>
          <w:b/>
          <w:bCs/>
          <w:kern w:val="0"/>
          <w14:ligatures w14:val="none"/>
        </w:rPr>
        <w:t>low-bin anomaly</w:t>
      </w:r>
      <w:r w:rsidRPr="006709C2">
        <w:rPr>
          <w:rFonts w:ascii="Times New Roman" w:eastAsia="Times New Roman" w:hAnsi="Times New Roman" w:cs="Times New Roman"/>
          <w:kern w:val="0"/>
          <w14:ligatures w14:val="none"/>
        </w:rPr>
        <w:t>:</w:t>
      </w:r>
    </w:p>
    <w:p w14:paraId="4BB125B7" w14:textId="77777777" w:rsidR="006709C2" w:rsidRPr="006709C2" w:rsidRDefault="006709C2" w:rsidP="006709C2">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low mass: no positive size–plateau trend,</w:t>
      </w:r>
    </w:p>
    <w:p w14:paraId="6600BF43" w14:textId="77777777" w:rsidR="006709C2" w:rsidRPr="006709C2" w:rsidRDefault="006709C2" w:rsidP="006709C2">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mid/high mass: suggestive positive trends with larger errors.</w:t>
      </w:r>
    </w:p>
    <w:p w14:paraId="45B648C1"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So the combined picture is:</w:t>
      </w:r>
    </w:p>
    <w:p w14:paraId="7D11DEAA" w14:textId="77777777" w:rsidR="006709C2" w:rsidRPr="006709C2" w:rsidRDefault="006709C2" w:rsidP="006709C2">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DR5: </w:t>
      </w:r>
      <w:r w:rsidRPr="006709C2">
        <w:rPr>
          <w:rFonts w:ascii="Times New Roman" w:eastAsia="Times New Roman" w:hAnsi="Times New Roman" w:cs="Times New Roman"/>
          <w:b/>
          <w:bCs/>
          <w:kern w:val="0"/>
          <w14:ligatures w14:val="none"/>
        </w:rPr>
        <w:t>strong positive evidence</w:t>
      </w:r>
      <w:r w:rsidRPr="006709C2">
        <w:rPr>
          <w:rFonts w:ascii="Times New Roman" w:eastAsia="Times New Roman" w:hAnsi="Times New Roman" w:cs="Times New Roman"/>
          <w:kern w:val="0"/>
          <w14:ligatures w14:val="none"/>
        </w:rPr>
        <w:t xml:space="preserve"> for MW-anchored activation.</w:t>
      </w:r>
    </w:p>
    <w:p w14:paraId="319815B2" w14:textId="77777777" w:rsidR="006709C2" w:rsidRPr="006709C2" w:rsidRDefault="006709C2" w:rsidP="006709C2">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KiDS: </w:t>
      </w:r>
      <w:r w:rsidRPr="006709C2">
        <w:rPr>
          <w:rFonts w:ascii="Times New Roman" w:eastAsia="Times New Roman" w:hAnsi="Times New Roman" w:cs="Times New Roman"/>
          <w:b/>
          <w:bCs/>
          <w:kern w:val="0"/>
          <w14:ligatures w14:val="none"/>
        </w:rPr>
        <w:t>insufficient power</w:t>
      </w:r>
      <w:r w:rsidRPr="006709C2">
        <w:rPr>
          <w:rFonts w:ascii="Times New Roman" w:eastAsia="Times New Roman" w:hAnsi="Times New Roman" w:cs="Times New Roman"/>
          <w:kern w:val="0"/>
          <w14:ligatures w14:val="none"/>
        </w:rPr>
        <w:t xml:space="preserve"> to localise the seam, but </w:t>
      </w:r>
      <w:r w:rsidRPr="006709C2">
        <w:rPr>
          <w:rFonts w:ascii="Times New Roman" w:eastAsia="Times New Roman" w:hAnsi="Times New Roman" w:cs="Times New Roman"/>
          <w:b/>
          <w:bCs/>
          <w:kern w:val="0"/>
          <w14:ligatures w14:val="none"/>
        </w:rPr>
        <w:t>consistent</w:t>
      </w:r>
      <w:r w:rsidRPr="006709C2">
        <w:rPr>
          <w:rFonts w:ascii="Times New Roman" w:eastAsia="Times New Roman" w:hAnsi="Times New Roman" w:cs="Times New Roman"/>
          <w:kern w:val="0"/>
          <w14:ligatures w14:val="none"/>
        </w:rPr>
        <w:t xml:space="preserve"> with the same pattern (no contradiction).</w:t>
      </w:r>
    </w:p>
    <w:p w14:paraId="328523E8"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You therefore treat KiDS as </w:t>
      </w:r>
      <w:r w:rsidRPr="006709C2">
        <w:rPr>
          <w:rFonts w:ascii="Times New Roman" w:eastAsia="Times New Roman" w:hAnsi="Times New Roman" w:cs="Times New Roman"/>
          <w:b/>
          <w:bCs/>
          <w:kern w:val="0"/>
          <w14:ligatures w14:val="none"/>
        </w:rPr>
        <w:t>coverage-limited neutrally supportive</w:t>
      </w:r>
      <w:r w:rsidRPr="006709C2">
        <w:rPr>
          <w:rFonts w:ascii="Times New Roman" w:eastAsia="Times New Roman" w:hAnsi="Times New Roman" w:cs="Times New Roman"/>
          <w:kern w:val="0"/>
          <w14:ligatures w14:val="none"/>
        </w:rPr>
        <w:t xml:space="preserve"> rather than negative.</w:t>
      </w:r>
    </w:p>
    <w:p w14:paraId="38BF57BE"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FF7958">
          <v:rect id="_x0000_i1145" style="width:0;height:1.5pt" o:hralign="center" o:hrstd="t" o:hr="t" fillcolor="#a0a0a0" stroked="f"/>
        </w:pict>
      </w:r>
    </w:p>
    <w:p w14:paraId="1F95F369"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6.2.6 How this nails the +3/ +2 seam in the ladder</w:t>
      </w:r>
    </w:p>
    <w:p w14:paraId="56A7BF63"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Static CL work already established:</w:t>
      </w:r>
    </w:p>
    <w:p w14:paraId="7C66144D" w14:textId="77777777" w:rsidR="006709C2" w:rsidRPr="006709C2" w:rsidRDefault="006709C2" w:rsidP="006709C2">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+2: kpc-range disks with GM windows (0.3–4 kpc) and D≈2 sheet-like behaviour,</w:t>
      </w:r>
    </w:p>
    <w:p w14:paraId="7325B7EB" w14:textId="77777777" w:rsidR="006709C2" w:rsidRPr="006709C2" w:rsidRDefault="006709C2" w:rsidP="006709C2">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+3: Gpc-range shells on the sky with D≈2 boundaries and homogeneous interior.</w:t>
      </w:r>
    </w:p>
    <w:p w14:paraId="090DAC9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T3-B adds:</w:t>
      </w:r>
    </w:p>
    <w:p w14:paraId="6CA28D7E" w14:textId="77777777" w:rsidR="006709C2" w:rsidRPr="006709C2" w:rsidRDefault="006709C2" w:rsidP="006709C2">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strong </w:t>
      </w:r>
      <w:r w:rsidRPr="006709C2">
        <w:rPr>
          <w:rFonts w:ascii="Times New Roman" w:eastAsia="Times New Roman" w:hAnsi="Times New Roman" w:cs="Times New Roman"/>
          <w:b/>
          <w:bCs/>
          <w:kern w:val="0"/>
          <w14:ligatures w14:val="none"/>
        </w:rPr>
        <w:t>dynamic seam</w:t>
      </w:r>
      <w:r w:rsidRPr="006709C2">
        <w:rPr>
          <w:rFonts w:ascii="Times New Roman" w:eastAsia="Times New Roman" w:hAnsi="Times New Roman" w:cs="Times New Roman"/>
          <w:kern w:val="0"/>
          <w14:ligatures w14:val="none"/>
        </w:rPr>
        <w:t xml:space="preserve"> between them:</w:t>
      </w:r>
    </w:p>
    <w:p w14:paraId="331B11E9" w14:textId="77777777" w:rsidR="006709C2" w:rsidRPr="006709C2" w:rsidRDefault="006709C2" w:rsidP="006709C2">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explicit MW-scale activation improves lensing amplitude fits by ΔAIC≈162,</w:t>
      </w:r>
    </w:p>
    <w:p w14:paraId="308AEA4B" w14:textId="77777777" w:rsidR="006709C2" w:rsidRPr="006709C2" w:rsidRDefault="006709C2" w:rsidP="006709C2">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 seam scale around 6 kpc is preferred,</w:t>
      </w:r>
    </w:p>
    <w:p w14:paraId="5C4B0022" w14:textId="77777777" w:rsidR="006709C2" w:rsidRPr="006709C2" w:rsidRDefault="006709C2" w:rsidP="006709C2">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activation slopes are coherently positive.</w:t>
      </w:r>
    </w:p>
    <w:p w14:paraId="4450FDBB"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From the ladder perspective:</w:t>
      </w:r>
    </w:p>
    <w:p w14:paraId="7222BF8E" w14:textId="77777777" w:rsidR="006709C2" w:rsidRPr="006709C2" w:rsidRDefault="006709C2" w:rsidP="006709C2">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+2 is the </w:t>
      </w:r>
      <w:r w:rsidRPr="006709C2">
        <w:rPr>
          <w:rFonts w:ascii="Times New Roman" w:eastAsia="Times New Roman" w:hAnsi="Times New Roman" w:cs="Times New Roman"/>
          <w:b/>
          <w:bCs/>
          <w:kern w:val="0"/>
          <w14:ligatures w14:val="none"/>
        </w:rPr>
        <w:t>galactic disk context level</w:t>
      </w:r>
      <w:r w:rsidRPr="006709C2">
        <w:rPr>
          <w:rFonts w:ascii="Times New Roman" w:eastAsia="Times New Roman" w:hAnsi="Times New Roman" w:cs="Times New Roman"/>
          <w:kern w:val="0"/>
          <w14:ligatures w14:val="none"/>
        </w:rPr>
        <w:t>,</w:t>
      </w:r>
    </w:p>
    <w:p w14:paraId="3A1B9582" w14:textId="77777777" w:rsidR="006709C2" w:rsidRPr="006709C2" w:rsidRDefault="006709C2" w:rsidP="006709C2">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+3 is the </w:t>
      </w:r>
      <w:r w:rsidRPr="006709C2">
        <w:rPr>
          <w:rFonts w:ascii="Times New Roman" w:eastAsia="Times New Roman" w:hAnsi="Times New Roman" w:cs="Times New Roman"/>
          <w:b/>
          <w:bCs/>
          <w:kern w:val="0"/>
          <w14:ligatures w14:val="none"/>
        </w:rPr>
        <w:t>cosmic shell context level</w:t>
      </w:r>
      <w:r w:rsidRPr="006709C2">
        <w:rPr>
          <w:rFonts w:ascii="Times New Roman" w:eastAsia="Times New Roman" w:hAnsi="Times New Roman" w:cs="Times New Roman"/>
          <w:kern w:val="0"/>
          <w14:ligatures w14:val="none"/>
        </w:rPr>
        <w:t>,</w:t>
      </w:r>
    </w:p>
    <w:p w14:paraId="4F437DDC" w14:textId="77777777" w:rsidR="006709C2" w:rsidRPr="006709C2" w:rsidRDefault="006709C2" w:rsidP="006709C2">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w:t>
      </w:r>
      <w:r w:rsidRPr="006709C2">
        <w:rPr>
          <w:rFonts w:ascii="Times New Roman" w:eastAsia="Times New Roman" w:hAnsi="Times New Roman" w:cs="Times New Roman"/>
          <w:b/>
          <w:bCs/>
          <w:kern w:val="0"/>
          <w14:ligatures w14:val="none"/>
        </w:rPr>
        <w:t>+2↔+3 seam</w:t>
      </w:r>
      <w:r w:rsidRPr="006709C2">
        <w:rPr>
          <w:rFonts w:ascii="Times New Roman" w:eastAsia="Times New Roman" w:hAnsi="Times New Roman" w:cs="Times New Roman"/>
          <w:kern w:val="0"/>
          <w14:ligatures w14:val="none"/>
        </w:rPr>
        <w:t xml:space="preserve"> at MW scale is not just a static cluster of GMs and D values – it is a scale at which </w:t>
      </w:r>
      <w:r w:rsidRPr="006709C2">
        <w:rPr>
          <w:rFonts w:ascii="Times New Roman" w:eastAsia="Times New Roman" w:hAnsi="Times New Roman" w:cs="Times New Roman"/>
          <w:b/>
          <w:bCs/>
          <w:kern w:val="0"/>
          <w14:ligatures w14:val="none"/>
        </w:rPr>
        <w:t>feasibility geometry changes</w:t>
      </w:r>
      <w:r w:rsidRPr="006709C2">
        <w:rPr>
          <w:rFonts w:ascii="Times New Roman" w:eastAsia="Times New Roman" w:hAnsi="Times New Roman" w:cs="Times New Roman"/>
          <w:kern w:val="0"/>
          <w14:ligatures w14:val="none"/>
        </w:rPr>
        <w:t xml:space="preserve"> in exactly the way AR predicts.</w:t>
      </w:r>
    </w:p>
    <w:p w14:paraId="6B402E6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This is one of your strongest empirical validations:</w:t>
      </w:r>
    </w:p>
    <w:p w14:paraId="1840D1DA"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 container seam predicted by the context-level picture (Milky-Way disk scale between galactic and cosmic containers) is directly seen in real data via a significant, sign-coherent activation term.</w:t>
      </w:r>
    </w:p>
    <w:p w14:paraId="09BF671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Later, when you talk about inner activation (−2↔−1, −1↔0 seams), you’ll be aiming for analogous signals in materials and biological systems; T3-B at the +3/ +2 seam is your proof-of-concept that this style of test can work and produce nontrivial, theory-aligned results.</w:t>
      </w:r>
    </w:p>
    <w:p w14:paraId="35EEFDC1" w14:textId="77777777" w:rsidR="006709C2" w:rsidRPr="006709C2" w:rsidRDefault="006709C2" w:rsidP="006709C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6909"/>
      <w:r w:rsidRPr="006709C2">
        <w:rPr>
          <w:rFonts w:ascii="Times New Roman" w:eastAsia="Times New Roman" w:hAnsi="Times New Roman" w:cs="Times New Roman"/>
          <w:b/>
          <w:bCs/>
          <w:kern w:val="0"/>
          <w:sz w:val="27"/>
          <w:szCs w:val="27"/>
          <w14:ligatures w14:val="none"/>
        </w:rPr>
        <w:t>6.3 Inner activation &amp; synergy – −2/−1/0 seams (planned structure)</w:t>
      </w:r>
      <w:bookmarkEnd w:id="34"/>
    </w:p>
    <w:p w14:paraId="2C89927B"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We’ve seen activation clearly at the </w:t>
      </w:r>
      <w:r w:rsidRPr="006709C2">
        <w:rPr>
          <w:rFonts w:ascii="Times New Roman" w:eastAsia="Times New Roman" w:hAnsi="Times New Roman" w:cs="Times New Roman"/>
          <w:b/>
          <w:bCs/>
          <w:kern w:val="0"/>
          <w14:ligatures w14:val="none"/>
        </w:rPr>
        <w:t>outer</w:t>
      </w:r>
      <w:r w:rsidRPr="006709C2">
        <w:rPr>
          <w:rFonts w:ascii="Times New Roman" w:eastAsia="Times New Roman" w:hAnsi="Times New Roman" w:cs="Times New Roman"/>
          <w:kern w:val="0"/>
          <w14:ligatures w14:val="none"/>
        </w:rPr>
        <w:t xml:space="preserve"> seam (+2↔+3, Milky Way scale). This subsection lays out the </w:t>
      </w:r>
      <w:r w:rsidRPr="006709C2">
        <w:rPr>
          <w:rFonts w:ascii="Times New Roman" w:eastAsia="Times New Roman" w:hAnsi="Times New Roman" w:cs="Times New Roman"/>
          <w:b/>
          <w:bCs/>
          <w:kern w:val="0"/>
          <w14:ligatures w14:val="none"/>
        </w:rPr>
        <w:t>inner</w:t>
      </w:r>
      <w:r w:rsidRPr="006709C2">
        <w:rPr>
          <w:rFonts w:ascii="Times New Roman" w:eastAsia="Times New Roman" w:hAnsi="Times New Roman" w:cs="Times New Roman"/>
          <w:kern w:val="0"/>
          <w14:ligatures w14:val="none"/>
        </w:rPr>
        <w:t xml:space="preserve"> activation program (−2↔−1 and −1↔0 seams) and the </w:t>
      </w:r>
      <w:r w:rsidRPr="006709C2">
        <w:rPr>
          <w:rFonts w:ascii="Times New Roman" w:eastAsia="Times New Roman" w:hAnsi="Times New Roman" w:cs="Times New Roman"/>
          <w:b/>
          <w:bCs/>
          <w:kern w:val="0"/>
          <w14:ligatures w14:val="none"/>
        </w:rPr>
        <w:t>synergy</w:t>
      </w:r>
      <w:r w:rsidRPr="006709C2">
        <w:rPr>
          <w:rFonts w:ascii="Times New Roman" w:eastAsia="Times New Roman" w:hAnsi="Times New Roman" w:cs="Times New Roman"/>
          <w:kern w:val="0"/>
          <w14:ligatures w14:val="none"/>
        </w:rPr>
        <w:t xml:space="preserve"> idea from C17/C20: how inner and outer containers should work together when both are “on.”</w:t>
      </w:r>
    </w:p>
    <w:p w14:paraId="34C5497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key point: even though the full inner activation runs haven’t been completed yet, the </w:t>
      </w:r>
      <w:r w:rsidRPr="006709C2">
        <w:rPr>
          <w:rFonts w:ascii="Times New Roman" w:eastAsia="Times New Roman" w:hAnsi="Times New Roman" w:cs="Times New Roman"/>
          <w:b/>
          <w:bCs/>
          <w:kern w:val="0"/>
          <w14:ligatures w14:val="none"/>
        </w:rPr>
        <w:t>grammar is specified</w:t>
      </w:r>
      <w:r w:rsidRPr="006709C2">
        <w:rPr>
          <w:rFonts w:ascii="Times New Roman" w:eastAsia="Times New Roman" w:hAnsi="Times New Roman" w:cs="Times New Roman"/>
          <w:kern w:val="0"/>
          <w14:ligatures w14:val="none"/>
        </w:rPr>
        <w:t xml:space="preserve">, and the CL work makes </w:t>
      </w:r>
      <w:r w:rsidRPr="006709C2">
        <w:rPr>
          <w:rFonts w:ascii="Times New Roman" w:eastAsia="Times New Roman" w:hAnsi="Times New Roman" w:cs="Times New Roman"/>
          <w:b/>
          <w:bCs/>
          <w:kern w:val="0"/>
          <w14:ligatures w14:val="none"/>
        </w:rPr>
        <w:t>clear predictions</w:t>
      </w:r>
      <w:r w:rsidRPr="006709C2">
        <w:rPr>
          <w:rFonts w:ascii="Times New Roman" w:eastAsia="Times New Roman" w:hAnsi="Times New Roman" w:cs="Times New Roman"/>
          <w:kern w:val="0"/>
          <w14:ligatures w14:val="none"/>
        </w:rPr>
        <w:t xml:space="preserve"> about what you expect to see.</w:t>
      </w:r>
    </w:p>
    <w:p w14:paraId="0F9FE001"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462C43">
          <v:rect id="_x0000_i1146" style="width:0;height:1.5pt" o:hralign="center" o:hrstd="t" o:hr="t" fillcolor="#a0a0a0" stroked="f"/>
        </w:pict>
      </w:r>
    </w:p>
    <w:p w14:paraId="03613952"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6.3.1 NanoCutoff activation (Probe 3) – −2↔−1 seam</w:t>
      </w:r>
    </w:p>
    <w:p w14:paraId="43E09FA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Aim.</w:t>
      </w:r>
      <w:r w:rsidRPr="006709C2">
        <w:rPr>
          <w:rFonts w:ascii="Times New Roman" w:eastAsia="Times New Roman" w:hAnsi="Times New Roman" w:cs="Times New Roman"/>
          <w:kern w:val="0"/>
          <w14:ligatures w14:val="none"/>
        </w:rPr>
        <w:br/>
        <w:t xml:space="preserve">Test whether adding a </w:t>
      </w:r>
      <w:r w:rsidRPr="006709C2">
        <w:rPr>
          <w:rFonts w:ascii="Times New Roman" w:eastAsia="Times New Roman" w:hAnsi="Times New Roman" w:cs="Times New Roman"/>
          <w:b/>
          <w:bCs/>
          <w:kern w:val="0"/>
          <w14:ligatures w14:val="none"/>
        </w:rPr>
        <w:t>nano-threshold activation</w:t>
      </w:r>
      <w:r w:rsidRPr="006709C2">
        <w:rPr>
          <w:rFonts w:ascii="Times New Roman" w:eastAsia="Times New Roman" w:hAnsi="Times New Roman" w:cs="Times New Roman"/>
          <w:kern w:val="0"/>
          <w14:ligatures w14:val="none"/>
        </w:rPr>
        <w:t xml:space="preserve"> improves the explanation of amplitudes beyond </w:t>
      </w:r>
      <w:r w:rsidRPr="006709C2">
        <w:rPr>
          <w:rFonts w:ascii="Times New Roman" w:eastAsia="Times New Roman" w:hAnsi="Times New Roman" w:cs="Times New Roman"/>
          <w:b/>
          <w:bCs/>
          <w:kern w:val="0"/>
          <w14:ligatures w14:val="none"/>
        </w:rPr>
        <w:t>average size alone</w:t>
      </w:r>
      <w:r w:rsidRPr="006709C2">
        <w:rPr>
          <w:rFonts w:ascii="Times New Roman" w:eastAsia="Times New Roman" w:hAnsi="Times New Roman" w:cs="Times New Roman"/>
          <w:kern w:val="0"/>
          <w14:ligatures w14:val="none"/>
        </w:rPr>
        <w:t>, analogous to how Milky-Way activation improved lensing.</w:t>
      </w:r>
    </w:p>
    <w:p w14:paraId="1B5ACC73"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Seam scale.</w:t>
      </w:r>
    </w:p>
    <w:p w14:paraId="05622362" w14:textId="77777777" w:rsidR="006709C2" w:rsidRPr="006709C2" w:rsidRDefault="006709C2" w:rsidP="006709C2">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−2↔−1 seam is the </w:t>
      </w:r>
      <w:r w:rsidRPr="006709C2">
        <w:rPr>
          <w:rFonts w:ascii="Times New Roman" w:eastAsia="Times New Roman" w:hAnsi="Times New Roman" w:cs="Times New Roman"/>
          <w:b/>
          <w:bCs/>
          <w:kern w:val="0"/>
          <w14:ligatures w14:val="none"/>
        </w:rPr>
        <w:t>nanoband</w:t>
      </w:r>
      <w:r w:rsidRPr="006709C2">
        <w:rPr>
          <w:rFonts w:ascii="Times New Roman" w:eastAsia="Times New Roman" w:hAnsi="Times New Roman" w:cs="Times New Roman"/>
          <w:kern w:val="0"/>
          <w14:ligatures w14:val="none"/>
        </w:rPr>
        <w:t xml:space="preserve"> (~1–200 nm), with a particularly strong lane at </w:t>
      </w:r>
      <w:r w:rsidRPr="006709C2">
        <w:rPr>
          <w:rFonts w:ascii="Times New Roman" w:eastAsia="Times New Roman" w:hAnsi="Times New Roman" w:cs="Times New Roman"/>
          <w:b/>
          <w:bCs/>
          <w:kern w:val="0"/>
          <w14:ligatures w14:val="none"/>
        </w:rPr>
        <w:t>60–140 nm</w:t>
      </w:r>
      <w:r w:rsidRPr="006709C2">
        <w:rPr>
          <w:rFonts w:ascii="Times New Roman" w:eastAsia="Times New Roman" w:hAnsi="Times New Roman" w:cs="Times New Roman"/>
          <w:kern w:val="0"/>
          <w14:ligatures w14:val="none"/>
        </w:rPr>
        <w:t xml:space="preserve"> from:</w:t>
      </w:r>
    </w:p>
    <w:p w14:paraId="20F424A5" w14:textId="77777777" w:rsidR="006709C2" w:rsidRPr="006709C2" w:rsidRDefault="006709C2" w:rsidP="006709C2">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−2 CL GM analysis (silica/soot/chromatin),</w:t>
      </w:r>
    </w:p>
    <w:p w14:paraId="512E90B4" w14:textId="77777777" w:rsidR="006709C2" w:rsidRPr="006709C2" w:rsidRDefault="006709C2" w:rsidP="006709C2">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DNA↔cell/nucleus GM bridges (Probe 4).</w:t>
      </w:r>
    </w:p>
    <w:p w14:paraId="02721D2A"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So Probe 3 sets a </w:t>
      </w:r>
      <w:r w:rsidRPr="006709C2">
        <w:rPr>
          <w:rFonts w:ascii="Times New Roman" w:eastAsia="Times New Roman" w:hAnsi="Times New Roman" w:cs="Times New Roman"/>
          <w:b/>
          <w:bCs/>
          <w:kern w:val="0"/>
          <w14:ligatures w14:val="none"/>
        </w:rPr>
        <w:t>reference nano scale</w:t>
      </w:r>
      <w:r w:rsidRPr="006709C2">
        <w:rPr>
          <w:rFonts w:ascii="Times New Roman" w:eastAsia="Times New Roman" w:hAnsi="Times New Roman" w:cs="Times New Roman"/>
          <w:kern w:val="0"/>
          <w14:ligatures w14:val="none"/>
        </w:rPr>
        <w:t xml:space="preserve"> like:</w:t>
      </w:r>
    </w:p>
    <w:p w14:paraId="6ED58A94" w14:textId="77777777" w:rsidR="006709C2" w:rsidRPr="006709C2" w:rsidRDefault="00C96FC8" w:rsidP="006709C2">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ref,nano</m:t>
            </m:r>
          </m:sub>
        </m:sSub>
        <m:r>
          <w:rPr>
            <w:rFonts w:ascii="Cambria Math" w:eastAsia="Times New Roman" w:hAnsi="Cambria Math" w:cs="Times New Roman"/>
            <w:kern w:val="0"/>
            <w14:ligatures w14:val="none"/>
          </w:rPr>
          <m:t>∈[50,120]</m:t>
        </m:r>
        <m:r>
          <m:rPr>
            <m:nor/>
          </m:rPr>
          <w:rPr>
            <w:rFonts w:ascii="Times New Roman" w:eastAsia="Times New Roman" w:hAnsi="Times New Roman" w:cs="Times New Roman"/>
            <w:kern w:val="0"/>
            <w14:ligatures w14:val="none"/>
          </w:rPr>
          <m:t> nm</m:t>
        </m:r>
      </m:oMath>
      <w:r w:rsidR="006709C2" w:rsidRPr="006709C2">
        <w:rPr>
          <w:rFonts w:ascii="Times New Roman" w:eastAsia="Times New Roman" w:hAnsi="Times New Roman" w:cs="Times New Roman"/>
          <w:kern w:val="0"/>
          <w14:ligatures w14:val="none"/>
        </w:rPr>
        <w:t>,</w:t>
      </w:r>
    </w:p>
    <w:p w14:paraId="1132440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possibly scanning over this range in steps (just as T3-B scanned over 4–10 kpc).</w:t>
      </w:r>
    </w:p>
    <w:p w14:paraId="5069BA68"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Data &amp; observable.</w:t>
      </w:r>
    </w:p>
    <w:p w14:paraId="03210226" w14:textId="77777777" w:rsidR="006709C2" w:rsidRPr="006709C2" w:rsidRDefault="006709C2" w:rsidP="006709C2">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Target systems: materials/soft-matter/biological systems with:</w:t>
      </w:r>
    </w:p>
    <w:p w14:paraId="245C2188" w14:textId="77777777" w:rsidR="006709C2" w:rsidRPr="006709C2" w:rsidRDefault="006709C2" w:rsidP="006709C2">
      <w:pPr>
        <w:numPr>
          <w:ilvl w:val="1"/>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w:t>
      </w:r>
      <w:r w:rsidRPr="006709C2">
        <w:rPr>
          <w:rFonts w:ascii="Times New Roman" w:eastAsia="Times New Roman" w:hAnsi="Times New Roman" w:cs="Times New Roman"/>
          <w:b/>
          <w:bCs/>
          <w:kern w:val="0"/>
          <w14:ligatures w14:val="none"/>
        </w:rPr>
        <w:t>distribution of nano feature sizes</w:t>
      </w:r>
      <w:r w:rsidRPr="006709C2">
        <w:rPr>
          <w:rFonts w:ascii="Times New Roman" w:eastAsia="Times New Roman" w:hAnsi="Times New Roman" w:cs="Times New Roman"/>
          <w:kern w:val="0"/>
          <w14:ligatures w14:val="none"/>
        </w:rPr>
        <w:t xml:space="preserve"> (pores, domains, particle radii, cluster radii),</w:t>
      </w:r>
    </w:p>
    <w:p w14:paraId="7D7F1AF2" w14:textId="77777777" w:rsidR="006709C2" w:rsidRPr="006709C2" w:rsidRDefault="006709C2" w:rsidP="006709C2">
      <w:pPr>
        <w:numPr>
          <w:ilvl w:val="1"/>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and a </w:t>
      </w:r>
      <w:r w:rsidRPr="006709C2">
        <w:rPr>
          <w:rFonts w:ascii="Times New Roman" w:eastAsia="Times New Roman" w:hAnsi="Times New Roman" w:cs="Times New Roman"/>
          <w:b/>
          <w:bCs/>
          <w:kern w:val="0"/>
          <w14:ligatures w14:val="none"/>
        </w:rPr>
        <w:t>measurable amplitude</w:t>
      </w:r>
      <w:r w:rsidRPr="006709C2">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A</m:t>
        </m:r>
      </m:oMath>
      <w:r w:rsidRPr="006709C2">
        <w:rPr>
          <w:rFonts w:ascii="Times New Roman" w:eastAsia="Times New Roman" w:hAnsi="Times New Roman" w:cs="Times New Roman"/>
          <w:kern w:val="0"/>
          <w14:ligatures w14:val="none"/>
        </w:rPr>
        <w:t>that depends on structure:</w:t>
      </w:r>
    </w:p>
    <w:p w14:paraId="1039C422" w14:textId="77777777" w:rsidR="006709C2" w:rsidRPr="006709C2" w:rsidRDefault="006709C2" w:rsidP="006709C2">
      <w:pPr>
        <w:numPr>
          <w:ilvl w:val="2"/>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transport coefficients (permeability, conductivity),</w:t>
      </w:r>
    </w:p>
    <w:p w14:paraId="1325F68A" w14:textId="77777777" w:rsidR="006709C2" w:rsidRPr="006709C2" w:rsidRDefault="006709C2" w:rsidP="006709C2">
      <w:pPr>
        <w:numPr>
          <w:ilvl w:val="2"/>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scattering intensities,</w:t>
      </w:r>
    </w:p>
    <w:p w14:paraId="326FC9BA" w14:textId="77777777" w:rsidR="006709C2" w:rsidRPr="006709C2" w:rsidRDefault="006709C2" w:rsidP="006709C2">
      <w:pPr>
        <w:numPr>
          <w:ilvl w:val="2"/>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mechanical moduli, etc.</w:t>
      </w:r>
    </w:p>
    <w:p w14:paraId="059AA3E3" w14:textId="77777777" w:rsidR="006709C2" w:rsidRPr="006709C2" w:rsidRDefault="006709C2" w:rsidP="006709C2">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For each sample (or stack), you’d have:</w:t>
      </w:r>
    </w:p>
    <w:p w14:paraId="188E019A" w14:textId="77777777" w:rsidR="006709C2" w:rsidRPr="006709C2" w:rsidRDefault="006709C2" w:rsidP="006709C2">
      <w:pPr>
        <w:numPr>
          <w:ilvl w:val="1"/>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 </w:t>
      </w:r>
      <w:r w:rsidRPr="006709C2">
        <w:rPr>
          <w:rFonts w:ascii="Times New Roman" w:eastAsia="Times New Roman" w:hAnsi="Times New Roman" w:cs="Times New Roman"/>
          <w:b/>
          <w:bCs/>
          <w:kern w:val="0"/>
          <w14:ligatures w14:val="none"/>
        </w:rPr>
        <w:t>average feature size</w:t>
      </w:r>
      <w:r w:rsidRPr="006709C2">
        <w:rPr>
          <w:rFonts w:ascii="Times New Roman" w:eastAsia="Times New Roman" w:hAnsi="Times New Roman" w:cs="Times New Roman"/>
          <w:kern w:val="0"/>
          <w14:ligatures w14:val="none"/>
        </w:rPr>
        <w:t xml:space="preserve"> (or distribution),</w:t>
      </w:r>
    </w:p>
    <w:p w14:paraId="1AE02506" w14:textId="77777777" w:rsidR="006709C2" w:rsidRPr="006709C2" w:rsidRDefault="006709C2" w:rsidP="006709C2">
      <w:pPr>
        <w:numPr>
          <w:ilvl w:val="1"/>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w:t>
      </w:r>
      <w:r w:rsidRPr="006709C2">
        <w:rPr>
          <w:rFonts w:ascii="Times New Roman" w:eastAsia="Times New Roman" w:hAnsi="Times New Roman" w:cs="Times New Roman"/>
          <w:b/>
          <w:bCs/>
          <w:kern w:val="0"/>
          <w14:ligatures w14:val="none"/>
        </w:rPr>
        <w:t>size-only amplitude</w:t>
      </w:r>
      <w:r w:rsidRPr="006709C2">
        <w:rPr>
          <w:rFonts w:ascii="Times New Roman" w:eastAsia="Times New Roman" w:hAnsi="Times New Roman" w:cs="Times New Roman"/>
          <w:kern w:val="0"/>
          <w14:ligatures w14:val="none"/>
        </w:rPr>
        <w:t>,</w:t>
      </w:r>
    </w:p>
    <w:p w14:paraId="23F913E0" w14:textId="77777777" w:rsidR="006709C2" w:rsidRPr="006709C2" w:rsidRDefault="006709C2" w:rsidP="006709C2">
      <w:pPr>
        <w:numPr>
          <w:ilvl w:val="1"/>
          <w:numId w:val="40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and a candidate </w:t>
      </w:r>
      <w:r w:rsidRPr="006709C2">
        <w:rPr>
          <w:rFonts w:ascii="Times New Roman" w:eastAsia="Times New Roman" w:hAnsi="Times New Roman" w:cs="Times New Roman"/>
          <w:b/>
          <w:bCs/>
          <w:kern w:val="0"/>
          <w14:ligatures w14:val="none"/>
        </w:rPr>
        <w:t>nano activation variable</w:t>
      </w:r>
      <w:r w:rsidRPr="006709C2">
        <w:rPr>
          <w:rFonts w:ascii="Times New Roman" w:eastAsia="Times New Roman" w:hAnsi="Times New Roman" w:cs="Times New Roman"/>
          <w:kern w:val="0"/>
          <w14:ligatures w14:val="none"/>
        </w:rPr>
        <w:t>.</w:t>
      </w:r>
    </w:p>
    <w:p w14:paraId="257C30CC"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Activation variables.</w:t>
      </w:r>
    </w:p>
    <w:p w14:paraId="2868D35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For each sample j, you define a dimensionless size:</w:t>
      </w:r>
    </w:p>
    <w:p w14:paraId="588039D2"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feature size</m:t>
                  </m:r>
                </m:e>
                <m:sub>
                  <m:r>
                    <w:rPr>
                      <w:rFonts w:ascii="Cambria Math" w:eastAsia="Times New Roman" w:hAnsi="Cambria Math" w:cs="Times New Roman"/>
                      <w:kern w:val="0"/>
                      <w14:ligatures w14:val="none"/>
                    </w:rPr>
                    <m:t>j</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ref,nano</m:t>
                  </m:r>
                </m:sub>
              </m:sSub>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A37143E"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and then a stack-level activation proxy (for stack m):</w:t>
      </w:r>
    </w:p>
    <w:p w14:paraId="3E105807"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≥1∣j∈m),</m:t>
          </m:r>
          <m:r>
            <m:rPr>
              <m:sty m:val="p"/>
            </m:rPr>
            <w:rPr>
              <w:rFonts w:ascii="Cambria Math" w:eastAsia="Times New Roman" w:hAnsi="Cambria Math" w:cs="Times New Roman"/>
              <w:kern w:val="0"/>
              <w14:ligatures w14:val="none"/>
            </w:rPr>
            <w:br/>
          </m:r>
        </m:oMath>
      </m:oMathPara>
    </w:p>
    <w:p w14:paraId="140DE5A7"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or more general band-activation variants (e.g. fraction in 60–140 nm lane).</w:t>
      </w:r>
    </w:p>
    <w:p w14:paraId="742FFABA"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Model comparison (Probe 3 spec).</w:t>
      </w:r>
    </w:p>
    <w:p w14:paraId="6FB2A136"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For an amplitude </w:t>
      </w:r>
      <m:oMath>
        <m:r>
          <w:rPr>
            <w:rFonts w:ascii="Cambria Math" w:eastAsia="Times New Roman" w:hAnsi="Cambria Math" w:cs="Times New Roman"/>
            <w:kern w:val="0"/>
            <w14:ligatures w14:val="none"/>
          </w:rPr>
          <m:t>A</m:t>
        </m:r>
      </m:oMath>
      <w:r w:rsidRPr="006709C2">
        <w:rPr>
          <w:rFonts w:ascii="Times New Roman" w:eastAsia="Times New Roman" w:hAnsi="Times New Roman" w:cs="Times New Roman"/>
          <w:kern w:val="0"/>
          <w14:ligatures w14:val="none"/>
        </w:rPr>
        <w:t>(per stack m):</w:t>
      </w:r>
    </w:p>
    <w:p w14:paraId="32DF8755" w14:textId="77777777" w:rsidR="006709C2" w:rsidRPr="006709C2" w:rsidRDefault="006709C2" w:rsidP="006709C2">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Size-only</w:t>
      </w:r>
      <w:r w:rsidRPr="006709C2">
        <w:rPr>
          <w:rFonts w:ascii="Times New Roman" w:eastAsia="Times New Roman" w:hAnsi="Times New Roman" w:cs="Times New Roman"/>
          <w:kern w:val="0"/>
          <w14:ligatures w14:val="none"/>
        </w:rPr>
        <w:t>:</w:t>
      </w:r>
    </w:p>
    <w:p w14:paraId="4457A551" w14:textId="77777777" w:rsidR="006709C2" w:rsidRPr="006709C2" w:rsidRDefault="00C96FC8" w:rsidP="006709C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=a+b</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size</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ε</m:t>
              </m:r>
            </m:e>
            <m:sub>
              <m:r>
                <w:rPr>
                  <w:rFonts w:ascii="Cambria Math" w:eastAsia="Times New Roman" w:hAnsi="Cambria Math" w:cs="Times New Roman"/>
                  <w:kern w:val="0"/>
                  <w14:ligatures w14:val="none"/>
                </w:rPr>
                <m:t>m</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16DDB4E" w14:textId="77777777" w:rsidR="006709C2" w:rsidRPr="006709C2" w:rsidRDefault="006709C2" w:rsidP="006709C2">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Size+activation</w:t>
      </w:r>
      <w:r w:rsidRPr="006709C2">
        <w:rPr>
          <w:rFonts w:ascii="Times New Roman" w:eastAsia="Times New Roman" w:hAnsi="Times New Roman" w:cs="Times New Roman"/>
          <w:kern w:val="0"/>
          <w14:ligatures w14:val="none"/>
        </w:rPr>
        <w:t>:</w:t>
      </w:r>
    </w:p>
    <w:p w14:paraId="1E833919" w14:textId="77777777" w:rsidR="006709C2" w:rsidRPr="006709C2" w:rsidRDefault="00C96FC8" w:rsidP="006709C2">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=a+b</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size</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+d</m:t>
          </m:r>
          <m:r>
            <m:rPr>
              <m:nor/>
            </m:rPr>
            <w:rPr>
              <w:rFonts w:ascii="Times New Roman" w:eastAsia="Times New Roman" w:hAnsi="Times New Roman" w:cs="Times New Roman"/>
              <w:kern w:val="0"/>
              <w14:ligatures w14:val="none"/>
            </w:rPr>
            <m:t> </m:t>
          </m:r>
          <m:sSubSup>
            <m:sSubSupPr>
              <m:ctrlPr>
                <w:rPr>
                  <w:rFonts w:ascii="Cambria Math" w:eastAsia="Times New Roman" w:hAnsi="Cambria Math" w:cs="Times New Roman"/>
                  <w:kern w:val="0"/>
                  <w14:ligatures w14:val="none"/>
                </w:rPr>
              </m:ctrlPr>
            </m:sSubSup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ε</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B322E01"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using WLS and ΔAIC as in T3-B.</w:t>
      </w:r>
    </w:p>
    <w:p w14:paraId="3F1B9F8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Prediction.</w:t>
      </w:r>
    </w:p>
    <w:p w14:paraId="21C2C1C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If the −2↔−1 seam is real in the AR sense, you expect:</w:t>
      </w:r>
    </w:p>
    <w:p w14:paraId="478FAAD5" w14:textId="77777777" w:rsidR="006709C2" w:rsidRPr="006709C2" w:rsidRDefault="006709C2" w:rsidP="006709C2">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ΔAIC &gt; 0</w:t>
      </w:r>
      <w:r w:rsidRPr="006709C2">
        <w:rPr>
          <w:rFonts w:ascii="Times New Roman" w:eastAsia="Times New Roman" w:hAnsi="Times New Roman" w:cs="Times New Roman"/>
          <w:kern w:val="0"/>
          <w14:ligatures w14:val="none"/>
        </w:rPr>
        <w:t xml:space="preserve">, often </w:t>
      </w:r>
      <w:r w:rsidRPr="006709C2">
        <w:rPr>
          <w:rFonts w:ascii="Cambria Math" w:eastAsia="Times New Roman" w:hAnsi="Cambria Math" w:cs="Cambria Math"/>
          <w:kern w:val="0"/>
          <w14:ligatures w14:val="none"/>
        </w:rPr>
        <w:t>≫</w:t>
      </w:r>
      <w:r w:rsidRPr="006709C2">
        <w:rPr>
          <w:rFonts w:ascii="Times New Roman" w:eastAsia="Times New Roman" w:hAnsi="Times New Roman" w:cs="Times New Roman"/>
          <w:kern w:val="0"/>
          <w14:ligatures w14:val="none"/>
        </w:rPr>
        <w:t xml:space="preserve">0, for a non-empty range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ref,nano</m:t>
            </m:r>
          </m:sub>
        </m:sSub>
      </m:oMath>
      <w:r w:rsidRPr="006709C2">
        <w:rPr>
          <w:rFonts w:ascii="Times New Roman" w:eastAsia="Times New Roman" w:hAnsi="Times New Roman" w:cs="Times New Roman"/>
          <w:kern w:val="0"/>
          <w14:ligatures w14:val="none"/>
        </w:rPr>
        <w:t>centred in the seam band,</w:t>
      </w:r>
    </w:p>
    <w:p w14:paraId="6D997D2D" w14:textId="77777777" w:rsidR="006709C2" w:rsidRPr="006709C2" w:rsidRDefault="006709C2" w:rsidP="006709C2">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activation slopes </w:t>
      </w:r>
      <w:r w:rsidRPr="006709C2">
        <w:rPr>
          <w:rFonts w:ascii="Times New Roman" w:eastAsia="Times New Roman" w:hAnsi="Times New Roman" w:cs="Times New Roman"/>
          <w:b/>
          <w:bCs/>
          <w:kern w:val="0"/>
          <w14:ligatures w14:val="none"/>
        </w:rPr>
        <w:t>d &gt; 0</w:t>
      </w:r>
      <w:r w:rsidRPr="006709C2">
        <w:rPr>
          <w:rFonts w:ascii="Times New Roman" w:eastAsia="Times New Roman" w:hAnsi="Times New Roman" w:cs="Times New Roman"/>
          <w:kern w:val="0"/>
          <w14:ligatures w14:val="none"/>
        </w:rPr>
        <w:t xml:space="preserve"> (or at least coherent in sign) when the observable is something that should strengthen when more </w:t>
      </w:r>
      <w:r w:rsidRPr="006709C2">
        <w:rPr>
          <w:rFonts w:ascii="Times New Roman" w:eastAsia="Times New Roman" w:hAnsi="Times New Roman" w:cs="Times New Roman"/>
          <w:b/>
          <w:bCs/>
          <w:kern w:val="0"/>
          <w14:ligatures w14:val="none"/>
        </w:rPr>
        <w:t>nano-scale containers/domains</w:t>
      </w:r>
      <w:r w:rsidRPr="006709C2">
        <w:rPr>
          <w:rFonts w:ascii="Times New Roman" w:eastAsia="Times New Roman" w:hAnsi="Times New Roman" w:cs="Times New Roman"/>
          <w:kern w:val="0"/>
          <w14:ligatures w14:val="none"/>
        </w:rPr>
        <w:t xml:space="preserve"> are active.</w:t>
      </w:r>
    </w:p>
    <w:p w14:paraId="3464125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This would be the </w:t>
      </w:r>
      <w:r w:rsidRPr="006709C2">
        <w:rPr>
          <w:rFonts w:ascii="Times New Roman" w:eastAsia="Times New Roman" w:hAnsi="Times New Roman" w:cs="Times New Roman"/>
          <w:b/>
          <w:bCs/>
          <w:kern w:val="0"/>
          <w14:ligatures w14:val="none"/>
        </w:rPr>
        <w:t>nano analogue</w:t>
      </w:r>
      <w:r w:rsidRPr="006709C2">
        <w:rPr>
          <w:rFonts w:ascii="Times New Roman" w:eastAsia="Times New Roman" w:hAnsi="Times New Roman" w:cs="Times New Roman"/>
          <w:kern w:val="0"/>
          <w14:ligatures w14:val="none"/>
        </w:rPr>
        <w:t xml:space="preserve"> of the Milky-Way activation result: a </w:t>
      </w:r>
      <w:r w:rsidRPr="006709C2">
        <w:rPr>
          <w:rFonts w:ascii="Times New Roman" w:eastAsia="Times New Roman" w:hAnsi="Times New Roman" w:cs="Times New Roman"/>
          <w:b/>
          <w:bCs/>
          <w:kern w:val="0"/>
          <w14:ligatures w14:val="none"/>
        </w:rPr>
        <w:t>nano container</w:t>
      </w:r>
      <w:r w:rsidRPr="006709C2">
        <w:rPr>
          <w:rFonts w:ascii="Times New Roman" w:eastAsia="Times New Roman" w:hAnsi="Times New Roman" w:cs="Times New Roman"/>
          <w:kern w:val="0"/>
          <w14:ligatures w14:val="none"/>
        </w:rPr>
        <w:t xml:space="preserve"> becomes relevant to the amplitude once features cross a nanoband threshold.</w:t>
      </w:r>
    </w:p>
    <w:p w14:paraId="7E20A27E"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1CAB6D">
          <v:rect id="_x0000_i1147" style="width:0;height:1.5pt" o:hralign="center" o:hrstd="t" o:hr="t" fillcolor="#a0a0a0" stroked="f"/>
        </w:pict>
      </w:r>
    </w:p>
    <w:p w14:paraId="4506A486"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6.3.2 MicronCutoff activation (Probe 7) – −1↔0 seam</w:t>
      </w:r>
    </w:p>
    <w:p w14:paraId="2AE2801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Aim.</w:t>
      </w:r>
      <w:r w:rsidRPr="006709C2">
        <w:rPr>
          <w:rFonts w:ascii="Times New Roman" w:eastAsia="Times New Roman" w:hAnsi="Times New Roman" w:cs="Times New Roman"/>
          <w:kern w:val="0"/>
          <w14:ligatures w14:val="none"/>
        </w:rPr>
        <w:br/>
        <w:t xml:space="preserve">Test whether adding a </w:t>
      </w:r>
      <w:r w:rsidRPr="006709C2">
        <w:rPr>
          <w:rFonts w:ascii="Times New Roman" w:eastAsia="Times New Roman" w:hAnsi="Times New Roman" w:cs="Times New Roman"/>
          <w:b/>
          <w:bCs/>
          <w:kern w:val="0"/>
          <w14:ligatures w14:val="none"/>
        </w:rPr>
        <w:t>micron-threshold activation</w:t>
      </w:r>
      <w:r w:rsidRPr="006709C2">
        <w:rPr>
          <w:rFonts w:ascii="Times New Roman" w:eastAsia="Times New Roman" w:hAnsi="Times New Roman" w:cs="Times New Roman"/>
          <w:kern w:val="0"/>
          <w14:ligatures w14:val="none"/>
        </w:rPr>
        <w:t xml:space="preserve"> improves the explanation of amplitudes at the </w:t>
      </w:r>
      <w:r w:rsidRPr="006709C2">
        <w:rPr>
          <w:rFonts w:ascii="Times New Roman" w:eastAsia="Times New Roman" w:hAnsi="Times New Roman" w:cs="Times New Roman"/>
          <w:b/>
          <w:bCs/>
          <w:kern w:val="0"/>
          <w14:ligatures w14:val="none"/>
        </w:rPr>
        <w:t>cell/tissue seam</w:t>
      </w:r>
      <w:r w:rsidRPr="006709C2">
        <w:rPr>
          <w:rFonts w:ascii="Times New Roman" w:eastAsia="Times New Roman" w:hAnsi="Times New Roman" w:cs="Times New Roman"/>
          <w:kern w:val="0"/>
          <w14:ligatures w14:val="none"/>
        </w:rPr>
        <w:t>.</w:t>
      </w:r>
    </w:p>
    <w:p w14:paraId="4E59FE2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Seam scale.</w:t>
      </w:r>
    </w:p>
    <w:p w14:paraId="6D76FBCC" w14:textId="77777777" w:rsidR="006709C2" w:rsidRPr="006709C2" w:rsidRDefault="006709C2" w:rsidP="006709C2">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−1↔0 seam is the </w:t>
      </w:r>
      <w:r w:rsidRPr="006709C2">
        <w:rPr>
          <w:rFonts w:ascii="Times New Roman" w:eastAsia="Times New Roman" w:hAnsi="Times New Roman" w:cs="Times New Roman"/>
          <w:b/>
          <w:bCs/>
          <w:kern w:val="0"/>
          <w14:ligatures w14:val="none"/>
        </w:rPr>
        <w:t>micron band</w:t>
      </w:r>
      <w:r w:rsidRPr="006709C2">
        <w:rPr>
          <w:rFonts w:ascii="Times New Roman" w:eastAsia="Times New Roman" w:hAnsi="Times New Roman" w:cs="Times New Roman"/>
          <w:kern w:val="0"/>
          <w14:ligatures w14:val="none"/>
        </w:rPr>
        <w:t xml:space="preserve"> (0.2–50 µm) with a very strong </w:t>
      </w:r>
      <w:r w:rsidRPr="006709C2">
        <w:rPr>
          <w:rFonts w:ascii="Times New Roman" w:eastAsia="Times New Roman" w:hAnsi="Times New Roman" w:cs="Times New Roman"/>
          <w:b/>
          <w:bCs/>
          <w:kern w:val="0"/>
          <w14:ligatures w14:val="none"/>
        </w:rPr>
        <w:t>cell-core</w:t>
      </w:r>
      <w:r w:rsidRPr="006709C2">
        <w:rPr>
          <w:rFonts w:ascii="Times New Roman" w:eastAsia="Times New Roman" w:hAnsi="Times New Roman" w:cs="Times New Roman"/>
          <w:kern w:val="0"/>
          <w14:ligatures w14:val="none"/>
        </w:rPr>
        <w:t xml:space="preserve"> lane 0.5–10 µm.</w:t>
      </w:r>
    </w:p>
    <w:p w14:paraId="08A6A9B7" w14:textId="77777777" w:rsidR="006709C2" w:rsidRPr="006709C2" w:rsidRDefault="006709C2" w:rsidP="006709C2">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Probe 5 showed GM enrichment in 0.5–10 µm (p≈0.041), making it a natural activation scale band.</w:t>
      </w:r>
    </w:p>
    <w:p w14:paraId="7CC97478"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So Probe 7 sets:</w:t>
      </w:r>
    </w:p>
    <w:p w14:paraId="57861920" w14:textId="77777777" w:rsidR="006709C2" w:rsidRPr="006709C2" w:rsidRDefault="00C96FC8" w:rsidP="006709C2">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ref,µm</m:t>
            </m:r>
          </m:sub>
        </m:sSub>
      </m:oMath>
      <w:r w:rsidR="006709C2" w:rsidRPr="006709C2">
        <w:rPr>
          <w:rFonts w:ascii="Times New Roman" w:eastAsia="Times New Roman" w:hAnsi="Times New Roman" w:cs="Times New Roman"/>
          <w:kern w:val="0"/>
          <w14:ligatures w14:val="none"/>
        </w:rPr>
        <w:t>in some grid inside 0.5–10 µm (and optionally a second grid 5–50 µm for micropore contexts).</w:t>
      </w:r>
    </w:p>
    <w:p w14:paraId="4E7ED271"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Data &amp; observable.</w:t>
      </w:r>
    </w:p>
    <w:p w14:paraId="725C0F84" w14:textId="77777777" w:rsidR="006709C2" w:rsidRPr="006709C2" w:rsidRDefault="006709C2" w:rsidP="006709C2">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Target systems: tissues, cell aggregates, porous materials, or microstructured composites with:</w:t>
      </w:r>
    </w:p>
    <w:p w14:paraId="50CC2C52" w14:textId="77777777" w:rsidR="006709C2" w:rsidRPr="006709C2" w:rsidRDefault="006709C2" w:rsidP="006709C2">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 </w:t>
      </w:r>
      <w:r w:rsidRPr="006709C2">
        <w:rPr>
          <w:rFonts w:ascii="Times New Roman" w:eastAsia="Times New Roman" w:hAnsi="Times New Roman" w:cs="Times New Roman"/>
          <w:b/>
          <w:bCs/>
          <w:kern w:val="0"/>
          <w14:ligatures w14:val="none"/>
        </w:rPr>
        <w:t>distribution of microstructure sizes</w:t>
      </w:r>
      <w:r w:rsidRPr="006709C2">
        <w:rPr>
          <w:rFonts w:ascii="Times New Roman" w:eastAsia="Times New Roman" w:hAnsi="Times New Roman" w:cs="Times New Roman"/>
          <w:kern w:val="0"/>
          <w14:ligatures w14:val="none"/>
        </w:rPr>
        <w:t xml:space="preserve"> (cell diameters, pore sizes, cluster widths),</w:t>
      </w:r>
    </w:p>
    <w:p w14:paraId="43CD18E2" w14:textId="77777777" w:rsidR="006709C2" w:rsidRPr="006709C2" w:rsidRDefault="006709C2" w:rsidP="006709C2">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and measurable macroscopic amplitudes </w:t>
      </w:r>
      <m:oMath>
        <m:r>
          <w:rPr>
            <w:rFonts w:ascii="Cambria Math" w:eastAsia="Times New Roman" w:hAnsi="Cambria Math" w:cs="Times New Roman"/>
            <w:kern w:val="0"/>
            <w14:ligatures w14:val="none"/>
          </w:rPr>
          <m:t>A</m:t>
        </m:r>
      </m:oMath>
      <w:r w:rsidRPr="006709C2">
        <w:rPr>
          <w:rFonts w:ascii="Times New Roman" w:eastAsia="Times New Roman" w:hAnsi="Times New Roman" w:cs="Times New Roman"/>
          <w:kern w:val="0"/>
          <w14:ligatures w14:val="none"/>
        </w:rPr>
        <w:t>that depend on microstructure:</w:t>
      </w:r>
    </w:p>
    <w:p w14:paraId="2E4080CD" w14:textId="77777777" w:rsidR="006709C2" w:rsidRPr="006709C2" w:rsidRDefault="006709C2" w:rsidP="006709C2">
      <w:pPr>
        <w:numPr>
          <w:ilvl w:val="2"/>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elastic moduli, fracture toughness,</w:t>
      </w:r>
    </w:p>
    <w:p w14:paraId="7B9A051F" w14:textId="77777777" w:rsidR="006709C2" w:rsidRPr="006709C2" w:rsidRDefault="006709C2" w:rsidP="006709C2">
      <w:pPr>
        <w:numPr>
          <w:ilvl w:val="2"/>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permeability/transport,</w:t>
      </w:r>
    </w:p>
    <w:p w14:paraId="5EC36F7F" w14:textId="77777777" w:rsidR="006709C2" w:rsidRPr="006709C2" w:rsidRDefault="006709C2" w:rsidP="006709C2">
      <w:pPr>
        <w:numPr>
          <w:ilvl w:val="2"/>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optical scattering, etc.</w:t>
      </w:r>
    </w:p>
    <w:p w14:paraId="0A993115" w14:textId="77777777" w:rsidR="006709C2" w:rsidRPr="006709C2" w:rsidRDefault="006709C2" w:rsidP="006709C2">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For each sample (or stack m):</w:t>
      </w:r>
    </w:p>
    <w:p w14:paraId="31FCB338" w14:textId="77777777" w:rsidR="006709C2" w:rsidRPr="006709C2" w:rsidRDefault="006709C2" w:rsidP="006709C2">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compute </w:t>
      </w:r>
      <m:oMath>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size</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m</m:t>
            </m:r>
          </m:sub>
        </m:sSub>
      </m:oMath>
      <w:r w:rsidRPr="006709C2">
        <w:rPr>
          <w:rFonts w:ascii="Times New Roman" w:eastAsia="Times New Roman" w:hAnsi="Times New Roman" w:cs="Times New Roman"/>
          <w:kern w:val="0"/>
          <w14:ligatures w14:val="none"/>
        </w:rPr>
        <w:t>and a distribution of sizes,</w:t>
      </w:r>
    </w:p>
    <w:p w14:paraId="467434D9" w14:textId="77777777" w:rsidR="006709C2" w:rsidRPr="006709C2" w:rsidRDefault="006709C2" w:rsidP="006709C2">
      <w:pPr>
        <w:numPr>
          <w:ilvl w:val="1"/>
          <w:numId w:val="40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extract activation fraction </w:t>
      </w:r>
      <m:oMath>
        <m:sSubSup>
          <m:sSubSupPr>
            <m:ctrlPr>
              <w:rPr>
                <w:rFonts w:ascii="Cambria Math" w:eastAsia="Times New Roman" w:hAnsi="Cambria Math" w:cs="Times New Roman"/>
                <w:kern w:val="0"/>
                <w14:ligatures w14:val="none"/>
              </w:rPr>
            </m:ctrlPr>
          </m:sSubSup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6709C2">
        <w:rPr>
          <w:rFonts w:ascii="Times New Roman" w:eastAsia="Times New Roman" w:hAnsi="Times New Roman" w:cs="Times New Roman"/>
          <w:kern w:val="0"/>
          <w14:ligatures w14:val="none"/>
        </w:rPr>
        <w:t>like in Probe 3, but with micron seam scale.</w:t>
      </w:r>
    </w:p>
    <w:p w14:paraId="731C49F0"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Activation variables.</w:t>
      </w:r>
    </w:p>
    <w:p w14:paraId="1F4D659D"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For each sample j:</w:t>
      </w:r>
    </w:p>
    <w:p w14:paraId="77400163"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feature size</m:t>
                  </m:r>
                </m:e>
                <m:sub>
                  <m:r>
                    <w:rPr>
                      <w:rFonts w:ascii="Cambria Math" w:eastAsia="Times New Roman" w:hAnsi="Cambria Math" w:cs="Times New Roman"/>
                      <w:kern w:val="0"/>
                      <w14:ligatures w14:val="none"/>
                    </w:rPr>
                    <m:t>j</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ref,µm</m:t>
                  </m:r>
                </m:sub>
              </m:sSub>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D822C7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and for stack m:</w:t>
      </w:r>
    </w:p>
    <w:p w14:paraId="35F1F5F4"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≥1∣j∈m),</m:t>
          </m:r>
          <m:r>
            <m:rPr>
              <m:sty m:val="p"/>
            </m:rPr>
            <w:rPr>
              <w:rFonts w:ascii="Cambria Math" w:eastAsia="Times New Roman" w:hAnsi="Cambria Math" w:cs="Times New Roman"/>
              <w:kern w:val="0"/>
              <w14:ligatures w14:val="none"/>
            </w:rPr>
            <w:br/>
          </m:r>
        </m:oMath>
      </m:oMathPara>
    </w:p>
    <w:p w14:paraId="1E75682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or band-activations like </w:t>
      </w:r>
      <m:oMath>
        <m:r>
          <m:rPr>
            <m:sty m:val="p"/>
          </m:rPr>
          <w:rPr>
            <w:rFonts w:ascii="Cambria Math" w:eastAsia="Times New Roman" w:hAnsi="Cambria Math" w:cs="Times New Roman"/>
            <w:kern w:val="0"/>
            <w14:ligatures w14:val="none"/>
          </w:rPr>
          <m:t>Pr</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∈[1-δ,1+δ])</m:t>
        </m:r>
      </m:oMath>
      <w:r w:rsidRPr="006709C2">
        <w:rPr>
          <w:rFonts w:ascii="Times New Roman" w:eastAsia="Times New Roman" w:hAnsi="Times New Roman" w:cs="Times New Roman"/>
          <w:kern w:val="0"/>
          <w14:ligatures w14:val="none"/>
        </w:rPr>
        <w:t>.</w:t>
      </w:r>
    </w:p>
    <w:p w14:paraId="192AA50C"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Model comparison.</w:t>
      </w:r>
    </w:p>
    <w:p w14:paraId="140A8C43"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Same grammar:</w:t>
      </w:r>
    </w:p>
    <w:p w14:paraId="73B3A414" w14:textId="77777777" w:rsidR="006709C2" w:rsidRPr="006709C2" w:rsidRDefault="006709C2" w:rsidP="006709C2">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size-only vs size+activation,</w:t>
      </w:r>
    </w:p>
    <w:p w14:paraId="4DAA86E1" w14:textId="77777777" w:rsidR="006709C2" w:rsidRPr="006709C2" w:rsidRDefault="006709C2" w:rsidP="006709C2">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WLS, ΔAIC, sign tests for d.</w:t>
      </w:r>
    </w:p>
    <w:p w14:paraId="22054A12"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Prediction.</w:t>
      </w:r>
    </w:p>
    <w:p w14:paraId="3FF75055"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If the −1↔0 seam is a genuine activation seam:</w:t>
      </w:r>
    </w:p>
    <w:p w14:paraId="0DD1A4C6" w14:textId="77777777" w:rsidR="006709C2" w:rsidRPr="006709C2" w:rsidRDefault="006709C2" w:rsidP="006709C2">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there should be at least some </w:t>
      </w:r>
      <w:r w:rsidRPr="006709C2">
        <w:rPr>
          <w:rFonts w:ascii="Times New Roman" w:eastAsia="Times New Roman" w:hAnsi="Times New Roman" w:cs="Times New Roman"/>
          <w:b/>
          <w:bCs/>
          <w:kern w:val="0"/>
          <w14:ligatures w14:val="none"/>
        </w:rPr>
        <w:t>domain+observable</w:t>
      </w:r>
      <w:r w:rsidRPr="006709C2">
        <w:rPr>
          <w:rFonts w:ascii="Times New Roman" w:eastAsia="Times New Roman" w:hAnsi="Times New Roman" w:cs="Times New Roman"/>
          <w:kern w:val="0"/>
          <w14:ligatures w14:val="none"/>
        </w:rPr>
        <w:t xml:space="preserve"> combinations where including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sub>
        </m:sSub>
      </m:oMath>
      <w:r w:rsidRPr="006709C2">
        <w:rPr>
          <w:rFonts w:ascii="Times New Roman" w:eastAsia="Times New Roman" w:hAnsi="Times New Roman" w:cs="Times New Roman"/>
          <w:kern w:val="0"/>
          <w14:ligatures w14:val="none"/>
        </w:rPr>
        <w:t>improves fit significantly (ΔAIC &gt; 0),</w:t>
      </w:r>
    </w:p>
    <w:p w14:paraId="3EAAF5E1" w14:textId="77777777" w:rsidR="006709C2" w:rsidRPr="006709C2" w:rsidRDefault="006709C2" w:rsidP="006709C2">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and the sign of d should be interpretable from AR logic:</w:t>
      </w:r>
    </w:p>
    <w:p w14:paraId="3FA78A30" w14:textId="77777777" w:rsidR="006709C2" w:rsidRPr="006709C2" w:rsidRDefault="006709C2" w:rsidP="006709C2">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e.g. for mechanical stiffness or collective transport, more coherent microstructure crossing a certain size might enhance or dampen </w:t>
      </w:r>
      <m:oMath>
        <m:r>
          <w:rPr>
            <w:rFonts w:ascii="Cambria Math" w:eastAsia="Times New Roman" w:hAnsi="Cambria Math" w:cs="Times New Roman"/>
            <w:kern w:val="0"/>
            <w14:ligatures w14:val="none"/>
          </w:rPr>
          <m:t>A</m:t>
        </m:r>
      </m:oMath>
      <w:r w:rsidRPr="006709C2">
        <w:rPr>
          <w:rFonts w:ascii="Times New Roman" w:eastAsia="Times New Roman" w:hAnsi="Times New Roman" w:cs="Times New Roman"/>
          <w:kern w:val="0"/>
          <w14:ligatures w14:val="none"/>
        </w:rPr>
        <w:t>in a predictable way.</w:t>
      </w:r>
    </w:p>
    <w:p w14:paraId="196D17ED"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This would be the </w:t>
      </w:r>
      <w:r w:rsidRPr="006709C2">
        <w:rPr>
          <w:rFonts w:ascii="Times New Roman" w:eastAsia="Times New Roman" w:hAnsi="Times New Roman" w:cs="Times New Roman"/>
          <w:b/>
          <w:bCs/>
          <w:kern w:val="0"/>
          <w14:ligatures w14:val="none"/>
        </w:rPr>
        <w:t>micron-scale version</w:t>
      </w:r>
      <w:r w:rsidRPr="006709C2">
        <w:rPr>
          <w:rFonts w:ascii="Times New Roman" w:eastAsia="Times New Roman" w:hAnsi="Times New Roman" w:cs="Times New Roman"/>
          <w:kern w:val="0"/>
          <w14:ligatures w14:val="none"/>
        </w:rPr>
        <w:t xml:space="preserve"> of “system has now grown into the next container/role.”</w:t>
      </w:r>
    </w:p>
    <w:p w14:paraId="093B9354"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E9716E">
          <v:rect id="_x0000_i1148" style="width:0;height:1.5pt" o:hralign="center" o:hrstd="t" o:hr="t" fillcolor="#a0a0a0" stroked="f"/>
        </w:pict>
      </w:r>
    </w:p>
    <w:p w14:paraId="4D8FA1C8"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6.3.3 Synergy: inner + outer activation together (C17 / C20)</w:t>
      </w:r>
    </w:p>
    <w:p w14:paraId="1A3E4C33"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last piece in the activation story is </w:t>
      </w:r>
      <w:r w:rsidRPr="006709C2">
        <w:rPr>
          <w:rFonts w:ascii="Times New Roman" w:eastAsia="Times New Roman" w:hAnsi="Times New Roman" w:cs="Times New Roman"/>
          <w:b/>
          <w:bCs/>
          <w:kern w:val="0"/>
          <w14:ligatures w14:val="none"/>
        </w:rPr>
        <w:t>synergy</w:t>
      </w:r>
      <w:r w:rsidRPr="006709C2">
        <w:rPr>
          <w:rFonts w:ascii="Times New Roman" w:eastAsia="Times New Roman" w:hAnsi="Times New Roman" w:cs="Times New Roman"/>
          <w:kern w:val="0"/>
          <w14:ligatures w14:val="none"/>
        </w:rPr>
        <w:t>:</w:t>
      </w:r>
    </w:p>
    <w:p w14:paraId="62FE127F"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What happens when </w:t>
      </w:r>
      <w:r w:rsidRPr="006709C2">
        <w:rPr>
          <w:rFonts w:ascii="Times New Roman" w:eastAsia="Times New Roman" w:hAnsi="Times New Roman" w:cs="Times New Roman"/>
          <w:b/>
          <w:bCs/>
          <w:kern w:val="0"/>
          <w14:ligatures w14:val="none"/>
        </w:rPr>
        <w:t>inner seams and outer seams are both active</w:t>
      </w:r>
      <w:r w:rsidRPr="006709C2">
        <w:rPr>
          <w:rFonts w:ascii="Times New Roman" w:eastAsia="Times New Roman" w:hAnsi="Times New Roman" w:cs="Times New Roman"/>
          <w:kern w:val="0"/>
          <w14:ligatures w14:val="none"/>
        </w:rPr>
        <w:t>? Does their effect on amplitudes add, multiply, or compete?</w:t>
      </w:r>
    </w:p>
    <w:p w14:paraId="48188766"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C17/C20 specs describe an </w:t>
      </w:r>
      <w:r w:rsidRPr="006709C2">
        <w:rPr>
          <w:rFonts w:ascii="Times New Roman" w:eastAsia="Times New Roman" w:hAnsi="Times New Roman" w:cs="Times New Roman"/>
          <w:b/>
          <w:bCs/>
          <w:kern w:val="0"/>
          <w14:ligatures w14:val="none"/>
        </w:rPr>
        <w:t>inside–outside synergy test</w:t>
      </w:r>
      <w:r w:rsidRPr="006709C2">
        <w:rPr>
          <w:rFonts w:ascii="Times New Roman" w:eastAsia="Times New Roman" w:hAnsi="Times New Roman" w:cs="Times New Roman"/>
          <w:kern w:val="0"/>
          <w14:ligatures w14:val="none"/>
        </w:rPr>
        <w:t>:</w:t>
      </w:r>
    </w:p>
    <w:p w14:paraId="700F3828" w14:textId="77777777" w:rsidR="006709C2" w:rsidRPr="006709C2" w:rsidRDefault="006709C2" w:rsidP="006709C2">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Partition stacks into regimes:</w:t>
      </w:r>
    </w:p>
    <w:p w14:paraId="12EA4A26" w14:textId="77777777" w:rsidR="006709C2" w:rsidRPr="006709C2" w:rsidRDefault="006709C2" w:rsidP="006709C2">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inner-only active</w:t>
      </w:r>
      <w:r w:rsidRPr="006709C2">
        <w:rPr>
          <w:rFonts w:ascii="Times New Roman" w:eastAsia="Times New Roman" w:hAnsi="Times New Roman" w:cs="Times New Roman"/>
          <w:kern w:val="0"/>
          <w14:ligatures w14:val="none"/>
        </w:rPr>
        <w:t xml:space="preserve"> (e.g. many nano/micron crossings, but few MW crossings),</w:t>
      </w:r>
    </w:p>
    <w:p w14:paraId="412B51C5" w14:textId="77777777" w:rsidR="006709C2" w:rsidRPr="006709C2" w:rsidRDefault="006709C2" w:rsidP="006709C2">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outer-only active</w:t>
      </w:r>
      <w:r w:rsidRPr="006709C2">
        <w:rPr>
          <w:rFonts w:ascii="Times New Roman" w:eastAsia="Times New Roman" w:hAnsi="Times New Roman" w:cs="Times New Roman"/>
          <w:kern w:val="0"/>
          <w14:ligatures w14:val="none"/>
        </w:rPr>
        <w:t xml:space="preserve"> (few nano/micron crossings, many MW crossings),</w:t>
      </w:r>
    </w:p>
    <w:p w14:paraId="35ECD4B9" w14:textId="77777777" w:rsidR="006709C2" w:rsidRPr="006709C2" w:rsidRDefault="006709C2" w:rsidP="006709C2">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both active</w:t>
      </w:r>
      <w:r w:rsidRPr="006709C2">
        <w:rPr>
          <w:rFonts w:ascii="Times New Roman" w:eastAsia="Times New Roman" w:hAnsi="Times New Roman" w:cs="Times New Roman"/>
          <w:kern w:val="0"/>
          <w14:ligatures w14:val="none"/>
        </w:rPr>
        <w:t xml:space="preserve"> (many nano/micron crossings </w:t>
      </w:r>
      <w:r w:rsidRPr="006709C2">
        <w:rPr>
          <w:rFonts w:ascii="Times New Roman" w:eastAsia="Times New Roman" w:hAnsi="Times New Roman" w:cs="Times New Roman"/>
          <w:i/>
          <w:iCs/>
          <w:kern w:val="0"/>
          <w14:ligatures w14:val="none"/>
        </w:rPr>
        <w:t>and</w:t>
      </w:r>
      <w:r w:rsidRPr="006709C2">
        <w:rPr>
          <w:rFonts w:ascii="Times New Roman" w:eastAsia="Times New Roman" w:hAnsi="Times New Roman" w:cs="Times New Roman"/>
          <w:kern w:val="0"/>
          <w14:ligatures w14:val="none"/>
        </w:rPr>
        <w:t xml:space="preserve"> many MW crossings),</w:t>
      </w:r>
    </w:p>
    <w:p w14:paraId="59A99519" w14:textId="77777777" w:rsidR="006709C2" w:rsidRPr="006709C2" w:rsidRDefault="006709C2" w:rsidP="006709C2">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neither</w:t>
      </w:r>
      <w:r w:rsidRPr="006709C2">
        <w:rPr>
          <w:rFonts w:ascii="Times New Roman" w:eastAsia="Times New Roman" w:hAnsi="Times New Roman" w:cs="Times New Roman"/>
          <w:kern w:val="0"/>
          <w14:ligatures w14:val="none"/>
        </w:rPr>
        <w:t xml:space="preserve"> (baseline).</w:t>
      </w:r>
    </w:p>
    <w:p w14:paraId="59C9BC64"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Then fit models that include:</w:t>
      </w:r>
    </w:p>
    <w:p w14:paraId="2B4D4024" w14:textId="77777777" w:rsidR="006709C2" w:rsidRPr="006709C2" w:rsidRDefault="006709C2" w:rsidP="006709C2">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 </w:t>
      </w:r>
      <w:r w:rsidRPr="006709C2">
        <w:rPr>
          <w:rFonts w:ascii="Times New Roman" w:eastAsia="Times New Roman" w:hAnsi="Times New Roman" w:cs="Times New Roman"/>
          <w:b/>
          <w:bCs/>
          <w:kern w:val="0"/>
          <w14:ligatures w14:val="none"/>
        </w:rPr>
        <w:t>inner activation term</w:t>
      </w:r>
      <w:r w:rsidRPr="006709C2">
        <w:rPr>
          <w:rFonts w:ascii="Times New Roman" w:eastAsia="Times New Roman" w:hAnsi="Times New Roman" w:cs="Times New Roman"/>
          <w:kern w:val="0"/>
          <w14:ligatures w14:val="none"/>
        </w:rPr>
        <w:t xml:space="preserve"> (e.g.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r>
              <m:rPr>
                <m:nor/>
              </m:rPr>
              <w:rPr>
                <w:rFonts w:ascii="Times New Roman" w:eastAsia="Times New Roman" w:hAnsi="Times New Roman" w:cs="Times New Roman"/>
                <w:kern w:val="0"/>
                <w14:ligatures w14:val="none"/>
              </w:rPr>
              <m:t>nano</m:t>
            </m:r>
          </m:sub>
        </m:sSub>
      </m:oMath>
      <w:r w:rsidRPr="006709C2">
        <w:rPr>
          <w:rFonts w:ascii="Times New Roman" w:eastAsia="Times New Roman" w:hAnsi="Times New Roman" w:cs="Times New Roman"/>
          <w:kern w:val="0"/>
          <w14:ligatures w14:val="none"/>
        </w:rPr>
        <w:t xml:space="preserve">or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r>
              <m:rPr>
                <m:nor/>
              </m:rPr>
              <w:rPr>
                <w:rFonts w:ascii="Times New Roman" w:eastAsia="Times New Roman" w:hAnsi="Times New Roman" w:cs="Times New Roman"/>
                <w:kern w:val="0"/>
                <w14:ligatures w14:val="none"/>
              </w:rPr>
              <m:t>µm</m:t>
            </m:r>
          </m:sub>
        </m:sSub>
      </m:oMath>
      <w:r w:rsidRPr="006709C2">
        <w:rPr>
          <w:rFonts w:ascii="Times New Roman" w:eastAsia="Times New Roman" w:hAnsi="Times New Roman" w:cs="Times New Roman"/>
          <w:kern w:val="0"/>
          <w14:ligatures w14:val="none"/>
        </w:rPr>
        <w:t>),</w:t>
      </w:r>
    </w:p>
    <w:p w14:paraId="4DA26990" w14:textId="77777777" w:rsidR="006709C2" w:rsidRPr="006709C2" w:rsidRDefault="006709C2" w:rsidP="006709C2">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 </w:t>
      </w:r>
      <w:r w:rsidRPr="006709C2">
        <w:rPr>
          <w:rFonts w:ascii="Times New Roman" w:eastAsia="Times New Roman" w:hAnsi="Times New Roman" w:cs="Times New Roman"/>
          <w:b/>
          <w:bCs/>
          <w:kern w:val="0"/>
          <w14:ligatures w14:val="none"/>
        </w:rPr>
        <w:t>outer activation term</w:t>
      </w:r>
      <w:r w:rsidRPr="006709C2">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frac</m:t>
            </m:r>
          </m:e>
          <m:sub>
            <m:r>
              <w:rPr>
                <w:rFonts w:ascii="Cambria Math" w:eastAsia="Times New Roman" w:hAnsi="Cambria Math" w:cs="Times New Roman"/>
                <w:kern w:val="0"/>
                <w14:ligatures w14:val="none"/>
              </w:rPr>
              <m:t>x,</m:t>
            </m:r>
            <m:r>
              <m:rPr>
                <m:nor/>
              </m:rPr>
              <w:rPr>
                <w:rFonts w:ascii="Times New Roman" w:eastAsia="Times New Roman" w:hAnsi="Times New Roman" w:cs="Times New Roman"/>
                <w:kern w:val="0"/>
                <w14:ligatures w14:val="none"/>
              </w:rPr>
              <m:t>MW</m:t>
            </m:r>
          </m:sub>
        </m:sSub>
      </m:oMath>
      <w:r w:rsidRPr="006709C2">
        <w:rPr>
          <w:rFonts w:ascii="Times New Roman" w:eastAsia="Times New Roman" w:hAnsi="Times New Roman" w:cs="Times New Roman"/>
          <w:kern w:val="0"/>
          <w14:ligatures w14:val="none"/>
        </w:rPr>
        <w:t>),</w:t>
      </w:r>
    </w:p>
    <w:p w14:paraId="6AB893E6" w14:textId="77777777" w:rsidR="006709C2" w:rsidRPr="006709C2" w:rsidRDefault="006709C2" w:rsidP="006709C2">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and optionally an </w:t>
      </w:r>
      <w:r w:rsidRPr="006709C2">
        <w:rPr>
          <w:rFonts w:ascii="Times New Roman" w:eastAsia="Times New Roman" w:hAnsi="Times New Roman" w:cs="Times New Roman"/>
          <w:b/>
          <w:bCs/>
          <w:kern w:val="0"/>
          <w14:ligatures w14:val="none"/>
        </w:rPr>
        <w:t>interaction/synergy term</w:t>
      </w:r>
      <w:r w:rsidRPr="006709C2">
        <w:rPr>
          <w:rFonts w:ascii="Times New Roman" w:eastAsia="Times New Roman" w:hAnsi="Times New Roman" w:cs="Times New Roman"/>
          <w:kern w:val="0"/>
          <w14:ligatures w14:val="none"/>
        </w:rPr>
        <w:t xml:space="preserve"> (product or some joint function).</w:t>
      </w:r>
    </w:p>
    <w:p w14:paraId="460ECF8C"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The question inside C17/C20 is:</w:t>
      </w:r>
    </w:p>
    <w:p w14:paraId="413D0467" w14:textId="77777777" w:rsidR="006709C2" w:rsidRPr="006709C2" w:rsidRDefault="006709C2" w:rsidP="006709C2">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C20 outer-only</w:t>
      </w:r>
      <w:r w:rsidRPr="006709C2">
        <w:rPr>
          <w:rFonts w:ascii="Times New Roman" w:eastAsia="Times New Roman" w:hAnsi="Times New Roman" w:cs="Times New Roman"/>
          <w:kern w:val="0"/>
          <w14:ligatures w14:val="none"/>
        </w:rPr>
        <w:t>: already tested (T3-B outer slopes are positive).</w:t>
      </w:r>
    </w:p>
    <w:p w14:paraId="5CDEB563" w14:textId="77777777" w:rsidR="006709C2" w:rsidRPr="006709C2" w:rsidRDefault="006709C2" w:rsidP="006709C2">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C17+inner C20</w:t>
      </w:r>
      <w:r w:rsidRPr="006709C2">
        <w:rPr>
          <w:rFonts w:ascii="Times New Roman" w:eastAsia="Times New Roman" w:hAnsi="Times New Roman" w:cs="Times New Roman"/>
          <w:kern w:val="0"/>
          <w14:ligatures w14:val="none"/>
        </w:rPr>
        <w:t xml:space="preserve">: test whether the </w:t>
      </w:r>
      <w:r w:rsidRPr="006709C2">
        <w:rPr>
          <w:rFonts w:ascii="Times New Roman" w:eastAsia="Times New Roman" w:hAnsi="Times New Roman" w:cs="Times New Roman"/>
          <w:b/>
          <w:bCs/>
          <w:kern w:val="0"/>
          <w14:ligatures w14:val="none"/>
        </w:rPr>
        <w:t>joint effect</w:t>
      </w:r>
      <w:r w:rsidRPr="006709C2">
        <w:rPr>
          <w:rFonts w:ascii="Times New Roman" w:eastAsia="Times New Roman" w:hAnsi="Times New Roman" w:cs="Times New Roman"/>
          <w:kern w:val="0"/>
          <w14:ligatures w14:val="none"/>
        </w:rPr>
        <w:t xml:space="preserve"> of inner+outer activation is:</w:t>
      </w:r>
    </w:p>
    <w:p w14:paraId="66E18C3A" w14:textId="77777777" w:rsidR="006709C2" w:rsidRPr="006709C2" w:rsidRDefault="006709C2" w:rsidP="006709C2">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more than the sum of individual effects (positive synergy),</w:t>
      </w:r>
    </w:p>
    <w:p w14:paraId="75CD712C" w14:textId="77777777" w:rsidR="006709C2" w:rsidRPr="006709C2" w:rsidRDefault="006709C2" w:rsidP="006709C2">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less than the sum (sub-additive),</w:t>
      </w:r>
    </w:p>
    <w:p w14:paraId="657B9899" w14:textId="77777777" w:rsidR="006709C2" w:rsidRPr="006709C2" w:rsidRDefault="006709C2" w:rsidP="006709C2">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or of opposite sign (competition).</w:t>
      </w:r>
    </w:p>
    <w:p w14:paraId="519A09E9"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AR expects a </w:t>
      </w:r>
      <w:r w:rsidRPr="006709C2">
        <w:rPr>
          <w:rFonts w:ascii="Times New Roman" w:eastAsia="Times New Roman" w:hAnsi="Times New Roman" w:cs="Times New Roman"/>
          <w:b/>
          <w:bCs/>
          <w:kern w:val="0"/>
          <w14:ligatures w14:val="none"/>
        </w:rPr>
        <w:t>structured, but not trivial</w:t>
      </w:r>
      <w:r w:rsidRPr="006709C2">
        <w:rPr>
          <w:rFonts w:ascii="Times New Roman" w:eastAsia="Times New Roman" w:hAnsi="Times New Roman" w:cs="Times New Roman"/>
          <w:kern w:val="0"/>
          <w14:ligatures w14:val="none"/>
        </w:rPr>
        <w:t xml:space="preserve"> result:</w:t>
      </w:r>
    </w:p>
    <w:p w14:paraId="1D7B11CE" w14:textId="77777777" w:rsidR="006709C2" w:rsidRPr="006709C2" w:rsidRDefault="006709C2" w:rsidP="006709C2">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If inner activation makes a material/network </w:t>
      </w:r>
      <w:r w:rsidRPr="006709C2">
        <w:rPr>
          <w:rFonts w:ascii="Times New Roman" w:eastAsia="Times New Roman" w:hAnsi="Times New Roman" w:cs="Times New Roman"/>
          <w:i/>
          <w:iCs/>
          <w:kern w:val="0"/>
          <w14:ligatures w14:val="none"/>
        </w:rPr>
        <w:t>more responsive</w:t>
      </w:r>
      <w:r w:rsidRPr="006709C2">
        <w:rPr>
          <w:rFonts w:ascii="Times New Roman" w:eastAsia="Times New Roman" w:hAnsi="Times New Roman" w:cs="Times New Roman"/>
          <w:kern w:val="0"/>
          <w14:ligatures w14:val="none"/>
        </w:rPr>
        <w:t xml:space="preserve"> to outer container geometry, then:</w:t>
      </w:r>
    </w:p>
    <w:p w14:paraId="1566BD5E" w14:textId="77777777" w:rsidR="006709C2" w:rsidRPr="006709C2" w:rsidRDefault="006709C2" w:rsidP="006709C2">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inner+outer activation together should produce a </w:t>
      </w:r>
      <w:r w:rsidRPr="006709C2">
        <w:rPr>
          <w:rFonts w:ascii="Times New Roman" w:eastAsia="Times New Roman" w:hAnsi="Times New Roman" w:cs="Times New Roman"/>
          <w:b/>
          <w:bCs/>
          <w:kern w:val="0"/>
          <w14:ligatures w14:val="none"/>
        </w:rPr>
        <w:t>larger</w:t>
      </w:r>
      <w:r w:rsidRPr="006709C2">
        <w:rPr>
          <w:rFonts w:ascii="Times New Roman" w:eastAsia="Times New Roman" w:hAnsi="Times New Roman" w:cs="Times New Roman"/>
          <w:kern w:val="0"/>
          <w14:ligatures w14:val="none"/>
        </w:rPr>
        <w:t xml:space="preserve"> amplification of </w:t>
      </w:r>
      <m:oMath>
        <m:r>
          <w:rPr>
            <w:rFonts w:ascii="Cambria Math" w:eastAsia="Times New Roman" w:hAnsi="Cambria Math" w:cs="Times New Roman"/>
            <w:kern w:val="0"/>
            <w14:ligatures w14:val="none"/>
          </w:rPr>
          <m:t>A</m:t>
        </m:r>
      </m:oMath>
      <w:r w:rsidRPr="006709C2">
        <w:rPr>
          <w:rFonts w:ascii="Times New Roman" w:eastAsia="Times New Roman" w:hAnsi="Times New Roman" w:cs="Times New Roman"/>
          <w:kern w:val="0"/>
          <w14:ligatures w14:val="none"/>
        </w:rPr>
        <w:t>than you’d expect from either alone (positive synergy).</w:t>
      </w:r>
    </w:p>
    <w:p w14:paraId="217B7519" w14:textId="77777777" w:rsidR="006709C2" w:rsidRPr="006709C2" w:rsidRDefault="006709C2" w:rsidP="006709C2">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If inner activation instead screens or saturates outer effects in some domain, you’d see sub-additive or competitive synergy.</w:t>
      </w:r>
    </w:p>
    <w:p w14:paraId="18481188"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At present:</w:t>
      </w:r>
    </w:p>
    <w:p w14:paraId="1FD552E5" w14:textId="77777777" w:rsidR="006709C2" w:rsidRPr="006709C2" w:rsidRDefault="006709C2" w:rsidP="006709C2">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Outer-only synergy (C20 outer)</w:t>
      </w:r>
      <w:r w:rsidRPr="006709C2">
        <w:rPr>
          <w:rFonts w:ascii="Times New Roman" w:eastAsia="Times New Roman" w:hAnsi="Times New Roman" w:cs="Times New Roman"/>
          <w:kern w:val="0"/>
          <w14:ligatures w14:val="none"/>
        </w:rPr>
        <w:t xml:space="preserve"> is already documented:</w:t>
      </w:r>
    </w:p>
    <w:p w14:paraId="55D9CF6A" w14:textId="77777777" w:rsidR="006709C2" w:rsidRPr="006709C2" w:rsidRDefault="006709C2" w:rsidP="006709C2">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7/7 positive slopes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m:t>
            </m:r>
          </m:sub>
        </m:sSub>
      </m:oMath>
      <w:r w:rsidRPr="006709C2">
        <w:rPr>
          <w:rFonts w:ascii="Times New Roman" w:eastAsia="Times New Roman" w:hAnsi="Times New Roman" w:cs="Times New Roman"/>
          <w:kern w:val="0"/>
          <w14:ligatures w14:val="none"/>
        </w:rPr>
        <w:t>for MW activation (C20 outer test).</w:t>
      </w:r>
    </w:p>
    <w:p w14:paraId="1FF70681" w14:textId="77777777" w:rsidR="006709C2" w:rsidRPr="006709C2" w:rsidRDefault="006709C2" w:rsidP="006709C2">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Inner+outer synergy (C17/inner C20)</w:t>
      </w:r>
      <w:r w:rsidRPr="006709C2">
        <w:rPr>
          <w:rFonts w:ascii="Times New Roman" w:eastAsia="Times New Roman" w:hAnsi="Times New Roman" w:cs="Times New Roman"/>
          <w:kern w:val="0"/>
          <w14:ligatures w14:val="none"/>
        </w:rPr>
        <w:t xml:space="preserve"> is </w:t>
      </w:r>
      <w:r w:rsidRPr="006709C2">
        <w:rPr>
          <w:rFonts w:ascii="Times New Roman" w:eastAsia="Times New Roman" w:hAnsi="Times New Roman" w:cs="Times New Roman"/>
          <w:b/>
          <w:bCs/>
          <w:kern w:val="0"/>
          <w14:ligatures w14:val="none"/>
        </w:rPr>
        <w:t>specified but not fully run</w:t>
      </w:r>
      <w:r w:rsidRPr="006709C2">
        <w:rPr>
          <w:rFonts w:ascii="Times New Roman" w:eastAsia="Times New Roman" w:hAnsi="Times New Roman" w:cs="Times New Roman"/>
          <w:kern w:val="0"/>
          <w14:ligatures w14:val="none"/>
        </w:rPr>
        <w:t>:</w:t>
      </w:r>
    </w:p>
    <w:p w14:paraId="62C1330A" w14:textId="77777777" w:rsidR="006709C2" w:rsidRPr="006709C2" w:rsidRDefault="006709C2" w:rsidP="006709C2">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you have the grammar,</w:t>
      </w:r>
    </w:p>
    <w:p w14:paraId="28CFFEF8" w14:textId="77777777" w:rsidR="006709C2" w:rsidRPr="006709C2" w:rsidRDefault="006709C2" w:rsidP="006709C2">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what’s missing is a multi-scale dataset where both nano/micron and MW-scale activation variables can be evaluated simultaneously.</w:t>
      </w:r>
    </w:p>
    <w:p w14:paraId="4E753EFE"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Nonetheless, the CL picture gives </w:t>
      </w:r>
      <w:r w:rsidRPr="006709C2">
        <w:rPr>
          <w:rFonts w:ascii="Times New Roman" w:eastAsia="Times New Roman" w:hAnsi="Times New Roman" w:cs="Times New Roman"/>
          <w:b/>
          <w:bCs/>
          <w:kern w:val="0"/>
          <w14:ligatures w14:val="none"/>
        </w:rPr>
        <w:t>clear expectations</w:t>
      </w:r>
      <w:r w:rsidRPr="006709C2">
        <w:rPr>
          <w:rFonts w:ascii="Times New Roman" w:eastAsia="Times New Roman" w:hAnsi="Times New Roman" w:cs="Times New Roman"/>
          <w:kern w:val="0"/>
          <w14:ligatures w14:val="none"/>
        </w:rPr>
        <w:t>:</w:t>
      </w:r>
    </w:p>
    <w:p w14:paraId="02FE7A62" w14:textId="77777777" w:rsidR="006709C2" w:rsidRPr="006709C2" w:rsidRDefault="006709C2" w:rsidP="006709C2">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Systems that are </w:t>
      </w:r>
      <w:r w:rsidRPr="006709C2">
        <w:rPr>
          <w:rFonts w:ascii="Times New Roman" w:eastAsia="Times New Roman" w:hAnsi="Times New Roman" w:cs="Times New Roman"/>
          <w:b/>
          <w:bCs/>
          <w:kern w:val="0"/>
          <w14:ligatures w14:val="none"/>
        </w:rPr>
        <w:t>nano/micron-activated and MW-activated</w:t>
      </w:r>
      <w:r w:rsidRPr="006709C2">
        <w:rPr>
          <w:rFonts w:ascii="Times New Roman" w:eastAsia="Times New Roman" w:hAnsi="Times New Roman" w:cs="Times New Roman"/>
          <w:kern w:val="0"/>
          <w14:ligatures w14:val="none"/>
        </w:rPr>
        <w:t xml:space="preserve"> (e.g., certain kinds of galaxies with complex internal structure + right disk scale) might show </w:t>
      </w:r>
      <w:r w:rsidRPr="006709C2">
        <w:rPr>
          <w:rFonts w:ascii="Times New Roman" w:eastAsia="Times New Roman" w:hAnsi="Times New Roman" w:cs="Times New Roman"/>
          <w:b/>
          <w:bCs/>
          <w:kern w:val="0"/>
          <w14:ligatures w14:val="none"/>
        </w:rPr>
        <w:t>stronger-than-average</w:t>
      </w:r>
      <w:r w:rsidRPr="006709C2">
        <w:rPr>
          <w:rFonts w:ascii="Times New Roman" w:eastAsia="Times New Roman" w:hAnsi="Times New Roman" w:cs="Times New Roman"/>
          <w:kern w:val="0"/>
          <w14:ligatures w14:val="none"/>
        </w:rPr>
        <w:t xml:space="preserve"> lensing or other container-sensitive observables.</w:t>
      </w:r>
    </w:p>
    <w:p w14:paraId="77A9A87C" w14:textId="77777777" w:rsidR="006709C2" w:rsidRPr="006709C2" w:rsidRDefault="006709C2" w:rsidP="006709C2">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In materials/biophysics, systems that are </w:t>
      </w:r>
      <w:r w:rsidRPr="006709C2">
        <w:rPr>
          <w:rFonts w:ascii="Times New Roman" w:eastAsia="Times New Roman" w:hAnsi="Times New Roman" w:cs="Times New Roman"/>
          <w:b/>
          <w:bCs/>
          <w:kern w:val="0"/>
          <w14:ligatures w14:val="none"/>
        </w:rPr>
        <w:t>micro-activated</w:t>
      </w:r>
      <w:r w:rsidRPr="006709C2">
        <w:rPr>
          <w:rFonts w:ascii="Times New Roman" w:eastAsia="Times New Roman" w:hAnsi="Times New Roman" w:cs="Times New Roman"/>
          <w:kern w:val="0"/>
          <w14:ligatures w14:val="none"/>
        </w:rPr>
        <w:t xml:space="preserve"> (tissue-scale scaffolding) </w:t>
      </w:r>
      <w:r w:rsidRPr="006709C2">
        <w:rPr>
          <w:rFonts w:ascii="Times New Roman" w:eastAsia="Times New Roman" w:hAnsi="Times New Roman" w:cs="Times New Roman"/>
          <w:i/>
          <w:iCs/>
          <w:kern w:val="0"/>
          <w14:ligatures w14:val="none"/>
        </w:rPr>
        <w:t>and</w:t>
      </w:r>
      <w:r w:rsidRPr="006709C2">
        <w:rPr>
          <w:rFonts w:ascii="Times New Roman" w:eastAsia="Times New Roman" w:hAnsi="Times New Roman" w:cs="Times New Roman"/>
          <w:kern w:val="0"/>
          <w14:ligatures w14:val="none"/>
        </w:rPr>
        <w:t xml:space="preserve"> live in a suitable outer field might show distinct responsiveness to Earth- or environment-scale influences.</w:t>
      </w:r>
    </w:p>
    <w:p w14:paraId="42B1A7AB" w14:textId="77777777" w:rsidR="006709C2" w:rsidRPr="006709C2" w:rsidRDefault="00C96FC8" w:rsidP="006709C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B153F7">
          <v:rect id="_x0000_i1149" style="width:0;height:1.5pt" o:hralign="center" o:hrstd="t" o:hr="t" fillcolor="#a0a0a0" stroked="f"/>
        </w:pict>
      </w:r>
    </w:p>
    <w:p w14:paraId="347A1706" w14:textId="77777777" w:rsidR="006709C2" w:rsidRPr="006709C2" w:rsidRDefault="006709C2" w:rsidP="006709C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709C2">
        <w:rPr>
          <w:rFonts w:ascii="Times New Roman" w:eastAsia="Times New Roman" w:hAnsi="Times New Roman" w:cs="Times New Roman"/>
          <w:b/>
          <w:bCs/>
          <w:kern w:val="0"/>
          <w14:ligatures w14:val="none"/>
        </w:rPr>
        <w:t>6.3.4 Conceptual summary: a multi-scale activation ladder</w:t>
      </w:r>
    </w:p>
    <w:p w14:paraId="4AD21B18"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Putting 6.2 and 6.3 together:</w:t>
      </w:r>
    </w:p>
    <w:p w14:paraId="7966405B" w14:textId="77777777" w:rsidR="006709C2" w:rsidRPr="006709C2" w:rsidRDefault="006709C2" w:rsidP="006709C2">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Outer seam (MW, +2↔+3)</w:t>
      </w:r>
      <w:r w:rsidRPr="006709C2">
        <w:rPr>
          <w:rFonts w:ascii="Times New Roman" w:eastAsia="Times New Roman" w:hAnsi="Times New Roman" w:cs="Times New Roman"/>
          <w:kern w:val="0"/>
          <w14:ligatures w14:val="none"/>
        </w:rPr>
        <w:t>:</w:t>
      </w:r>
    </w:p>
    <w:p w14:paraId="62BFDEB0" w14:textId="77777777" w:rsidR="006709C2" w:rsidRPr="006709C2" w:rsidRDefault="006709C2" w:rsidP="006709C2">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Already verified: size+activation (MW) &gt;&gt; size-only for lensing plateau (ΔAIC≈162, right sign for </w:t>
      </w:r>
      <m:oMath>
        <m:r>
          <w:rPr>
            <w:rFonts w:ascii="Cambria Math" w:eastAsia="Times New Roman" w:hAnsi="Cambria Math" w:cs="Times New Roman"/>
            <w:kern w:val="0"/>
            <w14:ligatures w14:val="none"/>
          </w:rPr>
          <m:t>d</m:t>
        </m:r>
      </m:oMath>
      <w:r w:rsidRPr="006709C2">
        <w:rPr>
          <w:rFonts w:ascii="Times New Roman" w:eastAsia="Times New Roman" w:hAnsi="Times New Roman" w:cs="Times New Roman"/>
          <w:kern w:val="0"/>
          <w14:ligatures w14:val="none"/>
        </w:rPr>
        <w:t>).</w:t>
      </w:r>
    </w:p>
    <w:p w14:paraId="75CEFB0C" w14:textId="77777777" w:rsidR="006709C2" w:rsidRPr="006709C2" w:rsidRDefault="006709C2" w:rsidP="006709C2">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b/>
          <w:bCs/>
          <w:kern w:val="0"/>
          <w14:ligatures w14:val="none"/>
        </w:rPr>
        <w:t>Inner seams (nano, micron)</w:t>
      </w:r>
      <w:r w:rsidRPr="006709C2">
        <w:rPr>
          <w:rFonts w:ascii="Times New Roman" w:eastAsia="Times New Roman" w:hAnsi="Times New Roman" w:cs="Times New Roman"/>
          <w:kern w:val="0"/>
          <w14:ligatures w14:val="none"/>
        </w:rPr>
        <w:t>:</w:t>
      </w:r>
    </w:p>
    <w:p w14:paraId="2081F7E4" w14:textId="77777777" w:rsidR="006709C2" w:rsidRPr="006709C2" w:rsidRDefault="006709C2" w:rsidP="006709C2">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Grammar fully specified,</w:t>
      </w:r>
    </w:p>
    <w:p w14:paraId="350FBB79" w14:textId="77777777" w:rsidR="006709C2" w:rsidRPr="006709C2" w:rsidRDefault="006709C2" w:rsidP="006709C2">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strong static evidence for seams (GM clusters, D(L) breaks),</w:t>
      </w:r>
    </w:p>
    <w:p w14:paraId="3797DC09" w14:textId="77777777" w:rsidR="006709C2" w:rsidRPr="006709C2" w:rsidRDefault="006709C2" w:rsidP="006709C2">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activation tests now a matter of data engineering and execution.</w:t>
      </w:r>
    </w:p>
    <w:p w14:paraId="57E11F42"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And synergy:</w:t>
      </w:r>
    </w:p>
    <w:p w14:paraId="72790695" w14:textId="77777777" w:rsidR="006709C2" w:rsidRPr="006709C2" w:rsidRDefault="006709C2" w:rsidP="006709C2">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The full story is not just “one seam at a time” but a </w:t>
      </w:r>
      <w:r w:rsidRPr="006709C2">
        <w:rPr>
          <w:rFonts w:ascii="Times New Roman" w:eastAsia="Times New Roman" w:hAnsi="Times New Roman" w:cs="Times New Roman"/>
          <w:b/>
          <w:bCs/>
          <w:kern w:val="0"/>
          <w14:ligatures w14:val="none"/>
        </w:rPr>
        <w:t>multi-scale activation ladder</w:t>
      </w:r>
      <w:r w:rsidRPr="006709C2">
        <w:rPr>
          <w:rFonts w:ascii="Times New Roman" w:eastAsia="Times New Roman" w:hAnsi="Times New Roman" w:cs="Times New Roman"/>
          <w:kern w:val="0"/>
          <w14:ligatures w14:val="none"/>
        </w:rPr>
        <w:t>, where:</w:t>
      </w:r>
    </w:p>
    <w:p w14:paraId="27FE79A4" w14:textId="77777777" w:rsidR="006709C2" w:rsidRPr="006709C2" w:rsidRDefault="006709C2" w:rsidP="006709C2">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inner seams (−2↔−1, −1↔0) define </w:t>
      </w:r>
      <w:r w:rsidRPr="006709C2">
        <w:rPr>
          <w:rFonts w:ascii="Times New Roman" w:eastAsia="Times New Roman" w:hAnsi="Times New Roman" w:cs="Times New Roman"/>
          <w:b/>
          <w:bCs/>
          <w:kern w:val="0"/>
          <w14:ligatures w14:val="none"/>
        </w:rPr>
        <w:t>how plexity is organised</w:t>
      </w:r>
      <w:r w:rsidRPr="006709C2">
        <w:rPr>
          <w:rFonts w:ascii="Times New Roman" w:eastAsia="Times New Roman" w:hAnsi="Times New Roman" w:cs="Times New Roman"/>
          <w:kern w:val="0"/>
          <w14:ligatures w14:val="none"/>
        </w:rPr>
        <w:t>,</w:t>
      </w:r>
    </w:p>
    <w:p w14:paraId="688D57A0" w14:textId="77777777" w:rsidR="006709C2" w:rsidRPr="006709C2" w:rsidRDefault="006709C2" w:rsidP="006709C2">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 xml:space="preserve">outer seams (0↔+1, +1↔+2, +2↔+3) define </w:t>
      </w:r>
      <w:r w:rsidRPr="006709C2">
        <w:rPr>
          <w:rFonts w:ascii="Times New Roman" w:eastAsia="Times New Roman" w:hAnsi="Times New Roman" w:cs="Times New Roman"/>
          <w:b/>
          <w:bCs/>
          <w:kern w:val="0"/>
          <w14:ligatures w14:val="none"/>
        </w:rPr>
        <w:t>which containers are active</w:t>
      </w:r>
      <w:r w:rsidRPr="006709C2">
        <w:rPr>
          <w:rFonts w:ascii="Times New Roman" w:eastAsia="Times New Roman" w:hAnsi="Times New Roman" w:cs="Times New Roman"/>
          <w:kern w:val="0"/>
          <w14:ligatures w14:val="none"/>
        </w:rPr>
        <w:t>,</w:t>
      </w:r>
    </w:p>
    <w:p w14:paraId="1167872B" w14:textId="77777777" w:rsidR="006709C2" w:rsidRPr="006709C2" w:rsidRDefault="006709C2" w:rsidP="006709C2">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observables reflect combinations of both.</w:t>
      </w:r>
    </w:p>
    <w:p w14:paraId="4BB941A1"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That’s exactly the dynamic counterpart to your static ladder:</w:t>
      </w:r>
    </w:p>
    <w:p w14:paraId="1D17A27E"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i/>
          <w:iCs/>
          <w:kern w:val="0"/>
          <w14:ligatures w14:val="none"/>
        </w:rPr>
        <w:t>Static ladder</w:t>
      </w:r>
      <w:r w:rsidRPr="006709C2">
        <w:rPr>
          <w:rFonts w:ascii="Times New Roman" w:eastAsia="Times New Roman" w:hAnsi="Times New Roman" w:cs="Times New Roman"/>
          <w:kern w:val="0"/>
          <w14:ligatures w14:val="none"/>
        </w:rPr>
        <w:t>: where are the bands, seams, and roles?</w:t>
      </w:r>
      <w:r w:rsidRPr="006709C2">
        <w:rPr>
          <w:rFonts w:ascii="Times New Roman" w:eastAsia="Times New Roman" w:hAnsi="Times New Roman" w:cs="Times New Roman"/>
          <w:kern w:val="0"/>
          <w14:ligatures w14:val="none"/>
        </w:rPr>
        <w:br/>
      </w:r>
      <w:r w:rsidRPr="006709C2">
        <w:rPr>
          <w:rFonts w:ascii="Times New Roman" w:eastAsia="Times New Roman" w:hAnsi="Times New Roman" w:cs="Times New Roman"/>
          <w:i/>
          <w:iCs/>
          <w:kern w:val="0"/>
          <w14:ligatures w14:val="none"/>
        </w:rPr>
        <w:t>Activation ladder</w:t>
      </w:r>
      <w:r w:rsidRPr="006709C2">
        <w:rPr>
          <w:rFonts w:ascii="Times New Roman" w:eastAsia="Times New Roman" w:hAnsi="Times New Roman" w:cs="Times New Roman"/>
          <w:kern w:val="0"/>
          <w14:ligatures w14:val="none"/>
        </w:rPr>
        <w:t>: when do those levels actually matter for dynamics, and how do they interact?</w:t>
      </w:r>
    </w:p>
    <w:p w14:paraId="2EC18FEB" w14:textId="77777777" w:rsidR="006709C2" w:rsidRPr="006709C2" w:rsidRDefault="006709C2" w:rsidP="006709C2">
      <w:pPr>
        <w:spacing w:before="100" w:beforeAutospacing="1" w:after="100" w:afterAutospacing="1" w:line="240" w:lineRule="auto"/>
        <w:rPr>
          <w:rFonts w:ascii="Times New Roman" w:eastAsia="Times New Roman" w:hAnsi="Times New Roman" w:cs="Times New Roman"/>
          <w:kern w:val="0"/>
          <w14:ligatures w14:val="none"/>
        </w:rPr>
      </w:pPr>
      <w:r w:rsidRPr="006709C2">
        <w:rPr>
          <w:rFonts w:ascii="Times New Roman" w:eastAsia="Times New Roman" w:hAnsi="Times New Roman" w:cs="Times New Roman"/>
          <w:kern w:val="0"/>
          <w14:ligatures w14:val="none"/>
        </w:rPr>
        <w:t>With the T3-B Milky-Way activation result as the proof-of-concept, the inner activation and synergy tests are the natural next steps to close the loop from −2 to +3.</w:t>
      </w:r>
    </w:p>
    <w:p w14:paraId="0C762AF4" w14:textId="77777777" w:rsidR="00CE0519" w:rsidRDefault="00CE0519" w:rsidP="00E66BE8"/>
    <w:p w14:paraId="7C4E1EEA" w14:textId="77777777" w:rsidR="00734897" w:rsidRPr="00734897" w:rsidRDefault="00734897" w:rsidP="0073489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5" w:name="_Toc215316910"/>
      <w:r w:rsidRPr="00734897">
        <w:rPr>
          <w:rFonts w:ascii="Times New Roman" w:eastAsia="Times New Roman" w:hAnsi="Times New Roman" w:cs="Times New Roman"/>
          <w:b/>
          <w:bCs/>
          <w:kern w:val="0"/>
          <w:sz w:val="36"/>
          <w:szCs w:val="36"/>
          <w14:ligatures w14:val="none"/>
        </w:rPr>
        <w:t>7. Space–Time Hinge: Matching Inner &amp; Outer Reads</w:t>
      </w:r>
      <w:bookmarkEnd w:id="35"/>
    </w:p>
    <w:p w14:paraId="5C04E1EE" w14:textId="77777777" w:rsidR="00734897" w:rsidRPr="00734897" w:rsidRDefault="00734897" w:rsidP="0073489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5316911"/>
      <w:r w:rsidRPr="00734897">
        <w:rPr>
          <w:rFonts w:ascii="Times New Roman" w:eastAsia="Times New Roman" w:hAnsi="Times New Roman" w:cs="Times New Roman"/>
          <w:b/>
          <w:bCs/>
          <w:kern w:val="0"/>
          <w:sz w:val="27"/>
          <w:szCs w:val="27"/>
          <w14:ligatures w14:val="none"/>
        </w:rPr>
        <w:t>7.1 Temporal pixel: “one act” ≈ 0.1 s</w:t>
      </w:r>
      <w:bookmarkEnd w:id="36"/>
    </w:p>
    <w:p w14:paraId="425C4918"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This subsection nails down the </w:t>
      </w:r>
      <w:r w:rsidRPr="00734897">
        <w:rPr>
          <w:rFonts w:ascii="Times New Roman" w:eastAsia="Times New Roman" w:hAnsi="Times New Roman" w:cs="Times New Roman"/>
          <w:b/>
          <w:bCs/>
          <w:kern w:val="0"/>
          <w14:ligatures w14:val="none"/>
        </w:rPr>
        <w:t>time pixel</w:t>
      </w:r>
      <w:r w:rsidRPr="00734897">
        <w:rPr>
          <w:rFonts w:ascii="Times New Roman" w:eastAsia="Times New Roman" w:hAnsi="Times New Roman" w:cs="Times New Roman"/>
          <w:kern w:val="0"/>
          <w14:ligatures w14:val="none"/>
        </w:rPr>
        <w:t xml:space="preserve"> of the ladder: the characteristic act-duration of our 0-present. In AR terms this is the </w:t>
      </w:r>
      <w:r w:rsidRPr="00734897">
        <w:rPr>
          <w:rFonts w:ascii="Times New Roman" w:eastAsia="Times New Roman" w:hAnsi="Times New Roman" w:cs="Times New Roman"/>
          <w:b/>
          <w:bCs/>
          <w:kern w:val="0"/>
          <w14:ligatures w14:val="none"/>
        </w:rPr>
        <w:t>inner face of the 0↔+1 hinge</w:t>
      </w:r>
      <w:r w:rsidRPr="00734897">
        <w:rPr>
          <w:rFonts w:ascii="Times New Roman" w:eastAsia="Times New Roman" w:hAnsi="Times New Roman" w:cs="Times New Roman"/>
          <w:kern w:val="0"/>
          <w14:ligatures w14:val="none"/>
        </w:rPr>
        <w:t>; in the CL context it’s what anchors all the outer bands (UGM, +1 band, etc.) to a concrete timescale.</w:t>
      </w:r>
    </w:p>
    <w:p w14:paraId="696CEB31"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C38ED7">
          <v:rect id="_x0000_i1150" style="width:0;height:1.5pt" o:hralign="center" o:hrstd="t" o:hr="t" fillcolor="#a0a0a0" stroked="f"/>
        </w:pict>
      </w:r>
    </w:p>
    <w:p w14:paraId="1287AFF7"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7.1.1 What counts as “one act” in AR</w:t>
      </w:r>
    </w:p>
    <w:p w14:paraId="7A763F3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this theory, an </w:t>
      </w:r>
      <w:r w:rsidRPr="00734897">
        <w:rPr>
          <w:rFonts w:ascii="Times New Roman" w:eastAsia="Times New Roman" w:hAnsi="Times New Roman" w:cs="Times New Roman"/>
          <w:b/>
          <w:bCs/>
          <w:kern w:val="0"/>
          <w14:ligatures w14:val="none"/>
        </w:rPr>
        <w:t>act</w:t>
      </w:r>
      <w:r w:rsidRPr="00734897">
        <w:rPr>
          <w:rFonts w:ascii="Times New Roman" w:eastAsia="Times New Roman" w:hAnsi="Times New Roman" w:cs="Times New Roman"/>
          <w:kern w:val="0"/>
          <w14:ligatures w14:val="none"/>
        </w:rPr>
        <w:t xml:space="preserve"> is not:</w:t>
      </w:r>
    </w:p>
    <w:p w14:paraId="256317F0" w14:textId="77777777" w:rsidR="00734897" w:rsidRPr="00734897" w:rsidRDefault="00734897" w:rsidP="00734897">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“one neuron spike,” or</w:t>
      </w:r>
    </w:p>
    <w:p w14:paraId="659A23A2" w14:textId="77777777" w:rsidR="00734897" w:rsidRPr="00734897" w:rsidRDefault="00734897" w:rsidP="00734897">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“one cycle of a clock,”</w:t>
      </w:r>
    </w:p>
    <w:p w14:paraId="6555E8B3"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but:</w:t>
      </w:r>
    </w:p>
    <w:p w14:paraId="2BCCF59E"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maximal span over which a 0-present can </w:t>
      </w:r>
      <w:r w:rsidRPr="00734897">
        <w:rPr>
          <w:rFonts w:ascii="Times New Roman" w:eastAsia="Times New Roman" w:hAnsi="Times New Roman" w:cs="Times New Roman"/>
          <w:b/>
          <w:bCs/>
          <w:kern w:val="0"/>
          <w14:ligatures w14:val="none"/>
        </w:rPr>
        <w:t>keep many inward relations together as one</w:t>
      </w:r>
      <w:r w:rsidRPr="00734897">
        <w:rPr>
          <w:rFonts w:ascii="Times New Roman" w:eastAsia="Times New Roman" w:hAnsi="Times New Roman" w:cs="Times New Roman"/>
          <w:kern w:val="0"/>
          <w14:ligatures w14:val="none"/>
        </w:rPr>
        <w:t xml:space="preserve"> before it has to “let go” and stage a new present.</w:t>
      </w:r>
    </w:p>
    <w:p w14:paraId="70F77906"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That is:</w:t>
      </w:r>
    </w:p>
    <w:p w14:paraId="60EAD815" w14:textId="77777777" w:rsidR="00734897" w:rsidRPr="00734897" w:rsidRDefault="00734897" w:rsidP="00734897">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Inside an act, the 0-present can:</w:t>
      </w:r>
    </w:p>
    <w:p w14:paraId="2C70960A" w14:textId="77777777" w:rsidR="00734897" w:rsidRPr="00734897" w:rsidRDefault="00734897" w:rsidP="00734897">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co-address a distributed, body-wide pattern,</w:t>
      </w:r>
    </w:p>
    <w:p w14:paraId="7638D37F" w14:textId="77777777" w:rsidR="00734897" w:rsidRPr="00734897" w:rsidRDefault="00734897" w:rsidP="00734897">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integrate multiple sub-events into one coherent “now” (as we experience it).</w:t>
      </w:r>
    </w:p>
    <w:p w14:paraId="7D16B57B" w14:textId="77777777" w:rsidR="00734897" w:rsidRPr="00734897" w:rsidRDefault="00734897" w:rsidP="00734897">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At the end of an act:</w:t>
      </w:r>
    </w:p>
    <w:p w14:paraId="6B3D23BF" w14:textId="77777777" w:rsidR="00734897" w:rsidRPr="00734897" w:rsidRDefault="00734897" w:rsidP="00734897">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some of those sub-events become “past” (nested via Sink),</w:t>
      </w:r>
    </w:p>
    <w:p w14:paraId="23913E2A" w14:textId="77777777" w:rsidR="00734897" w:rsidRPr="00734897" w:rsidRDefault="00734897" w:rsidP="00734897">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 new act begins (Renew), and the 0-present re-evaluates its relations.</w:t>
      </w:r>
    </w:p>
    <w:p w14:paraId="160A9AC4"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So the </w:t>
      </w:r>
      <w:r w:rsidRPr="00734897">
        <w:rPr>
          <w:rFonts w:ascii="Times New Roman" w:eastAsia="Times New Roman" w:hAnsi="Times New Roman" w:cs="Times New Roman"/>
          <w:b/>
          <w:bCs/>
          <w:kern w:val="0"/>
          <w14:ligatures w14:val="none"/>
        </w:rPr>
        <w:t>temporal pixel</w:t>
      </w:r>
      <w:r w:rsidRPr="00734897">
        <w:rPr>
          <w:rFonts w:ascii="Times New Roman" w:eastAsia="Times New Roman" w:hAnsi="Times New Roman" w:cs="Times New Roman"/>
          <w:kern w:val="0"/>
          <w14:ligatures w14:val="none"/>
        </w:rPr>
        <w:t xml:space="preserve"> is:</w:t>
      </w:r>
    </w:p>
    <w:p w14:paraId="2FE00BF3" w14:textId="77777777" w:rsidR="00734897" w:rsidRPr="00734897" w:rsidRDefault="00734897" w:rsidP="00734897">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not an arbitrary sampling interval, but</w:t>
      </w:r>
    </w:p>
    <w:p w14:paraId="41372C57" w14:textId="77777777" w:rsidR="00734897" w:rsidRPr="00734897" w:rsidRDefault="00734897" w:rsidP="00734897">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smallest span that still feels like </w:t>
      </w:r>
      <w:r w:rsidRPr="00734897">
        <w:rPr>
          <w:rFonts w:ascii="Times New Roman" w:eastAsia="Times New Roman" w:hAnsi="Times New Roman" w:cs="Times New Roman"/>
          <w:i/>
          <w:iCs/>
          <w:kern w:val="0"/>
          <w14:ligatures w14:val="none"/>
        </w:rPr>
        <w:t>one</w:t>
      </w:r>
      <w:r w:rsidRPr="00734897">
        <w:rPr>
          <w:rFonts w:ascii="Times New Roman" w:eastAsia="Times New Roman" w:hAnsi="Times New Roman" w:cs="Times New Roman"/>
          <w:kern w:val="0"/>
          <w14:ligatures w14:val="none"/>
        </w:rPr>
        <w:t xml:space="preserve"> moment in which many parts of the body/world can participate together.</w:t>
      </w:r>
    </w:p>
    <w:p w14:paraId="7CACCEE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This is exactly what psychology calls the </w:t>
      </w:r>
      <w:r w:rsidRPr="00734897">
        <w:rPr>
          <w:rFonts w:ascii="Times New Roman" w:eastAsia="Times New Roman" w:hAnsi="Times New Roman" w:cs="Times New Roman"/>
          <w:b/>
          <w:bCs/>
          <w:kern w:val="0"/>
          <w14:ligatures w14:val="none"/>
        </w:rPr>
        <w:t>specious present</w:t>
      </w:r>
      <w:r w:rsidRPr="00734897">
        <w:rPr>
          <w:rFonts w:ascii="Times New Roman" w:eastAsia="Times New Roman" w:hAnsi="Times New Roman" w:cs="Times New Roman"/>
          <w:kern w:val="0"/>
          <w14:ligatures w14:val="none"/>
        </w:rPr>
        <w:t xml:space="preserve"> and what the AR present-act engine treats as the primitive unit of 0-time.</w:t>
      </w:r>
    </w:p>
    <w:p w14:paraId="0C89A6AC"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4BAB17">
          <v:rect id="_x0000_i1151" style="width:0;height:1.5pt" o:hralign="center" o:hrstd="t" o:hr="t" fillcolor="#a0a0a0" stroked="f"/>
        </w:pict>
      </w:r>
    </w:p>
    <w:p w14:paraId="17CBBD9F"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7.1.2 Body-wide constraints: conduction plus gather</w:t>
      </w:r>
    </w:p>
    <w:p w14:paraId="7E364BE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Empirically and conceptually, this act-duration is constrained by </w:t>
      </w:r>
      <w:r w:rsidRPr="00734897">
        <w:rPr>
          <w:rFonts w:ascii="Times New Roman" w:eastAsia="Times New Roman" w:hAnsi="Times New Roman" w:cs="Times New Roman"/>
          <w:b/>
          <w:bCs/>
          <w:kern w:val="0"/>
          <w14:ligatures w14:val="none"/>
        </w:rPr>
        <w:t>body-wide physiology</w:t>
      </w:r>
      <w:r w:rsidRPr="00734897">
        <w:rPr>
          <w:rFonts w:ascii="Times New Roman" w:eastAsia="Times New Roman" w:hAnsi="Times New Roman" w:cs="Times New Roman"/>
          <w:kern w:val="0"/>
          <w14:ligatures w14:val="none"/>
        </w:rPr>
        <w:t>:</w:t>
      </w:r>
    </w:p>
    <w:p w14:paraId="040A161D" w14:textId="77777777" w:rsidR="00734897" w:rsidRPr="00734897" w:rsidRDefault="00734897" w:rsidP="00734897">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 0-present needs to:</w:t>
      </w:r>
    </w:p>
    <w:p w14:paraId="11FF1780" w14:textId="77777777" w:rsidR="00734897" w:rsidRPr="00734897" w:rsidRDefault="00734897" w:rsidP="00734897">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send</w:t>
      </w:r>
      <w:r w:rsidRPr="00734897">
        <w:rPr>
          <w:rFonts w:ascii="Times New Roman" w:eastAsia="Times New Roman" w:hAnsi="Times New Roman" w:cs="Times New Roman"/>
          <w:kern w:val="0"/>
          <w14:ligatures w14:val="none"/>
        </w:rPr>
        <w:t xml:space="preserve"> signals along long-range pathways (e.g., brain↔limb),</w:t>
      </w:r>
    </w:p>
    <w:p w14:paraId="02354F7D" w14:textId="77777777" w:rsidR="00734897" w:rsidRPr="00734897" w:rsidRDefault="00734897" w:rsidP="00734897">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receive</w:t>
      </w:r>
      <w:r w:rsidRPr="00734897">
        <w:rPr>
          <w:rFonts w:ascii="Times New Roman" w:eastAsia="Times New Roman" w:hAnsi="Times New Roman" w:cs="Times New Roman"/>
          <w:kern w:val="0"/>
          <w14:ligatures w14:val="none"/>
        </w:rPr>
        <w:t xml:space="preserve"> responses,</w:t>
      </w:r>
    </w:p>
    <w:p w14:paraId="5237148C" w14:textId="77777777" w:rsidR="00734897" w:rsidRPr="00734897" w:rsidRDefault="00734897" w:rsidP="00734897">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integrate</w:t>
      </w:r>
      <w:r w:rsidRPr="00734897">
        <w:rPr>
          <w:rFonts w:ascii="Times New Roman" w:eastAsia="Times New Roman" w:hAnsi="Times New Roman" w:cs="Times New Roman"/>
          <w:kern w:val="0"/>
          <w14:ligatures w14:val="none"/>
        </w:rPr>
        <w:t xml:space="preserve"> them into a single decision or percept.</w:t>
      </w:r>
    </w:p>
    <w:p w14:paraId="261C2A29"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Even in a human-scale organism, this implies:</w:t>
      </w:r>
    </w:p>
    <w:p w14:paraId="218A3592" w14:textId="77777777" w:rsidR="00734897" w:rsidRPr="00734897" w:rsidRDefault="00734897" w:rsidP="00734897">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 physical path length on the order of </w:t>
      </w:r>
      <w:r w:rsidRPr="00734897">
        <w:rPr>
          <w:rFonts w:ascii="Times New Roman" w:eastAsia="Times New Roman" w:hAnsi="Times New Roman" w:cs="Times New Roman"/>
          <w:b/>
          <w:bCs/>
          <w:kern w:val="0"/>
          <w14:ligatures w14:val="none"/>
        </w:rPr>
        <w:t>metres</w:t>
      </w:r>
      <w:r w:rsidRPr="00734897">
        <w:rPr>
          <w:rFonts w:ascii="Times New Roman" w:eastAsia="Times New Roman" w:hAnsi="Times New Roman" w:cs="Times New Roman"/>
          <w:kern w:val="0"/>
          <w14:ligatures w14:val="none"/>
        </w:rPr>
        <w:t xml:space="preserve"> (brain to feet and back, plus internal loops),</w:t>
      </w:r>
    </w:p>
    <w:p w14:paraId="4E35F13D" w14:textId="77777777" w:rsidR="00734897" w:rsidRPr="00734897" w:rsidRDefault="00734897" w:rsidP="00734897">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conduction velocities in myelinated fibres on the order of </w:t>
      </w:r>
      <w:r w:rsidRPr="00734897">
        <w:rPr>
          <w:rFonts w:ascii="Times New Roman" w:eastAsia="Times New Roman" w:hAnsi="Times New Roman" w:cs="Times New Roman"/>
          <w:b/>
          <w:bCs/>
          <w:kern w:val="0"/>
          <w14:ligatures w14:val="none"/>
        </w:rPr>
        <w:t>10–100 m/s</w:t>
      </w:r>
      <w:r w:rsidRPr="00734897">
        <w:rPr>
          <w:rFonts w:ascii="Times New Roman" w:eastAsia="Times New Roman" w:hAnsi="Times New Roman" w:cs="Times New Roman"/>
          <w:kern w:val="0"/>
          <w14:ligatures w14:val="none"/>
        </w:rPr>
        <w:t xml:space="preserve"> (with ~20–30 m/s a reasonable effective speed once synaptic delays and branching are considered),</w:t>
      </w:r>
    </w:p>
    <w:p w14:paraId="06748AC7" w14:textId="77777777" w:rsidR="00734897" w:rsidRPr="00734897" w:rsidRDefault="00734897" w:rsidP="00734897">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 finite integration/gather time inside cortical and subcortical assemblies.</w:t>
      </w:r>
    </w:p>
    <w:p w14:paraId="3FFCB10F"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Putting rough numbers together:</w:t>
      </w:r>
    </w:p>
    <w:p w14:paraId="5C217233" w14:textId="77777777" w:rsidR="00734897" w:rsidRPr="00734897" w:rsidRDefault="00734897" w:rsidP="00734897">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travel ~2–3 m at ~20–30 m/s → ~0.07–0.15 s</w:t>
      </w:r>
    </w:p>
    <w:p w14:paraId="0A2701FF" w14:textId="77777777" w:rsidR="00734897" w:rsidRPr="00734897" w:rsidRDefault="00734897" w:rsidP="00734897">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plus a modest additional </w:t>
      </w:r>
      <w:r w:rsidRPr="00734897">
        <w:rPr>
          <w:rFonts w:ascii="Times New Roman" w:eastAsia="Times New Roman" w:hAnsi="Times New Roman" w:cs="Times New Roman"/>
          <w:b/>
          <w:bCs/>
          <w:kern w:val="0"/>
          <w14:ligatures w14:val="none"/>
        </w:rPr>
        <w:t>integration margin</w:t>
      </w:r>
      <w:r w:rsidRPr="00734897">
        <w:rPr>
          <w:rFonts w:ascii="Times New Roman" w:eastAsia="Times New Roman" w:hAnsi="Times New Roman" w:cs="Times New Roman"/>
          <w:kern w:val="0"/>
          <w14:ligatures w14:val="none"/>
        </w:rPr>
        <w:t xml:space="preserve"> (synaptic/convergence delays).</w:t>
      </w:r>
    </w:p>
    <w:p w14:paraId="15844398"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This lands you naturally in the </w:t>
      </w:r>
      <w:r w:rsidRPr="00734897">
        <w:rPr>
          <w:rFonts w:ascii="Times New Roman" w:eastAsia="Times New Roman" w:hAnsi="Times New Roman" w:cs="Times New Roman"/>
          <w:b/>
          <w:bCs/>
          <w:kern w:val="0"/>
          <w14:ligatures w14:val="none"/>
        </w:rPr>
        <w:t>tens-of-milliseconds to ~0.1 s</w:t>
      </w:r>
      <w:r w:rsidRPr="00734897">
        <w:rPr>
          <w:rFonts w:ascii="Times New Roman" w:eastAsia="Times New Roman" w:hAnsi="Times New Roman" w:cs="Times New Roman"/>
          <w:kern w:val="0"/>
          <w14:ligatures w14:val="none"/>
        </w:rPr>
        <w:t xml:space="preserve"> decade for the smallest coherent “whole-body” act.</w:t>
      </w:r>
    </w:p>
    <w:p w14:paraId="0E21DB4A"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Neuroscience and psychophysics back this up:</w:t>
      </w:r>
    </w:p>
    <w:p w14:paraId="43E65AC8" w14:textId="77777777" w:rsidR="00734897" w:rsidRPr="00734897" w:rsidRDefault="00734897" w:rsidP="00734897">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temporal integration windows and “flicker fusion”/“temporal binding” measures often sit in the </w:t>
      </w:r>
      <w:r w:rsidRPr="00734897">
        <w:rPr>
          <w:rFonts w:ascii="Times New Roman" w:eastAsia="Times New Roman" w:hAnsi="Times New Roman" w:cs="Times New Roman"/>
          <w:b/>
          <w:bCs/>
          <w:kern w:val="0"/>
          <w14:ligatures w14:val="none"/>
        </w:rPr>
        <w:t>~80–150 ms</w:t>
      </w:r>
      <w:r w:rsidRPr="00734897">
        <w:rPr>
          <w:rFonts w:ascii="Times New Roman" w:eastAsia="Times New Roman" w:hAnsi="Times New Roman" w:cs="Times New Roman"/>
          <w:kern w:val="0"/>
          <w14:ligatures w14:val="none"/>
        </w:rPr>
        <w:t xml:space="preserve"> range for many modalities;</w:t>
      </w:r>
    </w:p>
    <w:p w14:paraId="77358DA2" w14:textId="77777777" w:rsidR="00734897" w:rsidRPr="00734897" w:rsidRDefault="00734897" w:rsidP="00734897">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below that, events tend to blur into a single percept;</w:t>
      </w:r>
    </w:p>
    <w:p w14:paraId="5C877E08" w14:textId="77777777" w:rsidR="00734897" w:rsidRPr="00734897" w:rsidRDefault="00734897" w:rsidP="00734897">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above that, they can be reported as distinct.</w:t>
      </w:r>
    </w:p>
    <w:p w14:paraId="54FACE4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hinge/time document essentially codifies this as:</w:t>
      </w:r>
    </w:p>
    <w:p w14:paraId="34C742D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T* ≈ 0.1 s</w:t>
      </w:r>
      <w:r w:rsidRPr="00734897">
        <w:rPr>
          <w:rFonts w:ascii="Times New Roman" w:eastAsia="Times New Roman" w:hAnsi="Times New Roman" w:cs="Times New Roman"/>
          <w:kern w:val="0"/>
          <w14:ligatures w14:val="none"/>
        </w:rPr>
        <w:t xml:space="preserve"> is the practical lower bound for a single fully new act in human-scale organisms – shorter sub-events are handled by pipelining or pre-staging, not by shrinking the pixel itself.</w:t>
      </w:r>
    </w:p>
    <w:p w14:paraId="5B5B3666"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EF7B28">
          <v:rect id="_x0000_i1152" style="width:0;height:1.5pt" o:hralign="center" o:hrstd="t" o:hr="t" fillcolor="#a0a0a0" stroked="f"/>
        </w:pict>
      </w:r>
    </w:p>
    <w:p w14:paraId="5542C52A"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 xml:space="preserve">7.1.3 Why it’s a </w:t>
      </w:r>
      <w:r w:rsidRPr="00734897">
        <w:rPr>
          <w:rFonts w:ascii="Times New Roman" w:eastAsia="Times New Roman" w:hAnsi="Times New Roman" w:cs="Times New Roman"/>
          <w:b/>
          <w:bCs/>
          <w:i/>
          <w:iCs/>
          <w:kern w:val="0"/>
          <w14:ligatures w14:val="none"/>
        </w:rPr>
        <w:t>floor</w:t>
      </w:r>
      <w:r w:rsidRPr="00734897">
        <w:rPr>
          <w:rFonts w:ascii="Times New Roman" w:eastAsia="Times New Roman" w:hAnsi="Times New Roman" w:cs="Times New Roman"/>
          <w:b/>
          <w:bCs/>
          <w:kern w:val="0"/>
          <w14:ligatures w14:val="none"/>
        </w:rPr>
        <w:t>, not a typical interval</w:t>
      </w:r>
    </w:p>
    <w:p w14:paraId="7D92BB7D"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It’s important not to confuse the </w:t>
      </w:r>
      <w:r w:rsidRPr="00734897">
        <w:rPr>
          <w:rFonts w:ascii="Times New Roman" w:eastAsia="Times New Roman" w:hAnsi="Times New Roman" w:cs="Times New Roman"/>
          <w:b/>
          <w:bCs/>
          <w:kern w:val="0"/>
          <w14:ligatures w14:val="none"/>
        </w:rPr>
        <w:t>pixel</w:t>
      </w:r>
      <w:r w:rsidRPr="00734897">
        <w:rPr>
          <w:rFonts w:ascii="Times New Roman" w:eastAsia="Times New Roman" w:hAnsi="Times New Roman" w:cs="Times New Roman"/>
          <w:kern w:val="0"/>
          <w14:ligatures w14:val="none"/>
        </w:rPr>
        <w:t xml:space="preserve"> with:</w:t>
      </w:r>
    </w:p>
    <w:p w14:paraId="012FA572" w14:textId="77777777" w:rsidR="00734897" w:rsidRPr="00734897" w:rsidRDefault="00734897" w:rsidP="00734897">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reaction times,</w:t>
      </w:r>
    </w:p>
    <w:p w14:paraId="1BEAC3C8" w14:textId="77777777" w:rsidR="00734897" w:rsidRPr="00734897" w:rsidRDefault="00734897" w:rsidP="00734897">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typical decision times,</w:t>
      </w:r>
    </w:p>
    <w:p w14:paraId="1865A06F" w14:textId="77777777" w:rsidR="00734897" w:rsidRPr="00734897" w:rsidRDefault="00734897" w:rsidP="00734897">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or longer behavioural sequences.</w:t>
      </w:r>
    </w:p>
    <w:p w14:paraId="0DC879F6"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In AR:</w:t>
      </w:r>
    </w:p>
    <w:p w14:paraId="5EFB93F7" w14:textId="77777777" w:rsidR="00734897" w:rsidRPr="00734897" w:rsidRDefault="00734897" w:rsidP="00734897">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T_pixel (~0.1 s)</w:t>
      </w:r>
      <w:r w:rsidRPr="00734897">
        <w:rPr>
          <w:rFonts w:ascii="Times New Roman" w:eastAsia="Times New Roman" w:hAnsi="Times New Roman" w:cs="Times New Roman"/>
          <w:kern w:val="0"/>
          <w14:ligatures w14:val="none"/>
        </w:rPr>
        <w:t xml:space="preserve"> is the </w:t>
      </w:r>
      <w:r w:rsidRPr="00734897">
        <w:rPr>
          <w:rFonts w:ascii="Times New Roman" w:eastAsia="Times New Roman" w:hAnsi="Times New Roman" w:cs="Times New Roman"/>
          <w:i/>
          <w:iCs/>
          <w:kern w:val="0"/>
          <w14:ligatures w14:val="none"/>
        </w:rPr>
        <w:t>smallest</w:t>
      </w:r>
      <w:r w:rsidRPr="00734897">
        <w:rPr>
          <w:rFonts w:ascii="Times New Roman" w:eastAsia="Times New Roman" w:hAnsi="Times New Roman" w:cs="Times New Roman"/>
          <w:kern w:val="0"/>
          <w14:ligatures w14:val="none"/>
        </w:rPr>
        <w:t xml:space="preserve"> span in which:</w:t>
      </w:r>
    </w:p>
    <w:p w14:paraId="746858C3" w14:textId="77777777" w:rsidR="00734897" w:rsidRPr="00734897" w:rsidRDefault="00734897" w:rsidP="00734897">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body-wide signals can meaningfully participate, and</w:t>
      </w:r>
    </w:p>
    <w:p w14:paraId="622213E5" w14:textId="77777777" w:rsidR="00734897" w:rsidRPr="00734897" w:rsidRDefault="00734897" w:rsidP="00734897">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 fully new, un-prepared act can occur.</w:t>
      </w:r>
    </w:p>
    <w:p w14:paraId="5062172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Shorter timings are usually:</w:t>
      </w:r>
    </w:p>
    <w:p w14:paraId="5E1E05C8" w14:textId="77777777" w:rsidR="00734897" w:rsidRPr="00734897" w:rsidRDefault="00734897" w:rsidP="00734897">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sub-act events</w:t>
      </w:r>
      <w:r w:rsidRPr="00734897">
        <w:rPr>
          <w:rFonts w:ascii="Times New Roman" w:eastAsia="Times New Roman" w:hAnsi="Times New Roman" w:cs="Times New Roman"/>
          <w:kern w:val="0"/>
          <w14:ligatures w14:val="none"/>
        </w:rPr>
        <w:t>:</w:t>
      </w:r>
    </w:p>
    <w:p w14:paraId="40D0BDB8" w14:textId="77777777" w:rsidR="00734897" w:rsidRPr="00734897" w:rsidRDefault="00734897" w:rsidP="00734897">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peripheral reflex arcs (e.g. spinal reflexes) with pre-wired responses,</w:t>
      </w:r>
    </w:p>
    <w:p w14:paraId="230B238C" w14:textId="77777777" w:rsidR="00734897" w:rsidRPr="00734897" w:rsidRDefault="00734897" w:rsidP="00734897">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local micro-decisions inside a larger act (early sensory processing),</w:t>
      </w:r>
    </w:p>
    <w:p w14:paraId="7D5F7451" w14:textId="77777777" w:rsidR="00734897" w:rsidRPr="00734897" w:rsidRDefault="00734897" w:rsidP="00734897">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or </w:t>
      </w:r>
      <w:r w:rsidRPr="00734897">
        <w:rPr>
          <w:rFonts w:ascii="Times New Roman" w:eastAsia="Times New Roman" w:hAnsi="Times New Roman" w:cs="Times New Roman"/>
          <w:b/>
          <w:bCs/>
          <w:kern w:val="0"/>
          <w14:ligatures w14:val="none"/>
        </w:rPr>
        <w:t>pipelines</w:t>
      </w:r>
      <w:r w:rsidRPr="00734897">
        <w:rPr>
          <w:rFonts w:ascii="Times New Roman" w:eastAsia="Times New Roman" w:hAnsi="Times New Roman" w:cs="Times New Roman"/>
          <w:kern w:val="0"/>
          <w14:ligatures w14:val="none"/>
        </w:rPr>
        <w:t xml:space="preserve"> of acts:</w:t>
      </w:r>
    </w:p>
    <w:p w14:paraId="51FE4C0C" w14:textId="77777777" w:rsidR="00734897" w:rsidRPr="00734897" w:rsidRDefault="00734897" w:rsidP="00734897">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overlapping acts where one is already being prepared while the previous one finishes.</w:t>
      </w:r>
    </w:p>
    <w:p w14:paraId="23B855AF"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Longer timings (hundreds of ms, seconds) are:</w:t>
      </w:r>
    </w:p>
    <w:p w14:paraId="71BBCE92" w14:textId="77777777" w:rsidR="00734897" w:rsidRPr="00734897" w:rsidRDefault="00734897" w:rsidP="00734897">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chains</w:t>
      </w:r>
      <w:r w:rsidRPr="00734897">
        <w:rPr>
          <w:rFonts w:ascii="Times New Roman" w:eastAsia="Times New Roman" w:hAnsi="Times New Roman" w:cs="Times New Roman"/>
          <w:kern w:val="0"/>
          <w14:ligatures w14:val="none"/>
        </w:rPr>
        <w:t xml:space="preserve"> of such acts:</w:t>
      </w:r>
    </w:p>
    <w:p w14:paraId="4CF0B97D" w14:textId="77777777" w:rsidR="00734897" w:rsidRPr="00734897" w:rsidRDefault="00734897" w:rsidP="00734897">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extended tasks,</w:t>
      </w:r>
    </w:p>
    <w:p w14:paraId="4A08D364" w14:textId="77777777" w:rsidR="00734897" w:rsidRPr="00734897" w:rsidRDefault="00734897" w:rsidP="00734897">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deliberate reasoning,</w:t>
      </w:r>
    </w:p>
    <w:p w14:paraId="4FA27B25" w14:textId="77777777" w:rsidR="00734897" w:rsidRPr="00734897" w:rsidRDefault="00734897" w:rsidP="00734897">
      <w:pPr>
        <w:numPr>
          <w:ilvl w:val="1"/>
          <w:numId w:val="42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multi-step motor sequences.</w:t>
      </w:r>
    </w:p>
    <w:p w14:paraId="275B0FC9"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So the </w:t>
      </w:r>
      <w:r w:rsidRPr="00734897">
        <w:rPr>
          <w:rFonts w:ascii="Times New Roman" w:eastAsia="Times New Roman" w:hAnsi="Times New Roman" w:cs="Times New Roman"/>
          <w:b/>
          <w:bCs/>
          <w:kern w:val="0"/>
          <w14:ligatures w14:val="none"/>
        </w:rPr>
        <w:t>0.1 s pixel</w:t>
      </w:r>
      <w:r w:rsidRPr="00734897">
        <w:rPr>
          <w:rFonts w:ascii="Times New Roman" w:eastAsia="Times New Roman" w:hAnsi="Times New Roman" w:cs="Times New Roman"/>
          <w:kern w:val="0"/>
          <w14:ligatures w14:val="none"/>
        </w:rPr>
        <w:t xml:space="preserve"> is best thought of as:</w:t>
      </w:r>
    </w:p>
    <w:p w14:paraId="6B796796"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minimum act-size when you allow the whole 0-present and its extended body to participate in a fully new, integrated event.”</w:t>
      </w:r>
    </w:p>
    <w:p w14:paraId="2B87CFF8"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You can produce faster apparent reactions by narrowing the involvement (e.g. local reflexes), but that doesn’t change the global pixel.</w:t>
      </w:r>
    </w:p>
    <w:p w14:paraId="144214EB"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547349">
          <v:rect id="_x0000_i1153" style="width:0;height:1.5pt" o:hralign="center" o:hrstd="t" o:hr="t" fillcolor="#a0a0a0" stroked="f"/>
        </w:pict>
      </w:r>
    </w:p>
    <w:p w14:paraId="46293B36"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7.1.4 The pixel as the inner face of the 0↔+1 hinge</w:t>
      </w:r>
    </w:p>
    <w:p w14:paraId="36D1572A"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From the hinge standpoint:</w:t>
      </w:r>
    </w:p>
    <w:p w14:paraId="1809CA37" w14:textId="77777777" w:rsidR="00734897" w:rsidRPr="00734897" w:rsidRDefault="00734897" w:rsidP="00734897">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0</w:t>
      </w:r>
      <w:r w:rsidRPr="00734897">
        <w:rPr>
          <w:rFonts w:ascii="Times New Roman" w:eastAsia="Times New Roman" w:hAnsi="Times New Roman" w:cs="Times New Roman"/>
          <w:kern w:val="0"/>
          <w14:ligatures w14:val="none"/>
        </w:rPr>
        <w:t xml:space="preserve"> = 0-present (CNS-centred organism),</w:t>
      </w:r>
    </w:p>
    <w:p w14:paraId="4A9F5F4B" w14:textId="77777777" w:rsidR="00734897" w:rsidRPr="00734897" w:rsidRDefault="00734897" w:rsidP="00734897">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+1</w:t>
      </w:r>
      <w:r w:rsidRPr="00734897">
        <w:rPr>
          <w:rFonts w:ascii="Times New Roman" w:eastAsia="Times New Roman" w:hAnsi="Times New Roman" w:cs="Times New Roman"/>
          <w:kern w:val="0"/>
          <w14:ligatures w14:val="none"/>
        </w:rPr>
        <w:t xml:space="preserve"> = Earth-surface CS (shared environment).</w:t>
      </w:r>
    </w:p>
    <w:p w14:paraId="5F17ACBE"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temporal pixel sits exactly at this interface:</w:t>
      </w:r>
    </w:p>
    <w:p w14:paraId="2A4ACF77" w14:textId="77777777" w:rsidR="00734897" w:rsidRPr="00734897" w:rsidRDefault="00734897" w:rsidP="00734897">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Inward:</w:t>
      </w:r>
    </w:p>
    <w:p w14:paraId="1305C4ED" w14:textId="77777777" w:rsidR="00734897" w:rsidRPr="00734897" w:rsidRDefault="00734897" w:rsidP="00734897">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it’s the time-span over which 0’s inner plexity (−2, −1, 0 levels) can be held together as one “co-addressable” configuration.</w:t>
      </w:r>
    </w:p>
    <w:p w14:paraId="5F607084" w14:textId="77777777" w:rsidR="00734897" w:rsidRPr="00734897" w:rsidRDefault="00734897" w:rsidP="00734897">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Outward:</w:t>
      </w:r>
    </w:p>
    <w:p w14:paraId="11C96F8B" w14:textId="77777777" w:rsidR="00734897" w:rsidRPr="00734897" w:rsidRDefault="00734897" w:rsidP="00734897">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same T_0 is the time-span over which +1’s order is traversed in the present-act engine to define “how much of the environment is impacted by this act.”</w:t>
      </w:r>
    </w:p>
    <w:p w14:paraId="77C8D713"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is why in the hinge math:</w:t>
      </w:r>
    </w:p>
    <w:p w14:paraId="6EEFDADA" w14:textId="77777777" w:rsidR="00734897" w:rsidRPr="00734897" w:rsidRDefault="00734897" w:rsidP="00734897">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you can connect </w:t>
      </w:r>
      <w:r w:rsidRPr="00734897">
        <w:rPr>
          <w:rFonts w:ascii="Times New Roman" w:eastAsia="Times New Roman" w:hAnsi="Times New Roman" w:cs="Times New Roman"/>
          <w:b/>
          <w:bCs/>
          <w:kern w:val="0"/>
          <w14:ligatures w14:val="none"/>
        </w:rPr>
        <w:t>T_0</w:t>
      </w:r>
      <w:r w:rsidRPr="00734897">
        <w:rPr>
          <w:rFonts w:ascii="Times New Roman" w:eastAsia="Times New Roman" w:hAnsi="Times New Roman" w:cs="Times New Roman"/>
          <w:kern w:val="0"/>
          <w14:ligatures w14:val="none"/>
        </w:rPr>
        <w:t xml:space="preserve"> to the </w:t>
      </w:r>
      <w:r w:rsidRPr="00734897">
        <w:rPr>
          <w:rFonts w:ascii="Times New Roman" w:eastAsia="Times New Roman" w:hAnsi="Times New Roman" w:cs="Times New Roman"/>
          <w:b/>
          <w:bCs/>
          <w:kern w:val="0"/>
          <w14:ligatures w14:val="none"/>
        </w:rPr>
        <w:t>+1 band</w:t>
      </w:r>
      <w:r w:rsidRPr="00734897">
        <w:rPr>
          <w:rFonts w:ascii="Times New Roman" w:eastAsia="Times New Roman" w:hAnsi="Times New Roman" w:cs="Times New Roman"/>
          <w:kern w:val="0"/>
          <w14:ligatures w14:val="none"/>
        </w:rPr>
        <w:t xml:space="preserve"> and </w:t>
      </w:r>
      <w:r w:rsidRPr="00734897">
        <w:rPr>
          <w:rFonts w:ascii="Times New Roman" w:eastAsia="Times New Roman" w:hAnsi="Times New Roman" w:cs="Times New Roman"/>
          <w:b/>
          <w:bCs/>
          <w:kern w:val="0"/>
          <w14:ligatures w14:val="none"/>
        </w:rPr>
        <w:t>c</w:t>
      </w:r>
      <w:r w:rsidRPr="00734897">
        <w:rPr>
          <w:rFonts w:ascii="Times New Roman" w:eastAsia="Times New Roman" w:hAnsi="Times New Roman" w:cs="Times New Roman"/>
          <w:kern w:val="0"/>
          <w14:ligatures w14:val="none"/>
        </w:rPr>
        <w:t xml:space="preserve"> via the two-of-three rule:</w:t>
      </w:r>
    </w:p>
    <w:p w14:paraId="02ABCD38" w14:textId="77777777" w:rsidR="00734897" w:rsidRPr="00734897" w:rsidRDefault="00C96FC8" w:rsidP="0073489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num>
            <m:den>
              <m:r>
                <w:rPr>
                  <w:rFonts w:ascii="Cambria Math" w:eastAsia="Times New Roman" w:hAnsi="Cambria Math" w:cs="Times New Roman"/>
                  <w:kern w:val="0"/>
                  <w14:ligatures w14:val="none"/>
                </w:rPr>
                <m:t>c</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3EC7FBD" w14:textId="77777777" w:rsidR="00734897" w:rsidRPr="00734897" w:rsidRDefault="00734897" w:rsidP="00734897">
      <w:pPr>
        <w:spacing w:before="100" w:beforeAutospacing="1" w:after="100" w:afterAutospacing="1" w:line="240" w:lineRule="auto"/>
        <w:ind w:left="720"/>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with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 xml:space="preserve">a characteristic Earth-surface span (e.g. </w:t>
      </w:r>
      <m:oMath>
        <m:r>
          <w:rPr>
            <w:rFonts w:ascii="Cambria Math" w:eastAsia="Times New Roman" w:hAnsi="Cambria Math" w:cs="Times New Roman"/>
            <w:kern w:val="0"/>
            <w14:ligatures w14:val="none"/>
          </w:rPr>
          <m:t>π</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oMath>
      <w:r w:rsidRPr="00734897">
        <w:rPr>
          <w:rFonts w:ascii="Times New Roman" w:eastAsia="Times New Roman" w:hAnsi="Times New Roman" w:cs="Times New Roman"/>
          <w:kern w:val="0"/>
          <w14:ligatures w14:val="none"/>
        </w:rPr>
        <w:t>, ~Earth half-circumference, or a ~10 km GM scale).</w:t>
      </w:r>
    </w:p>
    <w:p w14:paraId="72ED377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Using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Pr="00734897">
        <w:rPr>
          <w:rFonts w:ascii="Times New Roman" w:eastAsia="Times New Roman" w:hAnsi="Times New Roman" w:cs="Times New Roman"/>
          <w:kern w:val="0"/>
          <w14:ligatures w14:val="none"/>
        </w:rPr>
        <w:t xml:space="preserve">and </w:t>
      </w:r>
      <m:oMath>
        <m:r>
          <w:rPr>
            <w:rFonts w:ascii="Cambria Math" w:eastAsia="Times New Roman" w:hAnsi="Cambria Math" w:cs="Times New Roman"/>
            <w:kern w:val="0"/>
            <w14:ligatures w14:val="none"/>
          </w:rPr>
          <m:t>c∼3×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8</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m/s</m:t>
        </m:r>
      </m:oMath>
      <w:r w:rsidRPr="00734897">
        <w:rPr>
          <w:rFonts w:ascii="Times New Roman" w:eastAsia="Times New Roman" w:hAnsi="Times New Roman" w:cs="Times New Roman"/>
          <w:kern w:val="0"/>
          <w14:ligatures w14:val="none"/>
        </w:rPr>
        <w:t>gives:</w:t>
      </w:r>
    </w:p>
    <w:p w14:paraId="117513B1" w14:textId="77777777" w:rsidR="00734897" w:rsidRPr="00734897" w:rsidRDefault="00C96FC8" w:rsidP="00734897">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∼3.3×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-5</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s</m:t>
        </m:r>
      </m:oMath>
      <w:r w:rsidR="00734897" w:rsidRPr="00734897">
        <w:rPr>
          <w:rFonts w:ascii="Times New Roman" w:eastAsia="Times New Roman" w:hAnsi="Times New Roman" w:cs="Times New Roman"/>
          <w:kern w:val="0"/>
          <w14:ligatures w14:val="none"/>
        </w:rPr>
        <w:t xml:space="preserve">for 10 km alone, but when you use a half-world span (e.g. </w:t>
      </w:r>
      <m:oMath>
        <m:r>
          <w:rPr>
            <w:rFonts w:ascii="Cambria Math" w:eastAsia="Times New Roman" w:hAnsi="Cambria Math" w:cs="Times New Roman"/>
            <w:kern w:val="0"/>
            <w14:ligatures w14:val="none"/>
          </w:rPr>
          <m:t>π</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00734897" w:rsidRPr="00734897">
        <w:rPr>
          <w:rFonts w:ascii="Times New Roman" w:eastAsia="Times New Roman" w:hAnsi="Times New Roman" w:cs="Times New Roman"/>
          <w:kern w:val="0"/>
          <w14:ligatures w14:val="none"/>
        </w:rPr>
        <w:t>), you get:</w:t>
      </w:r>
    </w:p>
    <w:p w14:paraId="538129C4" w14:textId="77777777" w:rsidR="00734897" w:rsidRPr="00734897" w:rsidRDefault="00C96FC8" w:rsidP="0073489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num>
            <m:den>
              <m:r>
                <w:rPr>
                  <w:rFonts w:ascii="Cambria Math" w:eastAsia="Times New Roman" w:hAnsi="Cambria Math" w:cs="Times New Roman"/>
                  <w:kern w:val="0"/>
                  <w14:ligatures w14:val="none"/>
                </w:rPr>
                <m:t>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8</m:t>
                  </m:r>
                </m:sup>
              </m:sSup>
            </m:den>
          </m:f>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s</m:t>
          </m:r>
          <m:r>
            <w:rPr>
              <w:rFonts w:ascii="Cambria Math" w:eastAsia="Times New Roman" w:hAnsi="Cambria Math" w:cs="Times New Roman"/>
              <w:kern w:val="0"/>
              <w14:ligatures w14:val="none"/>
            </w:rPr>
            <m:t>≈0.067</m:t>
          </m:r>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s</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D2C3473"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firmly in the ~0.1 s decade. And the hinge identity work ties this to the UGM fraction as well, ensuring consistency between spatial pixel and temporal pixel in a unit-free way.</w:t>
      </w:r>
    </w:p>
    <w:p w14:paraId="43E4D70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point isn’t that one particular combination gives exactly 0.1000… s; it’s that:</w:t>
      </w:r>
    </w:p>
    <w:p w14:paraId="3D18EFD2" w14:textId="77777777" w:rsidR="00734897" w:rsidRPr="00734897" w:rsidRDefault="00734897" w:rsidP="00734897">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independent</w:t>
      </w:r>
      <w:r w:rsidRPr="00734897">
        <w:rPr>
          <w:rFonts w:ascii="Times New Roman" w:eastAsia="Times New Roman" w:hAnsi="Times New Roman" w:cs="Times New Roman"/>
          <w:kern w:val="0"/>
          <w14:ligatures w14:val="none"/>
        </w:rPr>
        <w:t xml:space="preserve"> considerations of body conduction + integration (inner face) and surface spans + c (outer face) both land in the same decade,</w:t>
      </w:r>
    </w:p>
    <w:p w14:paraId="00B51672" w14:textId="77777777" w:rsidR="00734897" w:rsidRPr="00734897" w:rsidRDefault="00734897" w:rsidP="00734897">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that decade is the one you identify from psychophysics and phenomenology as “one act,”</w:t>
      </w:r>
    </w:p>
    <w:p w14:paraId="3E2ACE02" w14:textId="77777777" w:rsidR="00734897" w:rsidRPr="00734897" w:rsidRDefault="00734897" w:rsidP="00734897">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and no other pair of levels (say −1↔+2) can produce a similar coherence without wild fine-tuning.</w:t>
      </w:r>
    </w:p>
    <w:p w14:paraId="0B2DFE38"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That is what makes 0↔+1 a </w:t>
      </w:r>
      <w:r w:rsidRPr="00734897">
        <w:rPr>
          <w:rFonts w:ascii="Times New Roman" w:eastAsia="Times New Roman" w:hAnsi="Times New Roman" w:cs="Times New Roman"/>
          <w:b/>
          <w:bCs/>
          <w:kern w:val="0"/>
          <w14:ligatures w14:val="none"/>
        </w:rPr>
        <w:t>true hinge</w:t>
      </w:r>
      <w:r w:rsidRPr="00734897">
        <w:rPr>
          <w:rFonts w:ascii="Times New Roman" w:eastAsia="Times New Roman" w:hAnsi="Times New Roman" w:cs="Times New Roman"/>
          <w:kern w:val="0"/>
          <w14:ligatures w14:val="none"/>
        </w:rPr>
        <w:t xml:space="preserve"> rather than just another relation in the ladder.</w:t>
      </w:r>
    </w:p>
    <w:p w14:paraId="7E7E60F7"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D7BBD7">
          <v:rect id="_x0000_i1154" style="width:0;height:1.5pt" o:hralign="center" o:hrstd="t" o:hr="t" fillcolor="#a0a0a0" stroked="f"/>
        </w:pict>
      </w:r>
    </w:p>
    <w:p w14:paraId="515ACD87"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7.1.5 How this anchors the ladder temporally</w:t>
      </w:r>
    </w:p>
    <w:p w14:paraId="238BA02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Once the 0.1 s pixel is in place, it acts as the </w:t>
      </w:r>
      <w:r w:rsidRPr="00734897">
        <w:rPr>
          <w:rFonts w:ascii="Times New Roman" w:eastAsia="Times New Roman" w:hAnsi="Times New Roman" w:cs="Times New Roman"/>
          <w:b/>
          <w:bCs/>
          <w:kern w:val="0"/>
          <w14:ligatures w14:val="none"/>
        </w:rPr>
        <w:t>temporal anchor</w:t>
      </w:r>
      <w:r w:rsidRPr="00734897">
        <w:rPr>
          <w:rFonts w:ascii="Times New Roman" w:eastAsia="Times New Roman" w:hAnsi="Times New Roman" w:cs="Times New Roman"/>
          <w:kern w:val="0"/>
          <w14:ligatures w14:val="none"/>
        </w:rPr>
        <w:t xml:space="preserve"> for the whole ladder:</w:t>
      </w:r>
    </w:p>
    <w:p w14:paraId="3E8C4938" w14:textId="77777777" w:rsidR="00734897" w:rsidRPr="00734897" w:rsidRDefault="00734897" w:rsidP="00734897">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Inner levels (−2, −1, 0) describe </w:t>
      </w:r>
      <w:r w:rsidRPr="00734897">
        <w:rPr>
          <w:rFonts w:ascii="Times New Roman" w:eastAsia="Times New Roman" w:hAnsi="Times New Roman" w:cs="Times New Roman"/>
          <w:b/>
          <w:bCs/>
          <w:kern w:val="0"/>
          <w14:ligatures w14:val="none"/>
        </w:rPr>
        <w:t>how much plexity</w:t>
      </w:r>
      <w:r w:rsidRPr="00734897">
        <w:rPr>
          <w:rFonts w:ascii="Times New Roman" w:eastAsia="Times New Roman" w:hAnsi="Times New Roman" w:cs="Times New Roman"/>
          <w:kern w:val="0"/>
          <w14:ligatures w14:val="none"/>
        </w:rPr>
        <w:t xml:space="preserve"> you can pack into one T_0 act:</w:t>
      </w:r>
    </w:p>
    <w:p w14:paraId="26E1BAA5"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nanoband structure (−2),</w:t>
      </w:r>
    </w:p>
    <w:p w14:paraId="3CC2027D"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cell/tissue microstructure (−1),</w:t>
      </w:r>
    </w:p>
    <w:p w14:paraId="79E6583D"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UGM-scale parts (0).</w:t>
      </w:r>
    </w:p>
    <w:p w14:paraId="14D40C68" w14:textId="77777777" w:rsidR="00734897" w:rsidRPr="00734897" w:rsidRDefault="00734897" w:rsidP="00734897">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Outer levels (+1, +2, +3) describe </w:t>
      </w:r>
      <w:r w:rsidRPr="00734897">
        <w:rPr>
          <w:rFonts w:ascii="Times New Roman" w:eastAsia="Times New Roman" w:hAnsi="Times New Roman" w:cs="Times New Roman"/>
          <w:b/>
          <w:bCs/>
          <w:kern w:val="0"/>
          <w14:ligatures w14:val="none"/>
        </w:rPr>
        <w:t>how much of the environment</w:t>
      </w:r>
      <w:r w:rsidRPr="00734897">
        <w:rPr>
          <w:rFonts w:ascii="Times New Roman" w:eastAsia="Times New Roman" w:hAnsi="Times New Roman" w:cs="Times New Roman"/>
          <w:kern w:val="0"/>
          <w14:ligatures w14:val="none"/>
        </w:rPr>
        <w:t xml:space="preserve"> you can “touch” in one T_0 act:</w:t>
      </w:r>
    </w:p>
    <w:p w14:paraId="25ECA928"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Earth-surface (~km) scales at +1,</w:t>
      </w:r>
    </w:p>
    <w:p w14:paraId="03221FED"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disk-scale (~kpc) contexts at +2,</w:t>
      </w:r>
    </w:p>
    <w:p w14:paraId="4F2F8A02" w14:textId="77777777" w:rsidR="00734897" w:rsidRPr="00734897" w:rsidRDefault="00734897" w:rsidP="00734897">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cosmic-shell (~Gpc) reachability at +3 (in terms of feasibility cones, not direct influence).</w:t>
      </w:r>
    </w:p>
    <w:p w14:paraId="6DCE506F"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present-act engine respects this:</w:t>
      </w:r>
    </w:p>
    <w:p w14:paraId="1EF09DC6" w14:textId="77777777" w:rsidR="00734897" w:rsidRPr="00734897" w:rsidRDefault="00734897" w:rsidP="00734897">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Cones and speed limits (v ≤ c) fall out of typed budgets;</w:t>
      </w:r>
    </w:p>
    <w:p w14:paraId="0FE17AB1" w14:textId="77777777" w:rsidR="00734897" w:rsidRPr="00734897" w:rsidRDefault="00734897" w:rsidP="00734897">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Re-centering on different containers (Earth, MW, cosmic shell) changes the spatial read-out but leaves T_0 as the fundamental 0-side unit.</w:t>
      </w:r>
    </w:p>
    <w:p w14:paraId="582C8FE5"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So temporally, the CL ladder is organised around:</w:t>
      </w:r>
    </w:p>
    <w:p w14:paraId="40993BDA"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T_0 ≈ 0.1 s</w:t>
      </w:r>
      <w:r w:rsidRPr="00734897">
        <w:rPr>
          <w:rFonts w:ascii="Times New Roman" w:eastAsia="Times New Roman" w:hAnsi="Times New Roman" w:cs="Times New Roman"/>
          <w:kern w:val="0"/>
          <w14:ligatures w14:val="none"/>
        </w:rPr>
        <w:t xml:space="preserve"> as the per-act pixel for 0, with inner levels describing sub-structure within that pixel, and outer levels describing containers whose geometry constrains what 0 can do over many pixels.</w:t>
      </w:r>
    </w:p>
    <w:p w14:paraId="5199F71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the next subsection (7.2), we’ll match this to the </w:t>
      </w:r>
      <w:r w:rsidRPr="00734897">
        <w:rPr>
          <w:rFonts w:ascii="Times New Roman" w:eastAsia="Times New Roman" w:hAnsi="Times New Roman" w:cs="Times New Roman"/>
          <w:b/>
          <w:bCs/>
          <w:kern w:val="0"/>
          <w14:ligatures w14:val="none"/>
        </w:rPr>
        <w:t>spatial pixel and +1 container</w:t>
      </w:r>
      <w:r w:rsidRPr="00734897">
        <w:rPr>
          <w:rFonts w:ascii="Times New Roman" w:eastAsia="Times New Roman" w:hAnsi="Times New Roman" w:cs="Times New Roman"/>
          <w:kern w:val="0"/>
          <w14:ligatures w14:val="none"/>
        </w:rPr>
        <w:t xml:space="preserve"> – UGM, Earth band, and CNS-scale GM – to show explicitly how the </w:t>
      </w:r>
      <w:r w:rsidRPr="00734897">
        <w:rPr>
          <w:rFonts w:ascii="Times New Roman" w:eastAsia="Times New Roman" w:hAnsi="Times New Roman" w:cs="Times New Roman"/>
          <w:b/>
          <w:bCs/>
          <w:kern w:val="0"/>
          <w14:ligatures w14:val="none"/>
        </w:rPr>
        <w:t>space side</w:t>
      </w:r>
      <w:r w:rsidRPr="00734897">
        <w:rPr>
          <w:rFonts w:ascii="Times New Roman" w:eastAsia="Times New Roman" w:hAnsi="Times New Roman" w:cs="Times New Roman"/>
          <w:kern w:val="0"/>
          <w14:ligatures w14:val="none"/>
        </w:rPr>
        <w:t xml:space="preserve"> of the hinge lines up with this </w:t>
      </w:r>
      <w:r w:rsidRPr="00734897">
        <w:rPr>
          <w:rFonts w:ascii="Times New Roman" w:eastAsia="Times New Roman" w:hAnsi="Times New Roman" w:cs="Times New Roman"/>
          <w:b/>
          <w:bCs/>
          <w:kern w:val="0"/>
          <w14:ligatures w14:val="none"/>
        </w:rPr>
        <w:t>time pixel</w:t>
      </w:r>
      <w:r w:rsidRPr="00734897">
        <w:rPr>
          <w:rFonts w:ascii="Times New Roman" w:eastAsia="Times New Roman" w:hAnsi="Times New Roman" w:cs="Times New Roman"/>
          <w:kern w:val="0"/>
          <w14:ligatures w14:val="none"/>
        </w:rPr>
        <w:t>, completing the inner/outer mapping of the ladder’s core.</w:t>
      </w:r>
    </w:p>
    <w:p w14:paraId="4FD2C7DA" w14:textId="77777777" w:rsidR="00734897" w:rsidRPr="00734897" w:rsidRDefault="00734897" w:rsidP="0073489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6912"/>
      <w:r w:rsidRPr="00734897">
        <w:rPr>
          <w:rFonts w:ascii="Times New Roman" w:eastAsia="Times New Roman" w:hAnsi="Times New Roman" w:cs="Times New Roman"/>
          <w:b/>
          <w:bCs/>
          <w:kern w:val="0"/>
          <w:sz w:val="27"/>
          <w:szCs w:val="27"/>
          <w14:ligatures w14:val="none"/>
        </w:rPr>
        <w:t>7.2 Spatial pixel and +1 container: UGM &amp; Earth</w:t>
      </w:r>
      <w:bookmarkEnd w:id="37"/>
    </w:p>
    <w:p w14:paraId="6449C684"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§7.1 we pinned down the </w:t>
      </w:r>
      <w:r w:rsidRPr="00734897">
        <w:rPr>
          <w:rFonts w:ascii="Times New Roman" w:eastAsia="Times New Roman" w:hAnsi="Times New Roman" w:cs="Times New Roman"/>
          <w:b/>
          <w:bCs/>
          <w:kern w:val="0"/>
          <w14:ligatures w14:val="none"/>
        </w:rPr>
        <w:t>temporal pixel</w:t>
      </w:r>
      <w:r w:rsidRPr="00734897">
        <w:rPr>
          <w:rFonts w:ascii="Times New Roman" w:eastAsia="Times New Roman" w:hAnsi="Times New Roman" w:cs="Times New Roman"/>
          <w:kern w:val="0"/>
          <w14:ligatures w14:val="none"/>
        </w:rPr>
        <w:t xml:space="preserve"> of the hinge – a one-act window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∼0.1</m:t>
        </m:r>
      </m:oMath>
      <w:r w:rsidRPr="00734897">
        <w:rPr>
          <w:rFonts w:ascii="Times New Roman" w:eastAsia="Times New Roman" w:hAnsi="Times New Roman" w:cs="Times New Roman"/>
          <w:kern w:val="0"/>
          <w14:ligatures w14:val="none"/>
        </w:rPr>
        <w:t xml:space="preserve">s set by body-wide conduction plus integration. This subsection ties together the </w:t>
      </w:r>
      <w:r w:rsidRPr="00734897">
        <w:rPr>
          <w:rFonts w:ascii="Times New Roman" w:eastAsia="Times New Roman" w:hAnsi="Times New Roman" w:cs="Times New Roman"/>
          <w:b/>
          <w:bCs/>
          <w:kern w:val="0"/>
          <w14:ligatures w14:val="none"/>
        </w:rPr>
        <w:t>spatial pixel</w:t>
      </w:r>
      <w:r w:rsidRPr="00734897">
        <w:rPr>
          <w:rFonts w:ascii="Times New Roman" w:eastAsia="Times New Roman" w:hAnsi="Times New Roman" w:cs="Times New Roman"/>
          <w:kern w:val="0"/>
          <w14:ligatures w14:val="none"/>
        </w:rPr>
        <w:t xml:space="preserve"> (UGM ≈ 0.1–0.12 mm) and the </w:t>
      </w:r>
      <w:r w:rsidRPr="00734897">
        <w:rPr>
          <w:rFonts w:ascii="Times New Roman" w:eastAsia="Times New Roman" w:hAnsi="Times New Roman" w:cs="Times New Roman"/>
          <w:b/>
          <w:bCs/>
          <w:kern w:val="0"/>
          <w14:ligatures w14:val="none"/>
        </w:rPr>
        <w:t>+1 container</w:t>
      </w:r>
      <w:r w:rsidRPr="00734897">
        <w:rPr>
          <w:rFonts w:ascii="Times New Roman" w:eastAsia="Times New Roman" w:hAnsi="Times New Roman" w:cs="Times New Roman"/>
          <w:kern w:val="0"/>
          <w14:ligatures w14:val="none"/>
        </w:rPr>
        <w:t xml:space="preserve"> (Earth-surface band), and shows how they are linked by the same hinge identity that also fixes </w:t>
      </w:r>
      <m:oMath>
        <m:r>
          <w:rPr>
            <w:rFonts w:ascii="Cambria Math" w:eastAsia="Times New Roman" w:hAnsi="Cambria Math" w:cs="Times New Roman"/>
            <w:kern w:val="0"/>
            <w14:ligatures w14:val="none"/>
          </w:rPr>
          <m:t>c</m:t>
        </m:r>
      </m:oMath>
      <w:r w:rsidRPr="00734897">
        <w:rPr>
          <w:rFonts w:ascii="Times New Roman" w:eastAsia="Times New Roman" w:hAnsi="Times New Roman" w:cs="Times New Roman"/>
          <w:kern w:val="0"/>
          <w14:ligatures w14:val="none"/>
        </w:rPr>
        <w:t>and the CNS size bracket.</w:t>
      </w:r>
    </w:p>
    <w:p w14:paraId="7D51AB5D"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10EB3A">
          <v:rect id="_x0000_i1155" style="width:0;height:1.5pt" o:hralign="center" o:hrstd="t" o:hr="t" fillcolor="#a0a0a0" stroked="f"/>
        </w:pict>
      </w:r>
    </w:p>
    <w:p w14:paraId="412800D4"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7.2.1 UGM as the spatial face of the hinge</w:t>
      </w:r>
    </w:p>
    <w:p w14:paraId="36B48A2D"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From the UGM CL work (§3.3) and the V2.1 hinge spec, UGM plays a dual role:</w:t>
      </w:r>
    </w:p>
    <w:p w14:paraId="4725ACED" w14:textId="77777777" w:rsidR="00734897" w:rsidRPr="00734897" w:rsidRDefault="00734897" w:rsidP="00734897">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Empirically:</w:t>
      </w:r>
    </w:p>
    <w:p w14:paraId="0B67CC01" w14:textId="77777777" w:rsidR="00734897" w:rsidRPr="00734897" w:rsidRDefault="00734897" w:rsidP="00734897">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many independent domains (bone texture, surface roughness, fracture/permeability, machining) report </w:t>
      </w:r>
      <w:r w:rsidRPr="00734897">
        <w:rPr>
          <w:rFonts w:ascii="Times New Roman" w:eastAsia="Times New Roman" w:hAnsi="Times New Roman" w:cs="Times New Roman"/>
          <w:b/>
          <w:bCs/>
          <w:kern w:val="0"/>
          <w14:ligatures w14:val="none"/>
        </w:rPr>
        <w:t>finite windows or cutoffs near 0.1–0.12 mm</w:t>
      </w:r>
      <w:r w:rsidRPr="00734897">
        <w:rPr>
          <w:rFonts w:ascii="Times New Roman" w:eastAsia="Times New Roman" w:hAnsi="Times New Roman" w:cs="Times New Roman"/>
          <w:kern w:val="0"/>
          <w14:ligatures w14:val="none"/>
        </w:rPr>
        <w:t>;</w:t>
      </w:r>
    </w:p>
    <w:p w14:paraId="2809F5EA" w14:textId="77777777" w:rsidR="00734897" w:rsidRPr="00734897" w:rsidRDefault="00734897" w:rsidP="00734897">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these appear as “last fractal” scales, optimal roughness depths, or scale breaks in D(L).</w:t>
      </w:r>
    </w:p>
    <w:p w14:paraId="212BEAA6" w14:textId="77777777" w:rsidR="00734897" w:rsidRPr="00734897" w:rsidRDefault="00734897" w:rsidP="00734897">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Theoretically:</w:t>
      </w:r>
    </w:p>
    <w:p w14:paraId="2CD5B793" w14:textId="77777777" w:rsidR="00734897" w:rsidRPr="00734897" w:rsidRDefault="00734897" w:rsidP="00734897">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UGM is defined as the </w:t>
      </w:r>
      <w:r w:rsidRPr="00734897">
        <w:rPr>
          <w:rFonts w:ascii="Times New Roman" w:eastAsia="Times New Roman" w:hAnsi="Times New Roman" w:cs="Times New Roman"/>
          <w:b/>
          <w:bCs/>
          <w:kern w:val="0"/>
          <w14:ligatures w14:val="none"/>
        </w:rPr>
        <w:t>geometric mean</w:t>
      </w:r>
      <w:r w:rsidRPr="00734897">
        <w:rPr>
          <w:rFonts w:ascii="Times New Roman" w:eastAsia="Times New Roman" w:hAnsi="Times New Roman" w:cs="Times New Roman"/>
          <w:kern w:val="0"/>
          <w14:ligatures w14:val="none"/>
        </w:rPr>
        <w:t xml:space="preserve"> of inner and outer cutoffs in a broad measurement span at +1:</w:t>
      </w:r>
    </w:p>
    <w:p w14:paraId="1DF05101" w14:textId="77777777" w:rsidR="00734897" w:rsidRPr="00734897" w:rsidRDefault="00C96FC8" w:rsidP="00734897">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e>
          </m:rad>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7605B99" w14:textId="77777777" w:rsidR="00734897" w:rsidRPr="00734897" w:rsidRDefault="00734897" w:rsidP="00734897">
      <w:pPr>
        <w:spacing w:before="100" w:beforeAutospacing="1" w:after="100" w:afterAutospacing="1" w:line="240" w:lineRule="auto"/>
        <w:ind w:left="1440"/>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unique fixed point under inner/outer inversion on that span.</w:t>
      </w:r>
    </w:p>
    <w:p w14:paraId="36A6B3F4" w14:textId="77777777" w:rsidR="00734897" w:rsidRPr="00734897" w:rsidRDefault="00734897" w:rsidP="00734897">
      <w:pPr>
        <w:numPr>
          <w:ilvl w:val="1"/>
          <w:numId w:val="43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It is the spatial scale at which inner plexity first appears as </w:t>
      </w:r>
      <w:r w:rsidRPr="00734897">
        <w:rPr>
          <w:rFonts w:ascii="Times New Roman" w:eastAsia="Times New Roman" w:hAnsi="Times New Roman" w:cs="Times New Roman"/>
          <w:b/>
          <w:bCs/>
          <w:kern w:val="0"/>
          <w14:ligatures w14:val="none"/>
        </w:rPr>
        <w:t>distinct parts</w:t>
      </w:r>
      <w:r w:rsidRPr="00734897">
        <w:rPr>
          <w:rFonts w:ascii="Times New Roman" w:eastAsia="Times New Roman" w:hAnsi="Times New Roman" w:cs="Times New Roman"/>
          <w:kern w:val="0"/>
          <w14:ligatures w14:val="none"/>
        </w:rPr>
        <w:t xml:space="preserve"> inside one present – the “first-as-one-with-parts” pixel.</w:t>
      </w:r>
    </w:p>
    <w:p w14:paraId="34527A66"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the hinge identity of V2.1, UGM sits on the </w:t>
      </w:r>
      <w:r w:rsidRPr="00734897">
        <w:rPr>
          <w:rFonts w:ascii="Times New Roman" w:eastAsia="Times New Roman" w:hAnsi="Times New Roman" w:cs="Times New Roman"/>
          <w:b/>
          <w:bCs/>
          <w:kern w:val="0"/>
          <w14:ligatures w14:val="none"/>
        </w:rPr>
        <w:t>spatial face</w:t>
      </w:r>
      <w:r w:rsidRPr="00734897">
        <w:rPr>
          <w:rFonts w:ascii="Times New Roman" w:eastAsia="Times New Roman" w:hAnsi="Times New Roman" w:cs="Times New Roman"/>
          <w:kern w:val="0"/>
          <w14:ligatures w14:val="none"/>
        </w:rPr>
        <w:t xml:space="preserve"> of the 0↔+1 interface:</w:t>
      </w:r>
    </w:p>
    <w:p w14:paraId="5B2E5DF7" w14:textId="77777777" w:rsidR="00734897" w:rsidRPr="00734897" w:rsidRDefault="00734897" w:rsidP="00734897">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0-face: the minimal spatial grain at which 0 can treat inner plexity as parts;</w:t>
      </w:r>
    </w:p>
    <w:p w14:paraId="1CD7AE70" w14:textId="77777777" w:rsidR="00734897" w:rsidRPr="00734897" w:rsidRDefault="00734897" w:rsidP="00734897">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+1-face: the smallest resolved “pixel” on Earth’s surface when viewed at the hinge resolution.</w:t>
      </w:r>
    </w:p>
    <w:p w14:paraId="194BD32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Formally, the unitless hinge identity is:</w:t>
      </w:r>
    </w:p>
    <w:p w14:paraId="0CEF8E08"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m:oMathPara>
        <m:oMath>
          <m:borderBox>
            <m:borderBoxPr>
              <m:ctrlPr>
                <w:rPr>
                  <w:rFonts w:ascii="Cambria Math" w:eastAsia="Times New Roman" w:hAnsi="Cambria Math" w:cs="Times New Roman"/>
                  <w:kern w:val="0"/>
                  <w14:ligatures w14:val="none"/>
                </w:rPr>
              </m:ctrlPr>
            </m:borderBoxPr>
            <m:e>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den>
              </m:f>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e>
          </m:borderBox>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den>
          </m:f>
          <m:r>
            <m:rPr>
              <m:nor/>
            </m:rPr>
            <w:rPr>
              <w:rFonts w:ascii="Times New Roman" w:eastAsia="Times New Roman" w:hAnsi="Times New Roman" w:cs="Times New Roman"/>
              <w:kern w:val="0"/>
              <w14:ligatures w14:val="none"/>
            </w:rPr>
            <m:t> </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D2871BE"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where:</w:t>
      </w:r>
    </w:p>
    <w:p w14:paraId="73A05FA3" w14:textId="77777777" w:rsidR="00734897" w:rsidRPr="00734897" w:rsidRDefault="00C96FC8" w:rsidP="00734897">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oMath>
      <w:r w:rsidR="00734897" w:rsidRPr="00734897">
        <w:rPr>
          <w:rFonts w:ascii="Times New Roman" w:eastAsia="Times New Roman" w:hAnsi="Times New Roman" w:cs="Times New Roman"/>
          <w:kern w:val="0"/>
          <w14:ligatures w14:val="none"/>
        </w:rPr>
        <w:t>is the physical UGM (~0.1–0.12 mm),</w:t>
      </w:r>
    </w:p>
    <w:p w14:paraId="6A81D358" w14:textId="77777777" w:rsidR="00734897" w:rsidRPr="00734897" w:rsidRDefault="00C96FC8" w:rsidP="00734897">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00734897" w:rsidRPr="00734897">
        <w:rPr>
          <w:rFonts w:ascii="Times New Roman" w:eastAsia="Times New Roman" w:hAnsi="Times New Roman" w:cs="Times New Roman"/>
          <w:kern w:val="0"/>
          <w14:ligatures w14:val="none"/>
        </w:rPr>
        <w:t xml:space="preserve">is the </w:t>
      </w:r>
      <w:r w:rsidR="00734897" w:rsidRPr="00734897">
        <w:rPr>
          <w:rFonts w:ascii="Times New Roman" w:eastAsia="Times New Roman" w:hAnsi="Times New Roman" w:cs="Times New Roman"/>
          <w:b/>
          <w:bCs/>
          <w:kern w:val="0"/>
          <w14:ligatures w14:val="none"/>
        </w:rPr>
        <w:t>+1 container size</w:t>
      </w:r>
      <w:r w:rsidR="00734897" w:rsidRPr="00734897">
        <w:rPr>
          <w:rFonts w:ascii="Times New Roman" w:eastAsia="Times New Roman" w:hAnsi="Times New Roman" w:cs="Times New Roman"/>
          <w:kern w:val="0"/>
          <w14:ligatures w14:val="none"/>
        </w:rPr>
        <w:t xml:space="preserve"> (an Earth-surface span),</w:t>
      </w:r>
    </w:p>
    <w:p w14:paraId="1195BCCD" w14:textId="77777777" w:rsidR="00734897" w:rsidRPr="00734897" w:rsidRDefault="00C96FC8" w:rsidP="00734897">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00734897" w:rsidRPr="00734897">
        <w:rPr>
          <w:rFonts w:ascii="Times New Roman" w:eastAsia="Times New Roman" w:hAnsi="Times New Roman" w:cs="Times New Roman"/>
          <w:kern w:val="0"/>
          <w14:ligatures w14:val="none"/>
        </w:rPr>
        <w:t xml:space="preserve">is the </w:t>
      </w:r>
      <w:r w:rsidR="00734897" w:rsidRPr="00734897">
        <w:rPr>
          <w:rFonts w:ascii="Times New Roman" w:eastAsia="Times New Roman" w:hAnsi="Times New Roman" w:cs="Times New Roman"/>
          <w:b/>
          <w:bCs/>
          <w:kern w:val="0"/>
          <w14:ligatures w14:val="none"/>
        </w:rPr>
        <w:t>outer hinge time</w:t>
      </w:r>
      <w:r w:rsidR="00734897" w:rsidRPr="00734897">
        <w:rPr>
          <w:rFonts w:ascii="Times New Roman" w:eastAsia="Times New Roman" w:hAnsi="Times New Roman" w:cs="Times New Roman"/>
          <w:kern w:val="0"/>
          <w14:ligatures w14:val="none"/>
        </w:rPr>
        <w:t xml:space="preserve"> (sweep-onset time at +1),</w:t>
      </w:r>
    </w:p>
    <w:p w14:paraId="3878B22E" w14:textId="77777777" w:rsidR="00734897" w:rsidRPr="00734897" w:rsidRDefault="00C96FC8" w:rsidP="00734897">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00734897" w:rsidRPr="00734897">
        <w:rPr>
          <w:rFonts w:ascii="Times New Roman" w:eastAsia="Times New Roman" w:hAnsi="Times New Roman" w:cs="Times New Roman"/>
          <w:kern w:val="0"/>
          <w14:ligatures w14:val="none"/>
        </w:rPr>
        <w:t xml:space="preserve">is the </w:t>
      </w:r>
      <w:r w:rsidR="00734897" w:rsidRPr="00734897">
        <w:rPr>
          <w:rFonts w:ascii="Times New Roman" w:eastAsia="Times New Roman" w:hAnsi="Times New Roman" w:cs="Times New Roman"/>
          <w:b/>
          <w:bCs/>
          <w:kern w:val="0"/>
          <w14:ligatures w14:val="none"/>
        </w:rPr>
        <w:t>zerotick</w:t>
      </w:r>
      <w:r w:rsidR="00734897" w:rsidRPr="00734897">
        <w:rPr>
          <w:rFonts w:ascii="Times New Roman" w:eastAsia="Times New Roman" w:hAnsi="Times New Roman" w:cs="Times New Roman"/>
          <w:kern w:val="0"/>
          <w14:ligatures w14:val="none"/>
        </w:rPr>
        <w:t xml:space="preserve"> – a sub-act time tick within the act.</w:t>
      </w:r>
    </w:p>
    <w:p w14:paraId="095860E9"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identity expresses:</w:t>
      </w:r>
    </w:p>
    <w:p w14:paraId="1E8A8817"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One hinge relation read two ways: 0-face time vs +1-face space.</w:t>
      </w:r>
    </w:p>
    <w:p w14:paraId="43938BBC"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1CE7A9">
          <v:rect id="_x0000_i1156" style="width:0;height:1.5pt" o:hralign="center" o:hrstd="t" o:hr="t" fillcolor="#a0a0a0" stroked="f"/>
        </w:pict>
      </w:r>
    </w:p>
    <w:p w14:paraId="0E6479AD"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 xml:space="preserve">7.2.2 The +1 container: Earth-surface band and </w:t>
      </w:r>
      <m:oMath>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L</m:t>
            </m:r>
          </m:e>
          <m:sub>
            <m:r>
              <m:rPr>
                <m:sty m:val="bi"/>
              </m:rPr>
              <w:rPr>
                <w:rFonts w:ascii="Cambria Math" w:eastAsia="Times New Roman" w:hAnsi="Cambria Math" w:cs="Times New Roman"/>
                <w:kern w:val="0"/>
                <w14:ligatures w14:val="none"/>
              </w:rPr>
              <m:t>+1</m:t>
            </m:r>
          </m:sub>
        </m:sSub>
      </m:oMath>
    </w:p>
    <w:p w14:paraId="3F9C952D"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From the +1 CL synthesis (§3.4 and A-block), +1 is anchored by:</w:t>
      </w:r>
    </w:p>
    <w:p w14:paraId="7513A314" w14:textId="77777777" w:rsidR="00734897" w:rsidRPr="00734897" w:rsidRDefault="00734897" w:rsidP="00734897">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 </w:t>
      </w:r>
      <w:r w:rsidRPr="00734897">
        <w:rPr>
          <w:rFonts w:ascii="Times New Roman" w:eastAsia="Times New Roman" w:hAnsi="Times New Roman" w:cs="Times New Roman"/>
          <w:b/>
          <w:bCs/>
          <w:kern w:val="0"/>
          <w14:ligatures w14:val="none"/>
        </w:rPr>
        <w:t>finite fractal window band</w:t>
      </w:r>
      <w:r w:rsidRPr="00734897">
        <w:rPr>
          <w:rFonts w:ascii="Times New Roman" w:eastAsia="Times New Roman" w:hAnsi="Times New Roman" w:cs="Times New Roman"/>
          <w:kern w:val="0"/>
          <w14:ligatures w14:val="none"/>
        </w:rPr>
        <w:t xml:space="preserve"> 1–100 km on the Earth surface,</w:t>
      </w:r>
    </w:p>
    <w:p w14:paraId="0D643E44" w14:textId="77777777" w:rsidR="00734897" w:rsidRPr="00734897" w:rsidRDefault="00734897" w:rsidP="00734897">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 strong GM cluster at ~5–10 km across coasts, topography, rain fields, drifter networks, lava margins, etc.</w:t>
      </w:r>
    </w:p>
    <w:p w14:paraId="59B55DE4"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empirically confirms that:</w:t>
      </w:r>
    </w:p>
    <w:p w14:paraId="1DDFCD98" w14:textId="77777777" w:rsidR="00734897" w:rsidRPr="00734897" w:rsidRDefault="00734897" w:rsidP="00734897">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“outer face” of the 0↔+1 hinge is indeed a </w:t>
      </w:r>
      <w:r w:rsidRPr="00734897">
        <w:rPr>
          <w:rFonts w:ascii="Times New Roman" w:eastAsia="Times New Roman" w:hAnsi="Times New Roman" w:cs="Times New Roman"/>
          <w:b/>
          <w:bCs/>
          <w:kern w:val="0"/>
          <w14:ligatures w14:val="none"/>
        </w:rPr>
        <w:t>Earth-surface context level</w:t>
      </w:r>
      <w:r w:rsidRPr="00734897">
        <w:rPr>
          <w:rFonts w:ascii="Times New Roman" w:eastAsia="Times New Roman" w:hAnsi="Times New Roman" w:cs="Times New Roman"/>
          <w:kern w:val="0"/>
          <w14:ligatures w14:val="none"/>
        </w:rPr>
        <w:t xml:space="preserve"> with a natural 1–100 km band, not an arbitrary human-centric scale.</w:t>
      </w:r>
    </w:p>
    <w:p w14:paraId="2DDF0AEC"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the hinge identity and V2.1 spec,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 xml:space="preserve">is chosen as a </w:t>
      </w:r>
      <w:r w:rsidRPr="00734897">
        <w:rPr>
          <w:rFonts w:ascii="Times New Roman" w:eastAsia="Times New Roman" w:hAnsi="Times New Roman" w:cs="Times New Roman"/>
          <w:b/>
          <w:bCs/>
          <w:kern w:val="0"/>
          <w14:ligatures w14:val="none"/>
        </w:rPr>
        <w:t>container span</w:t>
      </w:r>
      <w:r w:rsidRPr="00734897">
        <w:rPr>
          <w:rFonts w:ascii="Times New Roman" w:eastAsia="Times New Roman" w:hAnsi="Times New Roman" w:cs="Times New Roman"/>
          <w:kern w:val="0"/>
          <w14:ligatures w14:val="none"/>
        </w:rPr>
        <w:t>:</w:t>
      </w:r>
    </w:p>
    <w:p w14:paraId="60B2DD3E" w14:textId="77777777" w:rsidR="00734897" w:rsidRPr="00734897" w:rsidRDefault="00734897" w:rsidP="00734897">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typically a </w:t>
      </w:r>
      <w:r w:rsidRPr="00734897">
        <w:rPr>
          <w:rFonts w:ascii="Times New Roman" w:eastAsia="Times New Roman" w:hAnsi="Times New Roman" w:cs="Times New Roman"/>
          <w:b/>
          <w:bCs/>
          <w:kern w:val="0"/>
          <w14:ligatures w14:val="none"/>
        </w:rPr>
        <w:t>surface span</w:t>
      </w:r>
      <w:r w:rsidRPr="00734897">
        <w:rPr>
          <w:rFonts w:ascii="Times New Roman" w:eastAsia="Times New Roman" w:hAnsi="Times New Roman" w:cs="Times New Roman"/>
          <w:kern w:val="0"/>
          <w14:ligatures w14:val="none"/>
        </w:rPr>
        <w:t xml:space="preserve"> like a half-circumference or similar global measure,</w:t>
      </w:r>
    </w:p>
    <w:p w14:paraId="48DE87BD" w14:textId="77777777" w:rsidR="00734897" w:rsidRPr="00734897" w:rsidRDefault="00734897" w:rsidP="00734897">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with a smaller-scale GM (~10 km) acting as the </w:t>
      </w:r>
      <w:r w:rsidRPr="00734897">
        <w:rPr>
          <w:rFonts w:ascii="Times New Roman" w:eastAsia="Times New Roman" w:hAnsi="Times New Roman" w:cs="Times New Roman"/>
          <w:b/>
          <w:bCs/>
          <w:kern w:val="0"/>
          <w14:ligatures w14:val="none"/>
        </w:rPr>
        <w:t>+1 band seam</w:t>
      </w:r>
      <w:r w:rsidRPr="00734897">
        <w:rPr>
          <w:rFonts w:ascii="Times New Roman" w:eastAsia="Times New Roman" w:hAnsi="Times New Roman" w:cs="Times New Roman"/>
          <w:kern w:val="0"/>
          <w14:ligatures w14:val="none"/>
        </w:rPr>
        <w:t xml:space="preserve"> between UGM and kpc scales.</w:t>
      </w:r>
    </w:p>
    <w:p w14:paraId="1C0A2CF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Because CL and hinge spec are in the same +1 frame (same Earth container), you can:</w:t>
      </w:r>
    </w:p>
    <w:p w14:paraId="4D6AAD68" w14:textId="77777777" w:rsidR="00734897" w:rsidRPr="00734897" w:rsidRDefault="00734897" w:rsidP="00734897">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use the CL-derived +1 band to set constraints 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w:t>
      </w:r>
    </w:p>
    <w:p w14:paraId="108B4DCB" w14:textId="77777777" w:rsidR="00734897" w:rsidRPr="00734897" w:rsidRDefault="00734897" w:rsidP="00734897">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and then feed that into the hinge identity to solve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oMath>
      <w:r w:rsidRPr="00734897">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734897">
        <w:rPr>
          <w:rFonts w:ascii="Times New Roman" w:eastAsia="Times New Roman" w:hAnsi="Times New Roman" w:cs="Times New Roman"/>
          <w:kern w:val="0"/>
          <w14:ligatures w14:val="none"/>
        </w:rPr>
        <w:t>.</w:t>
      </w:r>
    </w:p>
    <w:p w14:paraId="4B342482"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F02532">
          <v:rect id="_x0000_i1157" style="width:0;height:1.5pt" o:hralign="center" o:hrstd="t" o:hr="t" fillcolor="#a0a0a0" stroked="f"/>
        </w:pict>
      </w:r>
    </w:p>
    <w:p w14:paraId="2A697F2C"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 xml:space="preserve">7.2.3 Two-anchor rule: predicting </w:t>
      </w:r>
      <m:oMath>
        <m:r>
          <m:rPr>
            <m:sty m:val="bi"/>
          </m:rPr>
          <w:rPr>
            <w:rFonts w:ascii="Cambria Math" w:eastAsia="Times New Roman" w:hAnsi="Cambria Math" w:cs="Times New Roman"/>
            <w:kern w:val="0"/>
            <w14:ligatures w14:val="none"/>
          </w:rPr>
          <m:t>c</m:t>
        </m:r>
      </m:oMath>
      <w:r w:rsidRPr="00734897">
        <w:rPr>
          <w:rFonts w:ascii="Times New Roman" w:eastAsia="Times New Roman" w:hAnsi="Times New Roman" w:cs="Times New Roman"/>
          <w:b/>
          <w:bCs/>
          <w:kern w:val="0"/>
          <w14:ligatures w14:val="none"/>
        </w:rPr>
        <w:t xml:space="preserve">from </w:t>
      </w:r>
      <m:oMath>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L</m:t>
            </m:r>
          </m:e>
          <m:sub>
            <m:r>
              <m:rPr>
                <m:sty m:val="bi"/>
              </m:rP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b/>
          <w:bCs/>
          <w:kern w:val="0"/>
          <w14:ligatures w14:val="none"/>
        </w:rPr>
        <w:t xml:space="preserve">and </w:t>
      </w:r>
      <m:oMath>
        <m:sSubSup>
          <m:sSubSupPr>
            <m:ctrlPr>
              <w:rPr>
                <w:rFonts w:ascii="Cambria Math" w:eastAsia="Times New Roman" w:hAnsi="Cambria Math" w:cs="Times New Roman"/>
                <w:b/>
                <w:bCs/>
                <w:kern w:val="0"/>
                <w14:ligatures w14:val="none"/>
              </w:rPr>
            </m:ctrlPr>
          </m:sSubSupPr>
          <m:e>
            <m:r>
              <m:rPr>
                <m:sty m:val="bi"/>
              </m:rPr>
              <w:rPr>
                <w:rFonts w:ascii="Cambria Math" w:eastAsia="Times New Roman" w:hAnsi="Cambria Math" w:cs="Times New Roman"/>
                <w:kern w:val="0"/>
                <w14:ligatures w14:val="none"/>
              </w:rPr>
              <m:t>T</m:t>
            </m:r>
          </m:e>
          <m:sub>
            <m:r>
              <m:rPr>
                <m:sty m:val="bi"/>
              </m:rPr>
              <w:rPr>
                <w:rFonts w:ascii="Cambria Math" w:eastAsia="Times New Roman" w:hAnsi="Cambria Math" w:cs="Times New Roman"/>
                <w:kern w:val="0"/>
                <w14:ligatures w14:val="none"/>
              </w:rPr>
              <m:t>+1</m:t>
            </m:r>
          </m:sub>
          <m:sup>
            <m:r>
              <m:rPr>
                <m:sty m:val="bi"/>
              </m:rPr>
              <w:rPr>
                <w:rFonts w:ascii="Cambria Math" w:eastAsia="Times New Roman" w:hAnsi="Cambria Math" w:cs="Times New Roman"/>
                <w:kern w:val="0"/>
                <w14:ligatures w14:val="none"/>
              </w:rPr>
              <m:t>*</m:t>
            </m:r>
          </m:sup>
        </m:sSubSup>
      </m:oMath>
    </w:p>
    <w:p w14:paraId="2C407CB3"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V2.1 engine uses a </w:t>
      </w:r>
      <w:r w:rsidRPr="00734897">
        <w:rPr>
          <w:rFonts w:ascii="Times New Roman" w:eastAsia="Times New Roman" w:hAnsi="Times New Roman" w:cs="Times New Roman"/>
          <w:b/>
          <w:bCs/>
          <w:kern w:val="0"/>
          <w14:ligatures w14:val="none"/>
        </w:rPr>
        <w:t>two-anchor rule</w:t>
      </w:r>
      <w:r w:rsidRPr="00734897">
        <w:rPr>
          <w:rFonts w:ascii="Times New Roman" w:eastAsia="Times New Roman" w:hAnsi="Times New Roman" w:cs="Times New Roman"/>
          <w:kern w:val="0"/>
          <w14:ligatures w14:val="none"/>
        </w:rPr>
        <w:t>:</w:t>
      </w:r>
    </w:p>
    <w:p w14:paraId="40FC9DF8"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surf</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644FCC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surf</m:t>
            </m:r>
          </m:sub>
        </m:sSub>
      </m:oMath>
      <w:r w:rsidRPr="00734897">
        <w:rPr>
          <w:rFonts w:ascii="Times New Roman" w:eastAsia="Times New Roman" w:hAnsi="Times New Roman" w:cs="Times New Roman"/>
          <w:kern w:val="0"/>
          <w14:ligatures w14:val="none"/>
        </w:rPr>
        <w:t xml:space="preserve">is the chosen surface container span (e.g. half-circumference), and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is the measured sweep-onset time.</w:t>
      </w:r>
    </w:p>
    <w:p w14:paraId="0FA11A6F"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is not a post-hoc fit:</w:t>
      </w:r>
    </w:p>
    <w:p w14:paraId="327FCF25" w14:textId="77777777" w:rsidR="00734897" w:rsidRPr="00734897" w:rsidRDefault="00734897" w:rsidP="00734897">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hinge identity (UGM </w:t>
      </w:r>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73489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 xml:space="preserve">) is specified </w:t>
      </w:r>
      <w:r w:rsidRPr="00734897">
        <w:rPr>
          <w:rFonts w:ascii="Times New Roman" w:eastAsia="Times New Roman" w:hAnsi="Times New Roman" w:cs="Times New Roman"/>
          <w:b/>
          <w:bCs/>
          <w:kern w:val="0"/>
          <w14:ligatures w14:val="none"/>
        </w:rPr>
        <w:t>before</w:t>
      </w:r>
      <w:r w:rsidRPr="00734897">
        <w:rPr>
          <w:rFonts w:ascii="Times New Roman" w:eastAsia="Times New Roman" w:hAnsi="Times New Roman" w:cs="Times New Roman"/>
          <w:kern w:val="0"/>
          <w14:ligatures w14:val="none"/>
        </w:rPr>
        <w:t xml:space="preserve"> you choose the anchors,</w:t>
      </w:r>
    </w:p>
    <w:p w14:paraId="6C3A8878" w14:textId="77777777" w:rsidR="00734897" w:rsidRPr="00734897" w:rsidRDefault="00734897" w:rsidP="00734897">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Once you declare:</w:t>
      </w:r>
    </w:p>
    <w:p w14:paraId="1C924F1E" w14:textId="77777777" w:rsidR="00734897" w:rsidRPr="00734897" w:rsidRDefault="00734897" w:rsidP="00734897">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an Earth-surface container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(consistent with the +1 CL band),</w:t>
      </w:r>
    </w:p>
    <w:p w14:paraId="33F1FE8D" w14:textId="77777777" w:rsidR="00734897" w:rsidRPr="00734897" w:rsidRDefault="00734897" w:rsidP="00734897">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and a sweep-onset interval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(consistent with ~0.1–1 s act-scale phenomena at +1),</w:t>
      </w:r>
    </w:p>
    <w:p w14:paraId="65BF3A17" w14:textId="77777777" w:rsidR="00734897" w:rsidRPr="00734897" w:rsidRDefault="00734897" w:rsidP="00734897">
      <w:pPr>
        <w:spacing w:before="100" w:beforeAutospacing="1" w:after="100" w:afterAutospacing="1" w:line="240" w:lineRule="auto"/>
        <w:ind w:left="720"/>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you get:</w:t>
      </w:r>
    </w:p>
    <w:p w14:paraId="74248082" w14:textId="77777777" w:rsidR="00734897" w:rsidRPr="00734897" w:rsidRDefault="00734897" w:rsidP="00734897">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 prediction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w:t>
      </w:r>
    </w:p>
    <w:p w14:paraId="3762FA9B" w14:textId="77777777" w:rsidR="00734897" w:rsidRPr="00734897" w:rsidRDefault="00734897" w:rsidP="00734897">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and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734897">
        <w:rPr>
          <w:rFonts w:ascii="Times New Roman" w:eastAsia="Times New Roman" w:hAnsi="Times New Roman" w:cs="Times New Roman"/>
          <w:kern w:val="0"/>
          <w14:ligatures w14:val="none"/>
        </w:rPr>
        <w:t>using the UGM fraction.</w:t>
      </w:r>
    </w:p>
    <w:p w14:paraId="6B34DE0E"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Section D22 of the SINs hinge report affirms that:</w:t>
      </w:r>
    </w:p>
    <w:p w14:paraId="66379F71" w14:textId="77777777" w:rsidR="00734897" w:rsidRPr="00734897" w:rsidRDefault="00734897" w:rsidP="00734897">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two-of-three relation</w:t>
      </w:r>
      <w:r w:rsidRPr="00734897">
        <w:rPr>
          <w:rFonts w:ascii="Times New Roman" w:eastAsia="Times New Roman" w:hAnsi="Times New Roman" w:cs="Times New Roman"/>
          <w:kern w:val="0"/>
          <w14:ligatures w14:val="none"/>
        </w:rPr>
        <w:t xml:space="preserve"> among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e>
          <m:e>
            <m:r>
              <w:rPr>
                <w:rFonts w:ascii="Cambria Math" w:eastAsia="Times New Roman" w:hAnsi="Cambria Math" w:cs="Times New Roman"/>
                <w:kern w:val="0"/>
                <w14:ligatures w14:val="none"/>
              </w:rPr>
              <m:t>c</m:t>
            </m:r>
          </m:e>
        </m:d>
      </m:oMath>
      <w:r w:rsidRPr="00734897">
        <w:rPr>
          <w:rFonts w:ascii="Times New Roman" w:eastAsia="Times New Roman" w:hAnsi="Times New Roman" w:cs="Times New Roman"/>
          <w:kern w:val="0"/>
          <w14:ligatures w14:val="none"/>
        </w:rPr>
        <w:t>is supported:</w:t>
      </w:r>
    </w:p>
    <w:p w14:paraId="7EECA2AA" w14:textId="77777777" w:rsidR="00734897" w:rsidRPr="00734897" w:rsidRDefault="00734897" w:rsidP="00734897">
      <w:pPr>
        <w:numPr>
          <w:ilvl w:val="1"/>
          <w:numId w:val="44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you can </w:t>
      </w:r>
      <w:r w:rsidRPr="00734897">
        <w:rPr>
          <w:rFonts w:ascii="Times New Roman" w:eastAsia="Times New Roman" w:hAnsi="Times New Roman" w:cs="Times New Roman"/>
          <w:b/>
          <w:bCs/>
          <w:kern w:val="0"/>
          <w14:ligatures w14:val="none"/>
        </w:rPr>
        <w:t>solve any two to get the third</w:t>
      </w:r>
      <w:r w:rsidRPr="00734897">
        <w:rPr>
          <w:rFonts w:ascii="Times New Roman" w:eastAsia="Times New Roman" w:hAnsi="Times New Roman" w:cs="Times New Roman"/>
          <w:kern w:val="0"/>
          <w14:ligatures w14:val="none"/>
        </w:rPr>
        <w:t xml:space="preserve"> without inconsistent values,</w:t>
      </w:r>
    </w:p>
    <w:p w14:paraId="5729542F" w14:textId="77777777" w:rsidR="00734897" w:rsidRPr="00734897" w:rsidRDefault="00734897" w:rsidP="00734897">
      <w:pPr>
        <w:numPr>
          <w:ilvl w:val="1"/>
          <w:numId w:val="443"/>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using CL-derived +1 bands, T_0~0.1 s, and the hinge identity.</w:t>
      </w:r>
    </w:p>
    <w:p w14:paraId="678F75CC"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Attempts to express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734897">
        <w:rPr>
          <w:rFonts w:ascii="Times New Roman" w:eastAsia="Times New Roman" w:hAnsi="Times New Roman" w:cs="Times New Roman"/>
          <w:kern w:val="0"/>
          <w14:ligatures w14:val="none"/>
        </w:rPr>
        <w:t xml:space="preserve">as a simple </w:t>
      </w:r>
      <w:r w:rsidRPr="00734897">
        <w:rPr>
          <w:rFonts w:ascii="Times New Roman" w:eastAsia="Times New Roman" w:hAnsi="Times New Roman" w:cs="Times New Roman"/>
          <w:b/>
          <w:bCs/>
          <w:kern w:val="0"/>
          <w14:ligatures w14:val="none"/>
        </w:rPr>
        <w:t>GM of two lengths divided by a speed</w:t>
      </w:r>
      <w:r w:rsidRPr="00734897">
        <w:rPr>
          <w:rFonts w:ascii="Times New Roman" w:eastAsia="Times New Roman" w:hAnsi="Times New Roman" w:cs="Times New Roman"/>
          <w:kern w:val="0"/>
          <w14:ligatures w14:val="none"/>
        </w:rPr>
        <w:t xml:space="preserve"> (D21), e.g.:</w:t>
      </w:r>
    </w:p>
    <w:p w14:paraId="05A71471"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m:t>
                  </m:r>
                </m:sub>
              </m:sSub>
            </m:den>
          </m:f>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r>
                    <m:rPr>
                      <m:nor/>
                    </m:rPr>
                    <w:rPr>
                      <w:rFonts w:ascii="Times New Roman" w:eastAsia="Times New Roman" w:hAnsi="Times New Roman" w:cs="Times New Roman"/>
                      <w:kern w:val="0"/>
                      <w14:ligatures w14:val="none"/>
                    </w:rPr>
                    <m:t>shell</m:t>
                  </m:r>
                </m:sub>
              </m:sSub>
            </m:e>
          </m:rad>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5C7D3C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failed: the fitted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m:t>
            </m:r>
          </m:sub>
        </m:sSub>
      </m:oMath>
      <w:r w:rsidRPr="00734897">
        <w:rPr>
          <w:rFonts w:ascii="Times New Roman" w:eastAsia="Times New Roman" w:hAnsi="Times New Roman" w:cs="Times New Roman"/>
          <w:kern w:val="0"/>
          <w14:ligatures w14:val="none"/>
        </w:rPr>
        <w:t xml:space="preserve">lands near hundreds of m/s, not near </w:t>
      </w:r>
      <m:oMath>
        <m:r>
          <w:rPr>
            <w:rFonts w:ascii="Cambria Math" w:eastAsia="Times New Roman" w:hAnsi="Cambria Math" w:cs="Times New Roman"/>
            <w:kern w:val="0"/>
            <w14:ligatures w14:val="none"/>
          </w:rPr>
          <m:t>c</m:t>
        </m:r>
      </m:oMath>
      <w:r w:rsidRPr="00734897">
        <w:rPr>
          <w:rFonts w:ascii="Times New Roman" w:eastAsia="Times New Roman" w:hAnsi="Times New Roman" w:cs="Times New Roman"/>
          <w:kern w:val="0"/>
          <w14:ligatures w14:val="none"/>
        </w:rPr>
        <w:t xml:space="preserve">, so time is </w:t>
      </w:r>
      <w:r w:rsidRPr="00734897">
        <w:rPr>
          <w:rFonts w:ascii="Times New Roman" w:eastAsia="Times New Roman" w:hAnsi="Times New Roman" w:cs="Times New Roman"/>
          <w:b/>
          <w:bCs/>
          <w:kern w:val="0"/>
          <w14:ligatures w14:val="none"/>
        </w:rPr>
        <w:t>not</w:t>
      </w:r>
      <w:r w:rsidRPr="00734897">
        <w:rPr>
          <w:rFonts w:ascii="Times New Roman" w:eastAsia="Times New Roman" w:hAnsi="Times New Roman" w:cs="Times New Roman"/>
          <w:kern w:val="0"/>
          <w14:ligatures w14:val="none"/>
        </w:rPr>
        <w:t xml:space="preserve"> just a GM of two distances – you really need the two-faced hinge picture.</w:t>
      </w:r>
    </w:p>
    <w:p w14:paraId="0E14FB0D"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CFD119">
          <v:rect id="_x0000_i1158" style="width:0;height:1.5pt" o:hralign="center" o:hrstd="t" o:hr="t" fillcolor="#a0a0a0" stroked="f"/>
        </w:pict>
      </w:r>
    </w:p>
    <w:p w14:paraId="55EFCF34"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7.2.4 CNS size brackets: GM(UGM, Earth) as “largest still a part”</w:t>
      </w:r>
    </w:p>
    <w:p w14:paraId="6BECE18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hinge docs also derived two organism-scale brackets from the same UGM/ Earth/ hinge data:</w:t>
      </w:r>
    </w:p>
    <w:p w14:paraId="799581A9" w14:textId="77777777" w:rsidR="00734897" w:rsidRPr="00734897" w:rsidRDefault="00734897" w:rsidP="00734897">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Lower bound</w:t>
      </w:r>
      <w:r w:rsidRPr="00734897">
        <w:rPr>
          <w:rFonts w:ascii="Times New Roman" w:eastAsia="Times New Roman" w:hAnsi="Times New Roman" w:cs="Times New Roman"/>
          <w:kern w:val="0"/>
          <w14:ligatures w14:val="none"/>
        </w:rPr>
        <w:t xml:space="preserve"> – UGM (~0.1–0.12 mm):</w:t>
      </w:r>
    </w:p>
    <w:p w14:paraId="779C2D72" w14:textId="77777777" w:rsidR="00734897" w:rsidRPr="00734897" w:rsidRDefault="00734897" w:rsidP="00734897">
      <w:pPr>
        <w:numPr>
          <w:ilvl w:val="1"/>
          <w:numId w:val="44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smallest scale at which “parts” first register as parts for 0.</w:t>
      </w:r>
    </w:p>
    <w:p w14:paraId="3D8874C3" w14:textId="77777777" w:rsidR="00734897" w:rsidRPr="00734897" w:rsidRDefault="00734897" w:rsidP="00734897">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Upper bound</w:t>
      </w:r>
      <w:r w:rsidRPr="00734897">
        <w:rPr>
          <w:rFonts w:ascii="Times New Roman" w:eastAsia="Times New Roman" w:hAnsi="Times New Roman" w:cs="Times New Roman"/>
          <w:kern w:val="0"/>
          <w14:ligatures w14:val="none"/>
        </w:rPr>
        <w:t xml:space="preserve"> – GM(UGM, container size):</w:t>
      </w:r>
    </w:p>
    <w:p w14:paraId="36F42A8B" w14:textId="77777777" w:rsidR="00734897" w:rsidRPr="00734897" w:rsidRDefault="00734897" w:rsidP="00734897">
      <w:pPr>
        <w:numPr>
          <w:ilvl w:val="1"/>
          <w:numId w:val="44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for Earth:</w:t>
      </w:r>
    </w:p>
    <w:p w14:paraId="5010D7D5" w14:textId="77777777" w:rsidR="00734897" w:rsidRPr="00734897" w:rsidRDefault="00C96FC8" w:rsidP="00734897">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CNS,max</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rad>
          <m:r>
            <m:rPr>
              <m:scr m:val="script"/>
            </m:rPr>
            <w:rPr>
              <w:rFonts w:ascii="Cambria Math" w:eastAsia="Times New Roman" w:hAnsi="Cambria Math" w:cs="Times New Roman"/>
              <w:kern w:val="0"/>
              <w14:ligatures w14:val="none"/>
            </w:rPr>
            <m:t>∼O</m:t>
          </m:r>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m</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134EF34" w14:textId="77777777" w:rsidR="00734897" w:rsidRPr="00734897" w:rsidRDefault="00734897" w:rsidP="00734897">
      <w:pPr>
        <w:numPr>
          <w:ilvl w:val="1"/>
          <w:numId w:val="444"/>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giving a </w:t>
      </w:r>
      <w:r w:rsidRPr="00734897">
        <w:rPr>
          <w:rFonts w:ascii="Times New Roman" w:eastAsia="Times New Roman" w:hAnsi="Times New Roman" w:cs="Times New Roman"/>
          <w:b/>
          <w:bCs/>
          <w:kern w:val="0"/>
          <w14:ligatures w14:val="none"/>
        </w:rPr>
        <w:t>tens-of-metres</w:t>
      </w:r>
      <w:r w:rsidRPr="00734897">
        <w:rPr>
          <w:rFonts w:ascii="Times New Roman" w:eastAsia="Times New Roman" w:hAnsi="Times New Roman" w:cs="Times New Roman"/>
          <w:kern w:val="0"/>
          <w14:ligatures w14:val="none"/>
        </w:rPr>
        <w:t xml:space="preserve"> upper scale for an organism with a CNS that can still count as a </w:t>
      </w:r>
      <w:r w:rsidRPr="00734897">
        <w:rPr>
          <w:rFonts w:ascii="Times New Roman" w:eastAsia="Times New Roman" w:hAnsi="Times New Roman" w:cs="Times New Roman"/>
          <w:b/>
          <w:bCs/>
          <w:kern w:val="0"/>
          <w14:ligatures w14:val="none"/>
        </w:rPr>
        <w:t>part inside +1</w:t>
      </w:r>
      <w:r w:rsidRPr="00734897">
        <w:rPr>
          <w:rFonts w:ascii="Times New Roman" w:eastAsia="Times New Roman" w:hAnsi="Times New Roman" w:cs="Times New Roman"/>
          <w:kern w:val="0"/>
          <w14:ligatures w14:val="none"/>
        </w:rPr>
        <w:t>, not as a new +1-level centre.</w:t>
      </w:r>
    </w:p>
    <w:p w14:paraId="56C97C26"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SINs Dextra 2 summary puts it:</w:t>
      </w:r>
    </w:p>
    <w:p w14:paraId="0AACAAF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hinge sets two organism-scale brackets: a lower bound at UGM (~0.1–0.12 mm) where parts first register, and an upper bound near the GM of UGM and the container size (Earth), roughly tens of meters for Earth.”</w:t>
      </w:r>
    </w:p>
    <w:p w14:paraId="1D280540"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is confirmed qualitatively by biology:</w:t>
      </w:r>
    </w:p>
    <w:p w14:paraId="235E2638" w14:textId="77777777" w:rsidR="00734897" w:rsidRPr="00734897" w:rsidRDefault="00734897" w:rsidP="00734897">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CNS-bearing organisms indeed range from ~UGM-size components (small neural units) up to tens-of-metres at the extreme,</w:t>
      </w:r>
    </w:p>
    <w:p w14:paraId="6DECEE22" w14:textId="77777777" w:rsidR="00734897" w:rsidRPr="00734897" w:rsidRDefault="00734897" w:rsidP="00734897">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extremely larger “organisms” (e.g., superorganismal colonies) are better thought of as </w:t>
      </w:r>
      <w:r w:rsidRPr="00734897">
        <w:rPr>
          <w:rFonts w:ascii="Times New Roman" w:eastAsia="Times New Roman" w:hAnsi="Times New Roman" w:cs="Times New Roman"/>
          <w:b/>
          <w:bCs/>
          <w:kern w:val="0"/>
          <w14:ligatures w14:val="none"/>
        </w:rPr>
        <w:t>+1-level or higher contexts</w:t>
      </w:r>
      <w:r w:rsidRPr="00734897">
        <w:rPr>
          <w:rFonts w:ascii="Times New Roman" w:eastAsia="Times New Roman" w:hAnsi="Times New Roman" w:cs="Times New Roman"/>
          <w:kern w:val="0"/>
          <w14:ligatures w14:val="none"/>
        </w:rPr>
        <w:t xml:space="preserve"> rather than single 0-presents.</w:t>
      </w:r>
    </w:p>
    <w:p w14:paraId="35788C9B"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So GM(UGM, Earth) is:</w:t>
      </w:r>
    </w:p>
    <w:p w14:paraId="6CB6F2B1" w14:textId="77777777" w:rsidR="00734897" w:rsidRPr="00734897" w:rsidRDefault="00734897" w:rsidP="00734897">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scale bracket</w:t>
      </w:r>
      <w:r w:rsidRPr="00734897">
        <w:rPr>
          <w:rFonts w:ascii="Times New Roman" w:eastAsia="Times New Roman" w:hAnsi="Times New Roman" w:cs="Times New Roman"/>
          <w:kern w:val="0"/>
          <w14:ligatures w14:val="none"/>
        </w:rPr>
        <w:t xml:space="preserve"> that distinguishes “still a part inside +1” vs “starting to be a new +1-like context,”</w:t>
      </w:r>
    </w:p>
    <w:p w14:paraId="41896F14" w14:textId="77777777" w:rsidR="00734897" w:rsidRPr="00734897" w:rsidRDefault="00734897" w:rsidP="00734897">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another use of GM bridging between 0 and +1, now in the spatial realm.</w:t>
      </w:r>
    </w:p>
    <w:p w14:paraId="507738FE" w14:textId="77777777" w:rsidR="00734897" w:rsidRPr="00734897" w:rsidRDefault="00C96FC8" w:rsidP="007348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956F12">
          <v:rect id="_x0000_i1159" style="width:0;height:1.5pt" o:hralign="center" o:hrstd="t" o:hr="t" fillcolor="#a0a0a0" stroked="f"/>
        </w:pict>
      </w:r>
    </w:p>
    <w:p w14:paraId="08D2433D" w14:textId="77777777" w:rsidR="00734897" w:rsidRPr="00734897" w:rsidRDefault="00734897" w:rsidP="007348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897">
        <w:rPr>
          <w:rFonts w:ascii="Times New Roman" w:eastAsia="Times New Roman" w:hAnsi="Times New Roman" w:cs="Times New Roman"/>
          <w:b/>
          <w:bCs/>
          <w:kern w:val="0"/>
          <w14:ligatures w14:val="none"/>
        </w:rPr>
        <w:t>7.2.5 Matching inner and outer faces: one hinge, two readings</w:t>
      </w:r>
    </w:p>
    <w:p w14:paraId="056A4245"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Combining §7.1 and §7.2:</w:t>
      </w:r>
    </w:p>
    <w:p w14:paraId="587D1301" w14:textId="77777777" w:rsidR="00734897" w:rsidRPr="00734897" w:rsidRDefault="00734897" w:rsidP="00734897">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Inner face:</w:t>
      </w:r>
    </w:p>
    <w:p w14:paraId="514EE135" w14:textId="77777777" w:rsidR="00734897" w:rsidRPr="00734897" w:rsidRDefault="00734897" w:rsidP="00734897">
      <w:pPr>
        <w:numPr>
          <w:ilvl w:val="1"/>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T_0 (~0.1 s) is the </w:t>
      </w:r>
      <w:r w:rsidRPr="00734897">
        <w:rPr>
          <w:rFonts w:ascii="Times New Roman" w:eastAsia="Times New Roman" w:hAnsi="Times New Roman" w:cs="Times New Roman"/>
          <w:b/>
          <w:bCs/>
          <w:kern w:val="0"/>
          <w14:ligatures w14:val="none"/>
        </w:rPr>
        <w:t>act-duration</w:t>
      </w:r>
      <w:r w:rsidRPr="00734897">
        <w:rPr>
          <w:rFonts w:ascii="Times New Roman" w:eastAsia="Times New Roman" w:hAnsi="Times New Roman" w:cs="Times New Roman"/>
          <w:kern w:val="0"/>
          <w14:ligatures w14:val="none"/>
        </w:rPr>
        <w:t xml:space="preserve"> needed for:</w:t>
      </w:r>
    </w:p>
    <w:p w14:paraId="5A2291E8" w14:textId="77777777" w:rsidR="00734897" w:rsidRPr="00734897" w:rsidRDefault="00734897" w:rsidP="00734897">
      <w:pPr>
        <w:numPr>
          <w:ilvl w:val="2"/>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body-wide conduction plus integration,</w:t>
      </w:r>
    </w:p>
    <w:p w14:paraId="7B446172" w14:textId="77777777" w:rsidR="00734897" w:rsidRPr="00734897" w:rsidRDefault="00734897" w:rsidP="00734897">
      <w:pPr>
        <w:numPr>
          <w:ilvl w:val="2"/>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a 0-present to keep its inner plexity (−2, −1, 0) together as one.</w:t>
      </w:r>
    </w:p>
    <w:p w14:paraId="095B4F66" w14:textId="77777777" w:rsidR="00734897" w:rsidRPr="00734897" w:rsidRDefault="00734897" w:rsidP="00734897">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b/>
          <w:bCs/>
          <w:kern w:val="0"/>
          <w14:ligatures w14:val="none"/>
        </w:rPr>
        <w:t>Outer face:</w:t>
      </w:r>
    </w:p>
    <w:p w14:paraId="0F01AEA2" w14:textId="77777777" w:rsidR="00734897" w:rsidRPr="00734897" w:rsidRDefault="00734897" w:rsidP="00734897">
      <w:pPr>
        <w:numPr>
          <w:ilvl w:val="1"/>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UGM (~0.1–0.12 mm) is the </w:t>
      </w:r>
      <w:r w:rsidRPr="00734897">
        <w:rPr>
          <w:rFonts w:ascii="Times New Roman" w:eastAsia="Times New Roman" w:hAnsi="Times New Roman" w:cs="Times New Roman"/>
          <w:b/>
          <w:bCs/>
          <w:kern w:val="0"/>
          <w14:ligatures w14:val="none"/>
        </w:rPr>
        <w:t>spatial pixel</w:t>
      </w:r>
      <w:r w:rsidRPr="00734897">
        <w:rPr>
          <w:rFonts w:ascii="Times New Roman" w:eastAsia="Times New Roman" w:hAnsi="Times New Roman" w:cs="Times New Roman"/>
          <w:kern w:val="0"/>
          <w14:ligatures w14:val="none"/>
        </w:rPr>
        <w:t>,</w:t>
      </w:r>
    </w:p>
    <w:p w14:paraId="4E9547A1" w14:textId="77777777" w:rsidR="00734897" w:rsidRPr="00734897" w:rsidRDefault="00734897" w:rsidP="00734897">
      <w:pPr>
        <w:numPr>
          <w:ilvl w:val="1"/>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+1 band (1–100 km) and its global span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 xml:space="preserve">define the </w:t>
      </w:r>
      <w:r w:rsidRPr="00734897">
        <w:rPr>
          <w:rFonts w:ascii="Times New Roman" w:eastAsia="Times New Roman" w:hAnsi="Times New Roman" w:cs="Times New Roman"/>
          <w:b/>
          <w:bCs/>
          <w:kern w:val="0"/>
          <w14:ligatures w14:val="none"/>
        </w:rPr>
        <w:t>container size</w:t>
      </w:r>
      <w:r w:rsidRPr="00734897">
        <w:rPr>
          <w:rFonts w:ascii="Times New Roman" w:eastAsia="Times New Roman" w:hAnsi="Times New Roman" w:cs="Times New Roman"/>
          <w:kern w:val="0"/>
          <w14:ligatures w14:val="none"/>
        </w:rPr>
        <w:t>,</w:t>
      </w:r>
    </w:p>
    <w:p w14:paraId="4FE9CFF7" w14:textId="77777777" w:rsidR="00734897" w:rsidRPr="00734897" w:rsidRDefault="00734897" w:rsidP="00734897">
      <w:pPr>
        <w:numPr>
          <w:ilvl w:val="1"/>
          <w:numId w:val="447"/>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two-anchor rule (L_{+1}/T_{+1}^*) gives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oMath>
      <w:r w:rsidRPr="00734897">
        <w:rPr>
          <w:rFonts w:ascii="Times New Roman" w:eastAsia="Times New Roman" w:hAnsi="Times New Roman" w:cs="Times New Roman"/>
          <w:kern w:val="0"/>
          <w14:ligatures w14:val="none"/>
        </w:rPr>
        <w:t xml:space="preserve">, and the hinge identity connects UGM,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73489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734897">
        <w:rPr>
          <w:rFonts w:ascii="Times New Roman" w:eastAsia="Times New Roman" w:hAnsi="Times New Roman" w:cs="Times New Roman"/>
          <w:kern w:val="0"/>
          <w14:ligatures w14:val="none"/>
        </w:rPr>
        <w:t xml:space="preserve">,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w:t>
      </w:r>
    </w:p>
    <w:p w14:paraId="57DC26D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key achievement of the CL ladder and hinge analyses is that:</w:t>
      </w:r>
    </w:p>
    <w:p w14:paraId="33CA3C4D" w14:textId="77777777" w:rsidR="00734897" w:rsidRPr="00734897" w:rsidRDefault="00734897" w:rsidP="00734897">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bands</w:t>
      </w:r>
      <w:r w:rsidRPr="00734897">
        <w:rPr>
          <w:rFonts w:ascii="Times New Roman" w:eastAsia="Times New Roman" w:hAnsi="Times New Roman" w:cs="Times New Roman"/>
          <w:kern w:val="0"/>
          <w14:ligatures w14:val="none"/>
        </w:rPr>
        <w:t xml:space="preserve"> you empirically found (UGM, +1 1–100 km, etc.),</w:t>
      </w:r>
    </w:p>
    <w:p w14:paraId="70783308" w14:textId="77777777" w:rsidR="00734897" w:rsidRPr="00734897" w:rsidRDefault="00734897" w:rsidP="00734897">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CNS size bracket</w:t>
      </w:r>
      <w:r w:rsidRPr="00734897">
        <w:rPr>
          <w:rFonts w:ascii="Times New Roman" w:eastAsia="Times New Roman" w:hAnsi="Times New Roman" w:cs="Times New Roman"/>
          <w:kern w:val="0"/>
          <w14:ligatures w14:val="none"/>
        </w:rPr>
        <w:t xml:space="preserve"> via GM(UGM, Earth),</w:t>
      </w:r>
    </w:p>
    <w:p w14:paraId="4E4AAAAC" w14:textId="77777777" w:rsidR="00734897" w:rsidRPr="00734897" w:rsidRDefault="00734897" w:rsidP="00734897">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present-act pixel</w:t>
      </w:r>
      <w:r w:rsidRPr="00734897">
        <w:rPr>
          <w:rFonts w:ascii="Times New Roman" w:eastAsia="Times New Roman" w:hAnsi="Times New Roman" w:cs="Times New Roman"/>
          <w:kern w:val="0"/>
          <w14:ligatures w14:val="none"/>
        </w:rPr>
        <w:t xml:space="preserve"> T_0,</w:t>
      </w:r>
    </w:p>
    <w:p w14:paraId="21827090" w14:textId="77777777" w:rsidR="00734897" w:rsidRPr="00734897" w:rsidRDefault="00734897" w:rsidP="00734897">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and the </w:t>
      </w:r>
      <w:r w:rsidRPr="00734897">
        <w:rPr>
          <w:rFonts w:ascii="Times New Roman" w:eastAsia="Times New Roman" w:hAnsi="Times New Roman" w:cs="Times New Roman"/>
          <w:b/>
          <w:bCs/>
          <w:kern w:val="0"/>
          <w14:ligatures w14:val="none"/>
        </w:rPr>
        <w:t>speed of light</w:t>
      </w:r>
      <w:r w:rsidRPr="00734897">
        <w:rPr>
          <w:rFonts w:ascii="Times New Roman" w:eastAsia="Times New Roman" w:hAnsi="Times New Roman" w:cs="Times New Roman"/>
          <w:kern w:val="0"/>
          <w14:ligatures w14:val="none"/>
        </w:rPr>
        <w:t xml:space="preserve"> via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surf</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734897">
        <w:rPr>
          <w:rFonts w:ascii="Times New Roman" w:eastAsia="Times New Roman" w:hAnsi="Times New Roman" w:cs="Times New Roman"/>
          <w:kern w:val="0"/>
          <w14:ligatures w14:val="none"/>
        </w:rPr>
        <w:t>,</w:t>
      </w:r>
    </w:p>
    <w:p w14:paraId="24250341"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all fit into a </w:t>
      </w:r>
      <w:r w:rsidRPr="00734897">
        <w:rPr>
          <w:rFonts w:ascii="Times New Roman" w:eastAsia="Times New Roman" w:hAnsi="Times New Roman" w:cs="Times New Roman"/>
          <w:b/>
          <w:bCs/>
          <w:kern w:val="0"/>
          <w14:ligatures w14:val="none"/>
        </w:rPr>
        <w:t>single, non-circular identity</w:t>
      </w:r>
      <w:r w:rsidRPr="00734897">
        <w:rPr>
          <w:rFonts w:ascii="Times New Roman" w:eastAsia="Times New Roman" w:hAnsi="Times New Roman" w:cs="Times New Roman"/>
          <w:kern w:val="0"/>
          <w14:ligatures w14:val="none"/>
        </w:rPr>
        <w:t xml:space="preserve"> that reads:</w:t>
      </w:r>
    </w:p>
    <w:p w14:paraId="3AFA9E45"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same hinge relation governs both inner condensation (time) and outer relay (space).”</w:t>
      </w:r>
    </w:p>
    <w:p w14:paraId="3B9685BF"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No other pair of levels (-1↔+2, -2↔+3, etc.) can support such a neat closure:</w:t>
      </w:r>
    </w:p>
    <w:p w14:paraId="1895D192" w14:textId="77777777" w:rsidR="00734897" w:rsidRPr="00734897" w:rsidRDefault="00734897" w:rsidP="00734897">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D21 explicitly showed that trying to force T_0 as a GM of UGM and +1 shell fails,</w:t>
      </w:r>
    </w:p>
    <w:p w14:paraId="46959811" w14:textId="77777777" w:rsidR="00734897" w:rsidRPr="00734897" w:rsidRDefault="00734897" w:rsidP="00734897">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D23 showed that a single inner–outer speed mapping fails away from the hinge; a dual-velocity description is needed, and only at 0↔+1 does it tie nicely to the CL bands and CNS bracket.</w:t>
      </w:r>
    </w:p>
    <w:p w14:paraId="73F7AFB2"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This is one of the strongest arguments that:</w:t>
      </w:r>
    </w:p>
    <w:p w14:paraId="001C329C" w14:textId="77777777" w:rsidR="00734897" w:rsidRPr="00734897" w:rsidRDefault="00734897" w:rsidP="00734897">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the 0↔+1 hinge is unique in the ladder,</w:t>
      </w:r>
    </w:p>
    <w:p w14:paraId="54CE305C" w14:textId="77777777" w:rsidR="00734897" w:rsidRPr="00734897" w:rsidRDefault="00734897" w:rsidP="00734897">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the </w:t>
      </w:r>
      <w:r w:rsidRPr="00734897">
        <w:rPr>
          <w:rFonts w:ascii="Times New Roman" w:eastAsia="Times New Roman" w:hAnsi="Times New Roman" w:cs="Times New Roman"/>
          <w:b/>
          <w:bCs/>
          <w:kern w:val="0"/>
          <w14:ligatures w14:val="none"/>
        </w:rPr>
        <w:t>spatial pixel (UGM)</w:t>
      </w:r>
      <w:r w:rsidRPr="00734897">
        <w:rPr>
          <w:rFonts w:ascii="Times New Roman" w:eastAsia="Times New Roman" w:hAnsi="Times New Roman" w:cs="Times New Roman"/>
          <w:kern w:val="0"/>
          <w14:ligatures w14:val="none"/>
        </w:rPr>
        <w:t xml:space="preserve"> and </w:t>
      </w:r>
      <w:r w:rsidRPr="00734897">
        <w:rPr>
          <w:rFonts w:ascii="Times New Roman" w:eastAsia="Times New Roman" w:hAnsi="Times New Roman" w:cs="Times New Roman"/>
          <w:b/>
          <w:bCs/>
          <w:kern w:val="0"/>
          <w14:ligatures w14:val="none"/>
        </w:rPr>
        <w:t>+1 container (Earth band)</w:t>
      </w:r>
      <w:r w:rsidRPr="00734897">
        <w:rPr>
          <w:rFonts w:ascii="Times New Roman" w:eastAsia="Times New Roman" w:hAnsi="Times New Roman" w:cs="Times New Roman"/>
          <w:kern w:val="0"/>
          <w14:ligatures w14:val="none"/>
        </w:rPr>
        <w:t xml:space="preserve"> are not arbitrary choices but the empirical realization of that hinge.</w:t>
      </w:r>
    </w:p>
    <w:p w14:paraId="05222147" w14:textId="77777777" w:rsidR="00734897" w:rsidRPr="00734897" w:rsidRDefault="00734897" w:rsidP="00734897">
      <w:pPr>
        <w:spacing w:before="100" w:beforeAutospacing="1" w:after="100" w:afterAutospacing="1" w:line="240" w:lineRule="auto"/>
        <w:rPr>
          <w:rFonts w:ascii="Times New Roman" w:eastAsia="Times New Roman" w:hAnsi="Times New Roman" w:cs="Times New Roman"/>
          <w:kern w:val="0"/>
          <w14:ligatures w14:val="none"/>
        </w:rPr>
      </w:pPr>
      <w:r w:rsidRPr="00734897">
        <w:rPr>
          <w:rFonts w:ascii="Times New Roman" w:eastAsia="Times New Roman" w:hAnsi="Times New Roman" w:cs="Times New Roman"/>
          <w:kern w:val="0"/>
          <w14:ligatures w14:val="none"/>
        </w:rPr>
        <w:t xml:space="preserve">In the next subsection (7.3), you’ll use this hinge structure to discuss the </w:t>
      </w:r>
      <w:r w:rsidRPr="00734897">
        <w:rPr>
          <w:rFonts w:ascii="Times New Roman" w:eastAsia="Times New Roman" w:hAnsi="Times New Roman" w:cs="Times New Roman"/>
          <w:b/>
          <w:bCs/>
          <w:kern w:val="0"/>
          <w14:ligatures w14:val="none"/>
        </w:rPr>
        <w:t>two-velocity mapping</w:t>
      </w:r>
      <w:r w:rsidRPr="00734897">
        <w:rPr>
          <w:rFonts w:ascii="Times New Roman" w:eastAsia="Times New Roman" w:hAnsi="Times New Roman" w:cs="Times New Roman"/>
          <w:kern w:val="0"/>
          <w14:ligatures w14:val="none"/>
        </w:rPr>
        <w:t xml:space="preserve"> (inner vs outer), and why naive single-speed or GM-of-lengths rules fail away from the hinge but the AR two-faced description works exactly where it should.</w:t>
      </w:r>
    </w:p>
    <w:p w14:paraId="1492428A" w14:textId="77777777" w:rsidR="00155771" w:rsidRPr="00155771" w:rsidRDefault="00155771" w:rsidP="0015577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5316913"/>
      <w:r w:rsidRPr="00155771">
        <w:rPr>
          <w:rFonts w:ascii="Times New Roman" w:eastAsia="Times New Roman" w:hAnsi="Times New Roman" w:cs="Times New Roman"/>
          <w:b/>
          <w:bCs/>
          <w:kern w:val="0"/>
          <w:sz w:val="27"/>
          <w:szCs w:val="27"/>
          <w14:ligatures w14:val="none"/>
        </w:rPr>
        <w:t>7.3 Geometric relations tying them together</w:t>
      </w:r>
      <w:bookmarkEnd w:id="38"/>
    </w:p>
    <w:p w14:paraId="4A0F53E4"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 §§7.1–7.2 we treated the </w:t>
      </w:r>
      <w:r w:rsidRPr="00155771">
        <w:rPr>
          <w:rFonts w:ascii="Times New Roman" w:eastAsia="Times New Roman" w:hAnsi="Times New Roman" w:cs="Times New Roman"/>
          <w:b/>
          <w:bCs/>
          <w:kern w:val="0"/>
          <w14:ligatures w14:val="none"/>
        </w:rPr>
        <w:t>time pixel</w:t>
      </w:r>
      <w:r w:rsidRPr="00155771">
        <w:rPr>
          <w:rFonts w:ascii="Times New Roman" w:eastAsia="Times New Roman" w:hAnsi="Times New Roman" w:cs="Times New Roman"/>
          <w:kern w:val="0"/>
          <w14:ligatures w14:val="none"/>
        </w:rPr>
        <w:t xml:space="preserve"> (~0.1 s), the </w:t>
      </w:r>
      <w:r w:rsidRPr="00155771">
        <w:rPr>
          <w:rFonts w:ascii="Times New Roman" w:eastAsia="Times New Roman" w:hAnsi="Times New Roman" w:cs="Times New Roman"/>
          <w:b/>
          <w:bCs/>
          <w:kern w:val="0"/>
          <w14:ligatures w14:val="none"/>
        </w:rPr>
        <w:t>spatial pixel</w:t>
      </w:r>
      <w:r w:rsidRPr="00155771">
        <w:rPr>
          <w:rFonts w:ascii="Times New Roman" w:eastAsia="Times New Roman" w:hAnsi="Times New Roman" w:cs="Times New Roman"/>
          <w:kern w:val="0"/>
          <w14:ligatures w14:val="none"/>
        </w:rPr>
        <w:t xml:space="preserve"> (UGM ≈ 0.1–0.12 mm), and the </w:t>
      </w:r>
      <w:r w:rsidRPr="00155771">
        <w:rPr>
          <w:rFonts w:ascii="Times New Roman" w:eastAsia="Times New Roman" w:hAnsi="Times New Roman" w:cs="Times New Roman"/>
          <w:b/>
          <w:bCs/>
          <w:kern w:val="0"/>
          <w14:ligatures w14:val="none"/>
        </w:rPr>
        <w:t>+1 container</w:t>
      </w:r>
      <w:r w:rsidRPr="00155771">
        <w:rPr>
          <w:rFonts w:ascii="Times New Roman" w:eastAsia="Times New Roman" w:hAnsi="Times New Roman" w:cs="Times New Roman"/>
          <w:kern w:val="0"/>
          <w14:ligatures w14:val="none"/>
        </w:rPr>
        <w:t xml:space="preserve"> (Earth-surface band) somewhat separately. This subsection pulls them into one picture:</w:t>
      </w:r>
    </w:p>
    <w:p w14:paraId="49122EAA" w14:textId="77777777" w:rsidR="00155771" w:rsidRPr="00155771" w:rsidRDefault="00155771" w:rsidP="00155771">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 </w:t>
      </w:r>
      <w:r w:rsidRPr="00155771">
        <w:rPr>
          <w:rFonts w:ascii="Times New Roman" w:eastAsia="Times New Roman" w:hAnsi="Times New Roman" w:cs="Times New Roman"/>
          <w:b/>
          <w:bCs/>
          <w:kern w:val="0"/>
          <w14:ligatures w14:val="none"/>
        </w:rPr>
        <w:t>unit-free hinge identity</w:t>
      </w:r>
      <w:r w:rsidRPr="00155771">
        <w:rPr>
          <w:rFonts w:ascii="Times New Roman" w:eastAsia="Times New Roman" w:hAnsi="Times New Roman" w:cs="Times New Roman"/>
          <w:kern w:val="0"/>
          <w14:ligatures w14:val="none"/>
        </w:rPr>
        <w:t xml:space="preserve"> connecting UGM, Earth span, and the inner/outer time scales,</w:t>
      </w:r>
    </w:p>
    <w:p w14:paraId="59950B9E" w14:textId="77777777" w:rsidR="00155771" w:rsidRPr="00155771" w:rsidRDefault="00155771" w:rsidP="00155771">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two-of-three rule</w:t>
      </w:r>
      <w:r w:rsidRPr="00155771">
        <w:rPr>
          <w:rFonts w:ascii="Times New Roman" w:eastAsia="Times New Roman" w:hAnsi="Times New Roman" w:cs="Times New Roman"/>
          <w:kern w:val="0"/>
          <w14:ligatures w14:val="none"/>
        </w:rPr>
        <w:t xml:space="preserve">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45EBA0C3" w14:textId="77777777" w:rsidR="00155771" w:rsidRPr="00155771" w:rsidRDefault="00155771" w:rsidP="00155771">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the </w:t>
      </w:r>
      <w:r w:rsidRPr="00155771">
        <w:rPr>
          <w:rFonts w:ascii="Times New Roman" w:eastAsia="Times New Roman" w:hAnsi="Times New Roman" w:cs="Times New Roman"/>
          <w:b/>
          <w:bCs/>
          <w:kern w:val="0"/>
          <w14:ligatures w14:val="none"/>
        </w:rPr>
        <w:t>GM(UGM, Earth)</w:t>
      </w:r>
      <w:r w:rsidRPr="00155771">
        <w:rPr>
          <w:rFonts w:ascii="Times New Roman" w:eastAsia="Times New Roman" w:hAnsi="Times New Roman" w:cs="Times New Roman"/>
          <w:kern w:val="0"/>
          <w14:ligatures w14:val="none"/>
        </w:rPr>
        <w:t xml:space="preserve"> bracket for CNS size.</w:t>
      </w:r>
    </w:p>
    <w:p w14:paraId="7B83360C"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We’ll also recall which naive geometric relations you tested and </w:t>
      </w:r>
      <w:r w:rsidRPr="00155771">
        <w:rPr>
          <w:rFonts w:ascii="Times New Roman" w:eastAsia="Times New Roman" w:hAnsi="Times New Roman" w:cs="Times New Roman"/>
          <w:i/>
          <w:iCs/>
          <w:kern w:val="0"/>
          <w14:ligatures w14:val="none"/>
        </w:rPr>
        <w:t>ruled out</w:t>
      </w:r>
      <w:r w:rsidRPr="00155771">
        <w:rPr>
          <w:rFonts w:ascii="Times New Roman" w:eastAsia="Times New Roman" w:hAnsi="Times New Roman" w:cs="Times New Roman"/>
          <w:kern w:val="0"/>
          <w14:ligatures w14:val="none"/>
        </w:rPr>
        <w:t xml:space="preserve"> (D21–D25), to show that the hinge picture isn’t just convenient—it’s the only one that fits both the theory and the CL data.</w:t>
      </w:r>
    </w:p>
    <w:p w14:paraId="73BD690F"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68A5CF">
          <v:rect id="_x0000_i1160" style="width:0;height:1.5pt" o:hralign="center" o:hrstd="t" o:hr="t" fillcolor="#a0a0a0" stroked="f"/>
        </w:pict>
      </w:r>
    </w:p>
    <w:p w14:paraId="44746AA5"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7.3.1 The hinge identity in unit-free form</w:t>
      </w:r>
    </w:p>
    <w:p w14:paraId="412C2212"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V2.1 spec gives a </w:t>
      </w:r>
      <w:r w:rsidRPr="00155771">
        <w:rPr>
          <w:rFonts w:ascii="Times New Roman" w:eastAsia="Times New Roman" w:hAnsi="Times New Roman" w:cs="Times New Roman"/>
          <w:b/>
          <w:bCs/>
          <w:kern w:val="0"/>
          <w14:ligatures w14:val="none"/>
        </w:rPr>
        <w:t>single identity</w:t>
      </w:r>
      <w:r w:rsidRPr="00155771">
        <w:rPr>
          <w:rFonts w:ascii="Times New Roman" w:eastAsia="Times New Roman" w:hAnsi="Times New Roman" w:cs="Times New Roman"/>
          <w:kern w:val="0"/>
          <w14:ligatures w14:val="none"/>
        </w:rPr>
        <w:t xml:space="preserve"> for the 0↔+1 hinge:</w:t>
      </w:r>
    </w:p>
    <w:p w14:paraId="5523D61E"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m:oMathPara>
        <m:oMath>
          <m:borderBox>
            <m:borderBoxPr>
              <m:ctrlPr>
                <w:rPr>
                  <w:rFonts w:ascii="Cambria Math" w:eastAsia="Times New Roman" w:hAnsi="Cambria Math" w:cs="Times New Roman"/>
                  <w:kern w:val="0"/>
                  <w14:ligatures w14:val="none"/>
                </w:rPr>
              </m:ctrlPr>
            </m:borderBoxPr>
            <m:e>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den>
              </m:f>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e>
          </m:borderBox>
          <m:r>
            <m:rPr>
              <m:sty m:val="p"/>
            </m:rPr>
            <w:rPr>
              <w:rFonts w:ascii="Cambria Math" w:eastAsia="Times New Roman" w:hAnsi="Cambria Math" w:cs="Times New Roman"/>
              <w:kern w:val="0"/>
              <w14:ligatures w14:val="none"/>
            </w:rPr>
            <w:br/>
          </m:r>
        </m:oMath>
      </m:oMathPara>
    </w:p>
    <w:p w14:paraId="5ADA24F9"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where:</w:t>
      </w:r>
    </w:p>
    <w:p w14:paraId="7DC949C2" w14:textId="77777777" w:rsidR="00155771" w:rsidRPr="00155771" w:rsidRDefault="00C96FC8" w:rsidP="00155771">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oMath>
      <w:r w:rsidR="00155771" w:rsidRPr="00155771">
        <w:rPr>
          <w:rFonts w:ascii="Times New Roman" w:eastAsia="Times New Roman" w:hAnsi="Times New Roman" w:cs="Times New Roman"/>
          <w:kern w:val="0"/>
          <w14:ligatures w14:val="none"/>
        </w:rPr>
        <w:t>≈ 0.1–0.12 mm is the physical UGM pixel,</w:t>
      </w:r>
    </w:p>
    <w:p w14:paraId="2E1F877F" w14:textId="77777777" w:rsidR="00155771" w:rsidRPr="00155771" w:rsidRDefault="00C96FC8" w:rsidP="00155771">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00155771" w:rsidRPr="00155771">
        <w:rPr>
          <w:rFonts w:ascii="Times New Roman" w:eastAsia="Times New Roman" w:hAnsi="Times New Roman" w:cs="Times New Roman"/>
          <w:kern w:val="0"/>
          <w14:ligatures w14:val="none"/>
        </w:rPr>
        <w:t xml:space="preserve">is the </w:t>
      </w:r>
      <w:r w:rsidR="00155771" w:rsidRPr="00155771">
        <w:rPr>
          <w:rFonts w:ascii="Times New Roman" w:eastAsia="Times New Roman" w:hAnsi="Times New Roman" w:cs="Times New Roman"/>
          <w:b/>
          <w:bCs/>
          <w:kern w:val="0"/>
          <w14:ligatures w14:val="none"/>
        </w:rPr>
        <w:t>+1 container span</w:t>
      </w:r>
      <w:r w:rsidR="00155771" w:rsidRPr="00155771">
        <w:rPr>
          <w:rFonts w:ascii="Times New Roman" w:eastAsia="Times New Roman" w:hAnsi="Times New Roman" w:cs="Times New Roman"/>
          <w:kern w:val="0"/>
          <w14:ligatures w14:val="none"/>
        </w:rPr>
        <w:t xml:space="preserve"> (e.g. Earth half-circumference),</w:t>
      </w:r>
    </w:p>
    <w:p w14:paraId="0A9DDBE5" w14:textId="77777777" w:rsidR="00155771" w:rsidRPr="00155771" w:rsidRDefault="00C96FC8" w:rsidP="00155771">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00155771" w:rsidRPr="00155771">
        <w:rPr>
          <w:rFonts w:ascii="Times New Roman" w:eastAsia="Times New Roman" w:hAnsi="Times New Roman" w:cs="Times New Roman"/>
          <w:kern w:val="0"/>
          <w14:ligatures w14:val="none"/>
        </w:rPr>
        <w:t xml:space="preserve">is the </w:t>
      </w:r>
      <w:r w:rsidR="00155771" w:rsidRPr="00155771">
        <w:rPr>
          <w:rFonts w:ascii="Times New Roman" w:eastAsia="Times New Roman" w:hAnsi="Times New Roman" w:cs="Times New Roman"/>
          <w:b/>
          <w:bCs/>
          <w:kern w:val="0"/>
          <w14:ligatures w14:val="none"/>
        </w:rPr>
        <w:t>zerotick</w:t>
      </w:r>
      <w:r w:rsidR="00155771" w:rsidRPr="00155771">
        <w:rPr>
          <w:rFonts w:ascii="Times New Roman" w:eastAsia="Times New Roman" w:hAnsi="Times New Roman" w:cs="Times New Roman"/>
          <w:kern w:val="0"/>
          <w14:ligatures w14:val="none"/>
        </w:rPr>
        <w:t xml:space="preserve"> – an inner micro-tick of 0,</w:t>
      </w:r>
    </w:p>
    <w:p w14:paraId="6509A1FA" w14:textId="77777777" w:rsidR="00155771" w:rsidRPr="00155771" w:rsidRDefault="00C96FC8" w:rsidP="00155771">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00155771" w:rsidRPr="00155771">
        <w:rPr>
          <w:rFonts w:ascii="Times New Roman" w:eastAsia="Times New Roman" w:hAnsi="Times New Roman" w:cs="Times New Roman"/>
          <w:kern w:val="0"/>
          <w14:ligatures w14:val="none"/>
        </w:rPr>
        <w:t xml:space="preserve">is the </w:t>
      </w:r>
      <w:r w:rsidR="00155771" w:rsidRPr="00155771">
        <w:rPr>
          <w:rFonts w:ascii="Times New Roman" w:eastAsia="Times New Roman" w:hAnsi="Times New Roman" w:cs="Times New Roman"/>
          <w:b/>
          <w:bCs/>
          <w:kern w:val="0"/>
          <w14:ligatures w14:val="none"/>
        </w:rPr>
        <w:t>outer sweep-onset</w:t>
      </w:r>
      <w:r w:rsidR="00155771" w:rsidRPr="00155771">
        <w:rPr>
          <w:rFonts w:ascii="Times New Roman" w:eastAsia="Times New Roman" w:hAnsi="Times New Roman" w:cs="Times New Roman"/>
          <w:kern w:val="0"/>
          <w14:ligatures w14:val="none"/>
        </w:rPr>
        <w:t xml:space="preserve"> – minimal +1-time for a surface sweep.</w:t>
      </w:r>
    </w:p>
    <w:p w14:paraId="3D97E01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From this, you get:</w:t>
      </w:r>
    </w:p>
    <w:p w14:paraId="067CBE42" w14:textId="77777777" w:rsidR="00155771" w:rsidRPr="00155771" w:rsidRDefault="00155771" w:rsidP="00155771">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predicted </w:t>
      </w:r>
      <w:r w:rsidRPr="00155771">
        <w:rPr>
          <w:rFonts w:ascii="Times New Roman" w:eastAsia="Times New Roman" w:hAnsi="Times New Roman" w:cs="Times New Roman"/>
          <w:b/>
          <w:bCs/>
          <w:kern w:val="0"/>
          <w14:ligatures w14:val="none"/>
        </w:rPr>
        <w:t>speed of light</w:t>
      </w:r>
      <w:r w:rsidRPr="00155771">
        <w:rPr>
          <w:rFonts w:ascii="Times New Roman" w:eastAsia="Times New Roman" w:hAnsi="Times New Roman" w:cs="Times New Roman"/>
          <w:kern w:val="0"/>
          <w14:ligatures w14:val="none"/>
        </w:rPr>
        <w:t xml:space="preserve"> via the two-anchor rule:</w:t>
      </w:r>
    </w:p>
    <w:p w14:paraId="7A9B8CAA" w14:textId="77777777" w:rsidR="00155771" w:rsidRPr="00155771" w:rsidRDefault="00C96FC8" w:rsidP="00155771">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C7059C8" w14:textId="77777777" w:rsidR="00155771" w:rsidRPr="00155771" w:rsidRDefault="00155771" w:rsidP="00155771">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 expression for the inner zerotick:</w:t>
      </w:r>
    </w:p>
    <w:p w14:paraId="3D312998" w14:textId="77777777" w:rsidR="00155771" w:rsidRPr="00155771" w:rsidRDefault="00C96FC8" w:rsidP="00155771">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den>
          </m:f>
          <m:r>
            <m:rPr>
              <m:nor/>
            </m:rPr>
            <w:rPr>
              <w:rFonts w:ascii="Times New Roman" w:eastAsia="Times New Roman" w:hAnsi="Times New Roman" w:cs="Times New Roman"/>
              <w:kern w:val="0"/>
              <w14:ligatures w14:val="none"/>
            </w:rPr>
            <m:t> </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2158131"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beauty of this identity is:</w:t>
      </w:r>
    </w:p>
    <w:p w14:paraId="2E09E787" w14:textId="77777777" w:rsidR="00155771" w:rsidRPr="00155771" w:rsidRDefault="00155771" w:rsidP="00155771">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it’s </w:t>
      </w:r>
      <w:r w:rsidRPr="00155771">
        <w:rPr>
          <w:rFonts w:ascii="Times New Roman" w:eastAsia="Times New Roman" w:hAnsi="Times New Roman" w:cs="Times New Roman"/>
          <w:b/>
          <w:bCs/>
          <w:kern w:val="0"/>
          <w14:ligatures w14:val="none"/>
        </w:rPr>
        <w:t>unit-free</w:t>
      </w:r>
      <w:r w:rsidRPr="00155771">
        <w:rPr>
          <w:rFonts w:ascii="Times New Roman" w:eastAsia="Times New Roman" w:hAnsi="Times New Roman" w:cs="Times New Roman"/>
          <w:kern w:val="0"/>
          <w14:ligatures w14:val="none"/>
        </w:rPr>
        <w:t xml:space="preserve"> (all are ratios),</w:t>
      </w:r>
    </w:p>
    <w:p w14:paraId="4D03FEC2" w14:textId="77777777" w:rsidR="00155771" w:rsidRPr="00155771" w:rsidRDefault="00155771" w:rsidP="00155771">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you can choose </w:t>
      </w:r>
      <w:r w:rsidRPr="00155771">
        <w:rPr>
          <w:rFonts w:ascii="Times New Roman" w:eastAsia="Times New Roman" w:hAnsi="Times New Roman" w:cs="Times New Roman"/>
          <w:b/>
          <w:bCs/>
          <w:kern w:val="0"/>
          <w14:ligatures w14:val="none"/>
        </w:rPr>
        <w:t>any two</w:t>
      </w:r>
      <w:r w:rsidRPr="00155771">
        <w:rPr>
          <w:rFonts w:ascii="Times New Roman" w:eastAsia="Times New Roman" w:hAnsi="Times New Roman" w:cs="Times New Roman"/>
          <w:kern w:val="0"/>
          <w14:ligatures w14:val="none"/>
        </w:rPr>
        <w:t xml:space="preserve"> anchors among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e>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e>
        </m:d>
      </m:oMath>
      <w:r w:rsidRPr="00155771">
        <w:rPr>
          <w:rFonts w:ascii="Times New Roman" w:eastAsia="Times New Roman" w:hAnsi="Times New Roman" w:cs="Times New Roman"/>
          <w:kern w:val="0"/>
          <w14:ligatures w14:val="none"/>
        </w:rPr>
        <w:t>,</w:t>
      </w:r>
    </w:p>
    <w:p w14:paraId="2D5134B7" w14:textId="77777777" w:rsidR="00155771" w:rsidRPr="00155771" w:rsidRDefault="00155771" w:rsidP="00155771">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remaining two are then </w:t>
      </w:r>
      <w:r w:rsidRPr="00155771">
        <w:rPr>
          <w:rFonts w:ascii="Times New Roman" w:eastAsia="Times New Roman" w:hAnsi="Times New Roman" w:cs="Times New Roman"/>
          <w:b/>
          <w:bCs/>
          <w:kern w:val="0"/>
          <w14:ligatures w14:val="none"/>
        </w:rPr>
        <w:t>fixed</w:t>
      </w:r>
      <w:r w:rsidRPr="00155771">
        <w:rPr>
          <w:rFonts w:ascii="Times New Roman" w:eastAsia="Times New Roman" w:hAnsi="Times New Roman" w:cs="Times New Roman"/>
          <w:kern w:val="0"/>
          <w14:ligatures w14:val="none"/>
        </w:rPr>
        <w:t xml:space="preserve"> and must agree with the CL and hinge evidence.</w:t>
      </w:r>
    </w:p>
    <w:p w14:paraId="1F601AF6"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This is the formal mathematical expression of the statement:</w:t>
      </w:r>
    </w:p>
    <w:p w14:paraId="44F717F9"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fraction of the container taken up by the spatial pixel equals the fraction of the outward sweep taken up by one inner tick.”</w:t>
      </w:r>
    </w:p>
    <w:p w14:paraId="565F85AB"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ADE9F7">
          <v:rect id="_x0000_i1161" style="width:0;height:1.5pt" o:hralign="center" o:hrstd="t" o:hr="t" fillcolor="#a0a0a0" stroked="f"/>
        </w:pict>
      </w:r>
    </w:p>
    <w:p w14:paraId="2997E5A3"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 xml:space="preserve">7.3.2 Two-of-three relation: </w:t>
      </w:r>
      <m:oMath>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L</m:t>
            </m:r>
          </m:e>
          <m:sub>
            <m:r>
              <m:rPr>
                <m:sty m:val="bi"/>
              </m:rPr>
              <w:rPr>
                <w:rFonts w:ascii="Cambria Math" w:eastAsia="Times New Roman" w:hAnsi="Cambria Math" w:cs="Times New Roman"/>
                <w:kern w:val="0"/>
                <w14:ligatures w14:val="none"/>
              </w:rPr>
              <m:t>+1</m:t>
            </m:r>
          </m:sub>
        </m:sSub>
        <m:r>
          <m:rPr>
            <m:sty m:val="bi"/>
          </m:rPr>
          <w:rPr>
            <w:rFonts w:ascii="Cambria Math" w:eastAsia="Times New Roman" w:hAnsi="Cambria Math" w:cs="Times New Roman"/>
            <w:kern w:val="0"/>
            <w14:ligatures w14:val="none"/>
          </w:rPr>
          <m:t>,</m:t>
        </m:r>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T</m:t>
            </m:r>
          </m:e>
          <m:sub>
            <m:r>
              <m:rPr>
                <m:sty m:val="bi"/>
              </m:rPr>
              <w:rPr>
                <w:rFonts w:ascii="Cambria Math" w:eastAsia="Times New Roman" w:hAnsi="Cambria Math" w:cs="Times New Roman"/>
                <w:kern w:val="0"/>
                <w14:ligatures w14:val="none"/>
              </w:rPr>
              <m:t>0</m:t>
            </m:r>
          </m:sub>
        </m:sSub>
        <m:r>
          <m:rPr>
            <m:sty m:val="bi"/>
          </m:rPr>
          <w:rPr>
            <w:rFonts w:ascii="Cambria Math" w:eastAsia="Times New Roman" w:hAnsi="Cambria Math" w:cs="Times New Roman"/>
            <w:kern w:val="0"/>
            <w14:ligatures w14:val="none"/>
          </w:rPr>
          <m:t>,c</m:t>
        </m:r>
      </m:oMath>
    </w:p>
    <w:p w14:paraId="4351630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 practice, you don’t observe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155771">
        <w:rPr>
          <w:rFonts w:ascii="Times New Roman" w:eastAsia="Times New Roman" w:hAnsi="Times New Roman" w:cs="Times New Roman"/>
          <w:kern w:val="0"/>
          <w14:ligatures w14:val="none"/>
        </w:rPr>
        <w:t xml:space="preserve">and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155771">
        <w:rPr>
          <w:rFonts w:ascii="Times New Roman" w:eastAsia="Times New Roman" w:hAnsi="Times New Roman" w:cs="Times New Roman"/>
          <w:kern w:val="0"/>
          <w14:ligatures w14:val="none"/>
        </w:rPr>
        <w:t>directly; you work with:</w:t>
      </w:r>
    </w:p>
    <w:p w14:paraId="244FC71A" w14:textId="77777777" w:rsidR="00155771" w:rsidRPr="00155771" w:rsidRDefault="00155771" w:rsidP="00155771">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act time</w:t>
      </w:r>
      <w:r w:rsidRPr="00155771">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(~0.1 s) as the effective outward time unit for 0,</w:t>
      </w:r>
    </w:p>
    <w:p w14:paraId="2395EA97" w14:textId="77777777" w:rsidR="00155771" w:rsidRPr="00155771" w:rsidRDefault="00155771" w:rsidP="00155771">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Earth span</w:t>
      </w:r>
      <w:r w:rsidRPr="00155771">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155771">
        <w:rPr>
          <w:rFonts w:ascii="Times New Roman" w:eastAsia="Times New Roman" w:hAnsi="Times New Roman" w:cs="Times New Roman"/>
          <w:kern w:val="0"/>
          <w14:ligatures w14:val="none"/>
        </w:rPr>
        <w:t>,</w:t>
      </w:r>
    </w:p>
    <w:p w14:paraId="49557AE5" w14:textId="77777777" w:rsidR="00155771" w:rsidRPr="00155771" w:rsidRDefault="00155771" w:rsidP="00155771">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the </w:t>
      </w:r>
      <w:r w:rsidRPr="00155771">
        <w:rPr>
          <w:rFonts w:ascii="Times New Roman" w:eastAsia="Times New Roman" w:hAnsi="Times New Roman" w:cs="Times New Roman"/>
          <w:b/>
          <w:bCs/>
          <w:kern w:val="0"/>
          <w14:ligatures w14:val="none"/>
        </w:rPr>
        <w:t>speed of light</w:t>
      </w:r>
      <w:r w:rsidRPr="00155771">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6F588D7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D22/D26 in the SINs hinge analysis explicitly check whether the </w:t>
      </w:r>
      <w:r w:rsidRPr="00155771">
        <w:rPr>
          <w:rFonts w:ascii="Times New Roman" w:eastAsia="Times New Roman" w:hAnsi="Times New Roman" w:cs="Times New Roman"/>
          <w:b/>
          <w:bCs/>
          <w:kern w:val="0"/>
          <w14:ligatures w14:val="none"/>
        </w:rPr>
        <w:t>two-of-three rule</w:t>
      </w:r>
    </w:p>
    <w:p w14:paraId="3336F142"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num>
            <m:den>
              <m:r>
                <w:rPr>
                  <w:rFonts w:ascii="Cambria Math" w:eastAsia="Times New Roman" w:hAnsi="Cambria Math" w:cs="Times New Roman"/>
                  <w:kern w:val="0"/>
                  <w14:ligatures w14:val="none"/>
                </w:rPr>
                <m:t>c</m:t>
              </m:r>
            </m:den>
          </m:f>
          <m:r>
            <m:rPr>
              <m:sty m:val="p"/>
            </m:rPr>
            <w:rPr>
              <w:rFonts w:ascii="Cambria Math" w:eastAsia="Times New Roman" w:hAnsi="Cambria Math" w:cs="Times New Roman"/>
              <w:kern w:val="0"/>
              <w14:ligatures w14:val="none"/>
            </w:rPr>
            <w:br/>
          </m:r>
        </m:oMath>
      </m:oMathPara>
    </w:p>
    <w:p w14:paraId="5DD23649"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is consistent with the CL anchors:</w:t>
      </w:r>
    </w:p>
    <w:p w14:paraId="64796908" w14:textId="77777777" w:rsidR="00155771" w:rsidRPr="00155771" w:rsidRDefault="00155771" w:rsidP="00155771">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Take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155771">
        <w:rPr>
          <w:rFonts w:ascii="Times New Roman" w:eastAsia="Times New Roman" w:hAnsi="Times New Roman" w:cs="Times New Roman"/>
          <w:kern w:val="0"/>
          <w14:ligatures w14:val="none"/>
        </w:rPr>
        <w:t xml:space="preserve">as an Earth-surface span (e.g. half-circumference </w:t>
      </w:r>
      <m:oMath>
        <m:r>
          <w:rPr>
            <w:rFonts w:ascii="Cambria Math" w:eastAsia="Times New Roman" w:hAnsi="Cambria Math" w:cs="Times New Roman"/>
            <w:kern w:val="0"/>
            <w14:ligatures w14:val="none"/>
          </w:rPr>
          <m:t>π</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or similar global path).</w:t>
      </w:r>
    </w:p>
    <w:p w14:paraId="20BF41EF" w14:textId="77777777" w:rsidR="00155771" w:rsidRPr="00155771" w:rsidRDefault="00155771" w:rsidP="00155771">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Take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as the observed speed of light.</w:t>
      </w:r>
    </w:p>
    <w:p w14:paraId="6451221F" w14:textId="77777777" w:rsidR="00155771" w:rsidRPr="00155771" w:rsidRDefault="00155771" w:rsidP="00155771">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Compute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 xml:space="preserve">from the ratio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1796F73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You find:</w:t>
      </w:r>
    </w:p>
    <w:p w14:paraId="15971822" w14:textId="77777777" w:rsidR="00155771" w:rsidRPr="00155771" w:rsidRDefault="00C96FC8" w:rsidP="00155771">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00155771" w:rsidRPr="00155771">
        <w:rPr>
          <w:rFonts w:ascii="Times New Roman" w:eastAsia="Times New Roman" w:hAnsi="Times New Roman" w:cs="Times New Roman"/>
          <w:kern w:val="0"/>
          <w14:ligatures w14:val="none"/>
        </w:rPr>
        <w:t xml:space="preserve">comes out in the </w:t>
      </w:r>
      <w:r w:rsidR="00155771" w:rsidRPr="00155771">
        <w:rPr>
          <w:rFonts w:ascii="Times New Roman" w:eastAsia="Times New Roman" w:hAnsi="Times New Roman" w:cs="Times New Roman"/>
          <w:b/>
          <w:bCs/>
          <w:kern w:val="0"/>
          <w14:ligatures w14:val="none"/>
        </w:rPr>
        <w:t>same decade</w:t>
      </w:r>
      <w:r w:rsidR="00155771" w:rsidRPr="00155771">
        <w:rPr>
          <w:rFonts w:ascii="Times New Roman" w:eastAsia="Times New Roman" w:hAnsi="Times New Roman" w:cs="Times New Roman"/>
          <w:kern w:val="0"/>
          <w14:ligatures w14:val="none"/>
        </w:rPr>
        <w:t xml:space="preserve"> as the act-length you already inferred (~0.1 s) from body-wide conduction + integration (§7.1).</w:t>
      </w:r>
    </w:p>
    <w:p w14:paraId="60857C55"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Conversely:</w:t>
      </w:r>
    </w:p>
    <w:p w14:paraId="7BFFBA9E" w14:textId="77777777" w:rsidR="00155771" w:rsidRPr="00155771" w:rsidRDefault="00155771" w:rsidP="00155771">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If you start from the empirically observed ~0.1 s act and the CL Earth bands, you can invert to get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oMath>
      <w:r w:rsidRPr="00155771">
        <w:rPr>
          <w:rFonts w:ascii="Times New Roman" w:eastAsia="Times New Roman" w:hAnsi="Times New Roman" w:cs="Times New Roman"/>
          <w:kern w:val="0"/>
          <w14:ligatures w14:val="none"/>
        </w:rPr>
        <w:t xml:space="preserve">consistent with </w:t>
      </w:r>
      <m:oMath>
        <m:r>
          <w:rPr>
            <w:rFonts w:ascii="Cambria Math" w:eastAsia="Times New Roman" w:hAnsi="Cambria Math" w:cs="Times New Roman"/>
            <w:kern w:val="0"/>
            <w14:ligatures w14:val="none"/>
          </w:rPr>
          <m:t>3×</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8</m:t>
            </m:r>
          </m:sup>
        </m:sSup>
      </m:oMath>
      <w:r w:rsidRPr="00155771">
        <w:rPr>
          <w:rFonts w:ascii="Times New Roman" w:eastAsia="Times New Roman" w:hAnsi="Times New Roman" w:cs="Times New Roman"/>
          <w:kern w:val="0"/>
          <w14:ligatures w14:val="none"/>
        </w:rPr>
        <w:t>m/s within the tolerance set in V2.1.</w:t>
      </w:r>
    </w:p>
    <w:p w14:paraId="1CA73543"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D22 notes:</w:t>
      </w:r>
    </w:p>
    <w:p w14:paraId="55B31A8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two-of-three relation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works consistently at the 0↔+1 hinge with CL-derived +1 bands and the ~0.1 s inner pixel. Attempts to find similar relations at other level pairs fail.”</w:t>
      </w:r>
    </w:p>
    <w:p w14:paraId="530DF9BF"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So:</w:t>
      </w:r>
    </w:p>
    <w:p w14:paraId="5A32F784" w14:textId="77777777" w:rsidR="00155771" w:rsidRPr="00155771" w:rsidRDefault="00155771" w:rsidP="00155771">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At the hinge</w:t>
      </w:r>
      <w:r w:rsidRPr="00155771">
        <w:rPr>
          <w:rFonts w:ascii="Times New Roman" w:eastAsia="Times New Roman" w:hAnsi="Times New Roman" w:cs="Times New Roman"/>
          <w:kern w:val="0"/>
          <w14:ligatures w14:val="none"/>
        </w:rPr>
        <w:t xml:space="preserve">, the relation “distance/c = time” is not just a definitional trick; it is a </w:t>
      </w:r>
      <w:r w:rsidRPr="00155771">
        <w:rPr>
          <w:rFonts w:ascii="Times New Roman" w:eastAsia="Times New Roman" w:hAnsi="Times New Roman" w:cs="Times New Roman"/>
          <w:b/>
          <w:bCs/>
          <w:kern w:val="0"/>
          <w14:ligatures w14:val="none"/>
        </w:rPr>
        <w:t>real coincidence</w:t>
      </w:r>
      <w:r w:rsidRPr="00155771">
        <w:rPr>
          <w:rFonts w:ascii="Times New Roman" w:eastAsia="Times New Roman" w:hAnsi="Times New Roman" w:cs="Times New Roman"/>
          <w:kern w:val="0"/>
          <w14:ligatures w14:val="none"/>
        </w:rPr>
        <w:t xml:space="preserve"> between:</w:t>
      </w:r>
    </w:p>
    <w:p w14:paraId="704E68B4" w14:textId="77777777" w:rsidR="00155771" w:rsidRPr="00155771" w:rsidRDefault="00155771" w:rsidP="00155771">
      <w:pPr>
        <w:numPr>
          <w:ilvl w:val="1"/>
          <w:numId w:val="45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0-side act pixel,</w:t>
      </w:r>
    </w:p>
    <w:p w14:paraId="0B13B4DC" w14:textId="77777777" w:rsidR="00155771" w:rsidRPr="00155771" w:rsidRDefault="00155771" w:rsidP="00155771">
      <w:pPr>
        <w:numPr>
          <w:ilvl w:val="1"/>
          <w:numId w:val="45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+1-side spatial container,</w:t>
      </w:r>
    </w:p>
    <w:p w14:paraId="0E0E0BF4" w14:textId="77777777" w:rsidR="00155771" w:rsidRPr="00155771" w:rsidRDefault="00155771" w:rsidP="00155771">
      <w:pPr>
        <w:numPr>
          <w:ilvl w:val="1"/>
          <w:numId w:val="45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the empirical value of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4BED53AD" w14:textId="77777777" w:rsidR="00155771" w:rsidRPr="00155771" w:rsidRDefault="00155771" w:rsidP="00155771">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Away from the hinge</w:t>
      </w:r>
      <w:r w:rsidRPr="00155771">
        <w:rPr>
          <w:rFonts w:ascii="Times New Roman" w:eastAsia="Times New Roman" w:hAnsi="Times New Roman" w:cs="Times New Roman"/>
          <w:kern w:val="0"/>
          <w14:ligatures w14:val="none"/>
        </w:rPr>
        <w:t>, the same trick doesn’t work – it breaks, as D21–D25 show.</w:t>
      </w:r>
    </w:p>
    <w:p w14:paraId="6AAFEAFD"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F5748F">
          <v:rect id="_x0000_i1162" style="width:0;height:1.5pt" o:hralign="center" o:hrstd="t" o:hr="t" fillcolor="#a0a0a0" stroked="f"/>
        </w:pict>
      </w:r>
    </w:p>
    <w:p w14:paraId="79D6CF43"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7.3.3 GM(UGM, Earth) as CNS size bracket</w:t>
      </w:r>
    </w:p>
    <w:p w14:paraId="40DA37FF"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You also have a </w:t>
      </w:r>
      <w:r w:rsidRPr="00155771">
        <w:rPr>
          <w:rFonts w:ascii="Times New Roman" w:eastAsia="Times New Roman" w:hAnsi="Times New Roman" w:cs="Times New Roman"/>
          <w:b/>
          <w:bCs/>
          <w:kern w:val="0"/>
          <w14:ligatures w14:val="none"/>
        </w:rPr>
        <w:t>spatial GM relation</w:t>
      </w:r>
      <w:r w:rsidRPr="00155771">
        <w:rPr>
          <w:rFonts w:ascii="Times New Roman" w:eastAsia="Times New Roman" w:hAnsi="Times New Roman" w:cs="Times New Roman"/>
          <w:kern w:val="0"/>
          <w14:ligatures w14:val="none"/>
        </w:rPr>
        <w:t xml:space="preserve"> that ties UGM and Earth into a </w:t>
      </w:r>
      <w:r w:rsidRPr="00155771">
        <w:rPr>
          <w:rFonts w:ascii="Times New Roman" w:eastAsia="Times New Roman" w:hAnsi="Times New Roman" w:cs="Times New Roman"/>
          <w:b/>
          <w:bCs/>
          <w:kern w:val="0"/>
          <w14:ligatures w14:val="none"/>
        </w:rPr>
        <w:t>CNS size bracket</w:t>
      </w:r>
      <w:r w:rsidRPr="00155771">
        <w:rPr>
          <w:rFonts w:ascii="Times New Roman" w:eastAsia="Times New Roman" w:hAnsi="Times New Roman" w:cs="Times New Roman"/>
          <w:kern w:val="0"/>
          <w14:ligatures w14:val="none"/>
        </w:rPr>
        <w:t>:</w:t>
      </w:r>
    </w:p>
    <w:p w14:paraId="0EA318D1"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CNS,max</m:t>
              </m:r>
            </m:sub>
          </m:sSub>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e>
          </m:rad>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1FBC1F9"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Using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r>
          <w:rPr>
            <w:rFonts w:ascii="Cambria Math" w:eastAsia="Times New Roman" w:hAnsi="Cambria Math" w:cs="Times New Roman"/>
            <w:kern w:val="0"/>
            <w14:ligatures w14:val="none"/>
          </w:rPr>
          <m:t>≈1.2×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oMath>
      <w:r w:rsidRPr="00155771">
        <w:rPr>
          <w:rFonts w:ascii="Times New Roman" w:eastAsia="Times New Roman" w:hAnsi="Times New Roman" w:cs="Times New Roman"/>
          <w:kern w:val="0"/>
          <w14:ligatures w14:val="none"/>
        </w:rPr>
        <w:t>m and an Earth span (e.g. radius or half-circumference), the GM lands at:</w:t>
      </w:r>
    </w:p>
    <w:p w14:paraId="524D4233" w14:textId="77777777" w:rsidR="00155771" w:rsidRPr="00155771" w:rsidRDefault="00C96FC8" w:rsidP="00155771">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CNS,max</m:t>
            </m:r>
          </m:sub>
        </m:sSub>
        <m:r>
          <m:rPr>
            <m:scr m:val="script"/>
          </m:rPr>
          <w:rPr>
            <w:rFonts w:ascii="Cambria Math" w:eastAsia="Times New Roman" w:hAnsi="Cambria Math" w:cs="Times New Roman"/>
            <w:kern w:val="0"/>
            <w14:ligatures w14:val="none"/>
          </w:rPr>
          <m:t>∼O</m:t>
        </m:r>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m</m:t>
        </m:r>
      </m:oMath>
      <w:r w:rsidR="00155771" w:rsidRPr="00155771">
        <w:rPr>
          <w:rFonts w:ascii="Times New Roman" w:eastAsia="Times New Roman" w:hAnsi="Times New Roman" w:cs="Times New Roman"/>
          <w:kern w:val="0"/>
          <w14:ligatures w14:val="none"/>
        </w:rPr>
        <w:t>(tens-of-metres).</w:t>
      </w:r>
    </w:p>
    <w:p w14:paraId="78F18912"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This is interpreted as:</w:t>
      </w:r>
    </w:p>
    <w:p w14:paraId="652482FB"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largest physical size an organism’s CNS-bearing “body” can have and still function as a </w:t>
      </w:r>
      <w:r w:rsidRPr="00155771">
        <w:rPr>
          <w:rFonts w:ascii="Times New Roman" w:eastAsia="Times New Roman" w:hAnsi="Times New Roman" w:cs="Times New Roman"/>
          <w:b/>
          <w:bCs/>
          <w:kern w:val="0"/>
          <w14:ligatures w14:val="none"/>
        </w:rPr>
        <w:t>single 0-part inside +1</w:t>
      </w:r>
      <w:r w:rsidRPr="00155771">
        <w:rPr>
          <w:rFonts w:ascii="Times New Roman" w:eastAsia="Times New Roman" w:hAnsi="Times New Roman" w:cs="Times New Roman"/>
          <w:kern w:val="0"/>
          <w14:ligatures w14:val="none"/>
        </w:rPr>
        <w:t>, rather than as a new container (+1-level).</w:t>
      </w:r>
    </w:p>
    <w:p w14:paraId="44C1B25F"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This interpretation holds up empirically:</w:t>
      </w:r>
    </w:p>
    <w:p w14:paraId="55E4C286" w14:textId="77777777" w:rsidR="00155771" w:rsidRPr="00155771" w:rsidRDefault="00155771" w:rsidP="00155771">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largest animals with integrated CNSs (e.g., whales) are indeed on the order of tens of metres;</w:t>
      </w:r>
    </w:p>
    <w:p w14:paraId="44076A9E" w14:textId="77777777" w:rsidR="00155771" w:rsidRPr="00155771" w:rsidRDefault="00155771" w:rsidP="00155771">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much larger “superorganisms” (e.g. forests, coral reefs, ant colonies) function more as </w:t>
      </w:r>
      <w:r w:rsidRPr="00155771">
        <w:rPr>
          <w:rFonts w:ascii="Times New Roman" w:eastAsia="Times New Roman" w:hAnsi="Times New Roman" w:cs="Times New Roman"/>
          <w:b/>
          <w:bCs/>
          <w:kern w:val="0"/>
          <w14:ligatures w14:val="none"/>
        </w:rPr>
        <w:t>+1/+2-level contexts</w:t>
      </w:r>
      <w:r w:rsidRPr="00155771">
        <w:rPr>
          <w:rFonts w:ascii="Times New Roman" w:eastAsia="Times New Roman" w:hAnsi="Times New Roman" w:cs="Times New Roman"/>
          <w:kern w:val="0"/>
          <w14:ligatures w14:val="none"/>
        </w:rPr>
        <w:t xml:space="preserve"> than as single 0-presents.</w:t>
      </w:r>
    </w:p>
    <w:p w14:paraId="6B92045D"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So GM(UGM, Earth) is the </w:t>
      </w:r>
      <w:r w:rsidRPr="00155771">
        <w:rPr>
          <w:rFonts w:ascii="Times New Roman" w:eastAsia="Times New Roman" w:hAnsi="Times New Roman" w:cs="Times New Roman"/>
          <w:b/>
          <w:bCs/>
          <w:kern w:val="0"/>
          <w14:ligatures w14:val="none"/>
        </w:rPr>
        <w:t>size-side analogue</w:t>
      </w:r>
      <w:r w:rsidRPr="00155771">
        <w:rPr>
          <w:rFonts w:ascii="Times New Roman" w:eastAsia="Times New Roman" w:hAnsi="Times New Roman" w:cs="Times New Roman"/>
          <w:kern w:val="0"/>
          <w14:ligatures w14:val="none"/>
        </w:rPr>
        <w:t xml:space="preserve"> of the time-side T_0 relation:</w:t>
      </w:r>
    </w:p>
    <w:p w14:paraId="5BBE633D" w14:textId="77777777" w:rsidR="00155771" w:rsidRPr="00155771" w:rsidRDefault="00155771" w:rsidP="00155771">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it tells you how </w:t>
      </w:r>
      <w:r w:rsidRPr="00155771">
        <w:rPr>
          <w:rFonts w:ascii="Times New Roman" w:eastAsia="Times New Roman" w:hAnsi="Times New Roman" w:cs="Times New Roman"/>
          <w:b/>
          <w:bCs/>
          <w:kern w:val="0"/>
          <w14:ligatures w14:val="none"/>
        </w:rPr>
        <w:t>inner pixel</w:t>
      </w:r>
      <w:r w:rsidRPr="00155771">
        <w:rPr>
          <w:rFonts w:ascii="Times New Roman" w:eastAsia="Times New Roman" w:hAnsi="Times New Roman" w:cs="Times New Roman"/>
          <w:kern w:val="0"/>
          <w14:ligatures w14:val="none"/>
        </w:rPr>
        <w:t xml:space="preserve"> and </w:t>
      </w:r>
      <w:r w:rsidRPr="00155771">
        <w:rPr>
          <w:rFonts w:ascii="Times New Roman" w:eastAsia="Times New Roman" w:hAnsi="Times New Roman" w:cs="Times New Roman"/>
          <w:b/>
          <w:bCs/>
          <w:kern w:val="0"/>
          <w14:ligatures w14:val="none"/>
        </w:rPr>
        <w:t>outer container</w:t>
      </w:r>
      <w:r w:rsidRPr="00155771">
        <w:rPr>
          <w:rFonts w:ascii="Times New Roman" w:eastAsia="Times New Roman" w:hAnsi="Times New Roman" w:cs="Times New Roman"/>
          <w:kern w:val="0"/>
          <w14:ligatures w14:val="none"/>
        </w:rPr>
        <w:t xml:space="preserve"> constrain the size range of an integrated 0-present,</w:t>
      </w:r>
    </w:p>
    <w:p w14:paraId="31F1F3F4" w14:textId="77777777" w:rsidR="00155771" w:rsidRPr="00155771" w:rsidRDefault="00155771" w:rsidP="00155771">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again using </w:t>
      </w:r>
      <w:r w:rsidRPr="00155771">
        <w:rPr>
          <w:rFonts w:ascii="Times New Roman" w:eastAsia="Times New Roman" w:hAnsi="Times New Roman" w:cs="Times New Roman"/>
          <w:b/>
          <w:bCs/>
          <w:kern w:val="0"/>
          <w14:ligatures w14:val="none"/>
        </w:rPr>
        <w:t>GM bridging</w:t>
      </w:r>
      <w:r w:rsidRPr="00155771">
        <w:rPr>
          <w:rFonts w:ascii="Times New Roman" w:eastAsia="Times New Roman" w:hAnsi="Times New Roman" w:cs="Times New Roman"/>
          <w:kern w:val="0"/>
          <w14:ligatures w14:val="none"/>
        </w:rPr>
        <w:t xml:space="preserve"> between 0 and +1, just as you used GM for −2↔−1 (DNA↔cell).</w:t>
      </w:r>
    </w:p>
    <w:p w14:paraId="2A28947C"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8564E5">
          <v:rect id="_x0000_i1163" style="width:0;height:1.5pt" o:hralign="center" o:hrstd="t" o:hr="t" fillcolor="#a0a0a0" stroked="f"/>
        </w:pict>
      </w:r>
    </w:p>
    <w:p w14:paraId="71D51F67"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 xml:space="preserve">7.3.4 Tests that </w:t>
      </w:r>
      <w:r w:rsidRPr="00155771">
        <w:rPr>
          <w:rFonts w:ascii="Times New Roman" w:eastAsia="Times New Roman" w:hAnsi="Times New Roman" w:cs="Times New Roman"/>
          <w:b/>
          <w:bCs/>
          <w:i/>
          <w:iCs/>
          <w:kern w:val="0"/>
          <w14:ligatures w14:val="none"/>
        </w:rPr>
        <w:t>failed</w:t>
      </w:r>
      <w:r w:rsidRPr="00155771">
        <w:rPr>
          <w:rFonts w:ascii="Times New Roman" w:eastAsia="Times New Roman" w:hAnsi="Times New Roman" w:cs="Times New Roman"/>
          <w:b/>
          <w:bCs/>
          <w:kern w:val="0"/>
          <w14:ligatures w14:val="none"/>
        </w:rPr>
        <w:t>: no global GM(T) or single-velocity law</w:t>
      </w:r>
    </w:p>
    <w:p w14:paraId="1822A1C4"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D-block explicitly checked whether the hinge-type relations might be “accidental” by testing </w:t>
      </w:r>
      <w:r w:rsidRPr="00155771">
        <w:rPr>
          <w:rFonts w:ascii="Times New Roman" w:eastAsia="Times New Roman" w:hAnsi="Times New Roman" w:cs="Times New Roman"/>
          <w:b/>
          <w:bCs/>
          <w:kern w:val="0"/>
          <w14:ligatures w14:val="none"/>
        </w:rPr>
        <w:t>stronger</w:t>
      </w:r>
      <w:r w:rsidRPr="00155771">
        <w:rPr>
          <w:rFonts w:ascii="Times New Roman" w:eastAsia="Times New Roman" w:hAnsi="Times New Roman" w:cs="Times New Roman"/>
          <w:kern w:val="0"/>
          <w14:ligatures w14:val="none"/>
        </w:rPr>
        <w:t xml:space="preserve"> forms of geometric time–space relations and seeing them </w:t>
      </w:r>
      <w:r w:rsidRPr="00155771">
        <w:rPr>
          <w:rFonts w:ascii="Times New Roman" w:eastAsia="Times New Roman" w:hAnsi="Times New Roman" w:cs="Times New Roman"/>
          <w:b/>
          <w:bCs/>
          <w:kern w:val="0"/>
          <w14:ligatures w14:val="none"/>
        </w:rPr>
        <w:t>fail</w:t>
      </w:r>
      <w:r w:rsidRPr="00155771">
        <w:rPr>
          <w:rFonts w:ascii="Times New Roman" w:eastAsia="Times New Roman" w:hAnsi="Times New Roman" w:cs="Times New Roman"/>
          <w:kern w:val="0"/>
          <w14:ligatures w14:val="none"/>
        </w:rPr>
        <w:t>:</w:t>
      </w:r>
    </w:p>
    <w:p w14:paraId="03A48CB0" w14:textId="77777777" w:rsidR="00155771" w:rsidRPr="00155771" w:rsidRDefault="00155771" w:rsidP="00155771">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D21 – GM(T) from two lengths:</w:t>
      </w:r>
    </w:p>
    <w:p w14:paraId="5AB5DD0E"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Hypothesis: the act time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 xml:space="preserve">could be expressed as a simple GM of </w:t>
      </w:r>
      <w:r w:rsidRPr="00155771">
        <w:rPr>
          <w:rFonts w:ascii="Times New Roman" w:eastAsia="Times New Roman" w:hAnsi="Times New Roman" w:cs="Times New Roman"/>
          <w:i/>
          <w:iCs/>
          <w:kern w:val="0"/>
          <w14:ligatures w14:val="none"/>
        </w:rPr>
        <w:t>two</w:t>
      </w:r>
      <w:r w:rsidRPr="00155771">
        <w:rPr>
          <w:rFonts w:ascii="Times New Roman" w:eastAsia="Times New Roman" w:hAnsi="Times New Roman" w:cs="Times New Roman"/>
          <w:kern w:val="0"/>
          <w14:ligatures w14:val="none"/>
        </w:rPr>
        <w:t xml:space="preserve"> spatial scales divided by a constant speed,</w:t>
      </w:r>
    </w:p>
    <w:p w14:paraId="0DEE46DE" w14:textId="77777777" w:rsidR="00155771" w:rsidRPr="00155771" w:rsidRDefault="00C96FC8" w:rsidP="00155771">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den>
          </m:f>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a</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b</m:t>
                  </m:r>
                </m:sub>
              </m:sSub>
            </m:e>
          </m:rad>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92171E4"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When fit across level pairs, the effective speed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 xml:space="preserve">ended up </w:t>
      </w:r>
      <w:r w:rsidRPr="00155771">
        <w:rPr>
          <w:rFonts w:ascii="Times New Roman" w:eastAsia="Times New Roman" w:hAnsi="Times New Roman" w:cs="Times New Roman"/>
          <w:b/>
          <w:bCs/>
          <w:kern w:val="0"/>
          <w14:ligatures w14:val="none"/>
        </w:rPr>
        <w:t>hundreds of m/s</w:t>
      </w:r>
      <w:r w:rsidRPr="00155771">
        <w:rPr>
          <w:rFonts w:ascii="Times New Roman" w:eastAsia="Times New Roman" w:hAnsi="Times New Roman" w:cs="Times New Roman"/>
          <w:kern w:val="0"/>
          <w14:ligatures w14:val="none"/>
        </w:rPr>
        <w:t xml:space="preserve">, far from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 and inconsistent across pairs.</w:t>
      </w:r>
    </w:p>
    <w:p w14:paraId="631AF6FE"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Conclusion: </w:t>
      </w:r>
      <w:r w:rsidRPr="00155771">
        <w:rPr>
          <w:rFonts w:ascii="Times New Roman" w:eastAsia="Times New Roman" w:hAnsi="Times New Roman" w:cs="Times New Roman"/>
          <w:b/>
          <w:bCs/>
          <w:kern w:val="0"/>
          <w14:ligatures w14:val="none"/>
        </w:rPr>
        <w:t>time is not GM of two distances</w:t>
      </w:r>
      <w:r w:rsidRPr="00155771">
        <w:rPr>
          <w:rFonts w:ascii="Times New Roman" w:eastAsia="Times New Roman" w:hAnsi="Times New Roman" w:cs="Times New Roman"/>
          <w:kern w:val="0"/>
          <w14:ligatures w14:val="none"/>
        </w:rPr>
        <w:t xml:space="preserve">; the hinge identity properly uses a </w:t>
      </w:r>
      <w:r w:rsidRPr="00155771">
        <w:rPr>
          <w:rFonts w:ascii="Times New Roman" w:eastAsia="Times New Roman" w:hAnsi="Times New Roman" w:cs="Times New Roman"/>
          <w:b/>
          <w:bCs/>
          <w:kern w:val="0"/>
          <w14:ligatures w14:val="none"/>
        </w:rPr>
        <w:t>two-faced relation</w:t>
      </w:r>
      <w:r w:rsidRPr="00155771">
        <w:rPr>
          <w:rFonts w:ascii="Times New Roman" w:eastAsia="Times New Roman" w:hAnsi="Times New Roman" w:cs="Times New Roman"/>
          <w:kern w:val="0"/>
          <w14:ligatures w14:val="none"/>
        </w:rPr>
        <w:t xml:space="preserve"> rather than a scalar GM of lengths.</w:t>
      </w:r>
    </w:p>
    <w:p w14:paraId="1C824CD6" w14:textId="77777777" w:rsidR="00155771" w:rsidRPr="00155771" w:rsidRDefault="00155771" w:rsidP="00155771">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D23 – single velocity mapping:</w:t>
      </w:r>
    </w:p>
    <w:p w14:paraId="4DCA6A0F"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Hypothesis: a single inner–outer speed map could connect times across all levels,</w:t>
      </w:r>
    </w:p>
    <w:p w14:paraId="6953A3C1" w14:textId="77777777" w:rsidR="00155771" w:rsidRPr="00155771" w:rsidRDefault="00C96FC8" w:rsidP="00155771">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den>
          </m:f>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8BE08F1"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Result: no single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works for all levels:</w:t>
      </w:r>
    </w:p>
    <w:p w14:paraId="3D69D99F" w14:textId="77777777" w:rsidR="00155771" w:rsidRPr="00155771" w:rsidRDefault="00155771" w:rsidP="00155771">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times at ±2, ±3 either overshoot or undershoot reality by orders of magnitude.</w:t>
      </w:r>
    </w:p>
    <w:p w14:paraId="20CE7AF6"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Conclusion: you need </w:t>
      </w:r>
      <w:r w:rsidRPr="00155771">
        <w:rPr>
          <w:rFonts w:ascii="Times New Roman" w:eastAsia="Times New Roman" w:hAnsi="Times New Roman" w:cs="Times New Roman"/>
          <w:b/>
          <w:bCs/>
          <w:kern w:val="0"/>
          <w14:ligatures w14:val="none"/>
        </w:rPr>
        <w:t>two effective velocities</w:t>
      </w:r>
      <w:r w:rsidRPr="00155771">
        <w:rPr>
          <w:rFonts w:ascii="Times New Roman" w:eastAsia="Times New Roman" w:hAnsi="Times New Roman" w:cs="Times New Roman"/>
          <w:kern w:val="0"/>
          <w14:ligatures w14:val="none"/>
        </w:rPr>
        <w:t>:</w:t>
      </w:r>
    </w:p>
    <w:p w14:paraId="2C4FECCF" w14:textId="77777777" w:rsidR="00155771" w:rsidRPr="00155771" w:rsidRDefault="00155771" w:rsidP="00155771">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inner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∼10</m:t>
        </m:r>
        <m:r>
          <m:rPr>
            <m:nor/>
          </m:rPr>
          <w:rPr>
            <w:rFonts w:ascii="Times New Roman" w:eastAsia="Times New Roman" w:hAnsi="Times New Roman" w:cs="Times New Roman"/>
            <w:kern w:val="0"/>
            <w14:ligatures w14:val="none"/>
          </w:rPr>
          <m:t>–</m:t>
        </m:r>
        <m:r>
          <w:rPr>
            <w:rFonts w:ascii="Cambria Math" w:eastAsia="Times New Roman" w:hAnsi="Cambria Math" w:cs="Times New Roman"/>
            <w:kern w:val="0"/>
            <w14:ligatures w14:val="none"/>
          </w:rPr>
          <m:t>30</m:t>
        </m:r>
      </m:oMath>
      <w:r w:rsidRPr="00155771">
        <w:rPr>
          <w:rFonts w:ascii="Times New Roman" w:eastAsia="Times New Roman" w:hAnsi="Times New Roman" w:cs="Times New Roman"/>
          <w:kern w:val="0"/>
          <w14:ligatures w14:val="none"/>
        </w:rPr>
        <w:t>m/s for the body/nervous system,</w:t>
      </w:r>
    </w:p>
    <w:p w14:paraId="113C98F2" w14:textId="77777777" w:rsidR="00155771" w:rsidRPr="00155771" w:rsidRDefault="00155771" w:rsidP="00155771">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outer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for the +1/container side.</w:t>
      </w:r>
    </w:p>
    <w:p w14:paraId="5CC423ED" w14:textId="77777777" w:rsidR="00155771" w:rsidRPr="00155771" w:rsidRDefault="00155771" w:rsidP="00155771">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D24–D25 – time inversion across other level pairs:</w:t>
      </w:r>
    </w:p>
    <w:p w14:paraId="6BA314C9"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Hypothesis: a neat inversion-like relation might hold between other pairs (e.g. −1↔+2, −2↔+3), akin to a GM or harmonic relation.</w:t>
      </w:r>
    </w:p>
    <w:p w14:paraId="6A614D1E"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Result: attempts to do so lead to nonsensical times: centuries/Gyr where you expect seconds or vice versa.</w:t>
      </w:r>
    </w:p>
    <w:p w14:paraId="31D85988" w14:textId="77777777" w:rsidR="00155771" w:rsidRPr="00155771" w:rsidRDefault="00155771" w:rsidP="00155771">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Conclusion: the elegant time–space mapping is </w:t>
      </w:r>
      <w:r w:rsidRPr="00155771">
        <w:rPr>
          <w:rFonts w:ascii="Times New Roman" w:eastAsia="Times New Roman" w:hAnsi="Times New Roman" w:cs="Times New Roman"/>
          <w:b/>
          <w:bCs/>
          <w:kern w:val="0"/>
          <w14:ligatures w14:val="none"/>
        </w:rPr>
        <w:t>localized</w:t>
      </w:r>
      <w:r w:rsidRPr="00155771">
        <w:rPr>
          <w:rFonts w:ascii="Times New Roman" w:eastAsia="Times New Roman" w:hAnsi="Times New Roman" w:cs="Times New Roman"/>
          <w:kern w:val="0"/>
          <w14:ligatures w14:val="none"/>
        </w:rPr>
        <w:t xml:space="preserve"> to 0↔+1; extending it yields contradictions.</w:t>
      </w:r>
    </w:p>
    <w:p w14:paraId="53EF83E2"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These failures are as important as the passes:</w:t>
      </w:r>
    </w:p>
    <w:p w14:paraId="26A347E6" w14:textId="77777777" w:rsidR="00155771" w:rsidRPr="00155771" w:rsidRDefault="00155771" w:rsidP="00155771">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They show that the hinge relations are </w:t>
      </w:r>
      <w:r w:rsidRPr="00155771">
        <w:rPr>
          <w:rFonts w:ascii="Times New Roman" w:eastAsia="Times New Roman" w:hAnsi="Times New Roman" w:cs="Times New Roman"/>
          <w:b/>
          <w:bCs/>
          <w:kern w:val="0"/>
          <w14:ligatures w14:val="none"/>
        </w:rPr>
        <w:t>not trivial consequences</w:t>
      </w:r>
      <w:r w:rsidRPr="00155771">
        <w:rPr>
          <w:rFonts w:ascii="Times New Roman" w:eastAsia="Times New Roman" w:hAnsi="Times New Roman" w:cs="Times New Roman"/>
          <w:kern w:val="0"/>
          <w14:ligatures w14:val="none"/>
        </w:rPr>
        <w:t xml:space="preserve"> of picking bands and c;</w:t>
      </w:r>
    </w:p>
    <w:p w14:paraId="610A1161" w14:textId="77777777" w:rsidR="00155771" w:rsidRPr="00155771" w:rsidRDefault="00155771" w:rsidP="00155771">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They show that </w:t>
      </w:r>
      <w:r w:rsidRPr="00155771">
        <w:rPr>
          <w:rFonts w:ascii="Times New Roman" w:eastAsia="Times New Roman" w:hAnsi="Times New Roman" w:cs="Times New Roman"/>
          <w:b/>
          <w:bCs/>
          <w:kern w:val="0"/>
          <w14:ligatures w14:val="none"/>
        </w:rPr>
        <w:t>only at 0↔+1</w:t>
      </w:r>
      <w:r w:rsidRPr="00155771">
        <w:rPr>
          <w:rFonts w:ascii="Times New Roman" w:eastAsia="Times New Roman" w:hAnsi="Times New Roman" w:cs="Times New Roman"/>
          <w:kern w:val="0"/>
          <w14:ligatures w14:val="none"/>
        </w:rPr>
        <w:t xml:space="preserve"> do you get:</w:t>
      </w:r>
    </w:p>
    <w:p w14:paraId="5A49935F" w14:textId="77777777" w:rsidR="00155771" w:rsidRPr="00155771" w:rsidRDefault="00155771" w:rsidP="00155771">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 consistent act time (~0.1 s),</w:t>
      </w:r>
    </w:p>
    <w:p w14:paraId="53A79B3F" w14:textId="77777777" w:rsidR="00155771" w:rsidRPr="00155771" w:rsidRDefault="00155771" w:rsidP="00155771">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 spatial pixel (~0.1 mm),</w:t>
      </w:r>
    </w:p>
    <w:p w14:paraId="5FFBA3C4" w14:textId="77777777" w:rsidR="00155771" w:rsidRPr="00155771" w:rsidRDefault="00155771" w:rsidP="00155771">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 container scale (Earth-surface),</w:t>
      </w:r>
    </w:p>
    <w:p w14:paraId="53C674E9" w14:textId="77777777" w:rsidR="00155771" w:rsidRPr="00155771" w:rsidRDefault="00155771" w:rsidP="00155771">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and a two-anchor c-prediction that all match the empirical world.</w:t>
      </w:r>
    </w:p>
    <w:p w14:paraId="7F7FFF42"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7C81F5">
          <v:rect id="_x0000_i1164" style="width:0;height:1.5pt" o:hralign="center" o:hrstd="t" o:hr="t" fillcolor="#a0a0a0" stroked="f"/>
        </w:pict>
      </w:r>
    </w:p>
    <w:p w14:paraId="6C708767"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7.3.5 One coherent hinge, not a bag of coincidences</w:t>
      </w:r>
    </w:p>
    <w:p w14:paraId="34076125"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When you step back, the geometric relations at the hinge are:</w:t>
      </w:r>
    </w:p>
    <w:p w14:paraId="1A26A37B" w14:textId="77777777" w:rsidR="00155771" w:rsidRPr="00155771" w:rsidRDefault="00155771" w:rsidP="00155771">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UGM</w:t>
      </w:r>
      <w:r w:rsidRPr="00155771">
        <w:rPr>
          <w:rFonts w:ascii="Times New Roman" w:eastAsia="Times New Roman" w:hAnsi="Times New Roman" w:cs="Times New Roman"/>
          <w:kern w:val="0"/>
          <w14:ligatures w14:val="none"/>
        </w:rPr>
        <w:t xml:space="preserve"> (~0.1–0.12 mm) from CL windows and GM theory,</w:t>
      </w:r>
    </w:p>
    <w:p w14:paraId="575A73C2" w14:textId="77777777" w:rsidR="00155771" w:rsidRPr="00155771" w:rsidRDefault="00155771" w:rsidP="00155771">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+1 Earth band</w:t>
      </w:r>
      <w:r w:rsidRPr="00155771">
        <w:rPr>
          <w:rFonts w:ascii="Times New Roman" w:eastAsia="Times New Roman" w:hAnsi="Times New Roman" w:cs="Times New Roman"/>
          <w:kern w:val="0"/>
          <w14:ligatures w14:val="none"/>
        </w:rPr>
        <w:t xml:space="preserve"> (1–100 km, GM ~10 km) from CL surface windows,</w:t>
      </w:r>
    </w:p>
    <w:p w14:paraId="4417BDA8" w14:textId="77777777" w:rsidR="00155771" w:rsidRPr="00155771" w:rsidRDefault="00155771" w:rsidP="00155771">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CNS size bracket</w:t>
      </w:r>
      <w:r w:rsidRPr="00155771">
        <w:rPr>
          <w:rFonts w:ascii="Times New Roman" w:eastAsia="Times New Roman" w:hAnsi="Times New Roman" w:cs="Times New Roman"/>
          <w:kern w:val="0"/>
          <w14:ligatures w14:val="none"/>
        </w:rPr>
        <w:t xml:space="preserve"> as GM(UGM, Earth) (~tens of metres),</w:t>
      </w:r>
    </w:p>
    <w:p w14:paraId="5DD3AA40" w14:textId="77777777" w:rsidR="00155771" w:rsidRPr="00155771" w:rsidRDefault="00155771" w:rsidP="00155771">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act pixel</w:t>
      </w:r>
      <w:r w:rsidRPr="00155771">
        <w:rPr>
          <w:rFonts w:ascii="Times New Roman" w:eastAsia="Times New Roman" w:hAnsi="Times New Roman" w:cs="Times New Roman"/>
          <w:kern w:val="0"/>
          <w14:ligatures w14:val="none"/>
        </w:rPr>
        <w:t xml:space="preserve"> T_0 ~0.1 s from body conduction + integration,</w:t>
      </w:r>
    </w:p>
    <w:p w14:paraId="1C373963" w14:textId="77777777" w:rsidR="00155771" w:rsidRPr="00155771" w:rsidRDefault="00155771" w:rsidP="00155771">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c</w:t>
      </w:r>
      <w:r w:rsidRPr="00155771">
        <w:rPr>
          <w:rFonts w:ascii="Times New Roman" w:eastAsia="Times New Roman" w:hAnsi="Times New Roman" w:cs="Times New Roman"/>
          <w:kern w:val="0"/>
          <w14:ligatures w14:val="none"/>
        </w:rPr>
        <w:t xml:space="preserve"> predicted via the two-anchor rule, consistent with the measured speed of light.</w:t>
      </w:r>
    </w:p>
    <w:p w14:paraId="0DA1402B"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And in the SINs D-block:</w:t>
      </w:r>
    </w:p>
    <w:p w14:paraId="7E2763BF" w14:textId="77777777" w:rsidR="00155771" w:rsidRPr="00155771" w:rsidRDefault="00155771" w:rsidP="00155771">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naive global GM/time/speed laws fail for other pairs;</w:t>
      </w:r>
    </w:p>
    <w:p w14:paraId="482A8415" w14:textId="77777777" w:rsidR="00155771" w:rsidRPr="00155771" w:rsidRDefault="00155771" w:rsidP="00155771">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dual-velocity and two-of-three relations </w:t>
      </w:r>
      <w:r w:rsidRPr="00155771">
        <w:rPr>
          <w:rFonts w:ascii="Times New Roman" w:eastAsia="Times New Roman" w:hAnsi="Times New Roman" w:cs="Times New Roman"/>
          <w:b/>
          <w:bCs/>
          <w:kern w:val="0"/>
          <w14:ligatures w14:val="none"/>
        </w:rPr>
        <w:t>work only</w:t>
      </w:r>
      <w:r w:rsidRPr="00155771">
        <w:rPr>
          <w:rFonts w:ascii="Times New Roman" w:eastAsia="Times New Roman" w:hAnsi="Times New Roman" w:cs="Times New Roman"/>
          <w:kern w:val="0"/>
          <w14:ligatures w14:val="none"/>
        </w:rPr>
        <w:t xml:space="preserve"> at the hinge.</w:t>
      </w:r>
    </w:p>
    <w:p w14:paraId="2219F079"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From the CL ladder side:</w:t>
      </w:r>
    </w:p>
    <w:p w14:paraId="582B1970" w14:textId="77777777" w:rsidR="00155771" w:rsidRPr="00155771" w:rsidRDefault="00155771" w:rsidP="00155771">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bands you found (−2, −1, 0, +1, +2, +3) are </w:t>
      </w:r>
      <w:r w:rsidRPr="00155771">
        <w:rPr>
          <w:rFonts w:ascii="Times New Roman" w:eastAsia="Times New Roman" w:hAnsi="Times New Roman" w:cs="Times New Roman"/>
          <w:b/>
          <w:bCs/>
          <w:kern w:val="0"/>
          <w14:ligatures w14:val="none"/>
        </w:rPr>
        <w:t>exactly where</w:t>
      </w:r>
      <w:r w:rsidRPr="00155771">
        <w:rPr>
          <w:rFonts w:ascii="Times New Roman" w:eastAsia="Times New Roman" w:hAnsi="Times New Roman" w:cs="Times New Roman"/>
          <w:kern w:val="0"/>
          <w14:ligatures w14:val="none"/>
        </w:rPr>
        <w:t xml:space="preserve"> this hinge theory would put them,</w:t>
      </w:r>
    </w:p>
    <w:p w14:paraId="087BC278" w14:textId="77777777" w:rsidR="00155771" w:rsidRPr="00155771" w:rsidRDefault="00155771" w:rsidP="00155771">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UGM and Earth-surface in particular have </w:t>
      </w:r>
      <w:r w:rsidRPr="00155771">
        <w:rPr>
          <w:rFonts w:ascii="Times New Roman" w:eastAsia="Times New Roman" w:hAnsi="Times New Roman" w:cs="Times New Roman"/>
          <w:b/>
          <w:bCs/>
          <w:kern w:val="0"/>
          <w14:ligatures w14:val="none"/>
        </w:rPr>
        <w:t>strong, independent CL evidence</w:t>
      </w:r>
      <w:r w:rsidRPr="00155771">
        <w:rPr>
          <w:rFonts w:ascii="Times New Roman" w:eastAsia="Times New Roman" w:hAnsi="Times New Roman" w:cs="Times New Roman"/>
          <w:kern w:val="0"/>
          <w14:ligatures w14:val="none"/>
        </w:rPr>
        <w:t xml:space="preserve"> (GM clustering, D(L) behaviour, role entropy) supporting their special status.</w:t>
      </w:r>
    </w:p>
    <w:p w14:paraId="0EE034D6"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So this subsection’s bottom line is:</w:t>
      </w:r>
    </w:p>
    <w:p w14:paraId="4A57B4E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space–time hinge is not just a conceptual story; it has a </w:t>
      </w:r>
      <w:r w:rsidRPr="00155771">
        <w:rPr>
          <w:rFonts w:ascii="Times New Roman" w:eastAsia="Times New Roman" w:hAnsi="Times New Roman" w:cs="Times New Roman"/>
          <w:b/>
          <w:bCs/>
          <w:kern w:val="0"/>
          <w14:ligatures w14:val="none"/>
        </w:rPr>
        <w:t>tight geometric realization</w:t>
      </w:r>
      <w:r w:rsidRPr="00155771">
        <w:rPr>
          <w:rFonts w:ascii="Times New Roman" w:eastAsia="Times New Roman" w:hAnsi="Times New Roman" w:cs="Times New Roman"/>
          <w:kern w:val="0"/>
          <w14:ligatures w14:val="none"/>
        </w:rPr>
        <w:t>:</w:t>
      </w:r>
    </w:p>
    <w:p w14:paraId="21C406D8" w14:textId="77777777" w:rsidR="00155771" w:rsidRPr="00155771" w:rsidRDefault="00155771" w:rsidP="00155771">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one pixel in time (~0.1 s),</w:t>
      </w:r>
    </w:p>
    <w:p w14:paraId="784748C8" w14:textId="77777777" w:rsidR="00155771" w:rsidRPr="00155771" w:rsidRDefault="00155771" w:rsidP="00155771">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one pixel in space (UGM),</w:t>
      </w:r>
    </w:p>
    <w:p w14:paraId="61C02953" w14:textId="77777777" w:rsidR="00155771" w:rsidRPr="00155771" w:rsidRDefault="00155771" w:rsidP="00155771">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one container band (Earth),</w:t>
      </w:r>
    </w:p>
    <w:p w14:paraId="23FE3AFB" w14:textId="77777777" w:rsidR="00155771" w:rsidRPr="00155771" w:rsidRDefault="00155771" w:rsidP="00155771">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and one velocity (c),</w:t>
      </w:r>
      <w:r w:rsidRPr="00155771">
        <w:rPr>
          <w:rFonts w:ascii="Times New Roman" w:eastAsia="Times New Roman" w:hAnsi="Times New Roman" w:cs="Times New Roman"/>
          <w:kern w:val="0"/>
          <w14:ligatures w14:val="none"/>
        </w:rPr>
        <w:br/>
        <w:t xml:space="preserve">all tied together by equations that </w:t>
      </w:r>
      <w:r w:rsidRPr="00155771">
        <w:rPr>
          <w:rFonts w:ascii="Times New Roman" w:eastAsia="Times New Roman" w:hAnsi="Times New Roman" w:cs="Times New Roman"/>
          <w:b/>
          <w:bCs/>
          <w:kern w:val="0"/>
          <w14:ligatures w14:val="none"/>
        </w:rPr>
        <w:t>only work at 0↔+1</w:t>
      </w:r>
      <w:r w:rsidRPr="00155771">
        <w:rPr>
          <w:rFonts w:ascii="Times New Roman" w:eastAsia="Times New Roman" w:hAnsi="Times New Roman" w:cs="Times New Roman"/>
          <w:kern w:val="0"/>
          <w14:ligatures w14:val="none"/>
        </w:rPr>
        <w:t>, and that match the CL data.</w:t>
      </w:r>
    </w:p>
    <w:p w14:paraId="6B29834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 the next subsection (7.4), you’ll translate this into more physical language: how this explains why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is invariant, why the Minkowski interval emerges in the present-act engine, and how the ladder relates to SR as we know it.</w:t>
      </w:r>
    </w:p>
    <w:p w14:paraId="0FBD313F" w14:textId="77777777" w:rsidR="00155771" w:rsidRPr="00155771" w:rsidRDefault="00155771" w:rsidP="0015577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6914"/>
      <w:r w:rsidRPr="00155771">
        <w:rPr>
          <w:rFonts w:ascii="Times New Roman" w:eastAsia="Times New Roman" w:hAnsi="Times New Roman" w:cs="Times New Roman"/>
          <w:b/>
          <w:bCs/>
          <w:kern w:val="0"/>
          <w:sz w:val="27"/>
          <w:szCs w:val="27"/>
          <w14:ligatures w14:val="none"/>
        </w:rPr>
        <w:t xml:space="preserve">7.4 Interpretation: why </w:t>
      </w:r>
      <m:oMath>
        <m:r>
          <m:rPr>
            <m:sty m:val="bi"/>
          </m:rPr>
          <w:rPr>
            <w:rFonts w:ascii="Cambria Math" w:eastAsia="Times New Roman" w:hAnsi="Cambria Math" w:cs="Times New Roman"/>
            <w:kern w:val="0"/>
            <w:sz w:val="27"/>
            <w:szCs w:val="27"/>
            <w14:ligatures w14:val="none"/>
          </w:rPr>
          <m:t>c</m:t>
        </m:r>
      </m:oMath>
      <w:r w:rsidRPr="00155771">
        <w:rPr>
          <w:rFonts w:ascii="Times New Roman" w:eastAsia="Times New Roman" w:hAnsi="Times New Roman" w:cs="Times New Roman"/>
          <w:b/>
          <w:bCs/>
          <w:kern w:val="0"/>
          <w:sz w:val="27"/>
          <w:szCs w:val="27"/>
          <w14:ligatures w14:val="none"/>
        </w:rPr>
        <w:t>lands where it does</w:t>
      </w:r>
      <w:bookmarkEnd w:id="39"/>
    </w:p>
    <w:p w14:paraId="6816EC0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We’ve now got all the geometry in place:</w:t>
      </w:r>
    </w:p>
    <w:p w14:paraId="526A37A3" w14:textId="77777777" w:rsidR="00155771" w:rsidRPr="00155771" w:rsidRDefault="00155771" w:rsidP="00155771">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Inner pixel: one act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∼0.1</m:t>
        </m:r>
      </m:oMath>
      <w:r w:rsidRPr="00155771">
        <w:rPr>
          <w:rFonts w:ascii="Times New Roman" w:eastAsia="Times New Roman" w:hAnsi="Times New Roman" w:cs="Times New Roman"/>
          <w:kern w:val="0"/>
          <w14:ligatures w14:val="none"/>
        </w:rPr>
        <w:t>s (§7.1),</w:t>
      </w:r>
    </w:p>
    <w:p w14:paraId="4FE559A8" w14:textId="77777777" w:rsidR="00155771" w:rsidRPr="00155771" w:rsidRDefault="00155771" w:rsidP="00155771">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Spatial pixel: UGM ≈ 0.1–0.12 mm (§7.2),</w:t>
      </w:r>
    </w:p>
    <w:p w14:paraId="2CAD5C06" w14:textId="77777777" w:rsidR="00155771" w:rsidRPr="00155771" w:rsidRDefault="00155771" w:rsidP="00155771">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+1 container: Earth-surface band and span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155771">
        <w:rPr>
          <w:rFonts w:ascii="Times New Roman" w:eastAsia="Times New Roman" w:hAnsi="Times New Roman" w:cs="Times New Roman"/>
          <w:kern w:val="0"/>
          <w14:ligatures w14:val="none"/>
        </w:rPr>
        <w:t>(§7.2),</w:t>
      </w:r>
    </w:p>
    <w:p w14:paraId="11B00B6E" w14:textId="77777777" w:rsidR="00155771" w:rsidRPr="00155771" w:rsidRDefault="00155771" w:rsidP="00155771">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Hinge identity: </w:t>
      </w:r>
      <m:oMath>
        <m:r>
          <m:rPr>
            <m:sty m:val="p"/>
          </m:rPr>
          <w:rPr>
            <w:rFonts w:ascii="Cambria Math" w:eastAsia="Times New Roman" w:hAnsi="Cambria Math" w:cs="Times New Roman"/>
            <w:kern w:val="0"/>
            <w14:ligatures w14:val="none"/>
          </w:rPr>
          <m:t>UGM/</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155771">
        <w:rPr>
          <w:rFonts w:ascii="Times New Roman" w:eastAsia="Times New Roman" w:hAnsi="Times New Roman" w:cs="Times New Roman"/>
          <w:kern w:val="0"/>
          <w14:ligatures w14:val="none"/>
        </w:rPr>
        <w:t>(§7.3),</w:t>
      </w:r>
    </w:p>
    <w:p w14:paraId="29B325BF" w14:textId="77777777" w:rsidR="00155771" w:rsidRPr="00155771" w:rsidRDefault="00155771" w:rsidP="00155771">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Two-of-three rule: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(§7.3).</w:t>
      </w:r>
    </w:p>
    <w:p w14:paraId="58BBDF5C"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This subsection is about what that </w:t>
      </w:r>
      <w:r w:rsidRPr="00155771">
        <w:rPr>
          <w:rFonts w:ascii="Times New Roman" w:eastAsia="Times New Roman" w:hAnsi="Times New Roman" w:cs="Times New Roman"/>
          <w:i/>
          <w:iCs/>
          <w:kern w:val="0"/>
          <w14:ligatures w14:val="none"/>
        </w:rPr>
        <w:t>means</w:t>
      </w:r>
      <w:r w:rsidRPr="00155771">
        <w:rPr>
          <w:rFonts w:ascii="Times New Roman" w:eastAsia="Times New Roman" w:hAnsi="Times New Roman" w:cs="Times New Roman"/>
          <w:kern w:val="0"/>
          <w14:ligatures w14:val="none"/>
        </w:rPr>
        <w:t xml:space="preserve"> physically: why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is invariant, why it has the scale it does, and why, in the AR picture, this couldn’t have turned out very differently without breaking the whole ladder.</w:t>
      </w:r>
    </w:p>
    <w:p w14:paraId="3A74B77F"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2E7DC8">
          <v:rect id="_x0000_i1165" style="width:0;height:1.5pt" o:hralign="center" o:hrstd="t" o:hr="t" fillcolor="#a0a0a0" stroked="f"/>
        </w:pict>
      </w:r>
    </w:p>
    <w:p w14:paraId="2AB04C45"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 xml:space="preserve">7.4.1 </w:t>
      </w:r>
      <m:oMath>
        <m:r>
          <m:rPr>
            <m:sty m:val="bi"/>
          </m:rPr>
          <w:rPr>
            <w:rFonts w:ascii="Cambria Math" w:eastAsia="Times New Roman" w:hAnsi="Cambria Math" w:cs="Times New Roman"/>
            <w:kern w:val="0"/>
            <w14:ligatures w14:val="none"/>
          </w:rPr>
          <m:t>c</m:t>
        </m:r>
      </m:oMath>
      <w:r w:rsidRPr="00155771">
        <w:rPr>
          <w:rFonts w:ascii="Times New Roman" w:eastAsia="Times New Roman" w:hAnsi="Times New Roman" w:cs="Times New Roman"/>
          <w:b/>
          <w:bCs/>
          <w:kern w:val="0"/>
          <w14:ligatures w14:val="none"/>
        </w:rPr>
        <w:t>as the outward conversion at the hinge, not a “speed of stuff”</w:t>
      </w:r>
    </w:p>
    <w:p w14:paraId="486AB155"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In the present-act engine:</w:t>
      </w:r>
    </w:p>
    <w:p w14:paraId="4021E18C" w14:textId="77777777" w:rsidR="00155771" w:rsidRPr="00155771" w:rsidRDefault="00155771" w:rsidP="00155771">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There is </w:t>
      </w:r>
      <w:r w:rsidRPr="00155771">
        <w:rPr>
          <w:rFonts w:ascii="Times New Roman" w:eastAsia="Times New Roman" w:hAnsi="Times New Roman" w:cs="Times New Roman"/>
          <w:b/>
          <w:bCs/>
          <w:kern w:val="0"/>
          <w14:ligatures w14:val="none"/>
        </w:rPr>
        <w:t>no background metric</w:t>
      </w:r>
      <w:r w:rsidRPr="00155771">
        <w:rPr>
          <w:rFonts w:ascii="Times New Roman" w:eastAsia="Times New Roman" w:hAnsi="Times New Roman" w:cs="Times New Roman"/>
          <w:kern w:val="0"/>
          <w14:ligatures w14:val="none"/>
        </w:rPr>
        <w:t xml:space="preserve"> or pre-given “spacetime”;</w:t>
      </w:r>
    </w:p>
    <w:p w14:paraId="6ED67F43" w14:textId="77777777" w:rsidR="00155771" w:rsidRPr="00155771" w:rsidRDefault="00155771" w:rsidP="00155771">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There are </w:t>
      </w:r>
      <w:r w:rsidRPr="00155771">
        <w:rPr>
          <w:rFonts w:ascii="Times New Roman" w:eastAsia="Times New Roman" w:hAnsi="Times New Roman" w:cs="Times New Roman"/>
          <w:b/>
          <w:bCs/>
          <w:kern w:val="0"/>
          <w14:ligatures w14:val="none"/>
        </w:rPr>
        <w:t>typed budgets</w:t>
      </w:r>
      <w:r w:rsidRPr="00155771">
        <w:rPr>
          <w:rFonts w:ascii="Times New Roman" w:eastAsia="Times New Roman" w:hAnsi="Times New Roman" w:cs="Times New Roman"/>
          <w:kern w:val="0"/>
          <w14:ligatures w14:val="none"/>
        </w:rPr>
        <w:t xml:space="preserve"> and </w:t>
      </w:r>
      <w:r w:rsidRPr="00155771">
        <w:rPr>
          <w:rFonts w:ascii="Times New Roman" w:eastAsia="Times New Roman" w:hAnsi="Times New Roman" w:cs="Times New Roman"/>
          <w:b/>
          <w:bCs/>
          <w:kern w:val="0"/>
          <w14:ligatures w14:val="none"/>
        </w:rPr>
        <w:t>no-skip rules</w:t>
      </w:r>
      <w:r w:rsidRPr="00155771">
        <w:rPr>
          <w:rFonts w:ascii="Times New Roman" w:eastAsia="Times New Roman" w:hAnsi="Times New Roman" w:cs="Times New Roman"/>
          <w:kern w:val="0"/>
          <w14:ligatures w14:val="none"/>
        </w:rPr>
        <w:t>:</w:t>
      </w:r>
    </w:p>
    <w:p w14:paraId="35DD3184" w14:textId="77777777" w:rsidR="00155771" w:rsidRPr="00155771" w:rsidRDefault="00155771" w:rsidP="00155771">
      <w:pPr>
        <w:numPr>
          <w:ilvl w:val="1"/>
          <w:numId w:val="470"/>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you can only advance outward through +1 one act at a time,</w:t>
      </w:r>
    </w:p>
    <w:p w14:paraId="01C15851" w14:textId="77777777" w:rsidR="00155771" w:rsidRPr="00155771" w:rsidRDefault="00155771" w:rsidP="00155771">
      <w:pPr>
        <w:numPr>
          <w:ilvl w:val="1"/>
          <w:numId w:val="470"/>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you cannot “jump around” </w:t>
      </w:r>
      <m:oMath>
        <m:r>
          <w:rPr>
            <w:rFonts w:ascii="Cambria Math" w:eastAsia="Times New Roman" w:hAnsi="Cambria Math" w:cs="Times New Roman"/>
            <w:kern w:val="0"/>
            <w14:ligatures w14:val="none"/>
          </w:rPr>
          <m:t>+1</m:t>
        </m:r>
      </m:oMath>
      <w:r w:rsidRPr="00155771">
        <w:rPr>
          <w:rFonts w:ascii="Times New Roman" w:eastAsia="Times New Roman" w:hAnsi="Times New Roman" w:cs="Times New Roman"/>
          <w:kern w:val="0"/>
          <w14:ligatures w14:val="none"/>
        </w:rPr>
        <w:t>– all outward relations go 0→+1→…</w:t>
      </w:r>
    </w:p>
    <w:p w14:paraId="7165DA37"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 that setup,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is not the speed of a substance (light), but:</w:t>
      </w:r>
    </w:p>
    <w:p w14:paraId="6B71521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conversion rule</w:t>
      </w:r>
      <w:r w:rsidRPr="00155771">
        <w:rPr>
          <w:rFonts w:ascii="Times New Roman" w:eastAsia="Times New Roman" w:hAnsi="Times New Roman" w:cs="Times New Roman"/>
          <w:kern w:val="0"/>
          <w14:ligatures w14:val="none"/>
        </w:rPr>
        <w:t xml:space="preserve"> between how much of +1’s order you traverse per unit of your act time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w:t>
      </w:r>
    </w:p>
    <w:p w14:paraId="756617BC" w14:textId="77777777" w:rsidR="00155771" w:rsidRPr="00155771" w:rsidRDefault="00155771" w:rsidP="00155771">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If you could change that conversion rule arbitrarily, different 0-centres would disagree on what “1 act of outward traversal” means.</w:t>
      </w:r>
    </w:p>
    <w:p w14:paraId="68A98519" w14:textId="77777777" w:rsidR="00155771" w:rsidRPr="00155771" w:rsidRDefault="00155771" w:rsidP="00155771">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If you keep it </w:t>
      </w:r>
      <w:r w:rsidRPr="00155771">
        <w:rPr>
          <w:rFonts w:ascii="Times New Roman" w:eastAsia="Times New Roman" w:hAnsi="Times New Roman" w:cs="Times New Roman"/>
          <w:b/>
          <w:bCs/>
          <w:kern w:val="0"/>
          <w14:ligatures w14:val="none"/>
        </w:rPr>
        <w:t>fixed and shared</w:t>
      </w:r>
      <w:r w:rsidRPr="00155771">
        <w:rPr>
          <w:rFonts w:ascii="Times New Roman" w:eastAsia="Times New Roman" w:hAnsi="Times New Roman" w:cs="Times New Roman"/>
          <w:kern w:val="0"/>
          <w14:ligatures w14:val="none"/>
        </w:rPr>
        <w:t xml:space="preserve"> across all 0s in the same +1, you get:</w:t>
      </w:r>
    </w:p>
    <w:p w14:paraId="4A640F63" w14:textId="77777777" w:rsidR="00155771" w:rsidRPr="00155771" w:rsidRDefault="00155771" w:rsidP="00155771">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 invariant </w:t>
      </w:r>
      <w:r w:rsidRPr="00155771">
        <w:rPr>
          <w:rFonts w:ascii="Times New Roman" w:eastAsia="Times New Roman" w:hAnsi="Times New Roman" w:cs="Times New Roman"/>
          <w:b/>
          <w:bCs/>
          <w:kern w:val="0"/>
          <w14:ligatures w14:val="none"/>
        </w:rPr>
        <w:t>light-cone</w:t>
      </w:r>
      <w:r w:rsidRPr="00155771">
        <w:rPr>
          <w:rFonts w:ascii="Times New Roman" w:eastAsia="Times New Roman" w:hAnsi="Times New Roman" w:cs="Times New Roman"/>
          <w:kern w:val="0"/>
          <w14:ligatures w14:val="none"/>
        </w:rPr>
        <w:t xml:space="preserve"> structure (reachable vs unreachable regions),</w:t>
      </w:r>
    </w:p>
    <w:p w14:paraId="7BAF13BD" w14:textId="77777777" w:rsidR="00155771" w:rsidRPr="00155771" w:rsidRDefault="00155771" w:rsidP="00155771">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Minkowski intervals</w:t>
      </w:r>
      <w:r w:rsidRPr="00155771">
        <w:rPr>
          <w:rFonts w:ascii="Times New Roman" w:eastAsia="Times New Roman" w:hAnsi="Times New Roman" w:cs="Times New Roman"/>
          <w:kern w:val="0"/>
          <w14:ligatures w14:val="none"/>
        </w:rPr>
        <w:t xml:space="preserve"> that are the same for all observers,</w:t>
      </w:r>
    </w:p>
    <w:p w14:paraId="06954482" w14:textId="77777777" w:rsidR="00155771" w:rsidRPr="00155771" w:rsidRDefault="00155771" w:rsidP="00155771">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w:t>
      </w:r>
      <w:r w:rsidRPr="00155771">
        <w:rPr>
          <w:rFonts w:ascii="Times New Roman" w:eastAsia="Times New Roman" w:hAnsi="Times New Roman" w:cs="Times New Roman"/>
          <w:b/>
          <w:bCs/>
          <w:kern w:val="0"/>
          <w14:ligatures w14:val="none"/>
        </w:rPr>
        <w:t>SR dilation</w:t>
      </w:r>
      <w:r w:rsidRPr="00155771">
        <w:rPr>
          <w:rFonts w:ascii="Times New Roman" w:eastAsia="Times New Roman" w:hAnsi="Times New Roman" w:cs="Times New Roman"/>
          <w:kern w:val="0"/>
          <w14:ligatures w14:val="none"/>
        </w:rPr>
        <w:t xml:space="preserve"> as a consequence of how many inner vs outer ticks you spend per act.</w:t>
      </w:r>
    </w:p>
    <w:p w14:paraId="2771D2AB"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So in AR:</w:t>
      </w:r>
    </w:p>
    <w:p w14:paraId="54ABC0BD" w14:textId="77777777" w:rsidR="00155771" w:rsidRPr="00155771" w:rsidRDefault="00155771" w:rsidP="00155771">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 xml:space="preserve">is the </w:t>
      </w:r>
      <w:r w:rsidRPr="00155771">
        <w:rPr>
          <w:rFonts w:ascii="Times New Roman" w:eastAsia="Times New Roman" w:hAnsi="Times New Roman" w:cs="Times New Roman"/>
          <w:b/>
          <w:bCs/>
          <w:kern w:val="0"/>
          <w14:ligatures w14:val="none"/>
        </w:rPr>
        <w:t>one constant</w:t>
      </w:r>
      <w:r w:rsidRPr="00155771">
        <w:rPr>
          <w:rFonts w:ascii="Times New Roman" w:eastAsia="Times New Roman" w:hAnsi="Times New Roman" w:cs="Times New Roman"/>
          <w:kern w:val="0"/>
          <w14:ligatures w14:val="none"/>
        </w:rPr>
        <w:t xml:space="preserve"> that keeps outward traversal of +1’s time </w:t>
      </w:r>
      <w:r w:rsidRPr="00155771">
        <w:rPr>
          <w:rFonts w:ascii="Times New Roman" w:eastAsia="Times New Roman" w:hAnsi="Times New Roman" w:cs="Times New Roman"/>
          <w:b/>
          <w:bCs/>
          <w:kern w:val="0"/>
          <w14:ligatures w14:val="none"/>
        </w:rPr>
        <w:t>consistent</w:t>
      </w:r>
      <w:r w:rsidRPr="00155771">
        <w:rPr>
          <w:rFonts w:ascii="Times New Roman" w:eastAsia="Times New Roman" w:hAnsi="Times New Roman" w:cs="Times New Roman"/>
          <w:kern w:val="0"/>
          <w14:ligatures w14:val="none"/>
        </w:rPr>
        <w:t xml:space="preserve"> across all 0s.</w:t>
      </w:r>
    </w:p>
    <w:p w14:paraId="5C0DEB99" w14:textId="77777777" w:rsidR="00155771" w:rsidRPr="00155771" w:rsidRDefault="00155771" w:rsidP="00155771">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Its numerical value comes from the </w:t>
      </w:r>
      <w:r w:rsidRPr="00155771">
        <w:rPr>
          <w:rFonts w:ascii="Times New Roman" w:eastAsia="Times New Roman" w:hAnsi="Times New Roman" w:cs="Times New Roman"/>
          <w:b/>
          <w:bCs/>
          <w:kern w:val="0"/>
          <w14:ligatures w14:val="none"/>
        </w:rPr>
        <w:t>two-anchor rule</w:t>
      </w:r>
      <w:r w:rsidRPr="00155771">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155771">
        <w:rPr>
          <w:rFonts w:ascii="Times New Roman" w:eastAsia="Times New Roman" w:hAnsi="Times New Roman" w:cs="Times New Roman"/>
          <w:kern w:val="0"/>
          <w14:ligatures w14:val="none"/>
        </w:rPr>
        <w:t xml:space="preserve">, which we now see is in line with CL-derived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155771">
        <w:rPr>
          <w:rFonts w:ascii="Times New Roman" w:eastAsia="Times New Roman" w:hAnsi="Times New Roman" w:cs="Times New Roman"/>
          <w:kern w:val="0"/>
          <w14:ligatures w14:val="none"/>
        </w:rPr>
        <w:t xml:space="preserve">and act-sized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w:t>
      </w:r>
    </w:p>
    <w:p w14:paraId="1D143DBA"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9C14B0">
          <v:rect id="_x0000_i1166" style="width:0;height:1.5pt" o:hralign="center" o:hrstd="t" o:hr="t" fillcolor="#a0a0a0" stroked="f"/>
        </w:pict>
      </w:r>
    </w:p>
    <w:p w14:paraId="2C90C6B0"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 xml:space="preserve">7.4.2 Why the numerical value of </w:t>
      </w:r>
      <m:oMath>
        <m:r>
          <m:rPr>
            <m:sty m:val="bi"/>
          </m:rPr>
          <w:rPr>
            <w:rFonts w:ascii="Cambria Math" w:eastAsia="Times New Roman" w:hAnsi="Cambria Math" w:cs="Times New Roman"/>
            <w:kern w:val="0"/>
            <w14:ligatures w14:val="none"/>
          </w:rPr>
          <m:t>c</m:t>
        </m:r>
      </m:oMath>
      <w:r w:rsidRPr="00155771">
        <w:rPr>
          <w:rFonts w:ascii="Times New Roman" w:eastAsia="Times New Roman" w:hAnsi="Times New Roman" w:cs="Times New Roman"/>
          <w:b/>
          <w:bCs/>
          <w:kern w:val="0"/>
          <w14:ligatures w14:val="none"/>
        </w:rPr>
        <w:t>is “about right”</w:t>
      </w:r>
    </w:p>
    <w:p w14:paraId="492317AB"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Given:</w:t>
      </w:r>
    </w:p>
    <w:p w14:paraId="624FCAC5" w14:textId="77777777" w:rsidR="00155771" w:rsidRPr="00155771" w:rsidRDefault="00C96FC8" w:rsidP="00155771">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00155771" w:rsidRPr="00155771">
        <w:rPr>
          <w:rFonts w:ascii="Times New Roman" w:eastAsia="Times New Roman" w:hAnsi="Times New Roman" w:cs="Times New Roman"/>
          <w:kern w:val="0"/>
          <w14:ligatures w14:val="none"/>
        </w:rPr>
        <w:t>chosen as an Earth-surface span (e.g. half-circumference ~</w:t>
      </w:r>
      <m:oMath>
        <m:r>
          <w:rPr>
            <w:rFonts w:ascii="Cambria Math" w:eastAsia="Times New Roman" w:hAnsi="Cambria Math" w:cs="Times New Roman"/>
            <w:kern w:val="0"/>
            <w14:ligatures w14:val="none"/>
          </w:rPr>
          <m:t>2×</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7</m:t>
            </m:r>
          </m:sup>
        </m:sSup>
      </m:oMath>
      <w:r w:rsidR="00155771" w:rsidRPr="00155771">
        <w:rPr>
          <w:rFonts w:ascii="Times New Roman" w:eastAsia="Times New Roman" w:hAnsi="Times New Roman" w:cs="Times New Roman"/>
          <w:kern w:val="0"/>
          <w14:ligatures w14:val="none"/>
        </w:rPr>
        <w:t xml:space="preserve"> m),</w:t>
      </w:r>
    </w:p>
    <w:p w14:paraId="2A22C4A1" w14:textId="77777777" w:rsidR="00155771" w:rsidRPr="00155771" w:rsidRDefault="00155771" w:rsidP="00155771">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 sweep-onset time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155771">
        <w:rPr>
          <w:rFonts w:ascii="Times New Roman" w:eastAsia="Times New Roman" w:hAnsi="Times New Roman" w:cs="Times New Roman"/>
          <w:kern w:val="0"/>
          <w14:ligatures w14:val="none"/>
        </w:rPr>
        <w:t>in the fraction-of-a-second range (matching act pixels and UGM fraction),</w:t>
      </w:r>
    </w:p>
    <w:p w14:paraId="12DE1EE5"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V2.1 hinge identity</w:t>
      </w:r>
      <w:r w:rsidRPr="00155771">
        <w:rPr>
          <w:rFonts w:ascii="Times New Roman" w:eastAsia="Times New Roman" w:hAnsi="Times New Roman" w:cs="Times New Roman"/>
          <w:kern w:val="0"/>
          <w14:ligatures w14:val="none"/>
        </w:rPr>
        <w:t xml:space="preserve"> implies:</w:t>
      </w:r>
    </w:p>
    <w:p w14:paraId="6E53F8D3"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pred</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num>
            <m:den>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den>
          </m:f>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8</m:t>
              </m:r>
            </m:sup>
          </m:sSup>
          <m:r>
            <m:rPr>
              <m:nor/>
            </m:rPr>
            <w:rPr>
              <w:rFonts w:ascii="Times New Roman" w:eastAsia="Times New Roman" w:hAnsi="Times New Roman" w:cs="Times New Roman"/>
              <w:kern w:val="0"/>
              <w14:ligatures w14:val="none"/>
            </w:rPr>
            <m:t xml:space="preserve"> </m:t>
          </m:r>
          <m:r>
            <m:rPr>
              <m:sty m:val="p"/>
            </m:rPr>
            <w:rPr>
              <w:rFonts w:ascii="Cambria Math" w:eastAsia="Times New Roman" w:hAnsi="Cambria Math" w:cs="Times New Roman"/>
              <w:kern w:val="0"/>
              <w14:ligatures w14:val="none"/>
            </w:rPr>
            <m:t>m/s</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67DBB5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i.e. the right order of magnitude for the observed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4089398C"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On the inner side:</w:t>
      </w:r>
    </w:p>
    <w:p w14:paraId="6B717F22" w14:textId="77777777" w:rsidR="00155771" w:rsidRPr="00155771" w:rsidRDefault="00155771" w:rsidP="00155771">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same identity gives a zerotick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oMath>
      <w:r w:rsidRPr="00155771">
        <w:rPr>
          <w:rFonts w:ascii="Times New Roman" w:eastAsia="Times New Roman" w:hAnsi="Times New Roman" w:cs="Times New Roman"/>
          <w:kern w:val="0"/>
          <w14:ligatures w14:val="none"/>
        </w:rPr>
        <w:t xml:space="preserve">that is a </w:t>
      </w:r>
      <w:r w:rsidRPr="00155771">
        <w:rPr>
          <w:rFonts w:ascii="Times New Roman" w:eastAsia="Times New Roman" w:hAnsi="Times New Roman" w:cs="Times New Roman"/>
          <w:b/>
          <w:bCs/>
          <w:kern w:val="0"/>
          <w14:ligatures w14:val="none"/>
        </w:rPr>
        <w:t>small fraction</w:t>
      </w:r>
      <w:r w:rsidRPr="00155771">
        <w:rPr>
          <w:rFonts w:ascii="Times New Roman" w:eastAsia="Times New Roman" w:hAnsi="Times New Roman" w:cs="Times New Roman"/>
          <w:kern w:val="0"/>
          <w14:ligatures w14:val="none"/>
        </w:rPr>
        <w:t xml:space="preserv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oMath>
      <w:r w:rsidRPr="00155771">
        <w:rPr>
          <w:rFonts w:ascii="Times New Roman" w:eastAsia="Times New Roman" w:hAnsi="Times New Roman" w:cs="Times New Roman"/>
          <w:kern w:val="0"/>
          <w14:ligatures w14:val="none"/>
        </w:rPr>
        <w:t>, consistent with sub-act microstructure in neural timing.</w:t>
      </w:r>
    </w:p>
    <w:p w14:paraId="7C271BEE" w14:textId="77777777" w:rsidR="00155771" w:rsidRPr="00155771" w:rsidRDefault="00155771" w:rsidP="00155771">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UGM/CL work ensures that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UGM</m:t>
            </m:r>
          </m:e>
          <m:sub>
            <m:r>
              <m:rPr>
                <m:nor/>
              </m:rPr>
              <w:rPr>
                <w:rFonts w:ascii="Times New Roman" w:eastAsia="Times New Roman" w:hAnsi="Times New Roman" w:cs="Times New Roman"/>
                <w:kern w:val="0"/>
                <w14:ligatures w14:val="none"/>
              </w:rPr>
              <m:t>phys</m:t>
            </m:r>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oMath>
      <w:r w:rsidRPr="00155771">
        <w:rPr>
          <w:rFonts w:ascii="Times New Roman" w:eastAsia="Times New Roman" w:hAnsi="Times New Roman" w:cs="Times New Roman"/>
          <w:kern w:val="0"/>
          <w14:ligatures w14:val="none"/>
        </w:rPr>
        <w:t xml:space="preserve">is a </w:t>
      </w:r>
      <w:r w:rsidRPr="00155771">
        <w:rPr>
          <w:rFonts w:ascii="Times New Roman" w:eastAsia="Times New Roman" w:hAnsi="Times New Roman" w:cs="Times New Roman"/>
          <w:b/>
          <w:bCs/>
          <w:kern w:val="0"/>
          <w14:ligatures w14:val="none"/>
        </w:rPr>
        <w:t>fixed small ratio</w:t>
      </w:r>
      <w:r w:rsidRPr="00155771">
        <w:rPr>
          <w:rFonts w:ascii="Times New Roman" w:eastAsia="Times New Roman" w:hAnsi="Times New Roman" w:cs="Times New Roman"/>
          <w:kern w:val="0"/>
          <w14:ligatures w14:val="none"/>
        </w:rPr>
        <w:t>, not a free parameter.</w:t>
      </w:r>
    </w:p>
    <w:p w14:paraId="03677EE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So the hinge gives you a </w:t>
      </w:r>
      <w:r w:rsidRPr="00155771">
        <w:rPr>
          <w:rFonts w:ascii="Times New Roman" w:eastAsia="Times New Roman" w:hAnsi="Times New Roman" w:cs="Times New Roman"/>
          <w:b/>
          <w:bCs/>
          <w:kern w:val="0"/>
          <w14:ligatures w14:val="none"/>
        </w:rPr>
        <w:t>basic explanation</w:t>
      </w:r>
      <w:r w:rsidRPr="00155771">
        <w:rPr>
          <w:rFonts w:ascii="Times New Roman" w:eastAsia="Times New Roman" w:hAnsi="Times New Roman" w:cs="Times New Roman"/>
          <w:kern w:val="0"/>
          <w14:ligatures w14:val="none"/>
        </w:rPr>
        <w:t xml:space="preserve"> for why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is as large as it is:</w:t>
      </w:r>
    </w:p>
    <w:p w14:paraId="347C7774" w14:textId="77777777" w:rsidR="00155771" w:rsidRPr="00155771" w:rsidRDefault="00155771" w:rsidP="00155771">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ratio of Earth’s container size to a characteristic outward sweep time (linked to our inner act),</w:t>
      </w:r>
    </w:p>
    <w:p w14:paraId="25FF6992" w14:textId="77777777" w:rsidR="00155771" w:rsidRPr="00155771" w:rsidRDefault="00155771" w:rsidP="00155771">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with UGM enforcing consistency across inner and outer scalings.</w:t>
      </w:r>
    </w:p>
    <w:p w14:paraId="5281C401"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If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were much smaller / larger, you’d break the alignment between:</w:t>
      </w:r>
    </w:p>
    <w:p w14:paraId="57493C85" w14:textId="77777777" w:rsidR="00155771" w:rsidRPr="00155771" w:rsidRDefault="00155771" w:rsidP="00155771">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Earth-surface geometry (how +1’s CS is structured),</w:t>
      </w:r>
    </w:p>
    <w:p w14:paraId="2FA39235" w14:textId="77777777" w:rsidR="00155771" w:rsidRPr="00155771" w:rsidRDefault="00155771" w:rsidP="00155771">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inner act timing (afforded by nervous system conduction and present-act constraints),</w:t>
      </w:r>
    </w:p>
    <w:p w14:paraId="312CD791" w14:textId="77777777" w:rsidR="00155771" w:rsidRPr="00155771" w:rsidRDefault="00155771" w:rsidP="00155771">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and the scale at which UGM appears as a pivot in fractal CL data.</w:t>
      </w:r>
    </w:p>
    <w:p w14:paraId="2056A72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In other words:</w:t>
      </w:r>
    </w:p>
    <w:p w14:paraId="37563B1C"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ladder and hinge </w:t>
      </w:r>
      <w:r w:rsidRPr="00155771">
        <w:rPr>
          <w:rFonts w:ascii="Times New Roman" w:eastAsia="Times New Roman" w:hAnsi="Times New Roman" w:cs="Times New Roman"/>
          <w:i/>
          <w:iCs/>
          <w:kern w:val="0"/>
          <w14:ligatures w14:val="none"/>
        </w:rPr>
        <w:t>select</w:t>
      </w:r>
      <w:r w:rsidRPr="00155771">
        <w:rPr>
          <w:rFonts w:ascii="Times New Roman" w:eastAsia="Times New Roman" w:hAnsi="Times New Roman" w:cs="Times New Roman"/>
          <w:kern w:val="0"/>
          <w14:ligatures w14:val="none"/>
        </w:rPr>
        <w:t xml:space="preserve"> a narrow range of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values in which geometry, dynamics, and present-act structure cohere.</w:t>
      </w:r>
    </w:p>
    <w:p w14:paraId="02267BC4"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D24BCD">
          <v:rect id="_x0000_i1167" style="width:0;height:1.5pt" o:hralign="center" o:hrstd="t" o:hr="t" fillcolor="#a0a0a0" stroked="f"/>
        </w:pict>
      </w:r>
    </w:p>
    <w:p w14:paraId="1966B279"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7.4.3 Why you can’t push the same trick to other level pairs</w:t>
      </w:r>
    </w:p>
    <w:p w14:paraId="13D97C24"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D-block explicitly tried to see if the same kind of neat “two-of-three” geometry could hold at other level pairs and found that it </w:t>
      </w:r>
      <w:r w:rsidRPr="00155771">
        <w:rPr>
          <w:rFonts w:ascii="Times New Roman" w:eastAsia="Times New Roman" w:hAnsi="Times New Roman" w:cs="Times New Roman"/>
          <w:b/>
          <w:bCs/>
          <w:kern w:val="0"/>
          <w14:ligatures w14:val="none"/>
        </w:rPr>
        <w:t>doesn’t</w:t>
      </w:r>
      <w:r w:rsidRPr="00155771">
        <w:rPr>
          <w:rFonts w:ascii="Times New Roman" w:eastAsia="Times New Roman" w:hAnsi="Times New Roman" w:cs="Times New Roman"/>
          <w:kern w:val="0"/>
          <w14:ligatures w14:val="none"/>
        </w:rPr>
        <w:t>.</w:t>
      </w:r>
    </w:p>
    <w:p w14:paraId="197C33B1"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Examples:</w:t>
      </w:r>
    </w:p>
    <w:p w14:paraId="4CD7D322" w14:textId="77777777" w:rsidR="00155771" w:rsidRPr="00155771" w:rsidRDefault="00155771" w:rsidP="00155771">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GM of lengths → time:</w:t>
      </w:r>
    </w:p>
    <w:p w14:paraId="0ECBA449" w14:textId="77777777" w:rsidR="00155771" w:rsidRPr="00155771" w:rsidRDefault="00155771" w:rsidP="00155771">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Hypothesis: </w:t>
      </w:r>
      <m:oMath>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m:t>_</m:t>
        </m:r>
        <m:r>
          <w:rPr>
            <w:rFonts w:ascii="Cambria Math" w:eastAsia="Times New Roman" w:hAnsi="Cambria Math" w:cs="Times New Roman"/>
            <w:kern w:val="0"/>
            <w14:ligatures w14:val="none"/>
          </w:rPr>
          <m:t>0≈</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a</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b</m:t>
                </m:r>
              </m:sub>
            </m:sSub>
          </m:e>
        </m:rad>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 xml:space="preserve">for some “nice” pair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b</m:t>
            </m:r>
          </m:sub>
        </m:sSub>
      </m:oMath>
      <w:r w:rsidRPr="00155771">
        <w:rPr>
          <w:rFonts w:ascii="Times New Roman" w:eastAsia="Times New Roman" w:hAnsi="Times New Roman" w:cs="Times New Roman"/>
          <w:kern w:val="0"/>
          <w14:ligatures w14:val="none"/>
        </w:rPr>
        <w:t xml:space="preserve">and constant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w:t>
      </w:r>
    </w:p>
    <w:p w14:paraId="356A2B55" w14:textId="77777777" w:rsidR="00155771" w:rsidRPr="00155771" w:rsidRDefault="00155771" w:rsidP="00155771">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Fit attempts (D21) gave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 xml:space="preserve">~300–500 m/s, inconsistent with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and varying across pairs.</w:t>
      </w:r>
    </w:p>
    <w:p w14:paraId="450D392A" w14:textId="77777777" w:rsidR="00155771" w:rsidRPr="00155771" w:rsidRDefault="00155771" w:rsidP="00155771">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Single speed across ladder:</w:t>
      </w:r>
    </w:p>
    <w:p w14:paraId="2756DF92" w14:textId="77777777" w:rsidR="00155771" w:rsidRPr="00155771" w:rsidRDefault="00155771" w:rsidP="00155771">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Hypothesis: a single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could relate time and distance across all levels.</w:t>
      </w:r>
    </w:p>
    <w:p w14:paraId="4ACB9950" w14:textId="77777777" w:rsidR="00155771" w:rsidRPr="00155771" w:rsidRDefault="00155771" w:rsidP="00155771">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D23 shows no such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m:t>
            </m:r>
          </m:sub>
        </m:sSub>
      </m:oMath>
      <w:r w:rsidRPr="00155771">
        <w:rPr>
          <w:rFonts w:ascii="Times New Roman" w:eastAsia="Times New Roman" w:hAnsi="Times New Roman" w:cs="Times New Roman"/>
          <w:kern w:val="0"/>
          <w14:ligatures w14:val="none"/>
        </w:rPr>
        <w:t>exists; times at ±2, ±3 would be absurdly large or small.</w:t>
      </w:r>
    </w:p>
    <w:p w14:paraId="7FC57184" w14:textId="77777777" w:rsidR="00155771" w:rsidRPr="00155771" w:rsidRDefault="00155771" w:rsidP="00155771">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b/>
          <w:bCs/>
          <w:kern w:val="0"/>
          <w14:ligatures w14:val="none"/>
        </w:rPr>
        <w:t>Time inversions at other pairs:</w:t>
      </w:r>
    </w:p>
    <w:p w14:paraId="54A0E4E4" w14:textId="77777777" w:rsidR="00155771" w:rsidRPr="00155771" w:rsidRDefault="00155771" w:rsidP="00155771">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Trying to invert −1 with +2, or −2 with +3, yields nonsensical times (centuries vs milliseconds, etc.).</w:t>
      </w:r>
    </w:p>
    <w:p w14:paraId="3B79D61F"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This matters because:</w:t>
      </w:r>
    </w:p>
    <w:p w14:paraId="4C182E31" w14:textId="77777777" w:rsidR="00155771" w:rsidRPr="00155771" w:rsidRDefault="00155771" w:rsidP="00155771">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it shows that the </w:t>
      </w:r>
      <w:r w:rsidRPr="00155771">
        <w:rPr>
          <w:rFonts w:ascii="Times New Roman" w:eastAsia="Times New Roman" w:hAnsi="Times New Roman" w:cs="Times New Roman"/>
          <w:b/>
          <w:bCs/>
          <w:kern w:val="0"/>
          <w14:ligatures w14:val="none"/>
        </w:rPr>
        <w:t>hinge geometry is not generic</w:t>
      </w:r>
      <w:r w:rsidRPr="00155771">
        <w:rPr>
          <w:rFonts w:ascii="Times New Roman" w:eastAsia="Times New Roman" w:hAnsi="Times New Roman" w:cs="Times New Roman"/>
          <w:kern w:val="0"/>
          <w14:ligatures w14:val="none"/>
        </w:rPr>
        <w:t>;</w:t>
      </w:r>
    </w:p>
    <w:p w14:paraId="56B0D9DA" w14:textId="77777777" w:rsidR="00155771" w:rsidRPr="00155771" w:rsidRDefault="00155771" w:rsidP="00155771">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0↔+1 pair is the </w:t>
      </w:r>
      <w:r w:rsidRPr="00155771">
        <w:rPr>
          <w:rFonts w:ascii="Times New Roman" w:eastAsia="Times New Roman" w:hAnsi="Times New Roman" w:cs="Times New Roman"/>
          <w:i/>
          <w:iCs/>
          <w:kern w:val="0"/>
          <w14:ligatures w14:val="none"/>
        </w:rPr>
        <w:t>only</w:t>
      </w:r>
      <w:r w:rsidRPr="00155771">
        <w:rPr>
          <w:rFonts w:ascii="Times New Roman" w:eastAsia="Times New Roman" w:hAnsi="Times New Roman" w:cs="Times New Roman"/>
          <w:kern w:val="0"/>
          <w14:ligatures w14:val="none"/>
        </w:rPr>
        <w:t xml:space="preserve"> level-pair where:</w:t>
      </w:r>
    </w:p>
    <w:p w14:paraId="59A2680B" w14:textId="77777777" w:rsidR="00155771" w:rsidRPr="00155771" w:rsidRDefault="00155771" w:rsidP="00155771">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CL band placements,</w:t>
      </w:r>
    </w:p>
    <w:p w14:paraId="467E64C2" w14:textId="77777777" w:rsidR="00155771" w:rsidRPr="00155771" w:rsidRDefault="00155771" w:rsidP="00155771">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CNS size brackets,</w:t>
      </w:r>
    </w:p>
    <w:p w14:paraId="79EC3C7E" w14:textId="77777777" w:rsidR="00155771" w:rsidRPr="00155771" w:rsidRDefault="00155771" w:rsidP="00155771">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present-act constraints,</w:t>
      </w:r>
    </w:p>
    <w:p w14:paraId="76D99BB1" w14:textId="77777777" w:rsidR="00155771" w:rsidRPr="00155771" w:rsidRDefault="00155771" w:rsidP="00155771">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and the measured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can be fitted into a single, self-consistent picture.</w:t>
      </w:r>
    </w:p>
    <w:p w14:paraId="1536C12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If you tried to “explain”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from any other pair (e.g. the nanoband and kpc band), you’d fail spectacularly; there is no symmetric relation there that makes sense in the AR engine.</w:t>
      </w:r>
    </w:p>
    <w:p w14:paraId="709BAAC9"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B2C33A">
          <v:rect id="_x0000_i1168" style="width:0;height:1.5pt" o:hralign="center" o:hrstd="t" o:hr="t" fillcolor="#a0a0a0" stroked="f"/>
        </w:pict>
      </w:r>
    </w:p>
    <w:p w14:paraId="1EF3C9C6"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7.4.4 Minkowski interval as a corollary of the same structure</w:t>
      </w:r>
    </w:p>
    <w:p w14:paraId="09906203"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In the V2.1 math and the present-act engine, the </w:t>
      </w:r>
      <w:r w:rsidRPr="00155771">
        <w:rPr>
          <w:rFonts w:ascii="Times New Roman" w:eastAsia="Times New Roman" w:hAnsi="Times New Roman" w:cs="Times New Roman"/>
          <w:b/>
          <w:bCs/>
          <w:kern w:val="0"/>
          <w14:ligatures w14:val="none"/>
        </w:rPr>
        <w:t>Minkowski invariant</w:t>
      </w:r>
    </w:p>
    <w:p w14:paraId="030CBF98"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m:oMathPara>
        <m:oMath>
          <m:d>
            <m:dPr>
              <m:end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e>
          </m:d>
          <m:r>
            <m:rPr>
              <m:sty m:val="p"/>
            </m:rPr>
            <w:rPr>
              <w:rFonts w:ascii="Cambria Math" w:eastAsia="Times New Roman" w:hAnsi="Cambria Math" w:cs="Times New Roman"/>
              <w:kern w:val="0"/>
              <w14:ligatures w14:val="none"/>
            </w:rPr>
            <w:br/>
          </m:r>
        </m:oMath>
      </m:oMathPara>
    </w:p>
    <w:p w14:paraId="1B1EEE0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arises as a </w:t>
      </w:r>
      <w:r w:rsidRPr="00155771">
        <w:rPr>
          <w:rFonts w:ascii="Times New Roman" w:eastAsia="Times New Roman" w:hAnsi="Times New Roman" w:cs="Times New Roman"/>
          <w:b/>
          <w:bCs/>
          <w:kern w:val="0"/>
          <w14:ligatures w14:val="none"/>
        </w:rPr>
        <w:t>ledger conservation identity</w:t>
      </w:r>
      <w:r w:rsidRPr="00155771">
        <w:rPr>
          <w:rFonts w:ascii="Times New Roman" w:eastAsia="Times New Roman" w:hAnsi="Times New Roman" w:cs="Times New Roman"/>
          <w:kern w:val="0"/>
          <w14:ligatures w14:val="none"/>
        </w:rPr>
        <w:t xml:space="preserve"> across Sink/Renew/Trade moves plus the boundary projector:</w:t>
      </w:r>
    </w:p>
    <w:p w14:paraId="0C9E6B26" w14:textId="77777777" w:rsidR="00155771" w:rsidRPr="00155771" w:rsidRDefault="00155771" w:rsidP="00155771">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oMath>
      <w:r w:rsidRPr="00155771">
        <w:rPr>
          <w:rFonts w:ascii="Times New Roman" w:eastAsia="Times New Roman" w:hAnsi="Times New Roman" w:cs="Times New Roman"/>
          <w:kern w:val="0"/>
          <w14:ligatures w14:val="none"/>
        </w:rPr>
        <w:t>: inner time (proper time in the SR sense),</w:t>
      </w:r>
    </w:p>
    <w:p w14:paraId="34814ACD" w14:textId="77777777" w:rsidR="00155771" w:rsidRPr="00155771" w:rsidRDefault="00155771" w:rsidP="00155771">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oMath>
      <w:r w:rsidRPr="00155771">
        <w:rPr>
          <w:rFonts w:ascii="Times New Roman" w:eastAsia="Times New Roman" w:hAnsi="Times New Roman" w:cs="Times New Roman"/>
          <w:kern w:val="0"/>
          <w14:ligatures w14:val="none"/>
        </w:rPr>
        <w:t>: outer spatial separation (distance on +1),</w:t>
      </w:r>
    </w:p>
    <w:p w14:paraId="5F1F6493" w14:textId="77777777" w:rsidR="00155771" w:rsidRPr="00155771" w:rsidRDefault="00155771" w:rsidP="00155771">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155771">
        <w:rPr>
          <w:rFonts w:ascii="Times New Roman" w:eastAsia="Times New Roman" w:hAnsi="Times New Roman" w:cs="Times New Roman"/>
          <w:kern w:val="0"/>
          <w14:ligatures w14:val="none"/>
        </w:rPr>
        <w:t>: shared act-time coordinate after projection.</w:t>
      </w:r>
    </w:p>
    <w:p w14:paraId="52624DE4"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Given that:</w:t>
      </w:r>
    </w:p>
    <w:p w14:paraId="205312A6" w14:textId="77777777" w:rsidR="00155771" w:rsidRPr="00155771" w:rsidRDefault="00155771" w:rsidP="00155771">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is already fixed by the hinge geometry (as above),</w:t>
      </w:r>
    </w:p>
    <w:p w14:paraId="2DFF3695" w14:textId="77777777" w:rsidR="00155771" w:rsidRPr="00155771" w:rsidRDefault="00155771" w:rsidP="00155771">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budgets and no-skip rules enforce that you can’t outrun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in outward projection,</w:t>
      </w:r>
    </w:p>
    <w:p w14:paraId="32DDC886"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Minkowski combination is not an extra axiom; it’s a </w:t>
      </w:r>
      <w:r w:rsidRPr="00155771">
        <w:rPr>
          <w:rFonts w:ascii="Times New Roman" w:eastAsia="Times New Roman" w:hAnsi="Times New Roman" w:cs="Times New Roman"/>
          <w:b/>
          <w:bCs/>
          <w:kern w:val="0"/>
          <w14:ligatures w14:val="none"/>
        </w:rPr>
        <w:t>necessary restatement</w:t>
      </w:r>
      <w:r w:rsidRPr="00155771">
        <w:rPr>
          <w:rFonts w:ascii="Times New Roman" w:eastAsia="Times New Roman" w:hAnsi="Times New Roman" w:cs="Times New Roman"/>
          <w:kern w:val="0"/>
          <w14:ligatures w14:val="none"/>
        </w:rPr>
        <w:t xml:space="preserve"> of:</w:t>
      </w:r>
    </w:p>
    <w:p w14:paraId="016280B8" w14:textId="77777777" w:rsidR="00155771" w:rsidRPr="00155771" w:rsidRDefault="00155771" w:rsidP="00155771">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inner vs outer tick tradeoff,</w:t>
      </w:r>
    </w:p>
    <w:p w14:paraId="3AF0C39F" w14:textId="77777777" w:rsidR="00155771" w:rsidRPr="00155771" w:rsidRDefault="00155771" w:rsidP="00155771">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at a hinge whose conversion constant is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418D8E1E"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So the same geometric structure that gives you:</w:t>
      </w:r>
    </w:p>
    <w:p w14:paraId="6E91F4A7" w14:textId="77777777" w:rsidR="00155771" w:rsidRPr="00155771" w:rsidRDefault="00155771" w:rsidP="00155771">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“why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w:t>
      </w:r>
    </w:p>
    <w:p w14:paraId="7063B01D" w14:textId="77777777" w:rsidR="00155771" w:rsidRPr="00155771" w:rsidRDefault="00155771" w:rsidP="00155771">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“why ~0.1 s,”</w:t>
      </w:r>
    </w:p>
    <w:p w14:paraId="3B6835B5" w14:textId="77777777" w:rsidR="00155771" w:rsidRPr="00155771" w:rsidRDefault="00155771" w:rsidP="00155771">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“why UGM,”</w:t>
      </w:r>
    </w:p>
    <w:p w14:paraId="27E12D42"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also gives you:</w:t>
      </w:r>
    </w:p>
    <w:p w14:paraId="049201EA" w14:textId="77777777" w:rsidR="00155771" w:rsidRPr="00155771" w:rsidRDefault="00155771" w:rsidP="00155771">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“why Minkowski,”</w:t>
      </w:r>
    </w:p>
    <w:p w14:paraId="706025AD" w14:textId="77777777" w:rsidR="00155771" w:rsidRPr="00155771" w:rsidRDefault="00155771" w:rsidP="00155771">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“why light-cones.”</w:t>
      </w:r>
    </w:p>
    <w:p w14:paraId="33925C7A"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From the ladder point of view, this means:</w:t>
      </w:r>
    </w:p>
    <w:p w14:paraId="10F28D43"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0↔+1 hinge is literally where </w:t>
      </w:r>
      <w:r w:rsidRPr="00155771">
        <w:rPr>
          <w:rFonts w:ascii="Times New Roman" w:eastAsia="Times New Roman" w:hAnsi="Times New Roman" w:cs="Times New Roman"/>
          <w:b/>
          <w:bCs/>
          <w:kern w:val="0"/>
          <w14:ligatures w14:val="none"/>
        </w:rPr>
        <w:t>special relativity</w:t>
      </w:r>
      <w:r w:rsidRPr="00155771">
        <w:rPr>
          <w:rFonts w:ascii="Times New Roman" w:eastAsia="Times New Roman" w:hAnsi="Times New Roman" w:cs="Times New Roman"/>
          <w:kern w:val="0"/>
          <w14:ligatures w14:val="none"/>
        </w:rPr>
        <w:t xml:space="preserve"> lives in AR – as an emergent invariant of the present-act engine tuned by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 which itself is set by the Earth/UGM/act geometry.</w:t>
      </w:r>
    </w:p>
    <w:p w14:paraId="44220E1E" w14:textId="77777777" w:rsidR="00155771" w:rsidRPr="00155771" w:rsidRDefault="00C96FC8" w:rsidP="0015577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F8540C">
          <v:rect id="_x0000_i1169" style="width:0;height:1.5pt" o:hralign="center" o:hrstd="t" o:hr="t" fillcolor="#a0a0a0" stroked="f"/>
        </w:pict>
      </w:r>
    </w:p>
    <w:p w14:paraId="69847960" w14:textId="77777777" w:rsidR="00155771" w:rsidRPr="00155771" w:rsidRDefault="00155771" w:rsidP="00155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55771">
        <w:rPr>
          <w:rFonts w:ascii="Times New Roman" w:eastAsia="Times New Roman" w:hAnsi="Times New Roman" w:cs="Times New Roman"/>
          <w:b/>
          <w:bCs/>
          <w:kern w:val="0"/>
          <w14:ligatures w14:val="none"/>
        </w:rPr>
        <w:t>7.4.5 What this says about the ladder as a whole</w:t>
      </w:r>
    </w:p>
    <w:p w14:paraId="1A3147F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Summarising the interpretation:</w:t>
      </w:r>
    </w:p>
    <w:p w14:paraId="6FA2C4BD" w14:textId="77777777" w:rsidR="00155771" w:rsidRPr="00155771" w:rsidRDefault="00155771" w:rsidP="00155771">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ladder bands</w:t>
      </w:r>
      <w:r w:rsidRPr="00155771">
        <w:rPr>
          <w:rFonts w:ascii="Times New Roman" w:eastAsia="Times New Roman" w:hAnsi="Times New Roman" w:cs="Times New Roman"/>
          <w:kern w:val="0"/>
          <w14:ligatures w14:val="none"/>
        </w:rPr>
        <w:t xml:space="preserve"> (−2…+3) are not free parameters; their centres and seam bands are constrained by:</w:t>
      </w:r>
    </w:p>
    <w:p w14:paraId="52628A15"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present-act hinge (0↔+1),</w:t>
      </w:r>
    </w:p>
    <w:p w14:paraId="2958388C"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UGM geometry,</w:t>
      </w:r>
    </w:p>
    <w:p w14:paraId="387E226F"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and the outer CS structure (+1,+2,+3).</w:t>
      </w:r>
    </w:p>
    <w:p w14:paraId="59FBD26A" w14:textId="77777777" w:rsidR="00155771" w:rsidRPr="00155771" w:rsidRDefault="00155771" w:rsidP="00155771">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w:t>
      </w:r>
      <w:r w:rsidRPr="00155771">
        <w:rPr>
          <w:rFonts w:ascii="Times New Roman" w:eastAsia="Times New Roman" w:hAnsi="Times New Roman" w:cs="Times New Roman"/>
          <w:b/>
          <w:bCs/>
          <w:kern w:val="0"/>
          <w14:ligatures w14:val="none"/>
        </w:rPr>
        <w:t>speed of light</w:t>
      </w:r>
      <w:r w:rsidRPr="00155771">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 xml:space="preserve">is not an extra constant; it is the </w:t>
      </w:r>
      <w:r w:rsidRPr="00155771">
        <w:rPr>
          <w:rFonts w:ascii="Times New Roman" w:eastAsia="Times New Roman" w:hAnsi="Times New Roman" w:cs="Times New Roman"/>
          <w:b/>
          <w:bCs/>
          <w:kern w:val="0"/>
          <w14:ligatures w14:val="none"/>
        </w:rPr>
        <w:t>outward conversion</w:t>
      </w:r>
      <w:r w:rsidRPr="00155771">
        <w:rPr>
          <w:rFonts w:ascii="Times New Roman" w:eastAsia="Times New Roman" w:hAnsi="Times New Roman" w:cs="Times New Roman"/>
          <w:kern w:val="0"/>
          <w14:ligatures w14:val="none"/>
        </w:rPr>
        <w:t xml:space="preserve"> at the hinge:</w:t>
      </w:r>
    </w:p>
    <w:p w14:paraId="2CC42166"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linking UGM and Earth span to inner/outer times,</w:t>
      </w:r>
    </w:p>
    <w:p w14:paraId="7B420750"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and giving you Minkowski-style invariance.</w:t>
      </w:r>
    </w:p>
    <w:p w14:paraId="2F1F9049" w14:textId="77777777" w:rsidR="00155771" w:rsidRPr="00155771" w:rsidRDefault="00155771" w:rsidP="00155771">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fact that:</w:t>
      </w:r>
    </w:p>
    <w:p w14:paraId="68EEFCAF"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UGM shows up where it does in CL data,</w:t>
      </w:r>
    </w:p>
    <w:p w14:paraId="3360C04F"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the 1–100 km Earth band shows up where it does,</w:t>
      </w:r>
    </w:p>
    <w:p w14:paraId="21BE5E68"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CNS sizes roughly bracket between UGM and GM(UGM, Earth),</w:t>
      </w:r>
    </w:p>
    <w:p w14:paraId="1F388F1B"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T_0 (~0.1 s) appears as both psychophysical and conduction/integration pixel,</w:t>
      </w:r>
    </w:p>
    <w:p w14:paraId="57D6B1AF" w14:textId="77777777" w:rsidR="00155771" w:rsidRPr="00155771" w:rsidRDefault="00155771" w:rsidP="00155771">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m:t>
        </m:r>
      </m:oMath>
      <w:r w:rsidRPr="00155771">
        <w:rPr>
          <w:rFonts w:ascii="Times New Roman" w:eastAsia="Times New Roman" w:hAnsi="Times New Roman" w:cs="Times New Roman"/>
          <w:kern w:val="0"/>
          <w14:ligatures w14:val="none"/>
        </w:rPr>
        <w:t>sits at ~3×10⁸ m/s and supports light-cones and SR,</w:t>
      </w:r>
    </w:p>
    <w:p w14:paraId="626B6D39" w14:textId="77777777" w:rsidR="00155771" w:rsidRPr="00155771" w:rsidRDefault="00155771" w:rsidP="00155771">
      <w:pPr>
        <w:spacing w:before="100" w:beforeAutospacing="1" w:after="100" w:afterAutospacing="1" w:line="240" w:lineRule="auto"/>
        <w:ind w:left="720"/>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is not a coincidence – it is the ladder’s </w:t>
      </w:r>
      <w:r w:rsidRPr="00155771">
        <w:rPr>
          <w:rFonts w:ascii="Times New Roman" w:eastAsia="Times New Roman" w:hAnsi="Times New Roman" w:cs="Times New Roman"/>
          <w:b/>
          <w:bCs/>
          <w:kern w:val="0"/>
          <w14:ligatures w14:val="none"/>
        </w:rPr>
        <w:t>geometric hinge</w:t>
      </w:r>
      <w:r w:rsidRPr="00155771">
        <w:rPr>
          <w:rFonts w:ascii="Times New Roman" w:eastAsia="Times New Roman" w:hAnsi="Times New Roman" w:cs="Times New Roman"/>
          <w:kern w:val="0"/>
          <w14:ligatures w14:val="none"/>
        </w:rPr>
        <w:t>.</w:t>
      </w:r>
    </w:p>
    <w:p w14:paraId="4E4A1E10"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In other words, the CL results let you say:</w:t>
      </w:r>
    </w:p>
    <w:p w14:paraId="0C703D6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The space–time structure we see (SR, light speed, “reasonable” organism sizes, the grain of the world) is </w:t>
      </w:r>
      <w:r w:rsidRPr="00155771">
        <w:rPr>
          <w:rFonts w:ascii="Times New Roman" w:eastAsia="Times New Roman" w:hAnsi="Times New Roman" w:cs="Times New Roman"/>
          <w:i/>
          <w:iCs/>
          <w:kern w:val="0"/>
          <w14:ligatures w14:val="none"/>
        </w:rPr>
        <w:t>exactly what we would expect</w:t>
      </w:r>
      <w:r w:rsidRPr="00155771">
        <w:rPr>
          <w:rFonts w:ascii="Times New Roman" w:eastAsia="Times New Roman" w:hAnsi="Times New Roman" w:cs="Times New Roman"/>
          <w:kern w:val="0"/>
          <w14:ligatures w14:val="none"/>
        </w:rPr>
        <w:t xml:space="preserve"> if the world is built from a present-act engine with a 0↔+1 hinge whose spatial pixel, temporal pixel, and container size are what your CL and probe work have independently measured them to be.</w:t>
      </w:r>
    </w:p>
    <w:p w14:paraId="48F08058" w14:textId="77777777" w:rsidR="00155771" w:rsidRPr="00155771" w:rsidRDefault="00155771" w:rsidP="00155771">
      <w:pPr>
        <w:spacing w:before="100" w:beforeAutospacing="1" w:after="100" w:afterAutospacing="1" w:line="240" w:lineRule="auto"/>
        <w:rPr>
          <w:rFonts w:ascii="Times New Roman" w:eastAsia="Times New Roman" w:hAnsi="Times New Roman" w:cs="Times New Roman"/>
          <w:kern w:val="0"/>
          <w14:ligatures w14:val="none"/>
        </w:rPr>
      </w:pPr>
      <w:r w:rsidRPr="00155771">
        <w:rPr>
          <w:rFonts w:ascii="Times New Roman" w:eastAsia="Times New Roman" w:hAnsi="Times New Roman" w:cs="Times New Roman"/>
          <w:kern w:val="0"/>
          <w14:ligatures w14:val="none"/>
        </w:rPr>
        <w:t xml:space="preserve">From here, the ladder is not just a catalogue of scales; it’s the </w:t>
      </w:r>
      <w:r w:rsidRPr="00155771">
        <w:rPr>
          <w:rFonts w:ascii="Times New Roman" w:eastAsia="Times New Roman" w:hAnsi="Times New Roman" w:cs="Times New Roman"/>
          <w:b/>
          <w:bCs/>
          <w:kern w:val="0"/>
          <w14:ligatures w14:val="none"/>
        </w:rPr>
        <w:t>scaled expression</w:t>
      </w:r>
      <w:r w:rsidRPr="00155771">
        <w:rPr>
          <w:rFonts w:ascii="Times New Roman" w:eastAsia="Times New Roman" w:hAnsi="Times New Roman" w:cs="Times New Roman"/>
          <w:kern w:val="0"/>
          <w14:ligatures w14:val="none"/>
        </w:rPr>
        <w:t xml:space="preserve"> of that hinge identity across many context levels.</w:t>
      </w:r>
    </w:p>
    <w:p w14:paraId="27F51BC9" w14:textId="77777777" w:rsidR="005076AB" w:rsidRPr="005076AB" w:rsidRDefault="005076AB" w:rsidP="005076A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0" w:name="_Toc215316915"/>
      <w:r w:rsidRPr="005076AB">
        <w:rPr>
          <w:rFonts w:ascii="Times New Roman" w:eastAsia="Times New Roman" w:hAnsi="Times New Roman" w:cs="Times New Roman"/>
          <w:b/>
          <w:bCs/>
          <w:kern w:val="0"/>
          <w:sz w:val="36"/>
          <w:szCs w:val="36"/>
          <w14:ligatures w14:val="none"/>
        </w:rPr>
        <w:t>8. Whole-Ladder Compact Fits &amp; Scaling Laws</w:t>
      </w:r>
      <w:bookmarkEnd w:id="40"/>
    </w:p>
    <w:p w14:paraId="0137B6B4" w14:textId="77777777" w:rsidR="005076AB" w:rsidRPr="005076AB" w:rsidRDefault="005076AB" w:rsidP="005076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 w:name="_Toc215316916"/>
      <w:r w:rsidRPr="005076AB">
        <w:rPr>
          <w:rFonts w:ascii="Times New Roman" w:eastAsia="Times New Roman" w:hAnsi="Times New Roman" w:cs="Times New Roman"/>
          <w:b/>
          <w:bCs/>
          <w:kern w:val="0"/>
          <w:sz w:val="27"/>
          <w:szCs w:val="27"/>
          <w14:ligatures w14:val="none"/>
        </w:rPr>
        <w:t>8.1 O-block: single- and two-parameter ladder fits</w:t>
      </w:r>
      <w:bookmarkEnd w:id="41"/>
    </w:p>
    <w:p w14:paraId="5168D235"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Up to now, we’ve treated the ladder in a fairly detailed way: each level gets its own centre, seams are handled individually, GM bridges are explicit, and the hinge is treated as two-faced (0 vs +1). The O-block asks a different kind of question:</w:t>
      </w:r>
    </w:p>
    <w:p w14:paraId="3D552BA6"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“If we step back and look at the six level centres as just six numbers, can we compress them into a very simple global law – a single-parameter power family, or a two-parameter projective map – without wrecking the structure? And what does that tell us about the ladder?”</w:t>
      </w:r>
    </w:p>
    <w:p w14:paraId="07784FE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This subsection summarises what you found:</w:t>
      </w:r>
    </w:p>
    <w:p w14:paraId="2D9F2206" w14:textId="77777777" w:rsidR="005076AB" w:rsidRPr="005076AB" w:rsidRDefault="005076AB" w:rsidP="005076AB">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O59</w:t>
      </w:r>
      <w:r w:rsidRPr="005076AB">
        <w:rPr>
          <w:rFonts w:ascii="Times New Roman" w:eastAsia="Times New Roman" w:hAnsi="Times New Roman" w:cs="Times New Roman"/>
          <w:kern w:val="0"/>
          <w14:ligatures w14:val="none"/>
        </w:rPr>
        <w:t xml:space="preserve"> – a </w:t>
      </w:r>
      <w:r w:rsidRPr="005076AB">
        <w:rPr>
          <w:rFonts w:ascii="Times New Roman" w:eastAsia="Times New Roman" w:hAnsi="Times New Roman" w:cs="Times New Roman"/>
          <w:b/>
          <w:bCs/>
          <w:kern w:val="0"/>
          <w14:ligatures w14:val="none"/>
        </w:rPr>
        <w:t>single-parameter power-law</w:t>
      </w:r>
      <w:r w:rsidRPr="005076AB">
        <w:rPr>
          <w:rFonts w:ascii="Times New Roman" w:eastAsia="Times New Roman" w:hAnsi="Times New Roman" w:cs="Times New Roman"/>
          <w:kern w:val="0"/>
          <w14:ligatures w14:val="none"/>
        </w:rPr>
        <w:t xml:space="preserve"> summary works reasonably well (PASS), but is more of a tidy compression than a deep law.</w:t>
      </w:r>
    </w:p>
    <w:p w14:paraId="4CE8FB5F" w14:textId="77777777" w:rsidR="005076AB" w:rsidRPr="005076AB" w:rsidRDefault="005076AB" w:rsidP="005076AB">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O60</w:t>
      </w:r>
      <w:r w:rsidRPr="005076AB">
        <w:rPr>
          <w:rFonts w:ascii="Times New Roman" w:eastAsia="Times New Roman" w:hAnsi="Times New Roman" w:cs="Times New Roman"/>
          <w:kern w:val="0"/>
          <w14:ligatures w14:val="none"/>
        </w:rPr>
        <w:t xml:space="preserve"> – a more ambitious </w:t>
      </w:r>
      <w:r w:rsidRPr="005076AB">
        <w:rPr>
          <w:rFonts w:ascii="Times New Roman" w:eastAsia="Times New Roman" w:hAnsi="Times New Roman" w:cs="Times New Roman"/>
          <w:b/>
          <w:bCs/>
          <w:kern w:val="0"/>
          <w14:ligatures w14:val="none"/>
        </w:rPr>
        <w:t>two-parameter projective map</w:t>
      </w:r>
      <w:r w:rsidRPr="005076AB">
        <w:rPr>
          <w:rFonts w:ascii="Times New Roman" w:eastAsia="Times New Roman" w:hAnsi="Times New Roman" w:cs="Times New Roman"/>
          <w:kern w:val="0"/>
          <w14:ligatures w14:val="none"/>
        </w:rPr>
        <w:t xml:space="preserve"> does </w:t>
      </w:r>
      <w:r w:rsidRPr="005076AB">
        <w:rPr>
          <w:rFonts w:ascii="Times New Roman" w:eastAsia="Times New Roman" w:hAnsi="Times New Roman" w:cs="Times New Roman"/>
          <w:i/>
          <w:iCs/>
          <w:kern w:val="0"/>
          <w14:ligatures w14:val="none"/>
        </w:rPr>
        <w:t>not</w:t>
      </w:r>
      <w:r w:rsidRPr="005076AB">
        <w:rPr>
          <w:rFonts w:ascii="Times New Roman" w:eastAsia="Times New Roman" w:hAnsi="Times New Roman" w:cs="Times New Roman"/>
          <w:kern w:val="0"/>
          <w14:ligatures w14:val="none"/>
        </w:rPr>
        <w:t xml:space="preserve"> get strong support (FAIL).</w:t>
      </w:r>
    </w:p>
    <w:p w14:paraId="21005862" w14:textId="77777777" w:rsidR="005076AB" w:rsidRPr="005076AB" w:rsidRDefault="005076AB" w:rsidP="005076AB">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O61</w:t>
      </w:r>
      <w:r w:rsidRPr="005076AB">
        <w:rPr>
          <w:rFonts w:ascii="Times New Roman" w:eastAsia="Times New Roman" w:hAnsi="Times New Roman" w:cs="Times New Roman"/>
          <w:kern w:val="0"/>
          <w14:ligatures w14:val="none"/>
        </w:rPr>
        <w:t xml:space="preserve"> – the </w:t>
      </w:r>
      <w:r w:rsidRPr="005076AB">
        <w:rPr>
          <w:rFonts w:ascii="Times New Roman" w:eastAsia="Times New Roman" w:hAnsi="Times New Roman" w:cs="Times New Roman"/>
          <w:b/>
          <w:bCs/>
          <w:kern w:val="0"/>
          <w14:ligatures w14:val="none"/>
        </w:rPr>
        <w:t xml:space="preserve">Symmetry Index </w:t>
      </w:r>
      <m:oMath>
        <m:r>
          <m:rPr>
            <m:scr m:val="script"/>
          </m:rPr>
          <w:rPr>
            <w:rFonts w:ascii="Cambria Math" w:eastAsia="Times New Roman" w:hAnsi="Cambria Math" w:cs="Times New Roman"/>
            <w:kern w:val="0"/>
            <w14:ligatures w14:val="none"/>
          </w:rPr>
          <m:t>S</m:t>
        </m:r>
      </m:oMath>
      <w:r w:rsidRPr="005076AB">
        <w:rPr>
          <w:rFonts w:ascii="Times New Roman" w:eastAsia="Times New Roman" w:hAnsi="Times New Roman" w:cs="Times New Roman"/>
          <w:kern w:val="0"/>
          <w14:ligatures w14:val="none"/>
        </w:rPr>
        <w:t>with permutation p-value is the important one (we already used it in §2.1/2.4).</w:t>
      </w:r>
    </w:p>
    <w:p w14:paraId="254B7E85"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Here we focus on O59 and O60, since O61 was already folded into earlier sections.</w:t>
      </w:r>
    </w:p>
    <w:p w14:paraId="5C4182C4" w14:textId="77777777" w:rsidR="005076AB" w:rsidRPr="005076AB" w:rsidRDefault="00C96FC8"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1410D7">
          <v:rect id="_x0000_i1170" style="width:0;height:1.5pt" o:hralign="center" o:hrstd="t" o:hr="t" fillcolor="#a0a0a0" stroked="f"/>
        </w:pict>
      </w:r>
    </w:p>
    <w:p w14:paraId="584279DC"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8.1.1 Why the O-block exists</w:t>
      </w:r>
    </w:p>
    <w:p w14:paraId="0949D2E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plan for O was:</w:t>
      </w:r>
    </w:p>
    <w:p w14:paraId="702CA38F" w14:textId="77777777" w:rsidR="005076AB" w:rsidRPr="005076AB" w:rsidRDefault="005076AB" w:rsidP="005076AB">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O59</w:t>
      </w:r>
      <w:r w:rsidRPr="005076AB">
        <w:rPr>
          <w:rFonts w:ascii="Times New Roman" w:eastAsia="Times New Roman" w:hAnsi="Times New Roman" w:cs="Times New Roman"/>
          <w:kern w:val="0"/>
          <w14:ligatures w14:val="none"/>
        </w:rPr>
        <w:t xml:space="preserve"> – Test whether there’s a </w:t>
      </w:r>
      <w:r w:rsidRPr="005076AB">
        <w:rPr>
          <w:rFonts w:ascii="Times New Roman" w:eastAsia="Times New Roman" w:hAnsi="Times New Roman" w:cs="Times New Roman"/>
          <w:b/>
          <w:bCs/>
          <w:kern w:val="0"/>
          <w14:ligatures w14:val="none"/>
        </w:rPr>
        <w:t>single underlying scale</w:t>
      </w:r>
      <w:r w:rsidRPr="005076AB">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P</m:t>
        </m:r>
      </m:oMath>
      <w:r w:rsidRPr="005076AB">
        <w:rPr>
          <w:rFonts w:ascii="Times New Roman" w:eastAsia="Times New Roman" w:hAnsi="Times New Roman" w:cs="Times New Roman"/>
          <w:kern w:val="0"/>
          <w14:ligatures w14:val="none"/>
        </w:rPr>
        <w:t xml:space="preserve">with fixed exponents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such that:</w:t>
      </w:r>
    </w:p>
    <w:p w14:paraId="7B8B9543" w14:textId="77777777" w:rsidR="005076AB" w:rsidRPr="005076AB" w:rsidRDefault="00C96FC8" w:rsidP="005076AB">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sup>
          </m:sSup>
          <m:r>
            <m:rPr>
              <m:sty m:val="p"/>
            </m:rPr>
            <w:rPr>
              <w:rFonts w:ascii="Cambria Math" w:eastAsia="Times New Roman" w:hAnsi="Cambria Math" w:cs="Times New Roman"/>
              <w:kern w:val="0"/>
              <w14:ligatures w14:val="none"/>
            </w:rPr>
            <w:br/>
          </m:r>
        </m:oMath>
      </m:oMathPara>
    </w:p>
    <w:p w14:paraId="34EA3655" w14:textId="77777777" w:rsidR="005076AB" w:rsidRPr="005076AB" w:rsidRDefault="005076AB" w:rsidP="005076AB">
      <w:pPr>
        <w:spacing w:before="100" w:beforeAutospacing="1" w:after="100" w:afterAutospacing="1" w:line="240" w:lineRule="auto"/>
        <w:ind w:left="720"/>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for all six context levels </w:t>
      </w:r>
      <m:oMath>
        <m:r>
          <w:rPr>
            <w:rFonts w:ascii="Cambria Math" w:eastAsia="Times New Roman" w:hAnsi="Cambria Math" w:cs="Times New Roman"/>
            <w:kern w:val="0"/>
            <w14:ligatures w14:val="none"/>
          </w:rPr>
          <m:t>i∈{-2,-1,0,+1,+2,+3}</m:t>
        </m:r>
      </m:oMath>
      <w:r w:rsidRPr="005076AB">
        <w:rPr>
          <w:rFonts w:ascii="Times New Roman" w:eastAsia="Times New Roman" w:hAnsi="Times New Roman" w:cs="Times New Roman"/>
          <w:kern w:val="0"/>
          <w14:ligatures w14:val="none"/>
        </w:rPr>
        <w:t>. If yes, the ladder can be seen as a simple “family” emanating from one base scale.</w:t>
      </w:r>
    </w:p>
    <w:p w14:paraId="1833329F" w14:textId="77777777" w:rsidR="005076AB" w:rsidRPr="005076AB" w:rsidRDefault="005076AB" w:rsidP="005076AB">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O60</w:t>
      </w:r>
      <w:r w:rsidRPr="005076AB">
        <w:rPr>
          <w:rFonts w:ascii="Times New Roman" w:eastAsia="Times New Roman" w:hAnsi="Times New Roman" w:cs="Times New Roman"/>
          <w:kern w:val="0"/>
          <w14:ligatures w14:val="none"/>
        </w:rPr>
        <w:t xml:space="preserve"> – Test whether there exists a </w:t>
      </w:r>
      <w:r w:rsidRPr="005076AB">
        <w:rPr>
          <w:rFonts w:ascii="Times New Roman" w:eastAsia="Times New Roman" w:hAnsi="Times New Roman" w:cs="Times New Roman"/>
          <w:b/>
          <w:bCs/>
          <w:kern w:val="0"/>
          <w14:ligatures w14:val="none"/>
        </w:rPr>
        <w:t>projective map</w:t>
      </w:r>
      <w:r w:rsidRPr="005076AB">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ϕ(x)=</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ax+b</m:t>
            </m:r>
          </m:num>
          <m:den>
            <m:r>
              <w:rPr>
                <w:rFonts w:ascii="Cambria Math" w:eastAsia="Times New Roman" w:hAnsi="Cambria Math" w:cs="Times New Roman"/>
                <w:kern w:val="0"/>
                <w14:ligatures w14:val="none"/>
              </w:rPr>
              <m:t>cx+d</m:t>
            </m:r>
          </m:den>
        </m:f>
      </m:oMath>
      <w:r w:rsidRPr="005076AB">
        <w:rPr>
          <w:rFonts w:ascii="Times New Roman" w:eastAsia="Times New Roman" w:hAnsi="Times New Roman" w:cs="Times New Roman"/>
          <w:kern w:val="0"/>
          <w14:ligatures w14:val="none"/>
        </w:rPr>
        <w:t xml:space="preserve">in </w:t>
      </w:r>
      <m:oMath>
        <m: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L</m:t>
        </m:r>
      </m:oMath>
      <w:r w:rsidRPr="005076AB">
        <w:rPr>
          <w:rFonts w:ascii="Times New Roman" w:eastAsia="Times New Roman" w:hAnsi="Times New Roman" w:cs="Times New Roman"/>
          <w:kern w:val="0"/>
          <w14:ligatures w14:val="none"/>
        </w:rPr>
        <w:t xml:space="preserve">space that maps the </w:t>
      </w:r>
      <w:r w:rsidRPr="005076AB">
        <w:rPr>
          <w:rFonts w:ascii="Times New Roman" w:eastAsia="Times New Roman" w:hAnsi="Times New Roman" w:cs="Times New Roman"/>
          <w:b/>
          <w:bCs/>
          <w:kern w:val="0"/>
          <w14:ligatures w14:val="none"/>
        </w:rPr>
        <w:t>inner triplet</w:t>
      </w:r>
      <w:r w:rsidRPr="005076AB">
        <w:rPr>
          <w:rFonts w:ascii="Times New Roman" w:eastAsia="Times New Roman" w:hAnsi="Times New Roman" w:cs="Times New Roman"/>
          <w:kern w:val="0"/>
          <w14:ligatures w14:val="none"/>
        </w:rPr>
        <w:t xml:space="preserve"> to the </w:t>
      </w:r>
      <w:r w:rsidRPr="005076AB">
        <w:rPr>
          <w:rFonts w:ascii="Times New Roman" w:eastAsia="Times New Roman" w:hAnsi="Times New Roman" w:cs="Times New Roman"/>
          <w:b/>
          <w:bCs/>
          <w:kern w:val="0"/>
          <w14:ligatures w14:val="none"/>
        </w:rPr>
        <w:t>outer triplet</w:t>
      </w:r>
      <w:r w:rsidRPr="005076AB">
        <w:rPr>
          <w:rFonts w:ascii="Times New Roman" w:eastAsia="Times New Roman" w:hAnsi="Times New Roman" w:cs="Times New Roman"/>
          <w:kern w:val="0"/>
          <w14:ligatures w14:val="none"/>
        </w:rPr>
        <w:t xml:space="preserve"> in a role-preserving way:</w:t>
      </w:r>
    </w:p>
    <w:p w14:paraId="7F29CC22" w14:textId="77777777" w:rsidR="005076AB" w:rsidRPr="005076AB" w:rsidRDefault="005076AB" w:rsidP="005076AB">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e.g. −2↔+2, −1↔+1, 0↔+3, with one extra point for validation.</w:t>
      </w:r>
    </w:p>
    <w:p w14:paraId="01893468" w14:textId="77777777" w:rsidR="005076AB" w:rsidRPr="005076AB" w:rsidRDefault="005076AB" w:rsidP="005076AB">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O61</w:t>
      </w:r>
      <w:r w:rsidRPr="005076AB">
        <w:rPr>
          <w:rFonts w:ascii="Times New Roman" w:eastAsia="Times New Roman" w:hAnsi="Times New Roman" w:cs="Times New Roman"/>
          <w:kern w:val="0"/>
          <w14:ligatures w14:val="none"/>
        </w:rPr>
        <w:t xml:space="preserve"> – Combine hinge-centred symmetry and mirror pairing into a </w:t>
      </w:r>
      <w:r w:rsidRPr="005076AB">
        <w:rPr>
          <w:rFonts w:ascii="Times New Roman" w:eastAsia="Times New Roman" w:hAnsi="Times New Roman" w:cs="Times New Roman"/>
          <w:b/>
          <w:bCs/>
          <w:kern w:val="0"/>
          <w14:ligatures w14:val="none"/>
        </w:rPr>
        <w:t>single scalar</w:t>
      </w:r>
      <w:r w:rsidRPr="005076AB">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5076AB">
        <w:rPr>
          <w:rFonts w:ascii="Times New Roman" w:eastAsia="Times New Roman" w:hAnsi="Times New Roman" w:cs="Times New Roman"/>
          <w:kern w:val="0"/>
          <w14:ligatures w14:val="none"/>
        </w:rPr>
        <w:t>, with a permutation-based p-value. (We used this already as the Symmetry Index in §2.1/2.4.)</w:t>
      </w:r>
    </w:p>
    <w:p w14:paraId="07AC3D98"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goal:</w:t>
      </w:r>
    </w:p>
    <w:p w14:paraId="75C3B274"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If at least one of these very compact descriptions survives tests against appropriate nulls, then the ladder has non-trivial global structure that’s hard to fake.</w:t>
      </w:r>
    </w:p>
    <w:p w14:paraId="6FA2075C" w14:textId="77777777" w:rsidR="005076AB" w:rsidRPr="005076AB" w:rsidRDefault="00C96FC8"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D6EE3C">
          <v:rect id="_x0000_i1171" style="width:0;height:1.5pt" o:hralign="center" o:hrstd="t" o:hr="t" fillcolor="#a0a0a0" stroked="f"/>
        </w:pict>
      </w:r>
    </w:p>
    <w:p w14:paraId="3601365B"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 xml:space="preserve">8.1.2 O59 – Single-parameter family fit </w:t>
      </w:r>
      <m:oMath>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L</m:t>
            </m:r>
          </m:e>
          <m:sub>
            <m:r>
              <m:rPr>
                <m:sty m:val="bi"/>
              </m:rPr>
              <w:rPr>
                <w:rFonts w:ascii="Cambria Math" w:eastAsia="Times New Roman" w:hAnsi="Cambria Math" w:cs="Times New Roman"/>
                <w:kern w:val="0"/>
                <w14:ligatures w14:val="none"/>
              </w:rPr>
              <m:t>i</m:t>
            </m:r>
          </m:sub>
        </m:sSub>
        <m:r>
          <m:rPr>
            <m:sty m:val="bi"/>
          </m:rPr>
          <w:rPr>
            <w:rFonts w:ascii="Cambria Math" w:eastAsia="Times New Roman" w:hAnsi="Cambria Math" w:cs="Times New Roman"/>
            <w:kern w:val="0"/>
            <w14:ligatures w14:val="none"/>
          </w:rPr>
          <m:t>≈</m:t>
        </m:r>
        <m:sSup>
          <m:sSupPr>
            <m:ctrlPr>
              <w:rPr>
                <w:rFonts w:ascii="Cambria Math" w:eastAsia="Times New Roman" w:hAnsi="Cambria Math" w:cs="Times New Roman"/>
                <w:b/>
                <w:bCs/>
                <w:kern w:val="0"/>
                <w14:ligatures w14:val="none"/>
              </w:rPr>
            </m:ctrlPr>
          </m:sSupPr>
          <m:e>
            <m:r>
              <m:rPr>
                <m:sty m:val="bi"/>
              </m:rPr>
              <w:rPr>
                <w:rFonts w:ascii="Cambria Math" w:eastAsia="Times New Roman" w:hAnsi="Cambria Math" w:cs="Times New Roman"/>
                <w:kern w:val="0"/>
                <w14:ligatures w14:val="none"/>
              </w:rPr>
              <m:t>P</m:t>
            </m:r>
          </m:e>
          <m:sup>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α</m:t>
                </m:r>
              </m:e>
              <m:sub>
                <m:r>
                  <m:rPr>
                    <m:sty m:val="bi"/>
                  </m:rPr>
                  <w:rPr>
                    <w:rFonts w:ascii="Cambria Math" w:eastAsia="Times New Roman" w:hAnsi="Cambria Math" w:cs="Times New Roman"/>
                    <w:kern w:val="0"/>
                    <w14:ligatures w14:val="none"/>
                  </w:rPr>
                  <m:t>i</m:t>
                </m:r>
              </m:sub>
            </m:sSub>
          </m:sup>
        </m:sSup>
      </m:oMath>
    </w:p>
    <w:p w14:paraId="678F041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Claim (spec).</w:t>
      </w:r>
    </w:p>
    <w:p w14:paraId="749DE28A"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Take fixed exponents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(from role/geometry intuition or a prior fit) and ask:</w:t>
      </w:r>
    </w:p>
    <w:p w14:paraId="6808BAB2" w14:textId="77777777" w:rsidR="005076AB" w:rsidRPr="005076AB" w:rsidRDefault="005076AB" w:rsidP="005076AB">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w:br/>
          </m:r>
        </m:oMath>
      </m:oMathPara>
    </w:p>
    <w:p w14:paraId="31EF348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for all six levels. Fit </w:t>
      </w:r>
      <m:oMath>
        <m:func>
          <m:funcPr>
            <m:ctrlPr>
              <w:rPr>
                <w:rFonts w:ascii="Cambria Math" w:eastAsia="Times New Roman" w:hAnsi="Cambria Math" w:cs="Times New Roman"/>
                <w:kern w:val="0"/>
                <w14:ligatures w14:val="none"/>
              </w:rPr>
            </m:ctrlPr>
          </m:funcPr>
          <m:fName>
            <m:r>
              <m:rPr>
                <m:sty m:val="p"/>
              </m:rPr>
              <w:rPr>
                <w:rFonts w:ascii="Cambria Math" w:eastAsia="Times New Roman" w:hAnsi="Cambria Math" w:cs="Times New Roman"/>
                <w:kern w:val="0"/>
                <w14:ligatures w14:val="none"/>
              </w:rPr>
              <m:t>log</m:t>
            </m:r>
          </m:fName>
          <m:e>
            <m:r>
              <w:rPr>
                <w:rFonts w:ascii="Cambria Math" w:eastAsia="Times New Roman" w:hAnsi="Cambria Math" w:cs="Times New Roman"/>
                <w:kern w:val="0"/>
                <w14:ligatures w14:val="none"/>
              </w:rPr>
              <m:t>P</m:t>
            </m:r>
          </m:e>
        </m:func>
      </m:oMath>
      <w:r w:rsidRPr="005076AB">
        <w:rPr>
          <w:rFonts w:ascii="Times New Roman" w:eastAsia="Times New Roman" w:hAnsi="Times New Roman" w:cs="Times New Roman"/>
          <w:kern w:val="0"/>
          <w14:ligatures w14:val="none"/>
        </w:rPr>
        <w:t>by least squares and inspect residuals.</w:t>
      </w:r>
    </w:p>
    <w:p w14:paraId="40BEEE2B"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Implementation.</w:t>
      </w:r>
    </w:p>
    <w:p w14:paraId="77C3BA44" w14:textId="77777777" w:rsidR="005076AB" w:rsidRPr="005076AB" w:rsidRDefault="005076AB" w:rsidP="005076AB">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Used </w:t>
      </w:r>
      <w:r w:rsidRPr="005076AB">
        <w:rPr>
          <w:rFonts w:ascii="Times New Roman" w:eastAsia="Times New Roman" w:hAnsi="Times New Roman" w:cs="Times New Roman"/>
          <w:b/>
          <w:bCs/>
          <w:kern w:val="0"/>
          <w14:ligatures w14:val="none"/>
        </w:rPr>
        <w:t>level_centers.csv</w:t>
      </w:r>
      <w:r w:rsidRPr="005076AB">
        <w:rPr>
          <w:rFonts w:ascii="Times New Roman" w:eastAsia="Times New Roman" w:hAnsi="Times New Roman" w:cs="Times New Roman"/>
          <w:kern w:val="0"/>
          <w14:ligatures w14:val="none"/>
        </w:rPr>
        <w:t xml:space="preserve"> for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 the same centres discussed in §2.2.</w:t>
      </w:r>
    </w:p>
    <w:p w14:paraId="2ACDA9F5" w14:textId="77777777" w:rsidR="005076AB" w:rsidRPr="005076AB" w:rsidRDefault="005076AB" w:rsidP="005076AB">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Used a fixed template of exponents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consistent with the role/geometry picture (monotone exponents for −2…+3, reflecting approximate level spacing).</w:t>
      </w:r>
    </w:p>
    <w:p w14:paraId="2EFDDB2B" w14:textId="77777777" w:rsidR="005076AB" w:rsidRPr="005076AB" w:rsidRDefault="005076AB" w:rsidP="005076AB">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Solved for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arg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min</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t</m:t>
            </m:r>
          </m:sub>
        </m:sSub>
        <m:nary>
          <m:naryPr>
            <m:chr m:val="∑"/>
            <m:limLoc m:val="subSup"/>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i</m:t>
            </m:r>
          </m:sub>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i</m:t>
                </m:r>
              </m:sub>
            </m:sSub>
          </m:e>
        </m:nary>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5076AB">
        <w:rPr>
          <w:rFonts w:ascii="Times New Roman" w:eastAsia="Times New Roman" w:hAnsi="Times New Roman" w:cs="Times New Roman"/>
          <w:kern w:val="0"/>
          <w14:ligatures w14:val="none"/>
        </w:rPr>
        <w:t xml:space="preserve">, set </w:t>
      </w:r>
      <m:oMath>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⁡P=</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oMath>
      <w:r w:rsidRPr="005076AB">
        <w:rPr>
          <w:rFonts w:ascii="Times New Roman" w:eastAsia="Times New Roman" w:hAnsi="Times New Roman" w:cs="Times New Roman"/>
          <w:kern w:val="0"/>
          <w14:ligatures w14:val="none"/>
        </w:rPr>
        <w:t>.</w:t>
      </w:r>
    </w:p>
    <w:p w14:paraId="5BCDDF2E" w14:textId="77777777" w:rsidR="005076AB" w:rsidRPr="005076AB" w:rsidRDefault="005076AB" w:rsidP="005076AB">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Computed residuals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⁡P</m:t>
        </m:r>
      </m:oMath>
      <w:r w:rsidRPr="005076AB">
        <w:rPr>
          <w:rFonts w:ascii="Times New Roman" w:eastAsia="Times New Roman" w:hAnsi="Times New Roman" w:cs="Times New Roman"/>
          <w:kern w:val="0"/>
          <w14:ligatures w14:val="none"/>
        </w:rPr>
        <w:t>.</w:t>
      </w:r>
    </w:p>
    <w:p w14:paraId="03F7CA65" w14:textId="77777777" w:rsidR="005076AB" w:rsidRPr="005076AB" w:rsidRDefault="005076AB" w:rsidP="005076AB">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Acceptance rule:</w:t>
      </w:r>
    </w:p>
    <w:p w14:paraId="541C40A2" w14:textId="77777777" w:rsidR="005076AB" w:rsidRPr="005076AB" w:rsidRDefault="005076AB" w:rsidP="005076AB">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RMS residual ≤ 0.20 decades,</w:t>
      </w:r>
    </w:p>
    <w:p w14:paraId="5AE86CAE" w14:textId="77777777" w:rsidR="005076AB" w:rsidRPr="005076AB" w:rsidRDefault="005076AB" w:rsidP="005076AB">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all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 ≤ 0.35 decades.</w:t>
      </w:r>
    </w:p>
    <w:p w14:paraId="219E2348"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Results.</w:t>
      </w:r>
    </w:p>
    <w:p w14:paraId="4ABC535A" w14:textId="77777777" w:rsidR="005076AB" w:rsidRPr="005076AB" w:rsidRDefault="005076AB" w:rsidP="005076AB">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Found a plausible P with </w:t>
      </w:r>
      <w:r w:rsidRPr="005076AB">
        <w:rPr>
          <w:rFonts w:ascii="Times New Roman" w:eastAsia="Times New Roman" w:hAnsi="Times New Roman" w:cs="Times New Roman"/>
          <w:b/>
          <w:bCs/>
          <w:kern w:val="0"/>
          <w14:ligatures w14:val="none"/>
        </w:rPr>
        <w:t>moderate residuals</w:t>
      </w:r>
      <w:r w:rsidRPr="005076AB">
        <w:rPr>
          <w:rFonts w:ascii="Times New Roman" w:eastAsia="Times New Roman" w:hAnsi="Times New Roman" w:cs="Times New Roman"/>
          <w:kern w:val="0"/>
          <w14:ligatures w14:val="none"/>
        </w:rPr>
        <w:t>:</w:t>
      </w:r>
    </w:p>
    <w:p w14:paraId="35D68780" w14:textId="77777777" w:rsidR="005076AB" w:rsidRPr="005076AB" w:rsidRDefault="005076AB" w:rsidP="005076AB">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RMS error within the 0.20 dec threshold,</w:t>
      </w:r>
    </w:p>
    <w:p w14:paraId="0219113F" w14:textId="77777777" w:rsidR="005076AB" w:rsidRPr="005076AB" w:rsidRDefault="005076AB" w:rsidP="005076AB">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largest residuals ~0.3 decades.</w:t>
      </w:r>
    </w:p>
    <w:p w14:paraId="16B745E7" w14:textId="77777777" w:rsidR="005076AB" w:rsidRPr="005076AB" w:rsidRDefault="005076AB" w:rsidP="005076AB">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obvious systematic pattern in residuals:</w:t>
      </w:r>
    </w:p>
    <w:p w14:paraId="10016240" w14:textId="77777777" w:rsidR="005076AB" w:rsidRPr="005076AB" w:rsidRDefault="005076AB" w:rsidP="005076AB">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“all inner low, all outer high” structure left over once exponents were fixed.</w:t>
      </w:r>
    </w:p>
    <w:p w14:paraId="2022E5A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Interpretation.</w:t>
      </w:r>
    </w:p>
    <w:p w14:paraId="75D003B0" w14:textId="77777777" w:rsidR="005076AB" w:rsidRPr="005076AB" w:rsidRDefault="005076AB" w:rsidP="005076AB">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O59 passes its own test</w:t>
      </w:r>
      <w:r w:rsidRPr="005076AB">
        <w:rPr>
          <w:rFonts w:ascii="Times New Roman" w:eastAsia="Times New Roman" w:hAnsi="Times New Roman" w:cs="Times New Roman"/>
          <w:kern w:val="0"/>
          <w14:ligatures w14:val="none"/>
        </w:rPr>
        <w:t xml:space="preserve">: there is a way to think of the ladder as coming from one underlying scale </w:t>
      </w:r>
      <m:oMath>
        <m:r>
          <w:rPr>
            <w:rFonts w:ascii="Cambria Math" w:eastAsia="Times New Roman" w:hAnsi="Cambria Math" w:cs="Times New Roman"/>
            <w:kern w:val="0"/>
            <w14:ligatures w14:val="none"/>
          </w:rPr>
          <m:t>P</m:t>
        </m:r>
      </m:oMath>
      <w:r w:rsidRPr="005076AB">
        <w:rPr>
          <w:rFonts w:ascii="Times New Roman" w:eastAsia="Times New Roman" w:hAnsi="Times New Roman" w:cs="Times New Roman"/>
          <w:kern w:val="0"/>
          <w14:ligatures w14:val="none"/>
        </w:rPr>
        <w:t xml:space="preserve">plus a fixed exponent pattern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i</m:t>
            </m:r>
          </m:sub>
        </m:sSub>
      </m:oMath>
      <w:r w:rsidRPr="005076AB">
        <w:rPr>
          <w:rFonts w:ascii="Times New Roman" w:eastAsia="Times New Roman" w:hAnsi="Times New Roman" w:cs="Times New Roman"/>
          <w:kern w:val="0"/>
          <w14:ligatures w14:val="none"/>
        </w:rPr>
        <w:t>.</w:t>
      </w:r>
    </w:p>
    <w:p w14:paraId="482A6B9A" w14:textId="77777777" w:rsidR="005076AB" w:rsidRPr="005076AB" w:rsidRDefault="005076AB" w:rsidP="005076AB">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But as you noted in the commentary, this is mostly a </w:t>
      </w:r>
      <w:r w:rsidRPr="005076AB">
        <w:rPr>
          <w:rFonts w:ascii="Times New Roman" w:eastAsia="Times New Roman" w:hAnsi="Times New Roman" w:cs="Times New Roman"/>
          <w:b/>
          <w:bCs/>
          <w:kern w:val="0"/>
          <w14:ligatures w14:val="none"/>
        </w:rPr>
        <w:t>tidy re-expression</w:t>
      </w:r>
      <w:r w:rsidRPr="005076AB">
        <w:rPr>
          <w:rFonts w:ascii="Times New Roman" w:eastAsia="Times New Roman" w:hAnsi="Times New Roman" w:cs="Times New Roman"/>
          <w:kern w:val="0"/>
          <w14:ligatures w14:val="none"/>
        </w:rPr>
        <w:t>, not a new constraint:</w:t>
      </w:r>
    </w:p>
    <w:p w14:paraId="1E6EC5BE" w14:textId="77777777" w:rsidR="005076AB" w:rsidRPr="005076AB" w:rsidRDefault="005076AB" w:rsidP="005076AB">
      <w:pPr>
        <w:spacing w:before="100" w:beforeAutospacing="1" w:after="100" w:afterAutospacing="1" w:line="240" w:lineRule="auto"/>
        <w:ind w:left="720"/>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“Yes, the levels are consistent with a single-parameter family given a sensible choice of exponents, but this is not the deepest or most distinctive statement about the theory.”</w:t>
      </w:r>
    </w:p>
    <w:p w14:paraId="1AA4D8DA"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So:</w:t>
      </w:r>
    </w:p>
    <w:p w14:paraId="411FD9F8" w14:textId="77777777" w:rsidR="005076AB" w:rsidRPr="005076AB" w:rsidRDefault="005076AB" w:rsidP="005076AB">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O59 tells you that the ladder is not wildly irregular – it can be compressed into one-parameter family form with acceptable residuals.</w:t>
      </w:r>
    </w:p>
    <w:p w14:paraId="7DF9D076" w14:textId="77777777" w:rsidR="005076AB" w:rsidRPr="005076AB" w:rsidRDefault="005076AB" w:rsidP="005076AB">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It does </w:t>
      </w:r>
      <w:r w:rsidRPr="005076AB">
        <w:rPr>
          <w:rFonts w:ascii="Times New Roman" w:eastAsia="Times New Roman" w:hAnsi="Times New Roman" w:cs="Times New Roman"/>
          <w:b/>
          <w:bCs/>
          <w:kern w:val="0"/>
          <w14:ligatures w14:val="none"/>
        </w:rPr>
        <w:t>not</w:t>
      </w:r>
      <w:r w:rsidRPr="005076AB">
        <w:rPr>
          <w:rFonts w:ascii="Times New Roman" w:eastAsia="Times New Roman" w:hAnsi="Times New Roman" w:cs="Times New Roman"/>
          <w:kern w:val="0"/>
          <w14:ligatures w14:val="none"/>
        </w:rPr>
        <w:t xml:space="preserve"> tell you </w:t>
      </w:r>
      <w:r w:rsidRPr="005076AB">
        <w:rPr>
          <w:rFonts w:ascii="Times New Roman" w:eastAsia="Times New Roman" w:hAnsi="Times New Roman" w:cs="Times New Roman"/>
          <w:i/>
          <w:iCs/>
          <w:kern w:val="0"/>
          <w14:ligatures w14:val="none"/>
        </w:rPr>
        <w:t>why</w:t>
      </w:r>
      <w:r w:rsidRPr="005076AB">
        <w:rPr>
          <w:rFonts w:ascii="Times New Roman" w:eastAsia="Times New Roman" w:hAnsi="Times New Roman" w:cs="Times New Roman"/>
          <w:kern w:val="0"/>
          <w14:ligatures w14:val="none"/>
        </w:rPr>
        <w:t xml:space="preserve"> the ladder is that way, and it doesn’t add much to what you already know from GM bridges, roles, and the hinge.</w:t>
      </w:r>
    </w:p>
    <w:p w14:paraId="73BF491B" w14:textId="77777777" w:rsidR="005076AB" w:rsidRPr="005076AB" w:rsidRDefault="00C96FC8"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7E3D61">
          <v:rect id="_x0000_i1172" style="width:0;height:1.5pt" o:hralign="center" o:hrstd="t" o:hr="t" fillcolor="#a0a0a0" stroked="f"/>
        </w:pict>
      </w:r>
    </w:p>
    <w:p w14:paraId="0C6495F6"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 xml:space="preserve">8.1.3 O60 – Two-parameter projective map </w:t>
      </w:r>
      <m:oMath>
        <m:r>
          <m:rPr>
            <m:sty m:val="bi"/>
          </m:rPr>
          <w:rPr>
            <w:rFonts w:ascii="Cambria Math" w:eastAsia="Times New Roman" w:hAnsi="Cambria Math" w:cs="Times New Roman"/>
            <w:kern w:val="0"/>
            <w14:ligatures w14:val="none"/>
          </w:rPr>
          <m:t>ϕ(x)=</m:t>
        </m:r>
        <m:f>
          <m:fPr>
            <m:ctrlPr>
              <w:rPr>
                <w:rFonts w:ascii="Cambria Math" w:eastAsia="Times New Roman" w:hAnsi="Cambria Math" w:cs="Times New Roman"/>
                <w:b/>
                <w:bCs/>
                <w:kern w:val="0"/>
                <w14:ligatures w14:val="none"/>
              </w:rPr>
            </m:ctrlPr>
          </m:fPr>
          <m:num>
            <m:r>
              <m:rPr>
                <m:sty m:val="bi"/>
              </m:rPr>
              <w:rPr>
                <w:rFonts w:ascii="Cambria Math" w:eastAsia="Times New Roman" w:hAnsi="Cambria Math" w:cs="Times New Roman"/>
                <w:kern w:val="0"/>
                <w14:ligatures w14:val="none"/>
              </w:rPr>
              <m:t>ax+b</m:t>
            </m:r>
          </m:num>
          <m:den>
            <m:r>
              <m:rPr>
                <m:sty m:val="bi"/>
              </m:rPr>
              <w:rPr>
                <w:rFonts w:ascii="Cambria Math" w:eastAsia="Times New Roman" w:hAnsi="Cambria Math" w:cs="Times New Roman"/>
                <w:kern w:val="0"/>
                <w14:ligatures w14:val="none"/>
              </w:rPr>
              <m:t>cx+d</m:t>
            </m:r>
          </m:den>
        </m:f>
      </m:oMath>
    </w:p>
    <w:p w14:paraId="09D9A94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Claim (spec).</w:t>
      </w:r>
    </w:p>
    <w:p w14:paraId="7E40CBE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Try a projective map in log-space:</w:t>
      </w:r>
    </w:p>
    <w:p w14:paraId="16DA7FEF" w14:textId="77777777" w:rsidR="005076AB" w:rsidRPr="005076AB" w:rsidRDefault="005076AB" w:rsidP="005076AB">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ϕ(x)=</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ax+b</m:t>
              </m:r>
            </m:num>
            <m:den>
              <m:r>
                <w:rPr>
                  <w:rFonts w:ascii="Cambria Math" w:eastAsia="Times New Roman" w:hAnsi="Cambria Math" w:cs="Times New Roman"/>
                  <w:kern w:val="0"/>
                  <w14:ligatures w14:val="none"/>
                </w:rPr>
                <m:t>cx+d</m:t>
              </m:r>
            </m:den>
          </m:f>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⁡L,</m:t>
          </m:r>
          <m:r>
            <m:rPr>
              <m:sty m:val="p"/>
            </m:rPr>
            <w:rPr>
              <w:rFonts w:ascii="Cambria Math" w:eastAsia="Times New Roman" w:hAnsi="Cambria Math" w:cs="Times New Roman"/>
              <w:kern w:val="0"/>
              <w14:ligatures w14:val="none"/>
            </w:rPr>
            <w:br/>
          </m:r>
        </m:oMath>
      </m:oMathPara>
    </w:p>
    <w:p w14:paraId="576ABDC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such that </w:t>
      </w:r>
      <m:oMath>
        <m:r>
          <w:rPr>
            <w:rFonts w:ascii="Cambria Math" w:eastAsia="Times New Roman" w:hAnsi="Cambria Math" w:cs="Times New Roman"/>
            <w:kern w:val="0"/>
            <w14:ligatures w14:val="none"/>
          </w:rPr>
          <m:t>ϕ</m:t>
        </m:r>
      </m:oMath>
      <w:r w:rsidRPr="005076AB">
        <w:rPr>
          <w:rFonts w:ascii="Times New Roman" w:eastAsia="Times New Roman" w:hAnsi="Times New Roman" w:cs="Times New Roman"/>
          <w:kern w:val="0"/>
          <w14:ligatures w14:val="none"/>
        </w:rPr>
        <w:t xml:space="preserve">maps the </w:t>
      </w:r>
      <w:r w:rsidRPr="005076AB">
        <w:rPr>
          <w:rFonts w:ascii="Times New Roman" w:eastAsia="Times New Roman" w:hAnsi="Times New Roman" w:cs="Times New Roman"/>
          <w:b/>
          <w:bCs/>
          <w:kern w:val="0"/>
          <w14:ligatures w14:val="none"/>
        </w:rPr>
        <w:t>inner triplet</w:t>
      </w:r>
      <w:r w:rsidRPr="005076AB">
        <w:rPr>
          <w:rFonts w:ascii="Times New Roman" w:eastAsia="Times New Roman" w:hAnsi="Times New Roman" w:cs="Times New Roman"/>
          <w:kern w:val="0"/>
          <w14:ligatures w14:val="none"/>
        </w:rPr>
        <w:t xml:space="preserve"> (−2,−1,0) to the </w:t>
      </w:r>
      <w:r w:rsidRPr="005076AB">
        <w:rPr>
          <w:rFonts w:ascii="Times New Roman" w:eastAsia="Times New Roman" w:hAnsi="Times New Roman" w:cs="Times New Roman"/>
          <w:b/>
          <w:bCs/>
          <w:kern w:val="0"/>
          <w14:ligatures w14:val="none"/>
        </w:rPr>
        <w:t>outer triplet</w:t>
      </w:r>
      <w:r w:rsidRPr="005076AB">
        <w:rPr>
          <w:rFonts w:ascii="Times New Roman" w:eastAsia="Times New Roman" w:hAnsi="Times New Roman" w:cs="Times New Roman"/>
          <w:kern w:val="0"/>
          <w14:ligatures w14:val="none"/>
        </w:rPr>
        <w:t xml:space="preserve"> (+2,+1,+3) in a role-preserving way:</w:t>
      </w:r>
    </w:p>
    <w:p w14:paraId="34FF5FD9" w14:textId="77777777" w:rsidR="005076AB" w:rsidRPr="005076AB" w:rsidRDefault="005076AB" w:rsidP="005076AB">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fit </w:t>
      </w:r>
      <m:oMath>
        <m:r>
          <w:rPr>
            <w:rFonts w:ascii="Cambria Math" w:eastAsia="Times New Roman" w:hAnsi="Cambria Math" w:cs="Times New Roman"/>
            <w:kern w:val="0"/>
            <w14:ligatures w14:val="none"/>
          </w:rPr>
          <m:t>ϕ</m:t>
        </m:r>
      </m:oMath>
      <w:r w:rsidRPr="005076AB">
        <w:rPr>
          <w:rFonts w:ascii="Times New Roman" w:eastAsia="Times New Roman" w:hAnsi="Times New Roman" w:cs="Times New Roman"/>
          <w:kern w:val="0"/>
          <w14:ligatures w14:val="none"/>
        </w:rPr>
        <w:t>on three anchor pairs (e.g. −2→+2, −1→+1, 0→+3),</w:t>
      </w:r>
    </w:p>
    <w:p w14:paraId="440CD888" w14:textId="77777777" w:rsidR="005076AB" w:rsidRPr="005076AB" w:rsidRDefault="005076AB" w:rsidP="005076AB">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then validate on a fourth anchor (e.g. an independent scale not used in the fit).</w:t>
      </w:r>
    </w:p>
    <w:p w14:paraId="3BDBA4EF"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Acceptance rule:</w:t>
      </w:r>
    </w:p>
    <w:p w14:paraId="74534242" w14:textId="77777777" w:rsidR="005076AB" w:rsidRPr="005076AB" w:rsidRDefault="005076AB" w:rsidP="005076AB">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Validation error ≤ 0.30–0.40 decades,</w:t>
      </w:r>
    </w:p>
    <w:p w14:paraId="3921CB39" w14:textId="77777777" w:rsidR="005076AB" w:rsidRPr="005076AB" w:rsidRDefault="005076AB" w:rsidP="005076AB">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Mapping preserves role order (containers ↔ containers, parts ↔ parts).</w:t>
      </w:r>
    </w:p>
    <w:p w14:paraId="607E1D4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Implementation.</w:t>
      </w:r>
    </w:p>
    <w:p w14:paraId="61350E65" w14:textId="77777777" w:rsidR="005076AB" w:rsidRPr="005076AB" w:rsidRDefault="005076AB" w:rsidP="005076AB">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Constructed </w:t>
      </w:r>
      <w:r w:rsidRPr="005076AB">
        <w:rPr>
          <w:rFonts w:ascii="Times New Roman" w:eastAsia="Times New Roman" w:hAnsi="Times New Roman" w:cs="Times New Roman"/>
          <w:b/>
          <w:bCs/>
          <w:kern w:val="0"/>
          <w14:ligatures w14:val="none"/>
        </w:rPr>
        <w:t>O60_validation_anchors.csv</w:t>
      </w:r>
      <w:r w:rsidRPr="005076AB">
        <w:rPr>
          <w:rFonts w:ascii="Times New Roman" w:eastAsia="Times New Roman" w:hAnsi="Times New Roman" w:cs="Times New Roman"/>
          <w:kern w:val="0"/>
          <w14:ligatures w14:val="none"/>
        </w:rPr>
        <w:t xml:space="preserve"> from independent empirical data across levels (DNA scales, cell/tissue scales, atmospheric and geologic bands, astrophysical structures).</w:t>
      </w:r>
    </w:p>
    <w:p w14:paraId="4B7612FB" w14:textId="77777777" w:rsidR="005076AB" w:rsidRPr="005076AB" w:rsidRDefault="005076AB" w:rsidP="005076AB">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Took </w:t>
      </w:r>
      <m:oMath>
        <m:func>
          <m:funcPr>
            <m:ctrlPr>
              <w:rPr>
                <w:rFonts w:ascii="Cambria Math" w:eastAsia="Times New Roman" w:hAnsi="Cambria Math" w:cs="Times New Roman"/>
                <w:kern w:val="0"/>
                <w14:ligatures w14:val="none"/>
              </w:rPr>
            </m:ctrlPr>
          </m:funcPr>
          <m:fName>
            <m:r>
              <m:rPr>
                <m:sty m:val="p"/>
              </m:rPr>
              <w:rPr>
                <w:rFonts w:ascii="Cambria Math" w:eastAsia="Times New Roman" w:hAnsi="Cambria Math" w:cs="Times New Roman"/>
                <w:kern w:val="0"/>
                <w14:ligatures w14:val="none"/>
              </w:rPr>
              <m:t>log</m:t>
            </m:r>
          </m:fNa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i</m:t>
                </m:r>
              </m:sub>
            </m:sSub>
          </m:e>
        </m:func>
      </m:oMath>
      <w:r w:rsidRPr="005076AB">
        <w:rPr>
          <w:rFonts w:ascii="Times New Roman" w:eastAsia="Times New Roman" w:hAnsi="Times New Roman" w:cs="Times New Roman"/>
          <w:kern w:val="0"/>
          <w14:ligatures w14:val="none"/>
        </w:rPr>
        <w:t>for the six canonical levels from level_centers.csv.</w:t>
      </w:r>
    </w:p>
    <w:p w14:paraId="0BC2FC4E" w14:textId="77777777" w:rsidR="005076AB" w:rsidRPr="005076AB" w:rsidRDefault="005076AB" w:rsidP="005076AB">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Chose three anchor correspondences (inner→outer) and solved for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a</m:t>
            </m:r>
          </m:e>
          <m:e>
            <m:r>
              <w:rPr>
                <w:rFonts w:ascii="Cambria Math" w:eastAsia="Times New Roman" w:hAnsi="Cambria Math" w:cs="Times New Roman"/>
                <w:kern w:val="0"/>
                <w14:ligatures w14:val="none"/>
              </w:rPr>
              <m:t>b</m:t>
            </m:r>
          </m:e>
          <m:e>
            <m:r>
              <w:rPr>
                <w:rFonts w:ascii="Cambria Math" w:eastAsia="Times New Roman" w:hAnsi="Cambria Math" w:cs="Times New Roman"/>
                <w:kern w:val="0"/>
                <w14:ligatures w14:val="none"/>
              </w:rPr>
              <m:t>c</m:t>
            </m:r>
          </m:e>
          <m:e>
            <m:r>
              <w:rPr>
                <w:rFonts w:ascii="Cambria Math" w:eastAsia="Times New Roman" w:hAnsi="Cambria Math" w:cs="Times New Roman"/>
                <w:kern w:val="0"/>
                <w14:ligatures w14:val="none"/>
              </w:rPr>
              <m:t>d</m:t>
            </m:r>
          </m:e>
        </m:d>
      </m:oMath>
      <w:r w:rsidRPr="005076AB">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ad-bc=1</m:t>
        </m:r>
      </m:oMath>
      <w:r w:rsidRPr="005076AB">
        <w:rPr>
          <w:rFonts w:ascii="Times New Roman" w:eastAsia="Times New Roman" w:hAnsi="Times New Roman" w:cs="Times New Roman"/>
          <w:kern w:val="0"/>
          <w14:ligatures w14:val="none"/>
        </w:rPr>
        <w:t>(to fix scale).</w:t>
      </w:r>
    </w:p>
    <w:p w14:paraId="5255FD00" w14:textId="77777777" w:rsidR="005076AB" w:rsidRPr="005076AB" w:rsidRDefault="005076AB" w:rsidP="005076AB">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Tested </w:t>
      </w:r>
      <m:oMath>
        <m:r>
          <w:rPr>
            <w:rFonts w:ascii="Cambria Math" w:eastAsia="Times New Roman" w:hAnsi="Cambria Math" w:cs="Times New Roman"/>
            <w:kern w:val="0"/>
            <w14:ligatures w14:val="none"/>
          </w:rPr>
          <m:t>ϕ</m:t>
        </m:r>
      </m:oMath>
      <w:r w:rsidRPr="005076AB">
        <w:rPr>
          <w:rFonts w:ascii="Times New Roman" w:eastAsia="Times New Roman" w:hAnsi="Times New Roman" w:cs="Times New Roman"/>
          <w:kern w:val="0"/>
          <w14:ligatures w14:val="none"/>
        </w:rPr>
        <w:t>on withheld anchors and measured log-space validation error.</w:t>
      </w:r>
    </w:p>
    <w:p w14:paraId="47D7B979"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Results.</w:t>
      </w:r>
    </w:p>
    <w:p w14:paraId="39F333F2" w14:textId="77777777" w:rsidR="005076AB" w:rsidRPr="005076AB" w:rsidRDefault="005076AB" w:rsidP="005076AB">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As expected, the fit could be made </w:t>
      </w:r>
      <w:r w:rsidRPr="005076AB">
        <w:rPr>
          <w:rFonts w:ascii="Times New Roman" w:eastAsia="Times New Roman" w:hAnsi="Times New Roman" w:cs="Times New Roman"/>
          <w:b/>
          <w:bCs/>
          <w:kern w:val="0"/>
          <w14:ligatures w14:val="none"/>
        </w:rPr>
        <w:t>perfect</w:t>
      </w:r>
      <w:r w:rsidRPr="005076AB">
        <w:rPr>
          <w:rFonts w:ascii="Times New Roman" w:eastAsia="Times New Roman" w:hAnsi="Times New Roman" w:cs="Times New Roman"/>
          <w:kern w:val="0"/>
          <w14:ligatures w14:val="none"/>
        </w:rPr>
        <w:t xml:space="preserve"> on the three training pairs (three effective degrees of freedom).</w:t>
      </w:r>
    </w:p>
    <w:p w14:paraId="421C8E5A" w14:textId="77777777" w:rsidR="005076AB" w:rsidRPr="005076AB" w:rsidRDefault="005076AB" w:rsidP="005076AB">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On </w:t>
      </w:r>
      <w:r w:rsidRPr="005076AB">
        <w:rPr>
          <w:rFonts w:ascii="Times New Roman" w:eastAsia="Times New Roman" w:hAnsi="Times New Roman" w:cs="Times New Roman"/>
          <w:b/>
          <w:bCs/>
          <w:kern w:val="0"/>
          <w14:ligatures w14:val="none"/>
        </w:rPr>
        <w:t>withheld anchors</w:t>
      </w:r>
      <w:r w:rsidRPr="005076AB">
        <w:rPr>
          <w:rFonts w:ascii="Times New Roman" w:eastAsia="Times New Roman" w:hAnsi="Times New Roman" w:cs="Times New Roman"/>
          <w:kern w:val="0"/>
          <w14:ligatures w14:val="none"/>
        </w:rPr>
        <w:t xml:space="preserve">, errors were </w:t>
      </w:r>
      <w:r w:rsidRPr="005076AB">
        <w:rPr>
          <w:rFonts w:ascii="Times New Roman" w:eastAsia="Times New Roman" w:hAnsi="Times New Roman" w:cs="Times New Roman"/>
          <w:b/>
          <w:bCs/>
          <w:kern w:val="0"/>
          <w14:ligatures w14:val="none"/>
        </w:rPr>
        <w:t>not consistently small</w:t>
      </w:r>
      <w:r w:rsidRPr="005076AB">
        <w:rPr>
          <w:rFonts w:ascii="Times New Roman" w:eastAsia="Times New Roman" w:hAnsi="Times New Roman" w:cs="Times New Roman"/>
          <w:kern w:val="0"/>
          <w14:ligatures w14:val="none"/>
        </w:rPr>
        <w:t>:</w:t>
      </w:r>
    </w:p>
    <w:p w14:paraId="5C8DD874" w14:textId="77777777" w:rsidR="005076AB" w:rsidRPr="005076AB" w:rsidRDefault="005076AB" w:rsidP="005076AB">
      <w:pPr>
        <w:numPr>
          <w:ilvl w:val="1"/>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some anchors within ~0.3–0.4 decades,</w:t>
      </w:r>
    </w:p>
    <w:p w14:paraId="48B5B81A" w14:textId="77777777" w:rsidR="005076AB" w:rsidRPr="005076AB" w:rsidRDefault="005076AB" w:rsidP="005076AB">
      <w:pPr>
        <w:numPr>
          <w:ilvl w:val="1"/>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others clearly outside tolerance.</w:t>
      </w:r>
    </w:p>
    <w:p w14:paraId="7E648EBD" w14:textId="77777777" w:rsidR="005076AB" w:rsidRPr="005076AB" w:rsidRDefault="005076AB" w:rsidP="005076AB">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robust pattern of “inner ↔ outer” alignment that would indicate a strong projective symmetry.</w:t>
      </w:r>
    </w:p>
    <w:p w14:paraId="72C4EBEF" w14:textId="77777777" w:rsidR="005076AB" w:rsidRPr="005076AB" w:rsidRDefault="005076AB" w:rsidP="005076AB">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Interpretive gain over the simpler O59 power-law summary was minimal.</w:t>
      </w:r>
    </w:p>
    <w:p w14:paraId="079C12A9"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Verdict.</w:t>
      </w:r>
    </w:p>
    <w:p w14:paraId="098480FD"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O60 did </w:t>
      </w:r>
      <w:r w:rsidRPr="005076AB">
        <w:rPr>
          <w:rFonts w:ascii="Times New Roman" w:eastAsia="Times New Roman" w:hAnsi="Times New Roman" w:cs="Times New Roman"/>
          <w:b/>
          <w:bCs/>
          <w:kern w:val="0"/>
          <w14:ligatures w14:val="none"/>
        </w:rPr>
        <w:t>not</w:t>
      </w:r>
      <w:r w:rsidRPr="005076AB">
        <w:rPr>
          <w:rFonts w:ascii="Times New Roman" w:eastAsia="Times New Roman" w:hAnsi="Times New Roman" w:cs="Times New Roman"/>
          <w:kern w:val="0"/>
          <w14:ligatures w14:val="none"/>
        </w:rPr>
        <w:t xml:space="preserve"> deliver a compelling projective law. The ladder does not appear to be generated by a simple 1D projective map from inner to outer triplets.</w:t>
      </w:r>
    </w:p>
    <w:p w14:paraId="3B55281A"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Meaning:</w:t>
      </w:r>
    </w:p>
    <w:p w14:paraId="4CF03E25" w14:textId="77777777" w:rsidR="005076AB" w:rsidRPr="005076AB" w:rsidRDefault="005076AB" w:rsidP="005076AB">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A neat “projective symmetry” – though aesthetically pleasing – is </w:t>
      </w:r>
      <w:r w:rsidRPr="005076AB">
        <w:rPr>
          <w:rFonts w:ascii="Times New Roman" w:eastAsia="Times New Roman" w:hAnsi="Times New Roman" w:cs="Times New Roman"/>
          <w:b/>
          <w:bCs/>
          <w:kern w:val="0"/>
          <w14:ligatures w14:val="none"/>
        </w:rPr>
        <w:t>not</w:t>
      </w:r>
      <w:r w:rsidRPr="005076AB">
        <w:rPr>
          <w:rFonts w:ascii="Times New Roman" w:eastAsia="Times New Roman" w:hAnsi="Times New Roman" w:cs="Times New Roman"/>
          <w:kern w:val="0"/>
          <w14:ligatures w14:val="none"/>
        </w:rPr>
        <w:t xml:space="preserve"> supported by the data.</w:t>
      </w:r>
    </w:p>
    <w:p w14:paraId="378CDCF8" w14:textId="77777777" w:rsidR="005076AB" w:rsidRPr="005076AB" w:rsidRDefault="005076AB" w:rsidP="005076AB">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This is consistent with your earlier findings:</w:t>
      </w:r>
    </w:p>
    <w:p w14:paraId="3205F388" w14:textId="77777777" w:rsidR="005076AB" w:rsidRPr="005076AB" w:rsidRDefault="005076AB" w:rsidP="005076AB">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simple mirror (A1/A2),</w:t>
      </w:r>
    </w:p>
    <w:p w14:paraId="295C6F4A" w14:textId="77777777" w:rsidR="005076AB" w:rsidRPr="005076AB" w:rsidRDefault="005076AB" w:rsidP="005076AB">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global affine symmetry (I42),</w:t>
      </w:r>
    </w:p>
    <w:p w14:paraId="5A263D47" w14:textId="77777777" w:rsidR="005076AB" w:rsidRPr="005076AB" w:rsidRDefault="005076AB" w:rsidP="005076AB">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hinge is more like a two-faced GM seam than a single projective pivot.</w:t>
      </w:r>
    </w:p>
    <w:p w14:paraId="0809AD0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So O60 is best thought of as:</w:t>
      </w:r>
    </w:p>
    <w:p w14:paraId="763EBB8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“We checked a more exotic, projective symmetry; it doesn’t hold up, and simpler descriptions (GM, symmetry index) are better behaved.”</w:t>
      </w:r>
    </w:p>
    <w:p w14:paraId="5FAD24C6" w14:textId="77777777" w:rsidR="005076AB" w:rsidRPr="005076AB" w:rsidRDefault="00C96FC8"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B0573F3">
          <v:rect id="_x0000_i1173" style="width:0;height:1.5pt" o:hralign="center" o:hrstd="t" o:hr="t" fillcolor="#a0a0a0" stroked="f"/>
        </w:pict>
      </w:r>
    </w:p>
    <w:p w14:paraId="1068AE27"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 xml:space="preserve">8.1.4 How these fit with </w:t>
      </w:r>
      <m:oMath>
        <m:r>
          <m:rPr>
            <m:scr m:val="script"/>
            <m:sty m:val="bi"/>
          </m:rPr>
          <w:rPr>
            <w:rFonts w:ascii="Cambria Math" w:eastAsia="Times New Roman" w:hAnsi="Cambria Math" w:cs="Times New Roman"/>
            <w:kern w:val="0"/>
            <w14:ligatures w14:val="none"/>
          </w:rPr>
          <m:t>S</m:t>
        </m:r>
      </m:oMath>
      <w:r w:rsidRPr="005076AB">
        <w:rPr>
          <w:rFonts w:ascii="Times New Roman" w:eastAsia="Times New Roman" w:hAnsi="Times New Roman" w:cs="Times New Roman"/>
          <w:b/>
          <w:bCs/>
          <w:kern w:val="0"/>
          <w14:ligatures w14:val="none"/>
        </w:rPr>
        <w:t>(O61) and the rest of the ladder story</w:t>
      </w:r>
    </w:p>
    <w:p w14:paraId="1AEDC91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O61</w:t>
      </w:r>
      <w:r w:rsidRPr="005076AB">
        <w:rPr>
          <w:rFonts w:ascii="Times New Roman" w:eastAsia="Times New Roman" w:hAnsi="Times New Roman" w:cs="Times New Roman"/>
          <w:kern w:val="0"/>
          <w14:ligatures w14:val="none"/>
        </w:rPr>
        <w:t xml:space="preserve"> – the Symmetry Index </w:t>
      </w:r>
      <m:oMath>
        <m:r>
          <m:rPr>
            <m:scr m:val="script"/>
          </m:rPr>
          <w:rPr>
            <w:rFonts w:ascii="Cambria Math" w:eastAsia="Times New Roman" w:hAnsi="Cambria Math" w:cs="Times New Roman"/>
            <w:kern w:val="0"/>
            <w14:ligatures w14:val="none"/>
          </w:rPr>
          <m:t>S</m:t>
        </m:r>
      </m:oMath>
      <w:r w:rsidRPr="005076AB">
        <w:rPr>
          <w:rFonts w:ascii="Times New Roman" w:eastAsia="Times New Roman" w:hAnsi="Times New Roman" w:cs="Times New Roman"/>
          <w:kern w:val="0"/>
          <w14:ligatures w14:val="none"/>
        </w:rPr>
        <w:t>– is the compact statistic that really matters and we’ve already used it:</w:t>
      </w:r>
    </w:p>
    <w:p w14:paraId="2F473BD0" w14:textId="77777777" w:rsidR="005076AB" w:rsidRPr="005076AB" w:rsidRDefault="005076AB" w:rsidP="005076AB">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It combines:</w:t>
      </w:r>
    </w:p>
    <w:p w14:paraId="5ACE5B99" w14:textId="77777777" w:rsidR="005076AB" w:rsidRPr="005076AB" w:rsidRDefault="005076AB" w:rsidP="005076AB">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mirror pairing of ±1 and ±2 in δ-space,</w:t>
      </w:r>
    </w:p>
    <w:p w14:paraId="399CEFE6" w14:textId="77777777" w:rsidR="005076AB" w:rsidRPr="005076AB" w:rsidRDefault="005076AB" w:rsidP="005076AB">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tightness of 0↔+1 hinge;</w:t>
      </w:r>
    </w:p>
    <w:p w14:paraId="54AC12EF" w14:textId="77777777" w:rsidR="005076AB" w:rsidRPr="005076AB" w:rsidRDefault="005076AB" w:rsidP="005076AB">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It has a </w:t>
      </w:r>
      <w:r w:rsidRPr="005076AB">
        <w:rPr>
          <w:rFonts w:ascii="Times New Roman" w:eastAsia="Times New Roman" w:hAnsi="Times New Roman" w:cs="Times New Roman"/>
          <w:b/>
          <w:bCs/>
          <w:kern w:val="0"/>
          <w14:ligatures w14:val="none"/>
        </w:rPr>
        <w:t>permutation-based p-value</w:t>
      </w:r>
      <w:r w:rsidRPr="005076AB">
        <w:rPr>
          <w:rFonts w:ascii="Times New Roman" w:eastAsia="Times New Roman" w:hAnsi="Times New Roman" w:cs="Times New Roman"/>
          <w:kern w:val="0"/>
          <w14:ligatures w14:val="none"/>
        </w:rPr>
        <w:t xml:space="preserve">, showing the observed ladder is </w:t>
      </w:r>
      <w:r w:rsidRPr="005076AB">
        <w:rPr>
          <w:rFonts w:ascii="Times New Roman" w:eastAsia="Times New Roman" w:hAnsi="Times New Roman" w:cs="Times New Roman"/>
          <w:i/>
          <w:iCs/>
          <w:kern w:val="0"/>
          <w14:ligatures w14:val="none"/>
        </w:rPr>
        <w:t>rare</w:t>
      </w:r>
      <w:r w:rsidRPr="005076AB">
        <w:rPr>
          <w:rFonts w:ascii="Times New Roman" w:eastAsia="Times New Roman" w:hAnsi="Times New Roman" w:cs="Times New Roman"/>
          <w:kern w:val="0"/>
          <w14:ligatures w14:val="none"/>
        </w:rPr>
        <w:t xml:space="preserve"> under random relabellings;</w:t>
      </w:r>
    </w:p>
    <w:p w14:paraId="685F467E" w14:textId="77777777" w:rsidR="005076AB" w:rsidRPr="005076AB" w:rsidRDefault="005076AB" w:rsidP="005076AB">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It confirms numerically that:</w:t>
      </w:r>
    </w:p>
    <w:p w14:paraId="2A2050A7" w14:textId="77777777" w:rsidR="005076AB" w:rsidRPr="005076AB" w:rsidRDefault="005076AB" w:rsidP="005076AB">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symmetric pairs −2↔+2 and −1↔+1 are well matched,</w:t>
      </w:r>
    </w:p>
    <w:p w14:paraId="34C2DA54" w14:textId="77777777" w:rsidR="005076AB" w:rsidRPr="005076AB" w:rsidRDefault="005076AB" w:rsidP="005076AB">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hinge pair 0↔+1 is unusually tight,</w:t>
      </w:r>
    </w:p>
    <w:p w14:paraId="323EA32E" w14:textId="77777777" w:rsidR="005076AB" w:rsidRPr="005076AB" w:rsidRDefault="005076AB" w:rsidP="005076AB">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ladder is a </w:t>
      </w:r>
      <w:r w:rsidRPr="005076AB">
        <w:rPr>
          <w:rFonts w:ascii="Times New Roman" w:eastAsia="Times New Roman" w:hAnsi="Times New Roman" w:cs="Times New Roman"/>
          <w:b/>
          <w:bCs/>
          <w:kern w:val="0"/>
          <w14:ligatures w14:val="none"/>
        </w:rPr>
        <w:t>hinge + mirrored flanks</w:t>
      </w:r>
      <w:r w:rsidRPr="005076AB">
        <w:rPr>
          <w:rFonts w:ascii="Times New Roman" w:eastAsia="Times New Roman" w:hAnsi="Times New Roman" w:cs="Times New Roman"/>
          <w:kern w:val="0"/>
          <w14:ligatures w14:val="none"/>
        </w:rPr>
        <w:t xml:space="preserve"> structure, not a random scatter.</w:t>
      </w:r>
    </w:p>
    <w:p w14:paraId="2806ED4F"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In the context of O59/O60:</w:t>
      </w:r>
    </w:p>
    <w:p w14:paraId="2CCAC21F" w14:textId="77777777" w:rsidR="005076AB" w:rsidRPr="005076AB" w:rsidRDefault="005076AB" w:rsidP="005076AB">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O59 shows </w:t>
      </w:r>
      <w:r w:rsidRPr="005076AB">
        <w:rPr>
          <w:rFonts w:ascii="Times New Roman" w:eastAsia="Times New Roman" w:hAnsi="Times New Roman" w:cs="Times New Roman"/>
          <w:b/>
          <w:bCs/>
          <w:kern w:val="0"/>
          <w14:ligatures w14:val="none"/>
        </w:rPr>
        <w:t>compression is possible</w:t>
      </w:r>
      <w:r w:rsidRPr="005076AB">
        <w:rPr>
          <w:rFonts w:ascii="Times New Roman" w:eastAsia="Times New Roman" w:hAnsi="Times New Roman" w:cs="Times New Roman"/>
          <w:kern w:val="0"/>
          <w14:ligatures w14:val="none"/>
        </w:rPr>
        <w:t>: the ladder is compatible with a one-parameter family with fixed exponents.</w:t>
      </w:r>
    </w:p>
    <w:p w14:paraId="7985F19B" w14:textId="77777777" w:rsidR="005076AB" w:rsidRPr="005076AB" w:rsidRDefault="005076AB" w:rsidP="005076AB">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O60 shows </w:t>
      </w:r>
      <w:r w:rsidRPr="005076AB">
        <w:rPr>
          <w:rFonts w:ascii="Times New Roman" w:eastAsia="Times New Roman" w:hAnsi="Times New Roman" w:cs="Times New Roman"/>
          <w:b/>
          <w:bCs/>
          <w:kern w:val="0"/>
          <w14:ligatures w14:val="none"/>
        </w:rPr>
        <w:t>exotic projective symmetry is not needed</w:t>
      </w:r>
      <w:r w:rsidRPr="005076AB">
        <w:rPr>
          <w:rFonts w:ascii="Times New Roman" w:eastAsia="Times New Roman" w:hAnsi="Times New Roman" w:cs="Times New Roman"/>
          <w:kern w:val="0"/>
          <w14:ligatures w14:val="none"/>
        </w:rPr>
        <w:t>: a simple projective mapping inner↔outer doesn’t capture behaviour.</w:t>
      </w:r>
    </w:p>
    <w:p w14:paraId="2292B90D" w14:textId="77777777" w:rsidR="005076AB" w:rsidRPr="005076AB" w:rsidRDefault="005076AB" w:rsidP="005076AB">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O61 plus K-block robustness tests tell you the </w:t>
      </w:r>
      <w:r w:rsidRPr="005076AB">
        <w:rPr>
          <w:rFonts w:ascii="Times New Roman" w:eastAsia="Times New Roman" w:hAnsi="Times New Roman" w:cs="Times New Roman"/>
          <w:b/>
          <w:bCs/>
          <w:kern w:val="0"/>
          <w14:ligatures w14:val="none"/>
        </w:rPr>
        <w:t>hinge + mirror structure is real</w:t>
      </w:r>
      <w:r w:rsidRPr="005076AB">
        <w:rPr>
          <w:rFonts w:ascii="Times New Roman" w:eastAsia="Times New Roman" w:hAnsi="Times New Roman" w:cs="Times New Roman"/>
          <w:kern w:val="0"/>
          <w14:ligatures w14:val="none"/>
        </w:rPr>
        <w:t xml:space="preserve"> and statistically unlikely to be an accident.</w:t>
      </w:r>
    </w:p>
    <w:p w14:paraId="71D1F75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So, in your theory:</w:t>
      </w:r>
    </w:p>
    <w:p w14:paraId="1F0BD493" w14:textId="77777777" w:rsidR="005076AB" w:rsidRPr="005076AB" w:rsidRDefault="005076AB" w:rsidP="005076AB">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main global structural statements about the ladder should come from:</w:t>
      </w:r>
    </w:p>
    <w:p w14:paraId="23E6D5F5" w14:textId="77777777" w:rsidR="005076AB" w:rsidRPr="005076AB" w:rsidRDefault="005076AB" w:rsidP="005076AB">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GM pivots and seams</w:t>
      </w:r>
      <w:r w:rsidRPr="005076AB">
        <w:rPr>
          <w:rFonts w:ascii="Times New Roman" w:eastAsia="Times New Roman" w:hAnsi="Times New Roman" w:cs="Times New Roman"/>
          <w:kern w:val="0"/>
          <w14:ligatures w14:val="none"/>
        </w:rPr>
        <w:t xml:space="preserve"> (A-block, §2.3, §4),</w:t>
      </w:r>
    </w:p>
    <w:p w14:paraId="69AAE793" w14:textId="77777777" w:rsidR="005076AB" w:rsidRPr="005076AB" w:rsidRDefault="005076AB" w:rsidP="005076AB">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role alternation and dimensional budgets</w:t>
      </w:r>
      <w:r w:rsidRPr="005076AB">
        <w:rPr>
          <w:rFonts w:ascii="Times New Roman" w:eastAsia="Times New Roman" w:hAnsi="Times New Roman" w:cs="Times New Roman"/>
          <w:kern w:val="0"/>
          <w14:ligatures w14:val="none"/>
        </w:rPr>
        <w:t xml:space="preserve"> (B/E/F blocks, §5, §4.3),</w:t>
      </w:r>
    </w:p>
    <w:p w14:paraId="5C82EEDB" w14:textId="77777777" w:rsidR="005076AB" w:rsidRPr="005076AB" w:rsidRDefault="005076AB" w:rsidP="005076AB">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activation patterns</w:t>
      </w:r>
      <w:r w:rsidRPr="005076AB">
        <w:rPr>
          <w:rFonts w:ascii="Times New Roman" w:eastAsia="Times New Roman" w:hAnsi="Times New Roman" w:cs="Times New Roman"/>
          <w:kern w:val="0"/>
          <w14:ligatures w14:val="none"/>
        </w:rPr>
        <w:t xml:space="preserve"> (C/L/M blocks, §6),</w:t>
      </w:r>
    </w:p>
    <w:p w14:paraId="26123C73" w14:textId="77777777" w:rsidR="005076AB" w:rsidRPr="005076AB" w:rsidRDefault="005076AB" w:rsidP="005076AB">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and the </w:t>
      </w:r>
      <w:r w:rsidRPr="005076AB">
        <w:rPr>
          <w:rFonts w:ascii="Times New Roman" w:eastAsia="Times New Roman" w:hAnsi="Times New Roman" w:cs="Times New Roman"/>
          <w:b/>
          <w:bCs/>
          <w:kern w:val="0"/>
          <w14:ligatures w14:val="none"/>
        </w:rPr>
        <w:t>symmetry &amp; robustness suite</w:t>
      </w:r>
      <w:r w:rsidRPr="005076AB">
        <w:rPr>
          <w:rFonts w:ascii="Times New Roman" w:eastAsia="Times New Roman" w:hAnsi="Times New Roman" w:cs="Times New Roman"/>
          <w:kern w:val="0"/>
          <w14:ligatures w14:val="none"/>
        </w:rPr>
        <w:t xml:space="preserve"> (K + O61, §2.1/2.4).</w:t>
      </w:r>
    </w:p>
    <w:p w14:paraId="24A5C90B" w14:textId="77777777" w:rsidR="005076AB" w:rsidRPr="005076AB" w:rsidRDefault="005076AB" w:rsidP="005076AB">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O59 is a </w:t>
      </w:r>
      <w:r w:rsidRPr="005076AB">
        <w:rPr>
          <w:rFonts w:ascii="Times New Roman" w:eastAsia="Times New Roman" w:hAnsi="Times New Roman" w:cs="Times New Roman"/>
          <w:b/>
          <w:bCs/>
          <w:kern w:val="0"/>
          <w14:ligatures w14:val="none"/>
        </w:rPr>
        <w:t>nice-to-have compact summary</w:t>
      </w:r>
      <w:r w:rsidRPr="005076AB">
        <w:rPr>
          <w:rFonts w:ascii="Times New Roman" w:eastAsia="Times New Roman" w:hAnsi="Times New Roman" w:cs="Times New Roman"/>
          <w:kern w:val="0"/>
          <w14:ligatures w14:val="none"/>
        </w:rPr>
        <w:t>,</w:t>
      </w:r>
    </w:p>
    <w:p w14:paraId="071E667E" w14:textId="77777777" w:rsidR="005076AB" w:rsidRPr="005076AB" w:rsidRDefault="005076AB" w:rsidP="005076AB">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O60 is a </w:t>
      </w:r>
      <w:r w:rsidRPr="005076AB">
        <w:rPr>
          <w:rFonts w:ascii="Times New Roman" w:eastAsia="Times New Roman" w:hAnsi="Times New Roman" w:cs="Times New Roman"/>
          <w:b/>
          <w:bCs/>
          <w:kern w:val="0"/>
          <w14:ligatures w14:val="none"/>
        </w:rPr>
        <w:t>negative result</w:t>
      </w:r>
      <w:r w:rsidRPr="005076AB">
        <w:rPr>
          <w:rFonts w:ascii="Times New Roman" w:eastAsia="Times New Roman" w:hAnsi="Times New Roman" w:cs="Times New Roman"/>
          <w:kern w:val="0"/>
          <w14:ligatures w14:val="none"/>
        </w:rPr>
        <w:t xml:space="preserve"> (projective structure is not fundamental),</w:t>
      </w:r>
    </w:p>
    <w:p w14:paraId="344EABCB" w14:textId="77777777" w:rsidR="005076AB" w:rsidRPr="005076AB" w:rsidRDefault="005076AB" w:rsidP="005076AB">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O61 is the </w:t>
      </w:r>
      <w:r w:rsidRPr="005076AB">
        <w:rPr>
          <w:rFonts w:ascii="Times New Roman" w:eastAsia="Times New Roman" w:hAnsi="Times New Roman" w:cs="Times New Roman"/>
          <w:b/>
          <w:bCs/>
          <w:kern w:val="0"/>
          <w14:ligatures w14:val="none"/>
        </w:rPr>
        <w:t>finish-line quantitative confirmation</w:t>
      </w:r>
      <w:r w:rsidRPr="005076AB">
        <w:rPr>
          <w:rFonts w:ascii="Times New Roman" w:eastAsia="Times New Roman" w:hAnsi="Times New Roman" w:cs="Times New Roman"/>
          <w:kern w:val="0"/>
          <w14:ligatures w14:val="none"/>
        </w:rPr>
        <w:t xml:space="preserve"> that the ladder is truly hinge-centred with mirrored flanks.</w:t>
      </w:r>
    </w:p>
    <w:p w14:paraId="4921512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This is exactly how the O-block summary puts it:</w:t>
      </w:r>
    </w:p>
    <w:p w14:paraId="1E3421A9"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ladder can be nicely compressed (O59) and strongly supports a hinge-centred mirror structure via the Symmetry Index (O61). The projective-map idea (O60) doesn’t add real evidence and can be set aside.”</w:t>
      </w:r>
    </w:p>
    <w:p w14:paraId="50FC22F7" w14:textId="77777777" w:rsidR="005076AB" w:rsidRPr="005076AB" w:rsidRDefault="00C96FC8"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3E1694">
          <v:rect id="_x0000_i1174" style="width:0;height:1.5pt" o:hralign="center" o:hrstd="t" o:hr="t" fillcolor="#a0a0a0" stroked="f"/>
        </w:pict>
      </w:r>
    </w:p>
    <w:p w14:paraId="73D63E03"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Per your outline, the next subsection in this section would be </w:t>
      </w:r>
      <w:r w:rsidRPr="005076AB">
        <w:rPr>
          <w:rFonts w:ascii="Times New Roman" w:eastAsia="Times New Roman" w:hAnsi="Times New Roman" w:cs="Times New Roman"/>
          <w:b/>
          <w:bCs/>
          <w:kern w:val="0"/>
          <w14:ligatures w14:val="none"/>
        </w:rPr>
        <w:t>8.2 H- and N-block sanity checks</w:t>
      </w:r>
      <w:r w:rsidRPr="005076AB">
        <w:rPr>
          <w:rFonts w:ascii="Times New Roman" w:eastAsia="Times New Roman" w:hAnsi="Times New Roman" w:cs="Times New Roman"/>
          <w:kern w:val="0"/>
          <w14:ligatures w14:val="none"/>
        </w:rPr>
        <w:t xml:space="preserve">, where you’d briefly review what H- and N-block taught you (mostly null or weak results on order stats and “H-block geometry”), and how that supports the picture that the </w:t>
      </w:r>
      <w:r w:rsidRPr="005076AB">
        <w:rPr>
          <w:rFonts w:ascii="Times New Roman" w:eastAsia="Times New Roman" w:hAnsi="Times New Roman" w:cs="Times New Roman"/>
          <w:b/>
          <w:bCs/>
          <w:kern w:val="0"/>
          <w14:ligatures w14:val="none"/>
        </w:rPr>
        <w:t>core structure</w:t>
      </w:r>
      <w:r w:rsidRPr="005076AB">
        <w:rPr>
          <w:rFonts w:ascii="Times New Roman" w:eastAsia="Times New Roman" w:hAnsi="Times New Roman" w:cs="Times New Roman"/>
          <w:kern w:val="0"/>
          <w14:ligatures w14:val="none"/>
        </w:rPr>
        <w:t xml:space="preserve"> is in the ladder centres, seams, roles, and activation, rather than in subtle differences of median–mode or tail indices.</w:t>
      </w:r>
    </w:p>
    <w:p w14:paraId="33D1CE6A" w14:textId="77777777" w:rsidR="005076AB" w:rsidRPr="005076AB" w:rsidRDefault="005076AB" w:rsidP="005076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 w:name="_Toc215316917"/>
      <w:r w:rsidRPr="005076AB">
        <w:rPr>
          <w:rFonts w:ascii="Times New Roman" w:eastAsia="Times New Roman" w:hAnsi="Times New Roman" w:cs="Times New Roman"/>
          <w:b/>
          <w:bCs/>
          <w:kern w:val="0"/>
          <w:sz w:val="27"/>
          <w:szCs w:val="27"/>
          <w14:ligatures w14:val="none"/>
        </w:rPr>
        <w:t>8.2 H- and N-block sanity checks</w:t>
      </w:r>
      <w:bookmarkEnd w:id="42"/>
    </w:p>
    <w:p w14:paraId="12E885FD"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O-block asked whether you can compress the ladder into a very small number of parameters. The H- and N-blocks do something more mundane but equally important:</w:t>
      </w:r>
    </w:p>
    <w:p w14:paraId="7D68E75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“Are we over-interpreting a cherry-picked subset of windows?</w:t>
      </w:r>
      <w:r w:rsidRPr="005076AB">
        <w:rPr>
          <w:rFonts w:ascii="Times New Roman" w:eastAsia="Times New Roman" w:hAnsi="Times New Roman" w:cs="Times New Roman"/>
          <w:kern w:val="0"/>
          <w14:ligatures w14:val="none"/>
        </w:rPr>
        <w:br/>
        <w:t xml:space="preserve">Are there any </w:t>
      </w:r>
      <w:r w:rsidRPr="005076AB">
        <w:rPr>
          <w:rFonts w:ascii="Times New Roman" w:eastAsia="Times New Roman" w:hAnsi="Times New Roman" w:cs="Times New Roman"/>
          <w:i/>
          <w:iCs/>
          <w:kern w:val="0"/>
          <w14:ligatures w14:val="none"/>
        </w:rPr>
        <w:t>pathological</w:t>
      </w:r>
      <w:r w:rsidRPr="005076AB">
        <w:rPr>
          <w:rFonts w:ascii="Times New Roman" w:eastAsia="Times New Roman" w:hAnsi="Times New Roman" w:cs="Times New Roman"/>
          <w:kern w:val="0"/>
          <w14:ligatures w14:val="none"/>
        </w:rPr>
        <w:t xml:space="preserve"> distributional features hiding in the data that would undermine the whole ladder picture?”</w:t>
      </w:r>
    </w:p>
    <w:p w14:paraId="3C7FE9CB"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answer is: no pathologies, and a few mild, reassuring checks that the ladder is well-behaved as a set of bands, not just as six individual points.</w:t>
      </w:r>
    </w:p>
    <w:p w14:paraId="1238EDE3" w14:textId="77777777" w:rsidR="005076AB" w:rsidRPr="005076AB" w:rsidRDefault="00C96FC8"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65C4E7">
          <v:rect id="_x0000_i1175" style="width:0;height:1.5pt" o:hralign="center" o:hrstd="t" o:hr="t" fillcolor="#a0a0a0" stroked="f"/>
        </w:pict>
      </w:r>
    </w:p>
    <w:p w14:paraId="2D0AC87A"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8.2.1 H-block: equal log-mass per level &amp; leave-one-domain-out</w:t>
      </w:r>
    </w:p>
    <w:p w14:paraId="11B9ADD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H-block was about </w:t>
      </w:r>
      <w:r w:rsidRPr="005076AB">
        <w:rPr>
          <w:rFonts w:ascii="Times New Roman" w:eastAsia="Times New Roman" w:hAnsi="Times New Roman" w:cs="Times New Roman"/>
          <w:b/>
          <w:bCs/>
          <w:kern w:val="0"/>
          <w14:ligatures w14:val="none"/>
        </w:rPr>
        <w:t>coverage and stability</w:t>
      </w:r>
      <w:r w:rsidRPr="005076AB">
        <w:rPr>
          <w:rFonts w:ascii="Times New Roman" w:eastAsia="Times New Roman" w:hAnsi="Times New Roman" w:cs="Times New Roman"/>
          <w:kern w:val="0"/>
          <w14:ligatures w14:val="none"/>
        </w:rPr>
        <w:t xml:space="preserve"> of the level centres:</w:t>
      </w:r>
    </w:p>
    <w:p w14:paraId="1B4EC974" w14:textId="77777777" w:rsidR="005076AB" w:rsidRPr="005076AB" w:rsidRDefault="005076AB" w:rsidP="005076AB">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H39</w:t>
      </w:r>
      <w:r w:rsidRPr="005076AB">
        <w:rPr>
          <w:rFonts w:ascii="Times New Roman" w:eastAsia="Times New Roman" w:hAnsi="Times New Roman" w:cs="Times New Roman"/>
          <w:kern w:val="0"/>
          <w14:ligatures w14:val="none"/>
        </w:rPr>
        <w:t xml:space="preserve"> – “equal log-mass per level”</w:t>
      </w:r>
    </w:p>
    <w:p w14:paraId="38933165" w14:textId="77777777" w:rsidR="005076AB" w:rsidRPr="005076AB" w:rsidRDefault="005076AB" w:rsidP="005076AB">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H41</w:t>
      </w:r>
      <w:r w:rsidRPr="005076AB">
        <w:rPr>
          <w:rFonts w:ascii="Times New Roman" w:eastAsia="Times New Roman" w:hAnsi="Times New Roman" w:cs="Times New Roman"/>
          <w:kern w:val="0"/>
          <w14:ligatures w14:val="none"/>
        </w:rPr>
        <w:t xml:space="preserve"> – “leave-one-domain-out (LODO) centres”</w:t>
      </w:r>
    </w:p>
    <w:p w14:paraId="01DAC9C2"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worry these address:</w:t>
      </w:r>
    </w:p>
    <w:p w14:paraId="417AD7B1" w14:textId="77777777" w:rsidR="005076AB" w:rsidRPr="005076AB" w:rsidRDefault="005076AB" w:rsidP="005076AB">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Perhaps one context level (say −2 or +1) is supported by only a couple of windows, while another is overloaded,</w:t>
      </w:r>
    </w:p>
    <w:p w14:paraId="20B16E55" w14:textId="77777777" w:rsidR="005076AB" w:rsidRPr="005076AB" w:rsidRDefault="005076AB" w:rsidP="005076AB">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or perhaps removing a particular domain (e.g. geoscience for +1, or aerogels for −2) would shift the level centre so much that the ladder would no longer make sense.</w:t>
      </w:r>
    </w:p>
    <w:p w14:paraId="51E272D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H39 – Equal log-mass per level</w:t>
      </w:r>
    </w:p>
    <w:p w14:paraId="775D8D2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Idea:</w:t>
      </w:r>
    </w:p>
    <w:p w14:paraId="5AFC2D1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“If we consider the total log-span covered by windows across all domains, does that ‘mass’ distribute reasonably across the six levels, or does one level dominate the log-space?”</w:t>
      </w:r>
    </w:p>
    <w:p w14:paraId="1759A53E"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Implementation:</w:t>
      </w:r>
    </w:p>
    <w:p w14:paraId="6524FA9C" w14:textId="77777777" w:rsidR="005076AB" w:rsidRPr="005076AB" w:rsidRDefault="005076AB" w:rsidP="005076AB">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Partition windows into bands assigned to each level (−2 through +3) using the CL band definitions.</w:t>
      </w:r>
    </w:p>
    <w:p w14:paraId="56AF30A0" w14:textId="77777777" w:rsidR="005076AB" w:rsidRPr="005076AB" w:rsidRDefault="005076AB" w:rsidP="005076AB">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Compute a simple “log-mass” measure per level, e.g.:</w:t>
      </w:r>
    </w:p>
    <w:p w14:paraId="19E950EE" w14:textId="77777777" w:rsidR="005076AB" w:rsidRPr="005076AB" w:rsidRDefault="00C96FC8" w:rsidP="005076AB">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L</m:t>
              </m:r>
            </m:sub>
          </m:sSub>
          <m:r>
            <w:rPr>
              <w:rFonts w:ascii="Cambria Math" w:eastAsia="Times New Roman" w:hAnsi="Cambria Math" w:cs="Times New Roman"/>
              <w:kern w:val="0"/>
              <w14:ligatures w14:val="none"/>
            </w:rPr>
            <m: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w∈L</m:t>
              </m:r>
            </m:sub>
            <m:sup/>
            <m:e>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nary>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up>
              <m:r>
                <w:rPr>
                  <w:rFonts w:ascii="Cambria Math" w:eastAsia="Times New Roman" w:hAnsi="Cambria Math" w:cs="Times New Roman"/>
                  <w:kern w:val="0"/>
                  <w14:ligatures w14:val="none"/>
                </w:rPr>
                <m: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up>
              <m:r>
                <w:rPr>
                  <w:rFonts w:ascii="Cambria Math" w:eastAsia="Times New Roman" w:hAnsi="Cambria Math" w:cs="Times New Roman"/>
                  <w:kern w:val="0"/>
                  <w14:ligatures w14:val="none"/>
                </w:rPr>
                <m: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6D27608" w14:textId="77777777" w:rsidR="005076AB" w:rsidRPr="005076AB" w:rsidRDefault="005076AB" w:rsidP="005076AB">
      <w:pPr>
        <w:spacing w:before="100" w:beforeAutospacing="1" w:after="100" w:afterAutospacing="1" w:line="240" w:lineRule="auto"/>
        <w:ind w:left="720"/>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where w runs over windows assigned to that level.</w:t>
      </w:r>
    </w:p>
    <w:p w14:paraId="7306D3E4" w14:textId="77777777" w:rsidR="005076AB" w:rsidRPr="005076AB" w:rsidRDefault="005076AB" w:rsidP="005076AB">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Compare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L</m:t>
            </m:r>
          </m:sub>
        </m:sSub>
      </m:oMath>
      <w:r w:rsidRPr="005076AB">
        <w:rPr>
          <w:rFonts w:ascii="Times New Roman" w:eastAsia="Times New Roman" w:hAnsi="Times New Roman" w:cs="Times New Roman"/>
          <w:kern w:val="0"/>
          <w14:ligatures w14:val="none"/>
        </w:rPr>
        <w:t>across levels for rough parity.</w:t>
      </w:r>
    </w:p>
    <w:p w14:paraId="67FBBA8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Result:</w:t>
      </w:r>
    </w:p>
    <w:p w14:paraId="3F2EB743" w14:textId="77777777" w:rsidR="005076AB" w:rsidRPr="005076AB" w:rsidRDefault="005076AB" w:rsidP="005076AB">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While the distribution is not perfectly equal (and you wouldn’t expect it to be, given literature biases), </w:t>
      </w:r>
      <w:r w:rsidRPr="005076AB">
        <w:rPr>
          <w:rFonts w:ascii="Times New Roman" w:eastAsia="Times New Roman" w:hAnsi="Times New Roman" w:cs="Times New Roman"/>
          <w:b/>
          <w:bCs/>
          <w:kern w:val="0"/>
          <w14:ligatures w14:val="none"/>
        </w:rPr>
        <w:t>no single level overwhelmingly dominates</w:t>
      </w:r>
      <w:r w:rsidRPr="005076AB">
        <w:rPr>
          <w:rFonts w:ascii="Times New Roman" w:eastAsia="Times New Roman" w:hAnsi="Times New Roman" w:cs="Times New Roman"/>
          <w:kern w:val="0"/>
          <w14:ligatures w14:val="none"/>
        </w:rPr>
        <w:t xml:space="preserve"> the total log-span, and each level has </w:t>
      </w:r>
      <w:r w:rsidRPr="005076AB">
        <w:rPr>
          <w:rFonts w:ascii="Times New Roman" w:eastAsia="Times New Roman" w:hAnsi="Times New Roman" w:cs="Times New Roman"/>
          <w:b/>
          <w:bCs/>
          <w:kern w:val="0"/>
          <w14:ligatures w14:val="none"/>
        </w:rPr>
        <w:t>multiple, independent windows</w:t>
      </w:r>
      <w:r w:rsidRPr="005076AB">
        <w:rPr>
          <w:rFonts w:ascii="Times New Roman" w:eastAsia="Times New Roman" w:hAnsi="Times New Roman" w:cs="Times New Roman"/>
          <w:kern w:val="0"/>
          <w14:ligatures w14:val="none"/>
        </w:rPr>
        <w:t xml:space="preserve"> contributing.</w:t>
      </w:r>
    </w:p>
    <w:p w14:paraId="7E395B5B"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Interpretation:</w:t>
      </w:r>
    </w:p>
    <w:p w14:paraId="79729FFA" w14:textId="77777777" w:rsidR="005076AB" w:rsidRPr="005076AB" w:rsidRDefault="005076AB" w:rsidP="005076AB">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ladder is </w:t>
      </w:r>
      <w:r w:rsidRPr="005076AB">
        <w:rPr>
          <w:rFonts w:ascii="Times New Roman" w:eastAsia="Times New Roman" w:hAnsi="Times New Roman" w:cs="Times New Roman"/>
          <w:b/>
          <w:bCs/>
          <w:kern w:val="0"/>
          <w14:ligatures w14:val="none"/>
        </w:rPr>
        <w:t>well-populated</w:t>
      </w:r>
      <w:r w:rsidRPr="005076AB">
        <w:rPr>
          <w:rFonts w:ascii="Times New Roman" w:eastAsia="Times New Roman" w:hAnsi="Times New Roman" w:cs="Times New Roman"/>
          <w:kern w:val="0"/>
          <w14:ligatures w14:val="none"/>
        </w:rPr>
        <w:t xml:space="preserve"> across levels; we are not basing any level on a single outlier or an isolated study.</w:t>
      </w:r>
    </w:p>
    <w:p w14:paraId="3D7025A5"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H41 – Leave-one-domain-out centres</w:t>
      </w:r>
    </w:p>
    <w:p w14:paraId="1260ED1B"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Idea:</w:t>
      </w:r>
    </w:p>
    <w:p w14:paraId="2B74E732"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“If we remove all windows from one domain (e.g. bio, materials, astro) and recompute the level centre, does it jump far away, or does it remain within the CL band and near the original centre?”</w:t>
      </w:r>
    </w:p>
    <w:p w14:paraId="3ED64075"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Implementation:</w:t>
      </w:r>
    </w:p>
    <w:p w14:paraId="3C73936F" w14:textId="77777777" w:rsidR="005076AB" w:rsidRPr="005076AB" w:rsidRDefault="005076AB" w:rsidP="005076AB">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For each level and each domain (bio / materials / geo / astro), perform:</w:t>
      </w:r>
    </w:p>
    <w:p w14:paraId="38EBD561" w14:textId="77777777" w:rsidR="005076AB" w:rsidRPr="005076AB" w:rsidRDefault="005076AB" w:rsidP="005076AB">
      <w:pPr>
        <w:numPr>
          <w:ilvl w:val="1"/>
          <w:numId w:val="50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drop all windows from that domain,</w:t>
      </w:r>
    </w:p>
    <w:p w14:paraId="4A65ABBA" w14:textId="77777777" w:rsidR="005076AB" w:rsidRPr="005076AB" w:rsidRDefault="005076AB" w:rsidP="005076AB">
      <w:pPr>
        <w:numPr>
          <w:ilvl w:val="1"/>
          <w:numId w:val="50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recompute the GM-based centre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up>
            <m:d>
              <m:dPr>
                <m:sepChr m:val="−"/>
                <m:ctrlPr>
                  <w:rPr>
                    <w:rFonts w:ascii="Cambria Math" w:eastAsia="Times New Roman" w:hAnsi="Cambria Math" w:cs="Times New Roman"/>
                    <w:kern w:val="0"/>
                    <w14:ligatures w14:val="none"/>
                  </w:rPr>
                </m:ctrlPr>
              </m:dPr>
              <m:e/>
              <m:e>
                <m:r>
                  <m:rPr>
                    <m:nor/>
                  </m:rPr>
                  <w:rPr>
                    <w:rFonts w:ascii="Times New Roman" w:eastAsia="Times New Roman" w:hAnsi="Times New Roman" w:cs="Times New Roman"/>
                    <w:kern w:val="0"/>
                    <w14:ligatures w14:val="none"/>
                  </w:rPr>
                  <m:t>domain</m:t>
                </m:r>
              </m:e>
            </m:d>
          </m:sup>
        </m:sSubSup>
      </m:oMath>
      <w:r w:rsidRPr="005076AB">
        <w:rPr>
          <w:rFonts w:ascii="Times New Roman" w:eastAsia="Times New Roman" w:hAnsi="Times New Roman" w:cs="Times New Roman"/>
          <w:kern w:val="0"/>
          <w14:ligatures w14:val="none"/>
        </w:rPr>
        <w:t>,</w:t>
      </w:r>
    </w:p>
    <w:p w14:paraId="3979CEF8" w14:textId="77777777" w:rsidR="005076AB" w:rsidRPr="005076AB" w:rsidRDefault="005076AB" w:rsidP="005076AB">
      <w:pPr>
        <w:numPr>
          <w:ilvl w:val="1"/>
          <w:numId w:val="504"/>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measure the shift </w:t>
      </w: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up>
            <m:d>
              <m:dPr>
                <m:sepChr m:val="−"/>
                <m:ctrlPr>
                  <w:rPr>
                    <w:rFonts w:ascii="Cambria Math" w:eastAsia="Times New Roman" w:hAnsi="Cambria Math" w:cs="Times New Roman"/>
                    <w:kern w:val="0"/>
                    <w14:ligatures w14:val="none"/>
                  </w:rPr>
                </m:ctrlPr>
              </m:dPr>
              <m:e/>
              <m:e>
                <m:r>
                  <m:rPr>
                    <m:nor/>
                  </m:rPr>
                  <w:rPr>
                    <w:rFonts w:ascii="Times New Roman" w:eastAsia="Times New Roman" w:hAnsi="Times New Roman" w:cs="Times New Roman"/>
                    <w:kern w:val="0"/>
                    <w14:ligatures w14:val="none"/>
                  </w:rPr>
                  <m:t>domain</m:t>
                </m:r>
              </m:e>
            </m:d>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L</m:t>
            </m:r>
          </m:sub>
          <m:sup>
            <m:d>
              <m:dPr>
                <m:ctrlPr>
                  <w:rPr>
                    <w:rFonts w:ascii="Cambria Math" w:eastAsia="Times New Roman" w:hAnsi="Cambria Math" w:cs="Times New Roman"/>
                    <w:kern w:val="0"/>
                    <w14:ligatures w14:val="none"/>
                  </w:rPr>
                </m:ctrlPr>
              </m:dPr>
              <m:e>
                <m:r>
                  <m:rPr>
                    <m:nor/>
                  </m:rPr>
                  <w:rPr>
                    <w:rFonts w:ascii="Times New Roman" w:eastAsia="Times New Roman" w:hAnsi="Times New Roman" w:cs="Times New Roman"/>
                    <w:kern w:val="0"/>
                    <w14:ligatures w14:val="none"/>
                  </w:rPr>
                  <m:t>all</m:t>
                </m:r>
              </m:e>
            </m:d>
          </m:sup>
        </m:sSubSup>
        <m:r>
          <m:rPr>
            <m:sty m:val="p"/>
          </m:rPr>
          <w:rPr>
            <w:rFonts w:ascii="Cambria Math" w:eastAsia="Times New Roman" w:hAnsi="Cambria Math" w:cs="Times New Roman"/>
            <w:kern w:val="0"/>
            <w14:ligatures w14:val="none"/>
          </w:rPr>
          <m:t>∣</m:t>
        </m:r>
      </m:oMath>
      <w:r w:rsidRPr="005076AB">
        <w:rPr>
          <w:rFonts w:ascii="Times New Roman" w:eastAsia="Times New Roman" w:hAnsi="Times New Roman" w:cs="Times New Roman"/>
          <w:kern w:val="0"/>
          <w14:ligatures w14:val="none"/>
        </w:rPr>
        <w:t>.</w:t>
      </w:r>
    </w:p>
    <w:p w14:paraId="1105D61D"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Result:</w:t>
      </w:r>
    </w:p>
    <w:p w14:paraId="27F3DE18" w14:textId="77777777" w:rsidR="005076AB" w:rsidRPr="005076AB" w:rsidRDefault="005076AB" w:rsidP="005076AB">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For </w:t>
      </w:r>
      <w:r w:rsidRPr="005076AB">
        <w:rPr>
          <w:rFonts w:ascii="Times New Roman" w:eastAsia="Times New Roman" w:hAnsi="Times New Roman" w:cs="Times New Roman"/>
          <w:b/>
          <w:bCs/>
          <w:kern w:val="0"/>
          <w14:ligatures w14:val="none"/>
        </w:rPr>
        <w:t>five of the six levels</w:t>
      </w:r>
      <w:r w:rsidRPr="005076AB">
        <w:rPr>
          <w:rFonts w:ascii="Times New Roman" w:eastAsia="Times New Roman" w:hAnsi="Times New Roman" w:cs="Times New Roman"/>
          <w:kern w:val="0"/>
          <w14:ligatures w14:val="none"/>
        </w:rPr>
        <w:t xml:space="preserve"> (−2, 0, +1, +2, +3), shifts are </w:t>
      </w:r>
      <w:r w:rsidRPr="005076AB">
        <w:rPr>
          <w:rFonts w:ascii="Times New Roman" w:eastAsia="Times New Roman" w:hAnsi="Times New Roman" w:cs="Times New Roman"/>
          <w:b/>
          <w:bCs/>
          <w:kern w:val="0"/>
          <w14:ligatures w14:val="none"/>
        </w:rPr>
        <w:t>≤ 0.10 dex</w:t>
      </w:r>
      <w:r w:rsidRPr="005076AB">
        <w:rPr>
          <w:rFonts w:ascii="Times New Roman" w:eastAsia="Times New Roman" w:hAnsi="Times New Roman" w:cs="Times New Roman"/>
          <w:kern w:val="0"/>
          <w14:ligatures w14:val="none"/>
        </w:rPr>
        <w:t xml:space="preserve">, i.e. within </w:t>
      </w:r>
      <w:r w:rsidRPr="005076AB">
        <w:rPr>
          <w:rFonts w:ascii="Times New Roman" w:eastAsia="Times New Roman" w:hAnsi="Times New Roman" w:cs="Times New Roman"/>
          <w:b/>
          <w:bCs/>
          <w:kern w:val="0"/>
          <w14:ligatures w14:val="none"/>
        </w:rPr>
        <w:t>~25%</w:t>
      </w:r>
      <w:r w:rsidRPr="005076AB">
        <w:rPr>
          <w:rFonts w:ascii="Times New Roman" w:eastAsia="Times New Roman" w:hAnsi="Times New Roman" w:cs="Times New Roman"/>
          <w:kern w:val="0"/>
          <w14:ligatures w14:val="none"/>
        </w:rPr>
        <w:t xml:space="preserve"> in linear scale:</w:t>
      </w:r>
    </w:p>
    <w:p w14:paraId="519C041A" w14:textId="77777777" w:rsidR="005076AB" w:rsidRPr="005076AB" w:rsidRDefault="005076AB" w:rsidP="005076AB">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Centres remain inside their bands and near their “all-data” positions.</w:t>
      </w:r>
    </w:p>
    <w:p w14:paraId="69563AED" w14:textId="77777777" w:rsidR="005076AB" w:rsidRPr="005076AB" w:rsidRDefault="005076AB" w:rsidP="005076AB">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For </w:t>
      </w:r>
      <w:r w:rsidRPr="005076AB">
        <w:rPr>
          <w:rFonts w:ascii="Times New Roman" w:eastAsia="Times New Roman" w:hAnsi="Times New Roman" w:cs="Times New Roman"/>
          <w:b/>
          <w:bCs/>
          <w:kern w:val="0"/>
          <w14:ligatures w14:val="none"/>
        </w:rPr>
        <w:t>−1</w:t>
      </w:r>
      <w:r w:rsidRPr="005076AB">
        <w:rPr>
          <w:rFonts w:ascii="Times New Roman" w:eastAsia="Times New Roman" w:hAnsi="Times New Roman" w:cs="Times New Roman"/>
          <w:kern w:val="0"/>
          <w14:ligatures w14:val="none"/>
        </w:rPr>
        <w:t>, the shifts are somewhat larger:</w:t>
      </w:r>
    </w:p>
    <w:p w14:paraId="2C1F7C00" w14:textId="77777777" w:rsidR="005076AB" w:rsidRPr="005076AB" w:rsidRDefault="005076AB" w:rsidP="005076AB">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reflecting the smaller and more bio-heavy data base at micron scales,</w:t>
      </w:r>
    </w:p>
    <w:p w14:paraId="4EE4E70A" w14:textId="77777777" w:rsidR="005076AB" w:rsidRPr="005076AB" w:rsidRDefault="005076AB" w:rsidP="005076AB">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but still within the overall 0.2–50 µm band.</w:t>
      </w:r>
    </w:p>
    <w:p w14:paraId="3E8038B5"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Interpretation:</w:t>
      </w:r>
    </w:p>
    <w:p w14:paraId="580C5BEF" w14:textId="77777777" w:rsidR="005076AB" w:rsidRPr="005076AB" w:rsidRDefault="005076AB" w:rsidP="005076AB">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five robust levels</w:t>
      </w:r>
      <w:r w:rsidRPr="005076AB">
        <w:rPr>
          <w:rFonts w:ascii="Times New Roman" w:eastAsia="Times New Roman" w:hAnsi="Times New Roman" w:cs="Times New Roman"/>
          <w:kern w:val="0"/>
          <w14:ligatures w14:val="none"/>
        </w:rPr>
        <w:t xml:space="preserve"> are clearly not artifacts of one domain; removing any single domain does not move their centres much.</w:t>
      </w:r>
    </w:p>
    <w:p w14:paraId="6D2FB40B" w14:textId="77777777" w:rsidR="005076AB" w:rsidRPr="005076AB" w:rsidRDefault="005076AB" w:rsidP="005076AB">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micron level (−1)</w:t>
      </w:r>
      <w:r w:rsidRPr="005076AB">
        <w:rPr>
          <w:rFonts w:ascii="Times New Roman" w:eastAsia="Times New Roman" w:hAnsi="Times New Roman" w:cs="Times New Roman"/>
          <w:kern w:val="0"/>
          <w14:ligatures w14:val="none"/>
        </w:rPr>
        <w:t xml:space="preserve"> is less robust (as you already suspected) and flagged as an area where additional non-bio windows (e.g. materials microstructure) would strengthen the ladder.</w:t>
      </w:r>
    </w:p>
    <w:p w14:paraId="5A1AEA2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H-block takeaway:</w:t>
      </w:r>
    </w:p>
    <w:p w14:paraId="5594CFA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ladder centres are </w:t>
      </w:r>
      <w:r w:rsidRPr="005076AB">
        <w:rPr>
          <w:rFonts w:ascii="Times New Roman" w:eastAsia="Times New Roman" w:hAnsi="Times New Roman" w:cs="Times New Roman"/>
          <w:b/>
          <w:bCs/>
          <w:kern w:val="0"/>
          <w14:ligatures w14:val="none"/>
        </w:rPr>
        <w:t>stable under domain removal</w:t>
      </w:r>
      <w:r w:rsidRPr="005076AB">
        <w:rPr>
          <w:rFonts w:ascii="Times New Roman" w:eastAsia="Times New Roman" w:hAnsi="Times New Roman" w:cs="Times New Roman"/>
          <w:kern w:val="0"/>
          <w14:ligatures w14:val="none"/>
        </w:rPr>
        <w:t xml:space="preserve"> and the log-span per level is reasonably balanced. The ladder is not being held up by a single field or a single famous dataset.</w:t>
      </w:r>
    </w:p>
    <w:p w14:paraId="48EE0C95" w14:textId="77777777" w:rsidR="005076AB" w:rsidRPr="005076AB" w:rsidRDefault="00C96FC8"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3FAB9B">
          <v:rect id="_x0000_i1176" style="width:0;height:1.5pt" o:hralign="center" o:hrstd="t" o:hr="t" fillcolor="#a0a0a0" stroked="f"/>
        </w:pict>
      </w:r>
    </w:p>
    <w:p w14:paraId="6F6599B3"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8.2.2 N-block: median–mode, tails, and “nothing dramatic”</w:t>
      </w:r>
    </w:p>
    <w:p w14:paraId="27C6659C"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N-block looked at </w:t>
      </w:r>
      <w:r w:rsidRPr="005076AB">
        <w:rPr>
          <w:rFonts w:ascii="Times New Roman" w:eastAsia="Times New Roman" w:hAnsi="Times New Roman" w:cs="Times New Roman"/>
          <w:b/>
          <w:bCs/>
          <w:kern w:val="0"/>
          <w14:ligatures w14:val="none"/>
        </w:rPr>
        <w:t>distribution shapes</w:t>
      </w:r>
      <w:r w:rsidRPr="005076AB">
        <w:rPr>
          <w:rFonts w:ascii="Times New Roman" w:eastAsia="Times New Roman" w:hAnsi="Times New Roman" w:cs="Times New Roman"/>
          <w:kern w:val="0"/>
          <w14:ligatures w14:val="none"/>
        </w:rPr>
        <w:t xml:space="preserve"> within each level:</w:t>
      </w:r>
    </w:p>
    <w:p w14:paraId="0134D5A3" w14:textId="77777777" w:rsidR="005076AB" w:rsidRPr="005076AB" w:rsidRDefault="005076AB" w:rsidP="005076AB">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median–mode gaps,</w:t>
      </w:r>
    </w:p>
    <w:p w14:paraId="62F47806" w14:textId="77777777" w:rsidR="005076AB" w:rsidRPr="005076AB" w:rsidRDefault="005076AB" w:rsidP="005076AB">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tail heaviness (skewness / kurtosis proxies),</w:t>
      </w:r>
    </w:p>
    <w:p w14:paraId="57AD65A8" w14:textId="77777777" w:rsidR="005076AB" w:rsidRPr="005076AB" w:rsidRDefault="005076AB" w:rsidP="005076AB">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rank stability across resamples.</w:t>
      </w:r>
    </w:p>
    <w:p w14:paraId="3221BD6B"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worry here:</w:t>
      </w:r>
    </w:p>
    <w:p w14:paraId="536C6E1D" w14:textId="77777777" w:rsidR="005076AB" w:rsidRPr="005076AB" w:rsidRDefault="005076AB" w:rsidP="005076AB">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“Is there something strange happening at the hinge or at certain levels – e.g. bizarrely heavy tails or multi-modal distributions – that might undercut our confidence in treating each level as a ‘band’ with a representative centre?”</w:t>
      </w:r>
    </w:p>
    <w:p w14:paraId="01C929E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 summary is essentially:</w:t>
      </w:r>
    </w:p>
    <w:p w14:paraId="1D5839F6"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Nothing dramatic showed up; intra-level distributions look like what you’d expect from finite real-world samples drawn from a mix of systems.</w:t>
      </w:r>
    </w:p>
    <w:p w14:paraId="5CB4661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A few specifics:</w:t>
      </w:r>
    </w:p>
    <w:p w14:paraId="0FBC6089" w14:textId="77777777" w:rsidR="005076AB" w:rsidRPr="005076AB" w:rsidRDefault="005076AB" w:rsidP="005076AB">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Median–mode differences</w:t>
      </w:r>
      <w:r w:rsidRPr="005076AB">
        <w:rPr>
          <w:rFonts w:ascii="Times New Roman" w:eastAsia="Times New Roman" w:hAnsi="Times New Roman" w:cs="Times New Roman"/>
          <w:kern w:val="0"/>
          <w14:ligatures w14:val="none"/>
        </w:rPr>
        <w:t>:</w:t>
      </w:r>
    </w:p>
    <w:p w14:paraId="48D030C0"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For each level, you looked at median vs GM or mean of log-scales.</w:t>
      </w:r>
    </w:p>
    <w:p w14:paraId="75EB0C70"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level had a wildly displaced median relative to its GM; differences were within the same 0.2–0.3 dex tolerances you see elsewhere.</w:t>
      </w:r>
    </w:p>
    <w:p w14:paraId="55492AF5"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There was no special “kink” at 0 or +1 that would suggest the bands are not well-centred.</w:t>
      </w:r>
    </w:p>
    <w:p w14:paraId="7301E606" w14:textId="77777777" w:rsidR="005076AB" w:rsidRPr="005076AB" w:rsidRDefault="005076AB" w:rsidP="005076AB">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Tail indices (heuristic)</w:t>
      </w:r>
      <w:r w:rsidRPr="005076AB">
        <w:rPr>
          <w:rFonts w:ascii="Times New Roman" w:eastAsia="Times New Roman" w:hAnsi="Times New Roman" w:cs="Times New Roman"/>
          <w:kern w:val="0"/>
          <w14:ligatures w14:val="none"/>
        </w:rPr>
        <w:t>:</w:t>
      </w:r>
    </w:p>
    <w:p w14:paraId="2AE25909"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Simple tail metrics (max deviation from median, number of windows beyond one or two σ) were within the range you’d expect for small-N collections from a mix of literature sources.</w:t>
      </w:r>
    </w:p>
    <w:p w14:paraId="487E74A1"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 evidence of a level with extremely heavy or extremely light tails that would unsettle the band interpretation.</w:t>
      </w:r>
    </w:p>
    <w:p w14:paraId="364D0D78" w14:textId="77777777" w:rsidR="005076AB" w:rsidRPr="005076AB" w:rsidRDefault="005076AB" w:rsidP="005076AB">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Rank stability across bootstraps</w:t>
      </w:r>
      <w:r w:rsidRPr="005076AB">
        <w:rPr>
          <w:rFonts w:ascii="Times New Roman" w:eastAsia="Times New Roman" w:hAnsi="Times New Roman" w:cs="Times New Roman"/>
          <w:kern w:val="0"/>
          <w14:ligatures w14:val="none"/>
        </w:rPr>
        <w:t>:</w:t>
      </w:r>
    </w:p>
    <w:p w14:paraId="450A8B49"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When resampling windows with replacement within each level, the order of scales (smallest to largest) remained broadly stable; level centres didn’t jump around erratically.</w:t>
      </w:r>
    </w:p>
    <w:p w14:paraId="408E4F6E" w14:textId="77777777" w:rsidR="005076AB" w:rsidRPr="005076AB" w:rsidRDefault="005076AB" w:rsidP="005076AB">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This again supports the idea that each level’s centre is a decent summary, not a fragile artifact of one or two heavy hitters.</w:t>
      </w:r>
    </w:p>
    <w:p w14:paraId="2E89F59F"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N-block takeaway:</w:t>
      </w:r>
    </w:p>
    <w:p w14:paraId="7DA09340"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Within each level, the </w:t>
      </w:r>
      <w:r w:rsidRPr="005076AB">
        <w:rPr>
          <w:rFonts w:ascii="Times New Roman" w:eastAsia="Times New Roman" w:hAnsi="Times New Roman" w:cs="Times New Roman"/>
          <w:i/>
          <w:iCs/>
          <w:kern w:val="0"/>
          <w14:ligatures w14:val="none"/>
        </w:rPr>
        <w:t>shape</w:t>
      </w:r>
      <w:r w:rsidRPr="005076AB">
        <w:rPr>
          <w:rFonts w:ascii="Times New Roman" w:eastAsia="Times New Roman" w:hAnsi="Times New Roman" w:cs="Times New Roman"/>
          <w:kern w:val="0"/>
          <w14:ligatures w14:val="none"/>
        </w:rPr>
        <w:t xml:space="preserve"> of the scale distribution is unremarkable – the interesting structure lies in </w:t>
      </w:r>
      <w:r w:rsidRPr="005076AB">
        <w:rPr>
          <w:rFonts w:ascii="Times New Roman" w:eastAsia="Times New Roman" w:hAnsi="Times New Roman" w:cs="Times New Roman"/>
          <w:b/>
          <w:bCs/>
          <w:kern w:val="0"/>
          <w14:ligatures w14:val="none"/>
        </w:rPr>
        <w:t>where</w:t>
      </w:r>
      <w:r w:rsidRPr="005076AB">
        <w:rPr>
          <w:rFonts w:ascii="Times New Roman" w:eastAsia="Times New Roman" w:hAnsi="Times New Roman" w:cs="Times New Roman"/>
          <w:kern w:val="0"/>
          <w14:ligatures w14:val="none"/>
        </w:rPr>
        <w:t xml:space="preserve"> the bands are and </w:t>
      </w:r>
      <w:r w:rsidRPr="005076AB">
        <w:rPr>
          <w:rFonts w:ascii="Times New Roman" w:eastAsia="Times New Roman" w:hAnsi="Times New Roman" w:cs="Times New Roman"/>
          <w:b/>
          <w:bCs/>
          <w:kern w:val="0"/>
          <w14:ligatures w14:val="none"/>
        </w:rPr>
        <w:t>how they relate</w:t>
      </w:r>
      <w:r w:rsidRPr="005076AB">
        <w:rPr>
          <w:rFonts w:ascii="Times New Roman" w:eastAsia="Times New Roman" w:hAnsi="Times New Roman" w:cs="Times New Roman"/>
          <w:kern w:val="0"/>
          <w14:ligatures w14:val="none"/>
        </w:rPr>
        <w:t xml:space="preserve"> to each other, not in exotic distributional shapes inside each band.</w:t>
      </w:r>
    </w:p>
    <w:p w14:paraId="143DEAD3" w14:textId="77777777" w:rsidR="005076AB" w:rsidRPr="005076AB" w:rsidRDefault="00C96FC8" w:rsidP="005076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A74369">
          <v:rect id="_x0000_i1177" style="width:0;height:1.5pt" o:hralign="center" o:hrstd="t" o:hr="t" fillcolor="#a0a0a0" stroked="f"/>
        </w:pict>
      </w:r>
    </w:p>
    <w:p w14:paraId="26665BC6" w14:textId="77777777" w:rsidR="005076AB" w:rsidRPr="005076AB" w:rsidRDefault="005076AB" w:rsidP="005076A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076AB">
        <w:rPr>
          <w:rFonts w:ascii="Times New Roman" w:eastAsia="Times New Roman" w:hAnsi="Times New Roman" w:cs="Times New Roman"/>
          <w:b/>
          <w:bCs/>
          <w:kern w:val="0"/>
          <w14:ligatures w14:val="none"/>
        </w:rPr>
        <w:t>8.2.3 What H and N say about the ladder’s reliability</w:t>
      </w:r>
    </w:p>
    <w:p w14:paraId="3FDB7A78"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Together, H- and N-block do not add new “physics”—they add </w:t>
      </w:r>
      <w:r w:rsidRPr="005076AB">
        <w:rPr>
          <w:rFonts w:ascii="Times New Roman" w:eastAsia="Times New Roman" w:hAnsi="Times New Roman" w:cs="Times New Roman"/>
          <w:b/>
          <w:bCs/>
          <w:kern w:val="0"/>
          <w14:ligatures w14:val="none"/>
        </w:rPr>
        <w:t>confidence</w:t>
      </w:r>
      <w:r w:rsidRPr="005076AB">
        <w:rPr>
          <w:rFonts w:ascii="Times New Roman" w:eastAsia="Times New Roman" w:hAnsi="Times New Roman" w:cs="Times New Roman"/>
          <w:kern w:val="0"/>
          <w14:ligatures w14:val="none"/>
        </w:rPr>
        <w:t>:</w:t>
      </w:r>
    </w:p>
    <w:p w14:paraId="61F628A1" w14:textId="77777777" w:rsidR="005076AB" w:rsidRPr="005076AB" w:rsidRDefault="005076AB" w:rsidP="005076AB">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H-block</w:t>
      </w:r>
      <w:r w:rsidRPr="005076AB">
        <w:rPr>
          <w:rFonts w:ascii="Times New Roman" w:eastAsia="Times New Roman" w:hAnsi="Times New Roman" w:cs="Times New Roman"/>
          <w:kern w:val="0"/>
          <w14:ligatures w14:val="none"/>
        </w:rPr>
        <w:t xml:space="preserve"> says:</w:t>
      </w:r>
    </w:p>
    <w:p w14:paraId="3B819CED" w14:textId="77777777" w:rsidR="005076AB" w:rsidRPr="005076AB" w:rsidRDefault="005076AB" w:rsidP="005076AB">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level centres are </w:t>
      </w:r>
      <w:r w:rsidRPr="005076AB">
        <w:rPr>
          <w:rFonts w:ascii="Times New Roman" w:eastAsia="Times New Roman" w:hAnsi="Times New Roman" w:cs="Times New Roman"/>
          <w:b/>
          <w:bCs/>
          <w:kern w:val="0"/>
          <w14:ligatures w14:val="none"/>
        </w:rPr>
        <w:t>domain-robust</w:t>
      </w:r>
      <w:r w:rsidRPr="005076AB">
        <w:rPr>
          <w:rFonts w:ascii="Times New Roman" w:eastAsia="Times New Roman" w:hAnsi="Times New Roman" w:cs="Times New Roman"/>
          <w:kern w:val="0"/>
          <w14:ligatures w14:val="none"/>
        </w:rPr>
        <w:t xml:space="preserve"> (5/6 very strongly, −1 flagged for future strengthening),</w:t>
      </w:r>
    </w:p>
    <w:p w14:paraId="766E1446" w14:textId="77777777" w:rsidR="005076AB" w:rsidRPr="005076AB" w:rsidRDefault="005076AB" w:rsidP="005076AB">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log-span per level is reasonably balanced, so no level is artificially privileged.</w:t>
      </w:r>
    </w:p>
    <w:p w14:paraId="780CBC02" w14:textId="77777777" w:rsidR="005076AB" w:rsidRPr="005076AB" w:rsidRDefault="005076AB" w:rsidP="005076AB">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b/>
          <w:bCs/>
          <w:kern w:val="0"/>
          <w14:ligatures w14:val="none"/>
        </w:rPr>
        <w:t>N-block</w:t>
      </w:r>
      <w:r w:rsidRPr="005076AB">
        <w:rPr>
          <w:rFonts w:ascii="Times New Roman" w:eastAsia="Times New Roman" w:hAnsi="Times New Roman" w:cs="Times New Roman"/>
          <w:kern w:val="0"/>
          <w14:ligatures w14:val="none"/>
        </w:rPr>
        <w:t xml:space="preserve"> says:</w:t>
      </w:r>
    </w:p>
    <w:p w14:paraId="1B959F3A" w14:textId="77777777" w:rsidR="005076AB" w:rsidRPr="005076AB" w:rsidRDefault="005076AB" w:rsidP="005076AB">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there are </w:t>
      </w:r>
      <w:r w:rsidRPr="005076AB">
        <w:rPr>
          <w:rFonts w:ascii="Times New Roman" w:eastAsia="Times New Roman" w:hAnsi="Times New Roman" w:cs="Times New Roman"/>
          <w:b/>
          <w:bCs/>
          <w:kern w:val="0"/>
          <w14:ligatures w14:val="none"/>
        </w:rPr>
        <w:t>no weird pathologies</w:t>
      </w:r>
      <w:r w:rsidRPr="005076AB">
        <w:rPr>
          <w:rFonts w:ascii="Times New Roman" w:eastAsia="Times New Roman" w:hAnsi="Times New Roman" w:cs="Times New Roman"/>
          <w:kern w:val="0"/>
          <w14:ligatures w14:val="none"/>
        </w:rPr>
        <w:t xml:space="preserve"> inside any level’s scale distribution,</w:t>
      </w:r>
    </w:p>
    <w:p w14:paraId="560A2958" w14:textId="77777777" w:rsidR="005076AB" w:rsidRPr="005076AB" w:rsidRDefault="005076AB" w:rsidP="005076AB">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nothing suggests your bands are built on top of extremely skewed or spiky distributions.</w:t>
      </w:r>
    </w:p>
    <w:p w14:paraId="5EE0F46D"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So when you summarise the ladder with:</w:t>
      </w:r>
    </w:p>
    <w:p w14:paraId="770DE32B" w14:textId="77777777" w:rsidR="005076AB" w:rsidRPr="005076AB" w:rsidRDefault="005076AB" w:rsidP="005076AB">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six centre scales,</w:t>
      </w:r>
    </w:p>
    <w:p w14:paraId="6AD0E633" w14:textId="77777777" w:rsidR="005076AB" w:rsidRPr="005076AB" w:rsidRDefault="005076AB" w:rsidP="005076AB">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band widths,</w:t>
      </w:r>
    </w:p>
    <w:p w14:paraId="6B1C1CD9" w14:textId="77777777" w:rsidR="005076AB" w:rsidRPr="005076AB" w:rsidRDefault="005076AB" w:rsidP="005076AB">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GM seams and D(L) plateaus,</w:t>
      </w:r>
    </w:p>
    <w:p w14:paraId="308BA772"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you can confidently say:</w:t>
      </w:r>
    </w:p>
    <w:p w14:paraId="78A38891"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“These are not fragile or cherry-picked. They are stable under domain removal, and the in-band distributions behave like sensible, finite-sample data.”</w:t>
      </w:r>
    </w:p>
    <w:p w14:paraId="34BB1FCF"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This is important because all of your </w:t>
      </w:r>
      <w:r w:rsidRPr="005076AB">
        <w:rPr>
          <w:rFonts w:ascii="Times New Roman" w:eastAsia="Times New Roman" w:hAnsi="Times New Roman" w:cs="Times New Roman"/>
          <w:b/>
          <w:bCs/>
          <w:kern w:val="0"/>
          <w14:ligatures w14:val="none"/>
        </w:rPr>
        <w:t>stronger</w:t>
      </w:r>
      <w:r w:rsidRPr="005076AB">
        <w:rPr>
          <w:rFonts w:ascii="Times New Roman" w:eastAsia="Times New Roman" w:hAnsi="Times New Roman" w:cs="Times New Roman"/>
          <w:kern w:val="0"/>
          <w14:ligatures w14:val="none"/>
        </w:rPr>
        <w:t xml:space="preserve"> claims (GM seams, activation at MW scale, dimensional budgets, hinge identities) rest on:</w:t>
      </w:r>
    </w:p>
    <w:p w14:paraId="09C008DE" w14:textId="77777777" w:rsidR="005076AB" w:rsidRPr="005076AB" w:rsidRDefault="005076AB" w:rsidP="005076AB">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basic correctness</w:t>
      </w:r>
      <w:r w:rsidRPr="005076AB">
        <w:rPr>
          <w:rFonts w:ascii="Times New Roman" w:eastAsia="Times New Roman" w:hAnsi="Times New Roman" w:cs="Times New Roman"/>
          <w:kern w:val="0"/>
          <w14:ligatures w14:val="none"/>
        </w:rPr>
        <w:t xml:space="preserve"> of the band placements,</w:t>
      </w:r>
    </w:p>
    <w:p w14:paraId="2720D6C3" w14:textId="77777777" w:rsidR="005076AB" w:rsidRPr="005076AB" w:rsidRDefault="005076AB" w:rsidP="005076AB">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 xml:space="preserve">the </w:t>
      </w:r>
      <w:r w:rsidRPr="005076AB">
        <w:rPr>
          <w:rFonts w:ascii="Times New Roman" w:eastAsia="Times New Roman" w:hAnsi="Times New Roman" w:cs="Times New Roman"/>
          <w:b/>
          <w:bCs/>
          <w:kern w:val="0"/>
          <w14:ligatures w14:val="none"/>
        </w:rPr>
        <w:t>soundness</w:t>
      </w:r>
      <w:r w:rsidRPr="005076AB">
        <w:rPr>
          <w:rFonts w:ascii="Times New Roman" w:eastAsia="Times New Roman" w:hAnsi="Times New Roman" w:cs="Times New Roman"/>
          <w:kern w:val="0"/>
          <w14:ligatures w14:val="none"/>
        </w:rPr>
        <w:t xml:space="preserve"> of the centres.</w:t>
      </w:r>
    </w:p>
    <w:p w14:paraId="31DBAD77" w14:textId="77777777" w:rsidR="005076AB" w:rsidRPr="005076AB" w:rsidRDefault="005076AB" w:rsidP="005076AB">
      <w:pPr>
        <w:spacing w:before="100" w:beforeAutospacing="1" w:after="100" w:afterAutospacing="1" w:line="240" w:lineRule="auto"/>
        <w:rPr>
          <w:rFonts w:ascii="Times New Roman" w:eastAsia="Times New Roman" w:hAnsi="Times New Roman" w:cs="Times New Roman"/>
          <w:kern w:val="0"/>
          <w14:ligatures w14:val="none"/>
        </w:rPr>
      </w:pPr>
      <w:r w:rsidRPr="005076AB">
        <w:rPr>
          <w:rFonts w:ascii="Times New Roman" w:eastAsia="Times New Roman" w:hAnsi="Times New Roman" w:cs="Times New Roman"/>
          <w:kern w:val="0"/>
          <w14:ligatures w14:val="none"/>
        </w:rPr>
        <w:t>H and N do exactly what “sanity checks” should: they check for fragility and weirdness, find none that threaten the main structure, and therefore let you lean on the ladder without worrying that it’s propped up by a couple of brittle data points.</w:t>
      </w:r>
    </w:p>
    <w:p w14:paraId="34DF57EF" w14:textId="77777777" w:rsidR="00367033" w:rsidRPr="00367033" w:rsidRDefault="00367033" w:rsidP="0036703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6918"/>
      <w:r w:rsidRPr="00367033">
        <w:rPr>
          <w:rFonts w:ascii="Times New Roman" w:eastAsia="Times New Roman" w:hAnsi="Times New Roman" w:cs="Times New Roman"/>
          <w:b/>
          <w:bCs/>
          <w:kern w:val="0"/>
          <w:sz w:val="27"/>
          <w:szCs w:val="27"/>
          <w14:ligatures w14:val="none"/>
        </w:rPr>
        <w:t xml:space="preserve">8.3 M-block: effort vs </w:t>
      </w:r>
      <m:oMath>
        <m:r>
          <m:rPr>
            <m:sty m:val="b"/>
          </m:rPr>
          <w:rPr>
            <w:rFonts w:ascii="Cambria Math" w:eastAsia="Times New Roman" w:hAnsi="Cambria Math" w:cs="Times New Roman"/>
            <w:kern w:val="0"/>
            <w:sz w:val="27"/>
            <w:szCs w:val="27"/>
            <w14:ligatures w14:val="none"/>
          </w:rPr>
          <m:t>∣</m:t>
        </m:r>
        <m:r>
          <m:rPr>
            <m:sty m:val="bi"/>
          </m:rPr>
          <w:rPr>
            <w:rFonts w:ascii="Cambria Math" w:eastAsia="Times New Roman" w:hAnsi="Cambria Math" w:cs="Times New Roman"/>
            <w:kern w:val="0"/>
            <w:sz w:val="27"/>
            <w:szCs w:val="27"/>
            <w14:ligatures w14:val="none"/>
          </w:rPr>
          <m:t>δ</m:t>
        </m:r>
        <m:r>
          <m:rPr>
            <m:sty m:val="b"/>
          </m:rPr>
          <w:rPr>
            <w:rFonts w:ascii="Cambria Math" w:eastAsia="Times New Roman" w:hAnsi="Cambria Math" w:cs="Times New Roman"/>
            <w:kern w:val="0"/>
            <w:sz w:val="27"/>
            <w:szCs w:val="27"/>
            <w14:ligatures w14:val="none"/>
          </w:rPr>
          <m:t>∣</m:t>
        </m:r>
      </m:oMath>
      <w:bookmarkEnd w:id="43"/>
    </w:p>
    <w:p w14:paraId="773D2A1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 M-block asked a different kind of question, not about geometry or statistics directly, but about </w:t>
      </w:r>
      <w:r w:rsidRPr="00367033">
        <w:rPr>
          <w:rFonts w:ascii="Times New Roman" w:eastAsia="Times New Roman" w:hAnsi="Times New Roman" w:cs="Times New Roman"/>
          <w:b/>
          <w:bCs/>
          <w:kern w:val="0"/>
          <w14:ligatures w14:val="none"/>
        </w:rPr>
        <w:t>effort</w:t>
      </w:r>
      <w:r w:rsidRPr="00367033">
        <w:rPr>
          <w:rFonts w:ascii="Times New Roman" w:eastAsia="Times New Roman" w:hAnsi="Times New Roman" w:cs="Times New Roman"/>
          <w:kern w:val="0"/>
          <w14:ligatures w14:val="none"/>
        </w:rPr>
        <w:t>:</w:t>
      </w:r>
    </w:p>
    <w:p w14:paraId="00848C07"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“As you move away from the hinge pair (0, +1) in either direction, does it become </w:t>
      </w:r>
      <w:r w:rsidRPr="00367033">
        <w:rPr>
          <w:rFonts w:ascii="Times New Roman" w:eastAsia="Times New Roman" w:hAnsi="Times New Roman" w:cs="Times New Roman"/>
          <w:b/>
          <w:bCs/>
          <w:kern w:val="0"/>
          <w14:ligatures w14:val="none"/>
        </w:rPr>
        <w:t>harder</w:t>
      </w:r>
      <w:r w:rsidRPr="00367033">
        <w:rPr>
          <w:rFonts w:ascii="Times New Roman" w:eastAsia="Times New Roman" w:hAnsi="Times New Roman" w:cs="Times New Roman"/>
          <w:kern w:val="0"/>
          <w14:ligatures w14:val="none"/>
        </w:rPr>
        <w:t xml:space="preserve"> (in practice) to bring that level into a full analysis or simulation? Is there a qualitative sense in which the ‘cost’ of using a level rises with </w:t>
      </w:r>
      <m:oMath>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δ</m:t>
        </m:r>
        <m:r>
          <m:rPr>
            <m:sty m:val="p"/>
          </m:rPr>
          <w:rPr>
            <w:rFonts w:ascii="Cambria Math" w:eastAsia="Times New Roman" w:hAnsi="Cambria Math" w:cs="Times New Roman"/>
            <w:kern w:val="0"/>
            <w14:ligatures w14:val="none"/>
          </w:rPr>
          <m:t>∣</m:t>
        </m:r>
      </m:oMath>
      <w:r w:rsidRPr="00367033">
        <w:rPr>
          <w:rFonts w:ascii="Times New Roman" w:eastAsia="Times New Roman" w:hAnsi="Times New Roman" w:cs="Times New Roman"/>
          <w:kern w:val="0"/>
          <w14:ligatures w14:val="none"/>
        </w:rPr>
        <w:t>?”</w:t>
      </w:r>
    </w:p>
    <w:p w14:paraId="77FC89BC"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M54 doesn’t define a numerical “effort index,” but it does compile and compare a set of </w:t>
      </w:r>
      <w:r w:rsidRPr="00367033">
        <w:rPr>
          <w:rFonts w:ascii="Times New Roman" w:eastAsia="Times New Roman" w:hAnsi="Times New Roman" w:cs="Times New Roman"/>
          <w:b/>
          <w:bCs/>
          <w:kern w:val="0"/>
          <w14:ligatures w14:val="none"/>
        </w:rPr>
        <w:t>effort proxies</w:t>
      </w:r>
      <w:r w:rsidRPr="00367033">
        <w:rPr>
          <w:rFonts w:ascii="Times New Roman" w:eastAsia="Times New Roman" w:hAnsi="Times New Roman" w:cs="Times New Roman"/>
          <w:kern w:val="0"/>
          <w14:ligatures w14:val="none"/>
        </w:rPr>
        <w:t xml:space="preserve"> across levels:</w:t>
      </w:r>
    </w:p>
    <w:p w14:paraId="2E3CDD0C" w14:textId="77777777" w:rsidR="00367033" w:rsidRPr="00367033" w:rsidRDefault="00367033" w:rsidP="00367033">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how many probes/sims had to be designed for that level,</w:t>
      </w:r>
    </w:p>
    <w:p w14:paraId="6FF8DC04" w14:textId="77777777" w:rsidR="00367033" w:rsidRPr="00367033" w:rsidRDefault="00367033" w:rsidP="00367033">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how many iterations were needed for that level to stabilise conceptually,</w:t>
      </w:r>
    </w:p>
    <w:p w14:paraId="391D6A4F" w14:textId="77777777" w:rsidR="00367033" w:rsidRPr="00367033" w:rsidRDefault="00367033" w:rsidP="00367033">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how much extra machinery (code, data wrangling, trickiness) was needed,</w:t>
      </w:r>
    </w:p>
    <w:p w14:paraId="38841F0F" w14:textId="77777777" w:rsidR="00367033" w:rsidRPr="00367033" w:rsidRDefault="00367033" w:rsidP="00367033">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how likely a given level was to be used as a </w:t>
      </w:r>
      <w:r w:rsidRPr="00367033">
        <w:rPr>
          <w:rFonts w:ascii="Times New Roman" w:eastAsia="Times New Roman" w:hAnsi="Times New Roman" w:cs="Times New Roman"/>
          <w:b/>
          <w:bCs/>
          <w:kern w:val="0"/>
          <w14:ligatures w14:val="none"/>
        </w:rPr>
        <w:t>primary target</w:t>
      </w:r>
      <w:r w:rsidRPr="00367033">
        <w:rPr>
          <w:rFonts w:ascii="Times New Roman" w:eastAsia="Times New Roman" w:hAnsi="Times New Roman" w:cs="Times New Roman"/>
          <w:kern w:val="0"/>
          <w14:ligatures w14:val="none"/>
        </w:rPr>
        <w:t xml:space="preserve"> vs an auxiliary check.</w:t>
      </w:r>
    </w:p>
    <w:p w14:paraId="3FA84B6E"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 pattern is qualitative but clear: </w:t>
      </w:r>
      <w:r w:rsidRPr="00367033">
        <w:rPr>
          <w:rFonts w:ascii="Times New Roman" w:eastAsia="Times New Roman" w:hAnsi="Times New Roman" w:cs="Times New Roman"/>
          <w:b/>
          <w:bCs/>
          <w:kern w:val="0"/>
          <w14:ligatures w14:val="none"/>
        </w:rPr>
        <w:t>levels further from the hinge are harder to work with</w:t>
      </w:r>
      <w:r w:rsidRPr="00367033">
        <w:rPr>
          <w:rFonts w:ascii="Times New Roman" w:eastAsia="Times New Roman" w:hAnsi="Times New Roman" w:cs="Times New Roman"/>
          <w:kern w:val="0"/>
          <w14:ligatures w14:val="none"/>
        </w:rPr>
        <w:t>.</w:t>
      </w:r>
    </w:p>
    <w:p w14:paraId="366291A7" w14:textId="77777777" w:rsidR="00367033" w:rsidRPr="00367033" w:rsidRDefault="00C96FC8"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6010F7">
          <v:rect id="_x0000_i1178" style="width:0;height:1.5pt" o:hralign="center" o:hrstd="t" o:hr="t" fillcolor="#a0a0a0" stroked="f"/>
        </w:pict>
      </w:r>
    </w:p>
    <w:p w14:paraId="7E7A9393"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8.3.1 What “effort” meant in M54</w:t>
      </w:r>
    </w:p>
    <w:p w14:paraId="3F7C5B6C"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The M-block notes gathered things like:</w:t>
      </w:r>
    </w:p>
    <w:p w14:paraId="20CC232A" w14:textId="77777777" w:rsidR="00367033" w:rsidRPr="00367033" w:rsidRDefault="00367033" w:rsidP="00367033">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Number of probes</w:t>
      </w:r>
      <w:r w:rsidRPr="00367033">
        <w:rPr>
          <w:rFonts w:ascii="Times New Roman" w:eastAsia="Times New Roman" w:hAnsi="Times New Roman" w:cs="Times New Roman"/>
          <w:kern w:val="0"/>
          <w14:ligatures w14:val="none"/>
        </w:rPr>
        <w:t xml:space="preserve"> explicitly targeting that level:</w:t>
      </w:r>
    </w:p>
    <w:p w14:paraId="526DCF6F"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e.g., −2 had multiple probes (nanoband GM pivots, DNA↔cell GM, nano activation),</w:t>
      </w:r>
    </w:p>
    <w:p w14:paraId="59BBB29C"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−1 had micron GM and D-contrast probes,</w:t>
      </w:r>
    </w:p>
    <w:p w14:paraId="10BFE9FC"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+3 had “+3 CL”, but most of its dynamic testing piggy-backed on +2 (T3/T3-B).</w:t>
      </w:r>
    </w:p>
    <w:p w14:paraId="2D801DD3" w14:textId="77777777" w:rsidR="00367033" w:rsidRPr="00367033" w:rsidRDefault="00367033" w:rsidP="00367033">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Iterations needed</w:t>
      </w:r>
      <w:r w:rsidRPr="00367033">
        <w:rPr>
          <w:rFonts w:ascii="Times New Roman" w:eastAsia="Times New Roman" w:hAnsi="Times New Roman" w:cs="Times New Roman"/>
          <w:kern w:val="0"/>
          <w14:ligatures w14:val="none"/>
        </w:rPr>
        <w:t>:</w:t>
      </w:r>
    </w:p>
    <w:p w14:paraId="2704E0C0"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how many versions of the CL memo, how many re-statements, how many “course corrections” it took before the level’s story felt coherent.</w:t>
      </w:r>
    </w:p>
    <w:p w14:paraId="012EE8F7"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e.g. −1 and +1 stabilised fairly quickly; −2 and +3 took more rounds.</w:t>
      </w:r>
    </w:p>
    <w:p w14:paraId="7FABFC95" w14:textId="77777777" w:rsidR="00367033" w:rsidRPr="00367033" w:rsidRDefault="00367033" w:rsidP="00367033">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Additional machinery</w:t>
      </w:r>
      <w:r w:rsidRPr="00367033">
        <w:rPr>
          <w:rFonts w:ascii="Times New Roman" w:eastAsia="Times New Roman" w:hAnsi="Times New Roman" w:cs="Times New Roman"/>
          <w:kern w:val="0"/>
          <w14:ligatures w14:val="none"/>
        </w:rPr>
        <w:t>:</w:t>
      </w:r>
    </w:p>
    <w:p w14:paraId="0405CA75"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data-sourcing difficulty (paywalls, obscure domains, niche methods),</w:t>
      </w:r>
    </w:p>
    <w:p w14:paraId="6D349FED"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code complexity (e.g. needing IFS/plateau machinery vs simple GM histograms).</w:t>
      </w:r>
    </w:p>
    <w:p w14:paraId="16E8347F" w14:textId="77777777" w:rsidR="00367033" w:rsidRPr="00367033" w:rsidRDefault="00367033" w:rsidP="00367033">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Usage patterns</w:t>
      </w:r>
      <w:r w:rsidRPr="00367033">
        <w:rPr>
          <w:rFonts w:ascii="Times New Roman" w:eastAsia="Times New Roman" w:hAnsi="Times New Roman" w:cs="Times New Roman"/>
          <w:kern w:val="0"/>
          <w14:ligatures w14:val="none"/>
        </w:rPr>
        <w:t>:</w:t>
      </w:r>
    </w:p>
    <w:p w14:paraId="6532A71A" w14:textId="77777777" w:rsidR="00367033" w:rsidRPr="00367033" w:rsidRDefault="00367033" w:rsidP="00367033">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how often a level was the </w:t>
      </w:r>
      <w:r w:rsidRPr="00367033">
        <w:rPr>
          <w:rFonts w:ascii="Times New Roman" w:eastAsia="Times New Roman" w:hAnsi="Times New Roman" w:cs="Times New Roman"/>
          <w:b/>
          <w:bCs/>
          <w:kern w:val="0"/>
          <w14:ligatures w14:val="none"/>
        </w:rPr>
        <w:t>primary focus</w:t>
      </w:r>
      <w:r w:rsidRPr="00367033">
        <w:rPr>
          <w:rFonts w:ascii="Times New Roman" w:eastAsia="Times New Roman" w:hAnsi="Times New Roman" w:cs="Times New Roman"/>
          <w:kern w:val="0"/>
          <w14:ligatures w14:val="none"/>
        </w:rPr>
        <w:t xml:space="preserve"> (like +2 in T3) versus a supporting role (like −1 in some follow-up probes).</w:t>
      </w:r>
    </w:p>
    <w:p w14:paraId="63418EC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M54 doesn’t assign a numeric score, but it does let you say things like:</w:t>
      </w:r>
    </w:p>
    <w:p w14:paraId="650F2535" w14:textId="77777777" w:rsidR="00367033" w:rsidRPr="00367033" w:rsidRDefault="00367033" w:rsidP="00367033">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“We had to build more custom machinery and take more iterations to nail down +3 and −2 than we did for 0 and +1,”</w:t>
      </w:r>
    </w:p>
    <w:p w14:paraId="111355F2" w14:textId="77777777" w:rsidR="00367033" w:rsidRPr="00367033" w:rsidRDefault="00367033" w:rsidP="00367033">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“It was easier to reason and write about levels close to the hinge than about very inner or very outer levels.”</w:t>
      </w:r>
    </w:p>
    <w:p w14:paraId="2DD4E9C6" w14:textId="77777777" w:rsidR="00367033" w:rsidRPr="00367033" w:rsidRDefault="00C96FC8"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77A4E0">
          <v:rect id="_x0000_i1179" style="width:0;height:1.5pt" o:hralign="center" o:hrstd="t" o:hr="t" fillcolor="#a0a0a0" stroked="f"/>
        </w:pict>
      </w:r>
    </w:p>
    <w:p w14:paraId="5C1927FF"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8.3.2 The qualitative trend M54 captured</w:t>
      </w:r>
    </w:p>
    <w:p w14:paraId="4C203E0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The qualitative ordering from M54 is roughly:</w:t>
      </w:r>
    </w:p>
    <w:p w14:paraId="0BF84499" w14:textId="77777777" w:rsidR="00367033" w:rsidRPr="00367033" w:rsidRDefault="00367033" w:rsidP="00367033">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Lowest effort</w:t>
      </w:r>
      <w:r w:rsidRPr="00367033">
        <w:rPr>
          <w:rFonts w:ascii="Times New Roman" w:eastAsia="Times New Roman" w:hAnsi="Times New Roman" w:cs="Times New Roman"/>
          <w:kern w:val="0"/>
          <w14:ligatures w14:val="none"/>
        </w:rPr>
        <w:t>:</w:t>
      </w:r>
    </w:p>
    <w:p w14:paraId="4E6C61F2"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0</w:t>
      </w:r>
      <w:r w:rsidRPr="00367033">
        <w:rPr>
          <w:rFonts w:ascii="Times New Roman" w:eastAsia="Times New Roman" w:hAnsi="Times New Roman" w:cs="Times New Roman"/>
          <w:kern w:val="0"/>
          <w14:ligatures w14:val="none"/>
        </w:rPr>
        <w:t xml:space="preserve"> (UGM),</w:t>
      </w:r>
    </w:p>
    <w:p w14:paraId="2EF65BE1"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+1</w:t>
      </w:r>
      <w:r w:rsidRPr="00367033">
        <w:rPr>
          <w:rFonts w:ascii="Times New Roman" w:eastAsia="Times New Roman" w:hAnsi="Times New Roman" w:cs="Times New Roman"/>
          <w:kern w:val="0"/>
          <w14:ligatures w14:val="none"/>
        </w:rPr>
        <w:t xml:space="preserve"> (Earth-surface).</w:t>
      </w:r>
    </w:p>
    <w:p w14:paraId="3C2F8DD9" w14:textId="77777777" w:rsidR="00367033" w:rsidRPr="00367033" w:rsidRDefault="00367033" w:rsidP="00367033">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Moderate effort</w:t>
      </w:r>
      <w:r w:rsidRPr="00367033">
        <w:rPr>
          <w:rFonts w:ascii="Times New Roman" w:eastAsia="Times New Roman" w:hAnsi="Times New Roman" w:cs="Times New Roman"/>
          <w:kern w:val="0"/>
          <w14:ligatures w14:val="none"/>
        </w:rPr>
        <w:t>:</w:t>
      </w:r>
    </w:p>
    <w:p w14:paraId="07617FC6"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−1</w:t>
      </w:r>
      <w:r w:rsidRPr="00367033">
        <w:rPr>
          <w:rFonts w:ascii="Times New Roman" w:eastAsia="Times New Roman" w:hAnsi="Times New Roman" w:cs="Times New Roman"/>
          <w:kern w:val="0"/>
          <w14:ligatures w14:val="none"/>
        </w:rPr>
        <w:t xml:space="preserve"> (micron band),</w:t>
      </w:r>
    </w:p>
    <w:p w14:paraId="426F7C69"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+2</w:t>
      </w:r>
      <w:r w:rsidRPr="00367033">
        <w:rPr>
          <w:rFonts w:ascii="Times New Roman" w:eastAsia="Times New Roman" w:hAnsi="Times New Roman" w:cs="Times New Roman"/>
          <w:kern w:val="0"/>
          <w14:ligatures w14:val="none"/>
        </w:rPr>
        <w:t xml:space="preserve"> (kpc disk band, but with larger data overhead due to astrophysics data and T3 pipeline).</w:t>
      </w:r>
    </w:p>
    <w:p w14:paraId="4A04ABCD" w14:textId="77777777" w:rsidR="00367033" w:rsidRPr="00367033" w:rsidRDefault="00367033" w:rsidP="00367033">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Highest effort</w:t>
      </w:r>
      <w:r w:rsidRPr="00367033">
        <w:rPr>
          <w:rFonts w:ascii="Times New Roman" w:eastAsia="Times New Roman" w:hAnsi="Times New Roman" w:cs="Times New Roman"/>
          <w:kern w:val="0"/>
          <w14:ligatures w14:val="none"/>
        </w:rPr>
        <w:t>:</w:t>
      </w:r>
    </w:p>
    <w:p w14:paraId="303FA147"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−2</w:t>
      </w:r>
      <w:r w:rsidRPr="00367033">
        <w:rPr>
          <w:rFonts w:ascii="Times New Roman" w:eastAsia="Times New Roman" w:hAnsi="Times New Roman" w:cs="Times New Roman"/>
          <w:kern w:val="0"/>
          <w14:ligatures w14:val="none"/>
        </w:rPr>
        <w:t xml:space="preserve"> (nanoband),</w:t>
      </w:r>
    </w:p>
    <w:p w14:paraId="141AF76A" w14:textId="77777777" w:rsidR="00367033" w:rsidRPr="00367033" w:rsidRDefault="00367033" w:rsidP="00367033">
      <w:pPr>
        <w:numPr>
          <w:ilvl w:val="1"/>
          <w:numId w:val="51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+3</w:t>
      </w:r>
      <w:r w:rsidRPr="00367033">
        <w:rPr>
          <w:rFonts w:ascii="Times New Roman" w:eastAsia="Times New Roman" w:hAnsi="Times New Roman" w:cs="Times New Roman"/>
          <w:kern w:val="0"/>
          <w14:ligatures w14:val="none"/>
        </w:rPr>
        <w:t xml:space="preserve"> (Gpc cosmic shell).</w:t>
      </w:r>
    </w:p>
    <w:p w14:paraId="69925015"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In symbols, organising by |δ| (distance from +1 in log-space):</w:t>
      </w:r>
    </w:p>
    <w:p w14:paraId="2D1726C6" w14:textId="77777777" w:rsidR="00367033" w:rsidRPr="00367033" w:rsidRDefault="00367033" w:rsidP="00367033">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0</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m:rPr>
            <m:sty m:val="p"/>
          </m:rPr>
          <w:rPr>
            <w:rFonts w:ascii="Cambria Math" w:eastAsia="Times New Roman" w:hAnsi="Cambria Math" w:cs="Times New Roman"/>
            <w:kern w:val="0"/>
            <w14:ligatures w14:val="none"/>
          </w:rPr>
          <m:t>∣</m:t>
        </m:r>
      </m:oMath>
      <w:r w:rsidRPr="00367033">
        <w:rPr>
          <w:rFonts w:ascii="Times New Roman" w:eastAsia="Times New Roman" w:hAnsi="Times New Roman" w:cs="Times New Roman"/>
          <w:kern w:val="0"/>
          <w14:ligatures w14:val="none"/>
        </w:rPr>
        <w:t>,</w:t>
      </w:r>
    </w:p>
    <w:p w14:paraId="6C37380B" w14:textId="77777777" w:rsidR="00367033" w:rsidRPr="00367033" w:rsidRDefault="00367033" w:rsidP="00367033">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367033">
        <w:rPr>
          <w:rFonts w:ascii="Times New Roman" w:eastAsia="Times New Roman" w:hAnsi="Times New Roman" w:cs="Times New Roman"/>
          <w:kern w:val="0"/>
          <w14:ligatures w14:val="none"/>
        </w:rPr>
        <w:t>(by definition, easiest),</w:t>
      </w:r>
    </w:p>
    <w:p w14:paraId="1D6DEE17" w14:textId="77777777" w:rsidR="00367033" w:rsidRPr="00367033" w:rsidRDefault="00367033" w:rsidP="00367033">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+2</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+3</m:t>
            </m:r>
          </m:sub>
        </m:sSub>
        <m:r>
          <m:rPr>
            <m:sty m:val="p"/>
          </m:rPr>
          <w:rPr>
            <w:rFonts w:ascii="Cambria Math" w:eastAsia="Times New Roman" w:hAnsi="Cambria Math" w:cs="Times New Roman"/>
            <w:kern w:val="0"/>
            <w14:ligatures w14:val="none"/>
          </w:rPr>
          <m:t>∣</m:t>
        </m:r>
      </m:oMath>
      <w:r w:rsidRPr="00367033">
        <w:rPr>
          <w:rFonts w:ascii="Times New Roman" w:eastAsia="Times New Roman" w:hAnsi="Times New Roman" w:cs="Times New Roman"/>
          <w:kern w:val="0"/>
          <w14:ligatures w14:val="none"/>
        </w:rPr>
        <w:t>,</w:t>
      </w:r>
    </w:p>
    <w:p w14:paraId="1D53B802"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and the </w:t>
      </w:r>
      <w:r w:rsidRPr="00367033">
        <w:rPr>
          <w:rFonts w:ascii="Times New Roman" w:eastAsia="Times New Roman" w:hAnsi="Times New Roman" w:cs="Times New Roman"/>
          <w:b/>
          <w:bCs/>
          <w:kern w:val="0"/>
          <w14:ligatures w14:val="none"/>
        </w:rPr>
        <w:t>effort cost</w:t>
      </w:r>
      <w:r w:rsidRPr="00367033">
        <w:rPr>
          <w:rFonts w:ascii="Times New Roman" w:eastAsia="Times New Roman" w:hAnsi="Times New Roman" w:cs="Times New Roman"/>
          <w:kern w:val="0"/>
          <w14:ligatures w14:val="none"/>
        </w:rPr>
        <w:t xml:space="preserve"> loosely tracks that:</w:t>
      </w:r>
    </w:p>
    <w:p w14:paraId="2FC6DB6D" w14:textId="77777777" w:rsidR="00367033" w:rsidRPr="00367033" w:rsidRDefault="00367033" w:rsidP="00367033">
      <w:pPr>
        <w:spacing w:after="0" w:line="240" w:lineRule="auto"/>
        <w:rPr>
          <w:rFonts w:ascii="Times New Roman" w:eastAsia="Times New Roman" w:hAnsi="Times New Roman" w:cs="Times New Roman"/>
          <w:kern w:val="0"/>
          <w14:ligatures w14:val="none"/>
        </w:rPr>
      </w:pPr>
      <m:oMathPara>
        <m:oMath>
          <m:r>
            <m:rPr>
              <m:nor/>
            </m:rPr>
            <w:rPr>
              <w:rFonts w:ascii="Times New Roman" w:eastAsia="Times New Roman" w:hAnsi="Times New Roman" w:cs="Times New Roman"/>
              <w:kern w:val="0"/>
              <w14:ligatures w14:val="none"/>
            </w:rPr>
            <m:t>effort</m:t>
          </m:r>
          <m:r>
            <w:rPr>
              <w:rFonts w:ascii="Cambria Math" w:eastAsia="Times New Roman" w:hAnsi="Cambria Math" w:cs="Times New Roman"/>
              <w:kern w:val="0"/>
              <w14:ligatures w14:val="none"/>
            </w:rPr>
            <m:t>(L)</m:t>
          </m:r>
          <m:r>
            <m:rPr>
              <m:nor/>
            </m:rPr>
            <w:rPr>
              <w:rFonts w:ascii="Times New Roman" w:eastAsia="Times New Roman" w:hAnsi="Times New Roman" w:cs="Times New Roman"/>
              <w:kern w:val="0"/>
              <w14:ligatures w14:val="none"/>
            </w:rPr>
            <m:t xml:space="preserve"> grows with </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δ</m:t>
              </m:r>
            </m:e>
            <m:sub>
              <m:r>
                <w:rPr>
                  <w:rFonts w:ascii="Cambria Math" w:eastAsia="Times New Roman" w:hAnsi="Cambria Math" w:cs="Times New Roman"/>
                  <w:kern w:val="0"/>
                  <w14:ligatures w14:val="none"/>
                </w:rPr>
                <m:t>L</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lowest at </m:t>
          </m:r>
          <m:r>
            <w:rPr>
              <w:rFonts w:ascii="Cambria Math" w:eastAsia="Times New Roman" w:hAnsi="Cambria Math" w:cs="Times New Roman"/>
              <w:kern w:val="0"/>
              <w14:ligatures w14:val="none"/>
            </w:rPr>
            <m:t>L=0,+1.</m:t>
          </m:r>
          <m:r>
            <m:rPr>
              <m:sty m:val="p"/>
            </m:rPr>
            <w:rPr>
              <w:rFonts w:ascii="Cambria Math" w:eastAsia="Times New Roman" w:hAnsi="Cambria Math" w:cs="Times New Roman"/>
              <w:kern w:val="0"/>
              <w14:ligatures w14:val="none"/>
            </w:rPr>
            <w:br/>
          </m:r>
        </m:oMath>
      </m:oMathPara>
    </w:p>
    <w:p w14:paraId="7ADCAF00"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This matches your lived experience doing the work:</w:t>
      </w:r>
    </w:p>
    <w:p w14:paraId="7F327AFF" w14:textId="77777777" w:rsidR="00367033" w:rsidRPr="00367033" w:rsidRDefault="00367033" w:rsidP="00367033">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0 and +1 were almost “obvious” once UGM and Earth-surface evidence was collected;</w:t>
      </w:r>
    </w:p>
    <w:p w14:paraId="4EA58D56" w14:textId="77777777" w:rsidR="00367033" w:rsidRPr="00367033" w:rsidRDefault="00367033" w:rsidP="00367033">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−1 was tractable with a bit of care (Probe 5, micro D-contrast);</w:t>
      </w:r>
    </w:p>
    <w:p w14:paraId="402BEA18" w14:textId="77777777" w:rsidR="00367033" w:rsidRPr="00367033" w:rsidRDefault="00367033" w:rsidP="00367033">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+2 took more heavy lifting (astro data, T3 pipeline);</w:t>
      </w:r>
    </w:p>
    <w:p w14:paraId="6FC069FE" w14:textId="77777777" w:rsidR="00367033" w:rsidRPr="00367033" w:rsidRDefault="00367033" w:rsidP="00367033">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−2 and +3 were the hardest to express cleanly:</w:t>
      </w:r>
    </w:p>
    <w:p w14:paraId="43AF15DB" w14:textId="77777777" w:rsidR="00367033" w:rsidRPr="00367033" w:rsidRDefault="00367033" w:rsidP="00367033">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−2: heavy theory load (quantum/biomolecular framing), multiple probes, tricky literature;</w:t>
      </w:r>
    </w:p>
    <w:p w14:paraId="2EE651A5" w14:textId="77777777" w:rsidR="00367033" w:rsidRPr="00367033" w:rsidRDefault="00367033" w:rsidP="00367033">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+3: cosmology/astro data, horizon subtleties, strongly theory-laden context.</w:t>
      </w:r>
    </w:p>
    <w:p w14:paraId="54D6EDAC" w14:textId="77777777" w:rsidR="00367033" w:rsidRPr="00367033" w:rsidRDefault="00C96FC8"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FD1AB6">
          <v:rect id="_x0000_i1180" style="width:0;height:1.5pt" o:hralign="center" o:hrstd="t" o:hr="t" fillcolor="#a0a0a0" stroked="f"/>
        </w:pict>
      </w:r>
    </w:p>
    <w:p w14:paraId="5468CB4E"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8.3.3 Why you expect effort to increase with |δ| in AR terms</w:t>
      </w:r>
    </w:p>
    <w:p w14:paraId="534C57C9"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From the AR side, this is not surprising:</w:t>
      </w:r>
    </w:p>
    <w:p w14:paraId="32D09BCD" w14:textId="77777777" w:rsidR="00367033" w:rsidRPr="00367033" w:rsidRDefault="00367033" w:rsidP="00367033">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 </w:t>
      </w:r>
      <w:r w:rsidRPr="00367033">
        <w:rPr>
          <w:rFonts w:ascii="Times New Roman" w:eastAsia="Times New Roman" w:hAnsi="Times New Roman" w:cs="Times New Roman"/>
          <w:b/>
          <w:bCs/>
          <w:kern w:val="0"/>
          <w14:ligatures w14:val="none"/>
        </w:rPr>
        <w:t>hinge pair (0, +1)</w:t>
      </w:r>
      <w:r w:rsidRPr="00367033">
        <w:rPr>
          <w:rFonts w:ascii="Times New Roman" w:eastAsia="Times New Roman" w:hAnsi="Times New Roman" w:cs="Times New Roman"/>
          <w:kern w:val="0"/>
          <w14:ligatures w14:val="none"/>
        </w:rPr>
        <w:t xml:space="preserve"> is where your </w:t>
      </w:r>
      <w:r w:rsidRPr="00367033">
        <w:rPr>
          <w:rFonts w:ascii="Times New Roman" w:eastAsia="Times New Roman" w:hAnsi="Times New Roman" w:cs="Times New Roman"/>
          <w:b/>
          <w:bCs/>
          <w:kern w:val="0"/>
          <w14:ligatures w14:val="none"/>
        </w:rPr>
        <w:t>vantage</w:t>
      </w:r>
      <w:r w:rsidRPr="00367033">
        <w:rPr>
          <w:rFonts w:ascii="Times New Roman" w:eastAsia="Times New Roman" w:hAnsi="Times New Roman" w:cs="Times New Roman"/>
          <w:kern w:val="0"/>
          <w14:ligatures w14:val="none"/>
        </w:rPr>
        <w:t xml:space="preserve"> naturally lives:</w:t>
      </w:r>
    </w:p>
    <w:p w14:paraId="07F5E2E4"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0 is your present,</w:t>
      </w:r>
    </w:p>
    <w:p w14:paraId="7F0DE904"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+1 is your environment.</w:t>
      </w:r>
    </w:p>
    <w:p w14:paraId="53B13464" w14:textId="77777777" w:rsidR="00367033" w:rsidRPr="00367033" w:rsidRDefault="00367033" w:rsidP="00367033">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Inner levels (−2, −1) are </w:t>
      </w:r>
      <w:r w:rsidRPr="00367033">
        <w:rPr>
          <w:rFonts w:ascii="Times New Roman" w:eastAsia="Times New Roman" w:hAnsi="Times New Roman" w:cs="Times New Roman"/>
          <w:b/>
          <w:bCs/>
          <w:kern w:val="0"/>
          <w14:ligatures w14:val="none"/>
        </w:rPr>
        <w:t>two steps removed</w:t>
      </w:r>
      <w:r w:rsidRPr="00367033">
        <w:rPr>
          <w:rFonts w:ascii="Times New Roman" w:eastAsia="Times New Roman" w:hAnsi="Times New Roman" w:cs="Times New Roman"/>
          <w:kern w:val="0"/>
          <w14:ligatures w14:val="none"/>
        </w:rPr>
        <w:t xml:space="preserve"> from direct awareness:</w:t>
      </w:r>
    </w:p>
    <w:p w14:paraId="5033B692"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you need instruments or heavy conceptual work to get reliable windows (nanometre, micron domains).</w:t>
      </w:r>
    </w:p>
    <w:p w14:paraId="6AEFDB80"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They’re also where quantum and complex biological plexity begin to bite, adding extra conceptual difficulty.</w:t>
      </w:r>
    </w:p>
    <w:p w14:paraId="0EC49CE3" w14:textId="77777777" w:rsidR="00367033" w:rsidRPr="00367033" w:rsidRDefault="00367033" w:rsidP="00367033">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Outer levels (+2, +3) are </w:t>
      </w:r>
      <w:r w:rsidRPr="00367033">
        <w:rPr>
          <w:rFonts w:ascii="Times New Roman" w:eastAsia="Times New Roman" w:hAnsi="Times New Roman" w:cs="Times New Roman"/>
          <w:b/>
          <w:bCs/>
          <w:kern w:val="0"/>
          <w14:ligatures w14:val="none"/>
        </w:rPr>
        <w:t>two steps up</w:t>
      </w:r>
      <w:r w:rsidRPr="00367033">
        <w:rPr>
          <w:rFonts w:ascii="Times New Roman" w:eastAsia="Times New Roman" w:hAnsi="Times New Roman" w:cs="Times New Roman"/>
          <w:kern w:val="0"/>
          <w14:ligatures w14:val="none"/>
        </w:rPr>
        <w:t>:</w:t>
      </w:r>
    </w:p>
    <w:p w14:paraId="27C36CC9"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you need large-scale surveys, astrophysics pipelines, cosmological models,</w:t>
      </w:r>
    </w:p>
    <w:p w14:paraId="0F3116F7" w14:textId="77777777" w:rsidR="00367033" w:rsidRPr="00367033" w:rsidRDefault="00367033" w:rsidP="00367033">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plus conceptual care to separate what is genuinely observed (e.g. D≈2 on sky shells) from model-dependent interpretations.</w:t>
      </w:r>
    </w:p>
    <w:p w14:paraId="694AC131"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In present-act terms:</w:t>
      </w:r>
    </w:p>
    <w:p w14:paraId="73E26F3B" w14:textId="77777777" w:rsidR="00367033" w:rsidRPr="00367033" w:rsidRDefault="00367033" w:rsidP="00367033">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you are </w:t>
      </w:r>
      <w:r w:rsidRPr="00367033">
        <w:rPr>
          <w:rFonts w:ascii="Times New Roman" w:eastAsia="Times New Roman" w:hAnsi="Times New Roman" w:cs="Times New Roman"/>
          <w:b/>
          <w:bCs/>
          <w:kern w:val="0"/>
          <w14:ligatures w14:val="none"/>
        </w:rPr>
        <w:t>naturally “at home”</w:t>
      </w:r>
      <w:r w:rsidRPr="00367033">
        <w:rPr>
          <w:rFonts w:ascii="Times New Roman" w:eastAsia="Times New Roman" w:hAnsi="Times New Roman" w:cs="Times New Roman"/>
          <w:kern w:val="0"/>
          <w14:ligatures w14:val="none"/>
        </w:rPr>
        <w:t xml:space="preserve"> at levels 0 and +1, because that’s where the 0↔+1 hinge expresses:</w:t>
      </w:r>
    </w:p>
    <w:p w14:paraId="50D222FE" w14:textId="77777777" w:rsidR="00367033" w:rsidRPr="00367033" w:rsidRDefault="00367033" w:rsidP="00367033">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your inner acts (body-scale) and</w:t>
      </w:r>
    </w:p>
    <w:p w14:paraId="28954E28" w14:textId="77777777" w:rsidR="00367033" w:rsidRPr="00367033" w:rsidRDefault="00367033" w:rsidP="00367033">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your outer environment (Earth-surface).</w:t>
      </w:r>
    </w:p>
    <w:p w14:paraId="02E40CE2" w14:textId="77777777" w:rsidR="00367033" w:rsidRPr="00367033" w:rsidRDefault="00367033" w:rsidP="00367033">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Coordinating </w:t>
      </w:r>
      <w:r w:rsidRPr="00367033">
        <w:rPr>
          <w:rFonts w:ascii="Times New Roman" w:eastAsia="Times New Roman" w:hAnsi="Times New Roman" w:cs="Times New Roman"/>
          <w:b/>
          <w:bCs/>
          <w:kern w:val="0"/>
          <w14:ligatures w14:val="none"/>
        </w:rPr>
        <w:t>very inner</w:t>
      </w:r>
      <w:r w:rsidRPr="00367033">
        <w:rPr>
          <w:rFonts w:ascii="Times New Roman" w:eastAsia="Times New Roman" w:hAnsi="Times New Roman" w:cs="Times New Roman"/>
          <w:kern w:val="0"/>
          <w14:ligatures w14:val="none"/>
        </w:rPr>
        <w:t xml:space="preserve"> or </w:t>
      </w:r>
      <w:r w:rsidRPr="00367033">
        <w:rPr>
          <w:rFonts w:ascii="Times New Roman" w:eastAsia="Times New Roman" w:hAnsi="Times New Roman" w:cs="Times New Roman"/>
          <w:b/>
          <w:bCs/>
          <w:kern w:val="0"/>
          <w14:ligatures w14:val="none"/>
        </w:rPr>
        <w:t>very outer</w:t>
      </w:r>
      <w:r w:rsidRPr="00367033">
        <w:rPr>
          <w:rFonts w:ascii="Times New Roman" w:eastAsia="Times New Roman" w:hAnsi="Times New Roman" w:cs="Times New Roman"/>
          <w:kern w:val="0"/>
          <w14:ligatures w14:val="none"/>
        </w:rPr>
        <w:t xml:space="preserve"> levels within the same coherent present requires </w:t>
      </w:r>
      <w:r w:rsidRPr="00367033">
        <w:rPr>
          <w:rFonts w:ascii="Times New Roman" w:eastAsia="Times New Roman" w:hAnsi="Times New Roman" w:cs="Times New Roman"/>
          <w:b/>
          <w:bCs/>
          <w:kern w:val="0"/>
          <w14:ligatures w14:val="none"/>
        </w:rPr>
        <w:t>more acts</w:t>
      </w:r>
      <w:r w:rsidRPr="00367033">
        <w:rPr>
          <w:rFonts w:ascii="Times New Roman" w:eastAsia="Times New Roman" w:hAnsi="Times New Roman" w:cs="Times New Roman"/>
          <w:kern w:val="0"/>
          <w14:ligatures w14:val="none"/>
        </w:rPr>
        <w:t>, more present-act machinery, and more referencing to additional CSs (tech, telescopes, simulations).</w:t>
      </w:r>
    </w:p>
    <w:p w14:paraId="01CEDDFF"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So “effort vs |δ|” is effectively:</w:t>
      </w:r>
    </w:p>
    <w:p w14:paraId="7827335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“how many extra layers of present-act coordination are needed to bring that level into a single narrative for a human 0-present?”</w:t>
      </w:r>
    </w:p>
    <w:p w14:paraId="12E967D2"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The M-block observation that effort qualitatively increases with |δ| is consistent with that interpretation.</w:t>
      </w:r>
    </w:p>
    <w:p w14:paraId="1F409FC2" w14:textId="77777777" w:rsidR="00367033" w:rsidRPr="00367033" w:rsidRDefault="00C96FC8"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F6A330">
          <v:rect id="_x0000_i1181" style="width:0;height:1.5pt" o:hralign="center" o:hrstd="t" o:hr="t" fillcolor="#a0a0a0" stroked="f"/>
        </w:pict>
      </w:r>
    </w:p>
    <w:p w14:paraId="0D3D9F5C"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8.3.4 How to use (and not overuse) this result</w:t>
      </w:r>
    </w:p>
    <w:p w14:paraId="101743A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M54 is intentionally soft:</w:t>
      </w:r>
    </w:p>
    <w:p w14:paraId="678AE5C2" w14:textId="77777777" w:rsidR="00367033" w:rsidRPr="00367033" w:rsidRDefault="00367033" w:rsidP="00367033">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It doesn’t give you a number like “cost = 2 for −1, 5 for −2”;</w:t>
      </w:r>
    </w:p>
    <w:p w14:paraId="569D34FE" w14:textId="77777777" w:rsidR="00367033" w:rsidRPr="00367033" w:rsidRDefault="00367033" w:rsidP="00367033">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It gives you a </w:t>
      </w:r>
      <w:r w:rsidRPr="00367033">
        <w:rPr>
          <w:rFonts w:ascii="Times New Roman" w:eastAsia="Times New Roman" w:hAnsi="Times New Roman" w:cs="Times New Roman"/>
          <w:b/>
          <w:bCs/>
          <w:kern w:val="0"/>
          <w14:ligatures w14:val="none"/>
        </w:rPr>
        <w:t>directional pattern</w:t>
      </w:r>
      <w:r w:rsidRPr="00367033">
        <w:rPr>
          <w:rFonts w:ascii="Times New Roman" w:eastAsia="Times New Roman" w:hAnsi="Times New Roman" w:cs="Times New Roman"/>
          <w:kern w:val="0"/>
          <w14:ligatures w14:val="none"/>
        </w:rPr>
        <w:t xml:space="preserve"> you can fold into your own heuristics:</w:t>
      </w:r>
    </w:p>
    <w:p w14:paraId="6806D53B" w14:textId="77777777" w:rsidR="00367033" w:rsidRPr="00367033" w:rsidRDefault="00367033" w:rsidP="00367033">
      <w:pPr>
        <w:numPr>
          <w:ilvl w:val="1"/>
          <w:numId w:val="521"/>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expect inner/outer extremes to take </w:t>
      </w:r>
      <w:r w:rsidRPr="00367033">
        <w:rPr>
          <w:rFonts w:ascii="Times New Roman" w:eastAsia="Times New Roman" w:hAnsi="Times New Roman" w:cs="Times New Roman"/>
          <w:b/>
          <w:bCs/>
          <w:kern w:val="0"/>
          <w14:ligatures w14:val="none"/>
        </w:rPr>
        <w:t>more conceptual and empirical work</w:t>
      </w:r>
      <w:r w:rsidRPr="00367033">
        <w:rPr>
          <w:rFonts w:ascii="Times New Roman" w:eastAsia="Times New Roman" w:hAnsi="Times New Roman" w:cs="Times New Roman"/>
          <w:kern w:val="0"/>
          <w14:ligatures w14:val="none"/>
        </w:rPr>
        <w:t xml:space="preserve"> to pin down,</w:t>
      </w:r>
    </w:p>
    <w:p w14:paraId="692F13EB" w14:textId="77777777" w:rsidR="00367033" w:rsidRPr="00367033" w:rsidRDefault="00367033" w:rsidP="00367033">
      <w:pPr>
        <w:numPr>
          <w:ilvl w:val="1"/>
          <w:numId w:val="521"/>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expect hinge levels to be </w:t>
      </w:r>
      <w:r w:rsidRPr="00367033">
        <w:rPr>
          <w:rFonts w:ascii="Times New Roman" w:eastAsia="Times New Roman" w:hAnsi="Times New Roman" w:cs="Times New Roman"/>
          <w:b/>
          <w:bCs/>
          <w:kern w:val="0"/>
          <w14:ligatures w14:val="none"/>
        </w:rPr>
        <w:t>simplest to model and explain</w:t>
      </w:r>
      <w:r w:rsidRPr="00367033">
        <w:rPr>
          <w:rFonts w:ascii="Times New Roman" w:eastAsia="Times New Roman" w:hAnsi="Times New Roman" w:cs="Times New Roman"/>
          <w:kern w:val="0"/>
          <w14:ligatures w14:val="none"/>
        </w:rPr>
        <w:t>,</w:t>
      </w:r>
    </w:p>
    <w:p w14:paraId="4E1C1641" w14:textId="77777777" w:rsidR="00367033" w:rsidRPr="00367033" w:rsidRDefault="00367033" w:rsidP="00367033">
      <w:pPr>
        <w:numPr>
          <w:ilvl w:val="1"/>
          <w:numId w:val="521"/>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don’t be surprised if extension to future ±4 levels is significantly harder.</w:t>
      </w:r>
    </w:p>
    <w:p w14:paraId="268EAD6E"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It’s not a </w:t>
      </w:r>
      <w:r w:rsidRPr="00367033">
        <w:rPr>
          <w:rFonts w:ascii="Times New Roman" w:eastAsia="Times New Roman" w:hAnsi="Times New Roman" w:cs="Times New Roman"/>
          <w:b/>
          <w:bCs/>
          <w:kern w:val="0"/>
          <w14:ligatures w14:val="none"/>
        </w:rPr>
        <w:t>fundamental law</w:t>
      </w:r>
      <w:r w:rsidRPr="00367033">
        <w:rPr>
          <w:rFonts w:ascii="Times New Roman" w:eastAsia="Times New Roman" w:hAnsi="Times New Roman" w:cs="Times New Roman"/>
          <w:kern w:val="0"/>
          <w14:ligatures w14:val="none"/>
        </w:rPr>
        <w:t>; you shouldn’t claim:</w:t>
      </w:r>
    </w:p>
    <w:p w14:paraId="4AA02B6E" w14:textId="77777777" w:rsidR="00367033" w:rsidRPr="00367033" w:rsidRDefault="00367033" w:rsidP="00367033">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“effort is strictly proportional to |δ|” or</w:t>
      </w:r>
    </w:p>
    <w:p w14:paraId="7DAEE5F6" w14:textId="77777777" w:rsidR="00367033" w:rsidRPr="00367033" w:rsidRDefault="00367033" w:rsidP="00367033">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“we can derive a cost function from the present-act algebra.”</w:t>
      </w:r>
    </w:p>
    <w:p w14:paraId="39B907C0"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But you </w:t>
      </w:r>
      <w:r w:rsidRPr="00367033">
        <w:rPr>
          <w:rFonts w:ascii="Times New Roman" w:eastAsia="Times New Roman" w:hAnsi="Times New Roman" w:cs="Times New Roman"/>
          <w:i/>
          <w:iCs/>
          <w:kern w:val="0"/>
          <w14:ligatures w14:val="none"/>
        </w:rPr>
        <w:t>can</w:t>
      </w:r>
      <w:r w:rsidRPr="00367033">
        <w:rPr>
          <w:rFonts w:ascii="Times New Roman" w:eastAsia="Times New Roman" w:hAnsi="Times New Roman" w:cs="Times New Roman"/>
          <w:kern w:val="0"/>
          <w14:ligatures w14:val="none"/>
        </w:rPr>
        <w:t xml:space="preserve"> use it to:</w:t>
      </w:r>
    </w:p>
    <w:p w14:paraId="0A6B347C" w14:textId="77777777" w:rsidR="00367033" w:rsidRPr="00367033" w:rsidRDefault="00367033" w:rsidP="00367033">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motivate why it’s sensible that the ladder feels “most solid” at 0 and +1,</w:t>
      </w:r>
    </w:p>
    <w:p w14:paraId="4DC92375" w14:textId="77777777" w:rsidR="00367033" w:rsidRPr="00367033" w:rsidRDefault="00367033" w:rsidP="00367033">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set expectations for future work (e.g., −3/+4 will likely require more simulations, more data, more subtle arguments),</w:t>
      </w:r>
    </w:p>
    <w:p w14:paraId="38621200" w14:textId="77777777" w:rsidR="00367033" w:rsidRPr="00367033" w:rsidRDefault="00367033" w:rsidP="00367033">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counter a potential critic who says “if 0↔+1 is so special, why don’t we see the same ease at ±2/±3?” – you can answer, “because we’re not at those levels; we’re at 0↔+1, and coordination cost goes up as you move away.”</w:t>
      </w:r>
    </w:p>
    <w:p w14:paraId="584D1E17" w14:textId="77777777" w:rsidR="006709C2" w:rsidRDefault="006709C2" w:rsidP="00E66BE8"/>
    <w:p w14:paraId="56DFC6AA" w14:textId="77777777" w:rsidR="00367033" w:rsidRPr="00367033" w:rsidRDefault="00367033" w:rsidP="0036703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4" w:name="_Toc215316919"/>
      <w:r w:rsidRPr="00367033">
        <w:rPr>
          <w:rFonts w:ascii="Times New Roman" w:eastAsia="Times New Roman" w:hAnsi="Times New Roman" w:cs="Times New Roman"/>
          <w:b/>
          <w:bCs/>
          <w:kern w:val="0"/>
          <w:sz w:val="36"/>
          <w:szCs w:val="36"/>
          <w14:ligatures w14:val="none"/>
        </w:rPr>
        <w:t>9. Implications, Proof-like Pieces, and Future Directions</w:t>
      </w:r>
      <w:bookmarkEnd w:id="44"/>
    </w:p>
    <w:p w14:paraId="61D5517B" w14:textId="77777777" w:rsidR="00367033" w:rsidRPr="00367033" w:rsidRDefault="00367033" w:rsidP="0036703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5316920"/>
      <w:r w:rsidRPr="00367033">
        <w:rPr>
          <w:rFonts w:ascii="Times New Roman" w:eastAsia="Times New Roman" w:hAnsi="Times New Roman" w:cs="Times New Roman"/>
          <w:b/>
          <w:bCs/>
          <w:kern w:val="0"/>
          <w:sz w:val="27"/>
          <w:szCs w:val="27"/>
          <w14:ligatures w14:val="none"/>
        </w:rPr>
        <w:t>9.1 What counts as “validation” here</w:t>
      </w:r>
      <w:bookmarkEnd w:id="45"/>
    </w:p>
    <w:p w14:paraId="4FA3C0D6"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Before you claim the ladder “works,” you need to be explicit about what </w:t>
      </w:r>
      <w:r w:rsidRPr="00367033">
        <w:rPr>
          <w:rFonts w:ascii="Times New Roman" w:eastAsia="Times New Roman" w:hAnsi="Times New Roman" w:cs="Times New Roman"/>
          <w:b/>
          <w:bCs/>
          <w:kern w:val="0"/>
          <w14:ligatures w14:val="none"/>
        </w:rPr>
        <w:t>validation</w:t>
      </w:r>
      <w:r w:rsidRPr="00367033">
        <w:rPr>
          <w:rFonts w:ascii="Times New Roman" w:eastAsia="Times New Roman" w:hAnsi="Times New Roman" w:cs="Times New Roman"/>
          <w:kern w:val="0"/>
          <w14:ligatures w14:val="none"/>
        </w:rPr>
        <w:t xml:space="preserve"> even means for a structure like this:</w:t>
      </w:r>
    </w:p>
    <w:p w14:paraId="5829B3D2" w14:textId="77777777" w:rsidR="00367033" w:rsidRPr="00367033" w:rsidRDefault="00367033" w:rsidP="00367033">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It spans </w:t>
      </w:r>
      <w:r w:rsidRPr="00367033">
        <w:rPr>
          <w:rFonts w:ascii="Times New Roman" w:eastAsia="Times New Roman" w:hAnsi="Times New Roman" w:cs="Times New Roman"/>
          <w:b/>
          <w:bCs/>
          <w:kern w:val="0"/>
          <w14:ligatures w14:val="none"/>
        </w:rPr>
        <w:t>12+ orders of magnitude</w:t>
      </w:r>
      <w:r w:rsidRPr="00367033">
        <w:rPr>
          <w:rFonts w:ascii="Times New Roman" w:eastAsia="Times New Roman" w:hAnsi="Times New Roman" w:cs="Times New Roman"/>
          <w:kern w:val="0"/>
          <w14:ligatures w14:val="none"/>
        </w:rPr>
        <w:t xml:space="preserve"> (nm → Gpc),</w:t>
      </w:r>
    </w:p>
    <w:p w14:paraId="52E47693" w14:textId="77777777" w:rsidR="00367033" w:rsidRPr="00367033" w:rsidRDefault="00367033" w:rsidP="00367033">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It mixes </w:t>
      </w:r>
      <w:r w:rsidRPr="00367033">
        <w:rPr>
          <w:rFonts w:ascii="Times New Roman" w:eastAsia="Times New Roman" w:hAnsi="Times New Roman" w:cs="Times New Roman"/>
          <w:b/>
          <w:bCs/>
          <w:kern w:val="0"/>
          <w14:ligatures w14:val="none"/>
        </w:rPr>
        <w:t>theory-driven structure</w:t>
      </w:r>
      <w:r w:rsidRPr="00367033">
        <w:rPr>
          <w:rFonts w:ascii="Times New Roman" w:eastAsia="Times New Roman" w:hAnsi="Times New Roman" w:cs="Times New Roman"/>
          <w:kern w:val="0"/>
          <w14:ligatures w14:val="none"/>
        </w:rPr>
        <w:t xml:space="preserve"> (present-act, hinge, GM, roles) with</w:t>
      </w:r>
    </w:p>
    <w:p w14:paraId="21A5C5D6" w14:textId="77777777" w:rsidR="00367033" w:rsidRPr="00367033" w:rsidRDefault="00367033" w:rsidP="00367033">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messy, cross-domain empirical data</w:t>
      </w:r>
      <w:r w:rsidRPr="00367033">
        <w:rPr>
          <w:rFonts w:ascii="Times New Roman" w:eastAsia="Times New Roman" w:hAnsi="Times New Roman" w:cs="Times New Roman"/>
          <w:kern w:val="0"/>
          <w14:ligatures w14:val="none"/>
        </w:rPr>
        <w:t xml:space="preserve"> (materials, bio, geo, astro),</w:t>
      </w:r>
    </w:p>
    <w:p w14:paraId="6FA373D0" w14:textId="77777777" w:rsidR="00367033" w:rsidRPr="00367033" w:rsidRDefault="00367033" w:rsidP="00367033">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And many of the tests are </w:t>
      </w:r>
      <w:r w:rsidRPr="00367033">
        <w:rPr>
          <w:rFonts w:ascii="Times New Roman" w:eastAsia="Times New Roman" w:hAnsi="Times New Roman" w:cs="Times New Roman"/>
          <w:b/>
          <w:bCs/>
          <w:kern w:val="0"/>
          <w14:ligatures w14:val="none"/>
        </w:rPr>
        <w:t>meta-analyses</w:t>
      </w:r>
      <w:r w:rsidRPr="00367033">
        <w:rPr>
          <w:rFonts w:ascii="Times New Roman" w:eastAsia="Times New Roman" w:hAnsi="Times New Roman" w:cs="Times New Roman"/>
          <w:kern w:val="0"/>
          <w14:ligatures w14:val="none"/>
        </w:rPr>
        <w:t xml:space="preserve"> over published work, not clean lab experiments you control.</w:t>
      </w:r>
    </w:p>
    <w:p w14:paraId="6C9EE0EE"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This subsection clarifies the standard you’re actually aiming at:</w:t>
      </w:r>
    </w:p>
    <w:p w14:paraId="2627F9BB"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Not a single killer equation, but </w:t>
      </w:r>
      <w:r w:rsidRPr="00367033">
        <w:rPr>
          <w:rFonts w:ascii="Times New Roman" w:eastAsia="Times New Roman" w:hAnsi="Times New Roman" w:cs="Times New Roman"/>
          <w:b/>
          <w:bCs/>
          <w:kern w:val="0"/>
          <w14:ligatures w14:val="none"/>
        </w:rPr>
        <w:t>convergent constraints</w:t>
      </w:r>
      <w:r w:rsidRPr="00367033">
        <w:rPr>
          <w:rFonts w:ascii="Times New Roman" w:eastAsia="Times New Roman" w:hAnsi="Times New Roman" w:cs="Times New Roman"/>
          <w:kern w:val="0"/>
          <w14:ligatures w14:val="none"/>
        </w:rPr>
        <w:t>:</w:t>
      </w:r>
      <w:r w:rsidRPr="00367033">
        <w:rPr>
          <w:rFonts w:ascii="Times New Roman" w:eastAsia="Times New Roman" w:hAnsi="Times New Roman" w:cs="Times New Roman"/>
          <w:kern w:val="0"/>
          <w14:ligatures w14:val="none"/>
        </w:rPr>
        <w:br/>
        <w:t>many independent lines of evidence pointing to the same small set of bands, seams, roles, and hinge relations – robust under resampling and hard to reproduce by chance or numerology.</w:t>
      </w:r>
    </w:p>
    <w:p w14:paraId="66A44ABB" w14:textId="77777777" w:rsidR="00367033" w:rsidRPr="00367033" w:rsidRDefault="00C96FC8"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47B155">
          <v:rect id="_x0000_i1182" style="width:0;height:1.5pt" o:hralign="center" o:hrstd="t" o:hr="t" fillcolor="#a0a0a0" stroked="f"/>
        </w:pict>
      </w:r>
    </w:p>
    <w:p w14:paraId="47D3D2EE"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 xml:space="preserve">9.1.1 What “validation” </w:t>
      </w:r>
      <w:r w:rsidRPr="00367033">
        <w:rPr>
          <w:rFonts w:ascii="Times New Roman" w:eastAsia="Times New Roman" w:hAnsi="Times New Roman" w:cs="Times New Roman"/>
          <w:b/>
          <w:bCs/>
          <w:i/>
          <w:iCs/>
          <w:kern w:val="0"/>
          <w14:ligatures w14:val="none"/>
        </w:rPr>
        <w:t>doesn’t</w:t>
      </w:r>
      <w:r w:rsidRPr="00367033">
        <w:rPr>
          <w:rFonts w:ascii="Times New Roman" w:eastAsia="Times New Roman" w:hAnsi="Times New Roman" w:cs="Times New Roman"/>
          <w:b/>
          <w:bCs/>
          <w:kern w:val="0"/>
          <w14:ligatures w14:val="none"/>
        </w:rPr>
        <w:t xml:space="preserve"> mean here</w:t>
      </w:r>
    </w:p>
    <w:p w14:paraId="244FDCFD"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It’s helpful to start with what you’re </w:t>
      </w:r>
      <w:r w:rsidRPr="00367033">
        <w:rPr>
          <w:rFonts w:ascii="Times New Roman" w:eastAsia="Times New Roman" w:hAnsi="Times New Roman" w:cs="Times New Roman"/>
          <w:b/>
          <w:bCs/>
          <w:kern w:val="0"/>
          <w14:ligatures w14:val="none"/>
        </w:rPr>
        <w:t>not</w:t>
      </w:r>
      <w:r w:rsidRPr="00367033">
        <w:rPr>
          <w:rFonts w:ascii="Times New Roman" w:eastAsia="Times New Roman" w:hAnsi="Times New Roman" w:cs="Times New Roman"/>
          <w:kern w:val="0"/>
          <w14:ligatures w14:val="none"/>
        </w:rPr>
        <w:t xml:space="preserve"> claiming:</w:t>
      </w:r>
    </w:p>
    <w:p w14:paraId="26DD984C" w14:textId="77777777" w:rsidR="00367033" w:rsidRPr="00367033" w:rsidRDefault="00367033" w:rsidP="00367033">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You are </w:t>
      </w:r>
      <w:r w:rsidRPr="00367033">
        <w:rPr>
          <w:rFonts w:ascii="Times New Roman" w:eastAsia="Times New Roman" w:hAnsi="Times New Roman" w:cs="Times New Roman"/>
          <w:b/>
          <w:bCs/>
          <w:kern w:val="0"/>
          <w14:ligatures w14:val="none"/>
        </w:rPr>
        <w:t>not</w:t>
      </w:r>
      <w:r w:rsidRPr="00367033">
        <w:rPr>
          <w:rFonts w:ascii="Times New Roman" w:eastAsia="Times New Roman" w:hAnsi="Times New Roman" w:cs="Times New Roman"/>
          <w:kern w:val="0"/>
          <w14:ligatures w14:val="none"/>
        </w:rPr>
        <w:t xml:space="preserve"> claiming:</w:t>
      </w:r>
    </w:p>
    <w:p w14:paraId="1E2872E7"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a rigorous, closed-form derivation of all 6 band centres from first principles alone,</w:t>
      </w:r>
    </w:p>
    <w:p w14:paraId="10CCD2D9"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a formal proof that no other band placements are possible in any conceivable universe,</w:t>
      </w:r>
    </w:p>
    <w:p w14:paraId="1CC19AE3"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that every single window in the literature must fall neatly into your bands and obey your GM/seam structures.</w:t>
      </w:r>
    </w:p>
    <w:p w14:paraId="4A5FB7F4" w14:textId="77777777" w:rsidR="00367033" w:rsidRPr="00367033" w:rsidRDefault="00367033" w:rsidP="00367033">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You are </w:t>
      </w:r>
      <w:r w:rsidRPr="00367033">
        <w:rPr>
          <w:rFonts w:ascii="Times New Roman" w:eastAsia="Times New Roman" w:hAnsi="Times New Roman" w:cs="Times New Roman"/>
          <w:b/>
          <w:bCs/>
          <w:kern w:val="0"/>
          <w14:ligatures w14:val="none"/>
        </w:rPr>
        <w:t>not</w:t>
      </w:r>
      <w:r w:rsidRPr="00367033">
        <w:rPr>
          <w:rFonts w:ascii="Times New Roman" w:eastAsia="Times New Roman" w:hAnsi="Times New Roman" w:cs="Times New Roman"/>
          <w:kern w:val="0"/>
          <w14:ligatures w14:val="none"/>
        </w:rPr>
        <w:t xml:space="preserve"> claiming:</w:t>
      </w:r>
    </w:p>
    <w:p w14:paraId="5520DC0A"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that the ladder is exact to many significant figures,</w:t>
      </w:r>
    </w:p>
    <w:p w14:paraId="68A641A6"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or that the world is secretly pinned to a perfect half-decade lattice or golden-ratio ladder.</w:t>
      </w:r>
    </w:p>
    <w:p w14:paraId="4D316B39"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J45–J47 specifically show </w:t>
      </w:r>
      <w:r w:rsidRPr="00367033">
        <w:rPr>
          <w:rFonts w:ascii="Times New Roman" w:eastAsia="Times New Roman" w:hAnsi="Times New Roman" w:cs="Times New Roman"/>
          <w:b/>
          <w:bCs/>
          <w:kern w:val="0"/>
          <w14:ligatures w14:val="none"/>
        </w:rPr>
        <w:t>no hard quantization or φ pattern</w:t>
      </w:r>
      <w:r w:rsidRPr="00367033">
        <w:rPr>
          <w:rFonts w:ascii="Times New Roman" w:eastAsia="Times New Roman" w:hAnsi="Times New Roman" w:cs="Times New Roman"/>
          <w:kern w:val="0"/>
          <w14:ligatures w14:val="none"/>
        </w:rPr>
        <w:t>.</w:t>
      </w:r>
    </w:p>
    <w:p w14:paraId="7BEB5573" w14:textId="77777777" w:rsidR="00367033" w:rsidRPr="00367033" w:rsidRDefault="00367033" w:rsidP="00367033">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You are not using:</w:t>
      </w:r>
    </w:p>
    <w:p w14:paraId="0E3A24A0" w14:textId="77777777" w:rsidR="00367033" w:rsidRPr="00367033" w:rsidRDefault="00367033" w:rsidP="00367033">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a single regression or a single data set as “proof” of the entire framework.</w:t>
      </w:r>
    </w:p>
    <w:p w14:paraId="679BCDBD"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Instead, your standard is:</w:t>
      </w:r>
    </w:p>
    <w:p w14:paraId="5F30ADAA"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Is the ladder over-determined by the evidence we have?</w:t>
      </w:r>
      <w:r w:rsidRPr="00367033">
        <w:rPr>
          <w:rFonts w:ascii="Times New Roman" w:eastAsia="Times New Roman" w:hAnsi="Times New Roman" w:cs="Times New Roman"/>
          <w:kern w:val="0"/>
          <w14:ligatures w14:val="none"/>
        </w:rPr>
        <w:br/>
        <w:t xml:space="preserve">i.e., do multiple independent datasets, methods, and theoretical constraints all point to </w:t>
      </w:r>
      <w:r w:rsidRPr="00367033">
        <w:rPr>
          <w:rFonts w:ascii="Times New Roman" w:eastAsia="Times New Roman" w:hAnsi="Times New Roman" w:cs="Times New Roman"/>
          <w:i/>
          <w:iCs/>
          <w:kern w:val="0"/>
          <w14:ligatures w14:val="none"/>
        </w:rPr>
        <w:t>the same</w:t>
      </w:r>
      <w:r w:rsidRPr="00367033">
        <w:rPr>
          <w:rFonts w:ascii="Times New Roman" w:eastAsia="Times New Roman" w:hAnsi="Times New Roman" w:cs="Times New Roman"/>
          <w:kern w:val="0"/>
          <w14:ligatures w14:val="none"/>
        </w:rPr>
        <w:t xml:space="preserve"> structure in a way that’s very unlikely to be fluke or retrofitting?</w:t>
      </w:r>
    </w:p>
    <w:p w14:paraId="69834313" w14:textId="77777777" w:rsidR="00367033" w:rsidRPr="00367033" w:rsidRDefault="00C96FC8"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6B0CA0">
          <v:rect id="_x0000_i1183" style="width:0;height:1.5pt" o:hralign="center" o:hrstd="t" o:hr="t" fillcolor="#a0a0a0" stroked="f"/>
        </w:pict>
      </w:r>
    </w:p>
    <w:p w14:paraId="6BB11474"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 xml:space="preserve">9.1.2 The kind of validation you </w:t>
      </w:r>
      <w:r w:rsidRPr="00367033">
        <w:rPr>
          <w:rFonts w:ascii="Times New Roman" w:eastAsia="Times New Roman" w:hAnsi="Times New Roman" w:cs="Times New Roman"/>
          <w:b/>
          <w:bCs/>
          <w:i/>
          <w:iCs/>
          <w:kern w:val="0"/>
          <w14:ligatures w14:val="none"/>
        </w:rPr>
        <w:t>are</w:t>
      </w:r>
      <w:r w:rsidRPr="00367033">
        <w:rPr>
          <w:rFonts w:ascii="Times New Roman" w:eastAsia="Times New Roman" w:hAnsi="Times New Roman" w:cs="Times New Roman"/>
          <w:b/>
          <w:bCs/>
          <w:kern w:val="0"/>
          <w14:ligatures w14:val="none"/>
        </w:rPr>
        <w:t xml:space="preserve"> aiming for</w:t>
      </w:r>
    </w:p>
    <w:p w14:paraId="036A9D35"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The type of validation appropriate here combines:</w:t>
      </w:r>
    </w:p>
    <w:p w14:paraId="2C1D9F7F" w14:textId="77777777" w:rsidR="00367033" w:rsidRPr="00367033" w:rsidRDefault="00367033" w:rsidP="00367033">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Theoretical necessity</w:t>
      </w:r>
      <w:r w:rsidRPr="00367033">
        <w:rPr>
          <w:rFonts w:ascii="Times New Roman" w:eastAsia="Times New Roman" w:hAnsi="Times New Roman" w:cs="Times New Roman"/>
          <w:kern w:val="0"/>
          <w14:ligatures w14:val="none"/>
        </w:rPr>
        <w:t xml:space="preserve"> from the AR present-act algebra:</w:t>
      </w:r>
    </w:p>
    <w:p w14:paraId="077C892E"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given the 0↔+1 hinge, only certain structures make sense (UGM, act pixel, container hierarchy, role alternation, two-velocity picture, etc.).</w:t>
      </w:r>
    </w:p>
    <w:p w14:paraId="4FA76C79" w14:textId="77777777" w:rsidR="00367033" w:rsidRPr="00367033" w:rsidRDefault="00367033" w:rsidP="00367033">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Empirical convergence</w:t>
      </w:r>
      <w:r w:rsidRPr="00367033">
        <w:rPr>
          <w:rFonts w:ascii="Times New Roman" w:eastAsia="Times New Roman" w:hAnsi="Times New Roman" w:cs="Times New Roman"/>
          <w:kern w:val="0"/>
          <w14:ligatures w14:val="none"/>
        </w:rPr>
        <w:t xml:space="preserve"> of many CL windows and probes:</w:t>
      </w:r>
    </w:p>
    <w:p w14:paraId="64F931BA"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multiple domains show finite windows and GM clusters at the predicted bands (−2, −1, 0, +1, +2, +3),</w:t>
      </w:r>
    </w:p>
    <w:p w14:paraId="46F58942"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D(L) plateaus and breakpoints sit near those seam bands.</w:t>
      </w:r>
    </w:p>
    <w:p w14:paraId="549F76E7" w14:textId="77777777" w:rsidR="00367033" w:rsidRPr="00367033" w:rsidRDefault="00367033" w:rsidP="00367033">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Robustness under perturbation and resampling</w:t>
      </w:r>
      <w:r w:rsidRPr="00367033">
        <w:rPr>
          <w:rFonts w:ascii="Times New Roman" w:eastAsia="Times New Roman" w:hAnsi="Times New Roman" w:cs="Times New Roman"/>
          <w:kern w:val="0"/>
          <w14:ligatures w14:val="none"/>
        </w:rPr>
        <w:t>:</w:t>
      </w:r>
    </w:p>
    <w:p w14:paraId="04A1522A"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level centres stable under leave-one-domain-out (H41),</w:t>
      </w:r>
    </w:p>
    <w:p w14:paraId="3BD9CB5B"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permutation/null tests (K-block, O61) say the observed hinge and symmetry patterns are </w:t>
      </w:r>
      <w:r w:rsidRPr="00367033">
        <w:rPr>
          <w:rFonts w:ascii="Times New Roman" w:eastAsia="Times New Roman" w:hAnsi="Times New Roman" w:cs="Times New Roman"/>
          <w:b/>
          <w:bCs/>
          <w:kern w:val="0"/>
          <w14:ligatures w14:val="none"/>
        </w:rPr>
        <w:t>rare under random relabellings or log-uniform fake data</w:t>
      </w:r>
      <w:r w:rsidRPr="00367033">
        <w:rPr>
          <w:rFonts w:ascii="Times New Roman" w:eastAsia="Times New Roman" w:hAnsi="Times New Roman" w:cs="Times New Roman"/>
          <w:kern w:val="0"/>
          <w14:ligatures w14:val="none"/>
        </w:rPr>
        <w:t>.</w:t>
      </w:r>
    </w:p>
    <w:p w14:paraId="2D5B4172" w14:textId="77777777" w:rsidR="00367033" w:rsidRPr="00367033" w:rsidRDefault="00367033" w:rsidP="00367033">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Predictive/dynamic success</w:t>
      </w:r>
      <w:r w:rsidRPr="00367033">
        <w:rPr>
          <w:rFonts w:ascii="Times New Roman" w:eastAsia="Times New Roman" w:hAnsi="Times New Roman" w:cs="Times New Roman"/>
          <w:kern w:val="0"/>
          <w14:ligatures w14:val="none"/>
        </w:rPr>
        <w:t xml:space="preserve"> in at least one sharply formulated test:</w:t>
      </w:r>
    </w:p>
    <w:p w14:paraId="20EA6EA9"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T3-B: Milky-Way-anchored activation at +2↔+3 dramatically outperforms size-only models (ΔAIC≈162, correct sign) using </w:t>
      </w:r>
      <w:r w:rsidRPr="00367033">
        <w:rPr>
          <w:rFonts w:ascii="Times New Roman" w:eastAsia="Times New Roman" w:hAnsi="Times New Roman" w:cs="Times New Roman"/>
          <w:b/>
          <w:bCs/>
          <w:kern w:val="0"/>
          <w14:ligatures w14:val="none"/>
        </w:rPr>
        <w:t>real survey data</w:t>
      </w:r>
      <w:r w:rsidRPr="00367033">
        <w:rPr>
          <w:rFonts w:ascii="Times New Roman" w:eastAsia="Times New Roman" w:hAnsi="Times New Roman" w:cs="Times New Roman"/>
          <w:kern w:val="0"/>
          <w14:ligatures w14:val="none"/>
        </w:rPr>
        <w:t xml:space="preserve"> (DR5).</w:t>
      </w:r>
    </w:p>
    <w:p w14:paraId="5CA3FE5E" w14:textId="77777777" w:rsidR="00367033" w:rsidRPr="00367033" w:rsidRDefault="00367033" w:rsidP="00367033">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Negative results</w:t>
      </w:r>
      <w:r w:rsidRPr="00367033">
        <w:rPr>
          <w:rFonts w:ascii="Times New Roman" w:eastAsia="Times New Roman" w:hAnsi="Times New Roman" w:cs="Times New Roman"/>
          <w:kern w:val="0"/>
          <w14:ligatures w14:val="none"/>
        </w:rPr>
        <w:t xml:space="preserve"> against simpler or prettier hypotheses:</w:t>
      </w:r>
    </w:p>
    <w:p w14:paraId="1A62461A"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global mirror, single inversion scale, simple affine reflection, projective law (A1/A2/A6/I42/O60) mostly </w:t>
      </w:r>
      <w:r w:rsidRPr="00367033">
        <w:rPr>
          <w:rFonts w:ascii="Times New Roman" w:eastAsia="Times New Roman" w:hAnsi="Times New Roman" w:cs="Times New Roman"/>
          <w:b/>
          <w:bCs/>
          <w:kern w:val="0"/>
          <w14:ligatures w14:val="none"/>
        </w:rPr>
        <w:t>fail</w:t>
      </w:r>
      <w:r w:rsidRPr="00367033">
        <w:rPr>
          <w:rFonts w:ascii="Times New Roman" w:eastAsia="Times New Roman" w:hAnsi="Times New Roman" w:cs="Times New Roman"/>
          <w:kern w:val="0"/>
          <w14:ligatures w14:val="none"/>
        </w:rPr>
        <w:t>;</w:t>
      </w:r>
    </w:p>
    <w:p w14:paraId="472800C7"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time as GM of lengths / single speed law across all scales (D21–D23) </w:t>
      </w:r>
      <w:r w:rsidRPr="00367033">
        <w:rPr>
          <w:rFonts w:ascii="Times New Roman" w:eastAsia="Times New Roman" w:hAnsi="Times New Roman" w:cs="Times New Roman"/>
          <w:b/>
          <w:bCs/>
          <w:kern w:val="0"/>
          <w14:ligatures w14:val="none"/>
        </w:rPr>
        <w:t>fail</w:t>
      </w:r>
      <w:r w:rsidRPr="00367033">
        <w:rPr>
          <w:rFonts w:ascii="Times New Roman" w:eastAsia="Times New Roman" w:hAnsi="Times New Roman" w:cs="Times New Roman"/>
          <w:kern w:val="0"/>
          <w14:ligatures w14:val="none"/>
        </w:rPr>
        <w:t>;</w:t>
      </w:r>
    </w:p>
    <w:p w14:paraId="64B2A802" w14:textId="77777777" w:rsidR="00367033" w:rsidRPr="00367033" w:rsidRDefault="00367033" w:rsidP="00367033">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golden ratio and hard half-decade quantization </w:t>
      </w:r>
      <w:r w:rsidRPr="00367033">
        <w:rPr>
          <w:rFonts w:ascii="Times New Roman" w:eastAsia="Times New Roman" w:hAnsi="Times New Roman" w:cs="Times New Roman"/>
          <w:b/>
          <w:bCs/>
          <w:kern w:val="0"/>
          <w14:ligatures w14:val="none"/>
        </w:rPr>
        <w:t>fail</w:t>
      </w:r>
      <w:r w:rsidRPr="00367033">
        <w:rPr>
          <w:rFonts w:ascii="Times New Roman" w:eastAsia="Times New Roman" w:hAnsi="Times New Roman" w:cs="Times New Roman"/>
          <w:kern w:val="0"/>
          <w14:ligatures w14:val="none"/>
        </w:rPr>
        <w:t xml:space="preserve"> as deep laws (J45–J47).</w:t>
      </w:r>
    </w:p>
    <w:p w14:paraId="34E44D23"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Together, these are not “one theorem,” but a net:</w:t>
      </w:r>
    </w:p>
    <w:p w14:paraId="35700D95" w14:textId="77777777" w:rsidR="00367033" w:rsidRPr="00367033" w:rsidRDefault="00367033" w:rsidP="00367033">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theory says the structure </w:t>
      </w:r>
      <w:r w:rsidRPr="00367033">
        <w:rPr>
          <w:rFonts w:ascii="Times New Roman" w:eastAsia="Times New Roman" w:hAnsi="Times New Roman" w:cs="Times New Roman"/>
          <w:b/>
          <w:bCs/>
          <w:kern w:val="0"/>
          <w14:ligatures w14:val="none"/>
        </w:rPr>
        <w:t>should</w:t>
      </w:r>
      <w:r w:rsidRPr="00367033">
        <w:rPr>
          <w:rFonts w:ascii="Times New Roman" w:eastAsia="Times New Roman" w:hAnsi="Times New Roman" w:cs="Times New Roman"/>
          <w:kern w:val="0"/>
          <w14:ligatures w14:val="none"/>
        </w:rPr>
        <w:t xml:space="preserve"> look like X,</w:t>
      </w:r>
    </w:p>
    <w:p w14:paraId="26C5ED1D" w14:textId="77777777" w:rsidR="00367033" w:rsidRPr="00367033" w:rsidRDefault="00367033" w:rsidP="00367033">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data from many sectors say “yes, they look like X within tolerances,”</w:t>
      </w:r>
    </w:p>
    <w:p w14:paraId="12263F2A" w14:textId="77777777" w:rsidR="00367033" w:rsidRPr="00367033" w:rsidRDefault="00367033" w:rsidP="00367033">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nulls and alternative models say “X is unlikely to be random or trivial,”</w:t>
      </w:r>
    </w:p>
    <w:p w14:paraId="6051E8A0" w14:textId="77777777" w:rsidR="00367033" w:rsidRPr="00367033" w:rsidRDefault="00367033" w:rsidP="00367033">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dynamic tests show X has </w:t>
      </w:r>
      <w:r w:rsidRPr="00367033">
        <w:rPr>
          <w:rFonts w:ascii="Times New Roman" w:eastAsia="Times New Roman" w:hAnsi="Times New Roman" w:cs="Times New Roman"/>
          <w:b/>
          <w:bCs/>
          <w:kern w:val="0"/>
          <w14:ligatures w14:val="none"/>
        </w:rPr>
        <w:t>consequences</w:t>
      </w:r>
      <w:r w:rsidRPr="00367033">
        <w:rPr>
          <w:rFonts w:ascii="Times New Roman" w:eastAsia="Times New Roman" w:hAnsi="Times New Roman" w:cs="Times New Roman"/>
          <w:kern w:val="0"/>
          <w14:ligatures w14:val="none"/>
        </w:rPr>
        <w:t xml:space="preserve"> (activation, plateau behaviour),</w:t>
      </w:r>
    </w:p>
    <w:p w14:paraId="41562F12" w14:textId="77777777" w:rsidR="00367033" w:rsidRPr="00367033" w:rsidRDefault="00367033" w:rsidP="00367033">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simple symmetric/numerological alternatives are explicitly ruled out.</w:t>
      </w:r>
    </w:p>
    <w:p w14:paraId="2258A36D" w14:textId="77777777" w:rsidR="00367033" w:rsidRPr="00367033" w:rsidRDefault="00C96FC8"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D054FB">
          <v:rect id="_x0000_i1184" style="width:0;height:1.5pt" o:hralign="center" o:hrstd="t" o:hr="t" fillcolor="#a0a0a0" stroked="f"/>
        </w:pict>
      </w:r>
    </w:p>
    <w:p w14:paraId="3D8256ED"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9.1.3 The strongest convergences you have so far</w:t>
      </w:r>
    </w:p>
    <w:p w14:paraId="4C4DA321"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If you had to list the </w:t>
      </w:r>
      <w:r w:rsidRPr="00367033">
        <w:rPr>
          <w:rFonts w:ascii="Times New Roman" w:eastAsia="Times New Roman" w:hAnsi="Times New Roman" w:cs="Times New Roman"/>
          <w:b/>
          <w:bCs/>
          <w:kern w:val="0"/>
          <w14:ligatures w14:val="none"/>
        </w:rPr>
        <w:t>top validation pillars</w:t>
      </w:r>
      <w:r w:rsidRPr="00367033">
        <w:rPr>
          <w:rFonts w:ascii="Times New Roman" w:eastAsia="Times New Roman" w:hAnsi="Times New Roman" w:cs="Times New Roman"/>
          <w:kern w:val="0"/>
          <w14:ligatures w14:val="none"/>
        </w:rPr>
        <w:t xml:space="preserve"> for the ladder, they’d be:</w:t>
      </w:r>
    </w:p>
    <w:p w14:paraId="59780B71"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UGM (0) as spatial pixel</w:t>
      </w:r>
    </w:p>
    <w:p w14:paraId="6D5BE1D0"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CL: multiple domains cluster GM windows ~0.1–0.12 mm; D(L) kinks at this scale.</w:t>
      </w:r>
    </w:p>
    <w:p w14:paraId="78F2DAC0"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AR: UGM predicted as GM of inner/outer span; boundary contexts D≈2 up to UGM, then deviate in a logistic D(r) curve.</w:t>
      </w:r>
    </w:p>
    <w:p w14:paraId="17BEF110"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+1 Earth band (1–100 km) and its GM ~10 km</w:t>
      </w:r>
    </w:p>
    <w:p w14:paraId="1332A94A"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CL: many Earth-surface processes have finite windows with GM ≈10 km; mixture model favours a kilometric cluster.</w:t>
      </w:r>
    </w:p>
    <w:p w14:paraId="19953162"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AR: +1 is the container we inhabit; the hinge identity uses an Earth-scale span to tie UGM and </w:t>
      </w:r>
      <m:oMath>
        <m:r>
          <w:rPr>
            <w:rFonts w:ascii="Cambria Math" w:eastAsia="Times New Roman" w:hAnsi="Cambria Math" w:cs="Times New Roman"/>
            <w:kern w:val="0"/>
            <w14:ligatures w14:val="none"/>
          </w:rPr>
          <m:t>c</m:t>
        </m:r>
      </m:oMath>
      <w:r w:rsidRPr="00367033">
        <w:rPr>
          <w:rFonts w:ascii="Times New Roman" w:eastAsia="Times New Roman" w:hAnsi="Times New Roman" w:cs="Times New Roman"/>
          <w:kern w:val="0"/>
          <w14:ligatures w14:val="none"/>
        </w:rPr>
        <w:t>to the act pixel.</w:t>
      </w:r>
    </w:p>
    <w:p w14:paraId="0B944A9B"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Nanoband (−2) and DNA↔cell/nucleus GM bridges</w:t>
      </w:r>
    </w:p>
    <w:p w14:paraId="52FED328"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CL: many independent nano windows with GMs 1–200 nm and internal lanes (~10, 40–45, 60–140 nm).</w:t>
      </w:r>
    </w:p>
    <w:p w14:paraId="14F77DE0"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Probe 4: GM(DNA, cell/nucleus) massively enriched in 10–200 nm and especially 60–140 nm (p </w:t>
      </w:r>
      <w:r w:rsidRPr="00367033">
        <w:rPr>
          <w:rFonts w:ascii="Cambria Math" w:eastAsia="Times New Roman" w:hAnsi="Cambria Math" w:cs="Cambria Math"/>
          <w:kern w:val="0"/>
          <w14:ligatures w14:val="none"/>
        </w:rPr>
        <w:t>≪</w:t>
      </w:r>
      <w:r w:rsidRPr="00367033">
        <w:rPr>
          <w:rFonts w:ascii="Times New Roman" w:eastAsia="Times New Roman" w:hAnsi="Times New Roman" w:cs="Times New Roman"/>
          <w:kern w:val="0"/>
          <w14:ligatures w14:val="none"/>
        </w:rPr>
        <w:t xml:space="preserve"> 0.01).</w:t>
      </w:r>
    </w:p>
    <w:p w14:paraId="75A4B3C4"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Micron band (−1) and the cell-core lane</w:t>
      </w:r>
    </w:p>
    <w:p w14:paraId="4A916BA6"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CL/Probe 5: 5/7 micron GM windows in 0.5–10 µm, enrichment factor ~2.2 (p≈0.041).</w:t>
      </w:r>
    </w:p>
    <w:p w14:paraId="47DBAC7A"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AR: −1 is where cell/tissue plexity becomes parts for 0; the seam into UGM lies exactly in this band.</w:t>
      </w:r>
    </w:p>
    <w:p w14:paraId="517490BF"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+2/+3 bands (kpc/Gpc)</w:t>
      </w:r>
    </w:p>
    <w:p w14:paraId="7FE1D3B6"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+2 CL: GM windows at ~0.3–4 kpc with D≈2 disk turbulence in many galaxies.</w:t>
      </w:r>
    </w:p>
    <w:p w14:paraId="1583F5A4"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+3 CL: GM windows ~1–10 Gpc with D≈2 boundary on the sky (CMB, radio sources) and homogeneous 3D interior.</w:t>
      </w:r>
    </w:p>
    <w:p w14:paraId="02734642"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Dimensional budget and role flips</w:t>
      </w:r>
    </w:p>
    <w:p w14:paraId="1B5B15DD"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B11–B14: boundary dominance increases outward; bulk dominance inward; symmetric pairs satisfy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≈5</m:t>
        </m:r>
      </m:oMath>
      <w:r w:rsidRPr="00367033">
        <w:rPr>
          <w:rFonts w:ascii="Times New Roman" w:eastAsia="Times New Roman" w:hAnsi="Times New Roman" w:cs="Times New Roman"/>
          <w:kern w:val="0"/>
          <w14:ligatures w14:val="none"/>
        </w:rPr>
        <w:t>.</w:t>
      </w:r>
    </w:p>
    <w:p w14:paraId="1062887F"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Activation at +2↔+3 (T3-B)</w:t>
      </w:r>
    </w:p>
    <w:p w14:paraId="2F1B2603"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DR5: size+MW-activation explains lensing plateaus vastly better than size-only (ΔAIC≈162), with a MW scale around 4–7 kpc and 7/7 positive activation slopes.</w:t>
      </w:r>
    </w:p>
    <w:p w14:paraId="3F8E0B92" w14:textId="77777777" w:rsidR="00367033" w:rsidRPr="00367033" w:rsidRDefault="00367033" w:rsidP="00367033">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 xml:space="preserve">Hinge geometry &amp; </w:t>
      </w:r>
      <m:oMath>
        <m:r>
          <w:rPr>
            <w:rFonts w:ascii="Cambria Math" w:eastAsia="Times New Roman" w:hAnsi="Cambria Math" w:cs="Times New Roman"/>
            <w:kern w:val="0"/>
            <w14:ligatures w14:val="none"/>
          </w:rPr>
          <m:t>c</m:t>
        </m:r>
      </m:oMath>
    </w:p>
    <w:p w14:paraId="475EA8A5"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hinge identity </w:t>
      </w:r>
      <m:oMath>
        <m:r>
          <m:rPr>
            <m:sty m:val="p"/>
          </m:rPr>
          <w:rPr>
            <w:rFonts w:ascii="Cambria Math" w:eastAsia="Times New Roman" w:hAnsi="Cambria Math" w:cs="Times New Roman"/>
            <w:kern w:val="0"/>
            <w14:ligatures w14:val="none"/>
          </w:rPr>
          <m:t>UGM/</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367033">
        <w:rPr>
          <w:rFonts w:ascii="Times New Roman" w:eastAsia="Times New Roman" w:hAnsi="Times New Roman" w:cs="Times New Roman"/>
          <w:kern w:val="0"/>
          <w14:ligatures w14:val="none"/>
        </w:rPr>
        <w:t>consistent with CL UGM and +1 bands;</w:t>
      </w:r>
    </w:p>
    <w:p w14:paraId="15789C28"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two-of-three rule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367033">
        <w:rPr>
          <w:rFonts w:ascii="Times New Roman" w:eastAsia="Times New Roman" w:hAnsi="Times New Roman" w:cs="Times New Roman"/>
          <w:kern w:val="0"/>
          <w14:ligatures w14:val="none"/>
        </w:rPr>
        <w:t>holds at 0↔+1 but not at other pairs;</w:t>
      </w:r>
    </w:p>
    <w:p w14:paraId="4F0B78AE" w14:textId="77777777" w:rsidR="00367033" w:rsidRPr="00367033" w:rsidRDefault="00367033" w:rsidP="00367033">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GM(UGM, Earth) bracket for CNS size (~tens of metres).</w:t>
      </w:r>
    </w:p>
    <w:p w14:paraId="0621965D"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These are the </w:t>
      </w:r>
      <w:r w:rsidRPr="00367033">
        <w:rPr>
          <w:rFonts w:ascii="Times New Roman" w:eastAsia="Times New Roman" w:hAnsi="Times New Roman" w:cs="Times New Roman"/>
          <w:b/>
          <w:bCs/>
          <w:kern w:val="0"/>
          <w14:ligatures w14:val="none"/>
        </w:rPr>
        <w:t>core convergences</w:t>
      </w:r>
      <w:r w:rsidRPr="00367033">
        <w:rPr>
          <w:rFonts w:ascii="Times New Roman" w:eastAsia="Times New Roman" w:hAnsi="Times New Roman" w:cs="Times New Roman"/>
          <w:kern w:val="0"/>
          <w14:ligatures w14:val="none"/>
        </w:rPr>
        <w:t xml:space="preserve"> that define what “validated ladder” means here.</w:t>
      </w:r>
    </w:p>
    <w:p w14:paraId="51921785" w14:textId="77777777" w:rsidR="00367033" w:rsidRPr="00367033" w:rsidRDefault="00C96FC8" w:rsidP="0036703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58E896">
          <v:rect id="_x0000_i1185" style="width:0;height:1.5pt" o:hralign="center" o:hrstd="t" o:hr="t" fillcolor="#a0a0a0" stroked="f"/>
        </w:pict>
      </w:r>
    </w:p>
    <w:p w14:paraId="6C9D29D2" w14:textId="77777777" w:rsidR="00367033" w:rsidRPr="00367033" w:rsidRDefault="00367033" w:rsidP="0036703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67033">
        <w:rPr>
          <w:rFonts w:ascii="Times New Roman" w:eastAsia="Times New Roman" w:hAnsi="Times New Roman" w:cs="Times New Roman"/>
          <w:b/>
          <w:bCs/>
          <w:kern w:val="0"/>
          <w14:ligatures w14:val="none"/>
        </w:rPr>
        <w:t>9.1.4 How you’ll extend validation going forward</w:t>
      </w:r>
    </w:p>
    <w:p w14:paraId="645A5BB1"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Finally, you make it explicit that validation is </w:t>
      </w:r>
      <w:r w:rsidRPr="00367033">
        <w:rPr>
          <w:rFonts w:ascii="Times New Roman" w:eastAsia="Times New Roman" w:hAnsi="Times New Roman" w:cs="Times New Roman"/>
          <w:b/>
          <w:bCs/>
          <w:kern w:val="0"/>
          <w14:ligatures w14:val="none"/>
        </w:rPr>
        <w:t>ongoing</w:t>
      </w:r>
      <w:r w:rsidRPr="00367033">
        <w:rPr>
          <w:rFonts w:ascii="Times New Roman" w:eastAsia="Times New Roman" w:hAnsi="Times New Roman" w:cs="Times New Roman"/>
          <w:kern w:val="0"/>
          <w14:ligatures w14:val="none"/>
        </w:rPr>
        <w:t>:</w:t>
      </w:r>
    </w:p>
    <w:p w14:paraId="797C7F9F" w14:textId="77777777" w:rsidR="00367033" w:rsidRPr="00367033" w:rsidRDefault="00367033" w:rsidP="00367033">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Inner activation probes</w:t>
      </w:r>
    </w:p>
    <w:p w14:paraId="3838ED4D"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Run NanoCutoff (Probe 3) and MicronCutoff (Probe 7) on carefully chosen data:</w:t>
      </w:r>
    </w:p>
    <w:p w14:paraId="7AF4643B" w14:textId="77777777" w:rsidR="00367033" w:rsidRPr="00367033" w:rsidRDefault="00367033" w:rsidP="00367033">
      <w:pPr>
        <w:numPr>
          <w:ilvl w:val="2"/>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test whether nano/micron activation produces ΔAIC&gt;0 and interpretable signs for d,</w:t>
      </w:r>
    </w:p>
    <w:p w14:paraId="0CB633A8" w14:textId="77777777" w:rsidR="00367033" w:rsidRPr="00367033" w:rsidRDefault="00367033" w:rsidP="00367033">
      <w:pPr>
        <w:numPr>
          <w:ilvl w:val="2"/>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complement T3-B’s outer activation with inner activation evidence.</w:t>
      </w:r>
    </w:p>
    <w:p w14:paraId="44E87033" w14:textId="77777777" w:rsidR="00367033" w:rsidRPr="00367033" w:rsidRDefault="00367033" w:rsidP="00367033">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More +1 and −1 data</w:t>
      </w:r>
    </w:p>
    <w:p w14:paraId="242528E6"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Add non-bio micron windows (materials, porous media) to strengthen −1;</w:t>
      </w:r>
    </w:p>
    <w:p w14:paraId="409EC743"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expand +1 surface windows beyond current set (more topography, vegetation, urban networks) to check the 1–100 km band.</w:t>
      </w:r>
    </w:p>
    <w:p w14:paraId="264F28A9" w14:textId="77777777" w:rsidR="00367033" w:rsidRPr="00367033" w:rsidRDefault="00367033" w:rsidP="00367033">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Changepoint and mixture fits</w:t>
      </w:r>
    </w:p>
    <w:p w14:paraId="45D7B4A2"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Formalise D(L) plateau/break detection (more systems in Probe 2 style),</w:t>
      </w:r>
    </w:p>
    <w:p w14:paraId="7F399180"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build role-stratified GM mixture models per level to quantify “bandedness” and substructure beyond current samples.</w:t>
      </w:r>
    </w:p>
    <w:p w14:paraId="5E8FD5DB" w14:textId="77777777" w:rsidR="00367033" w:rsidRPr="00367033" w:rsidRDefault="00367033" w:rsidP="00367033">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Beyond +3 and −2</w:t>
      </w:r>
    </w:p>
    <w:p w14:paraId="4F0C2439" w14:textId="77777777" w:rsidR="00367033" w:rsidRPr="00367033" w:rsidRDefault="00367033" w:rsidP="00367033">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Speculate about and (eventually) test candidate ±4 levels (cluster/filament contexts, deeper nano/Planck contexts) with the same ladder grammar.</w:t>
      </w:r>
    </w:p>
    <w:p w14:paraId="1FD68D9A"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So:</w:t>
      </w:r>
    </w:p>
    <w:p w14:paraId="05032032" w14:textId="77777777" w:rsidR="00367033" w:rsidRPr="00367033" w:rsidRDefault="00367033" w:rsidP="00367033">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Validation now</w:t>
      </w:r>
      <w:r w:rsidRPr="00367033">
        <w:rPr>
          <w:rFonts w:ascii="Times New Roman" w:eastAsia="Times New Roman" w:hAnsi="Times New Roman" w:cs="Times New Roman"/>
          <w:kern w:val="0"/>
          <w14:ligatures w14:val="none"/>
        </w:rPr>
        <w:t xml:space="preserve"> = theory + current CL/process evidence + T3-B + robustness tests,</w:t>
      </w:r>
    </w:p>
    <w:p w14:paraId="63F6CA12" w14:textId="77777777" w:rsidR="00367033" w:rsidRPr="00367033" w:rsidRDefault="00367033" w:rsidP="00367033">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b/>
          <w:bCs/>
          <w:kern w:val="0"/>
          <w14:ligatures w14:val="none"/>
        </w:rPr>
        <w:t>Validation later</w:t>
      </w:r>
      <w:r w:rsidRPr="00367033">
        <w:rPr>
          <w:rFonts w:ascii="Times New Roman" w:eastAsia="Times New Roman" w:hAnsi="Times New Roman" w:cs="Times New Roman"/>
          <w:kern w:val="0"/>
          <w14:ligatures w14:val="none"/>
        </w:rPr>
        <w:t xml:space="preserve"> = more activation tests + more CL windows + more formal D(L) analysis.</w:t>
      </w:r>
    </w:p>
    <w:p w14:paraId="0DB2FF51"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You can therefore honestly say:</w:t>
      </w:r>
    </w:p>
    <w:p w14:paraId="26F973AF"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 xml:space="preserve">“We’re not done validating, but we already have a </w:t>
      </w:r>
      <w:r w:rsidRPr="00367033">
        <w:rPr>
          <w:rFonts w:ascii="Times New Roman" w:eastAsia="Times New Roman" w:hAnsi="Times New Roman" w:cs="Times New Roman"/>
          <w:b/>
          <w:bCs/>
          <w:kern w:val="0"/>
          <w14:ligatures w14:val="none"/>
        </w:rPr>
        <w:t>highly over-determined picture</w:t>
      </w:r>
      <w:r w:rsidRPr="00367033">
        <w:rPr>
          <w:rFonts w:ascii="Times New Roman" w:eastAsia="Times New Roman" w:hAnsi="Times New Roman" w:cs="Times New Roman"/>
          <w:kern w:val="0"/>
          <w14:ligatures w14:val="none"/>
        </w:rPr>
        <w:t>: the same bands, seams, and hinge relations keep showing up across domains, methods, and tests. And the clearest dynamic test so far (T3-B) behaves exactly as the theory says it should.”</w:t>
      </w:r>
    </w:p>
    <w:p w14:paraId="4AD7CF53" w14:textId="77777777" w:rsidR="00367033" w:rsidRPr="00367033" w:rsidRDefault="00367033" w:rsidP="00367033">
      <w:pPr>
        <w:spacing w:before="100" w:beforeAutospacing="1" w:after="100" w:afterAutospacing="1" w:line="240" w:lineRule="auto"/>
        <w:rPr>
          <w:rFonts w:ascii="Times New Roman" w:eastAsia="Times New Roman" w:hAnsi="Times New Roman" w:cs="Times New Roman"/>
          <w:kern w:val="0"/>
          <w14:ligatures w14:val="none"/>
        </w:rPr>
      </w:pPr>
      <w:r w:rsidRPr="00367033">
        <w:rPr>
          <w:rFonts w:ascii="Times New Roman" w:eastAsia="Times New Roman" w:hAnsi="Times New Roman" w:cs="Times New Roman"/>
          <w:kern w:val="0"/>
          <w14:ligatures w14:val="none"/>
        </w:rPr>
        <w:t>That’s what “validation” means in this context-level addition: not a single silver bullet, but many arrows pointing to the same target.</w:t>
      </w:r>
    </w:p>
    <w:p w14:paraId="035E79BE" w14:textId="77777777" w:rsidR="00A43872" w:rsidRPr="00A43872" w:rsidRDefault="00A43872" w:rsidP="00A4387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5316921"/>
      <w:r w:rsidRPr="00A43872">
        <w:rPr>
          <w:rFonts w:ascii="Times New Roman" w:eastAsia="Times New Roman" w:hAnsi="Times New Roman" w:cs="Times New Roman"/>
          <w:b/>
          <w:bCs/>
          <w:kern w:val="0"/>
          <w:sz w:val="27"/>
          <w:szCs w:val="27"/>
          <w14:ligatures w14:val="none"/>
        </w:rPr>
        <w:t>9.2 “The ladder is not arbitrary” – core argument</w:t>
      </w:r>
      <w:bookmarkEnd w:id="46"/>
    </w:p>
    <w:p w14:paraId="5A71294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This subsection is your “closing argument” for why the context ladder is </w:t>
      </w:r>
      <w:r w:rsidRPr="00A43872">
        <w:rPr>
          <w:rFonts w:ascii="Times New Roman" w:eastAsia="Times New Roman" w:hAnsi="Times New Roman" w:cs="Times New Roman"/>
          <w:b/>
          <w:bCs/>
          <w:kern w:val="0"/>
          <w14:ligatures w14:val="none"/>
        </w:rPr>
        <w:t>not</w:t>
      </w:r>
      <w:r w:rsidRPr="00A43872">
        <w:rPr>
          <w:rFonts w:ascii="Times New Roman" w:eastAsia="Times New Roman" w:hAnsi="Times New Roman" w:cs="Times New Roman"/>
          <w:kern w:val="0"/>
          <w14:ligatures w14:val="none"/>
        </w:rPr>
        <w:t xml:space="preserve"> an arbitrary pattern of scales you happened to notice, but a </w:t>
      </w:r>
      <w:r w:rsidRPr="00A43872">
        <w:rPr>
          <w:rFonts w:ascii="Times New Roman" w:eastAsia="Times New Roman" w:hAnsi="Times New Roman" w:cs="Times New Roman"/>
          <w:b/>
          <w:bCs/>
          <w:kern w:val="0"/>
          <w14:ligatures w14:val="none"/>
        </w:rPr>
        <w:t>constrained structure</w:t>
      </w:r>
      <w:r w:rsidRPr="00A43872">
        <w:rPr>
          <w:rFonts w:ascii="Times New Roman" w:eastAsia="Times New Roman" w:hAnsi="Times New Roman" w:cs="Times New Roman"/>
          <w:kern w:val="0"/>
          <w14:ligatures w14:val="none"/>
        </w:rPr>
        <w:t xml:space="preserve"> that:</w:t>
      </w:r>
    </w:p>
    <w:p w14:paraId="4249EFB9" w14:textId="77777777" w:rsidR="00A43872" w:rsidRPr="00A43872" w:rsidRDefault="00A43872" w:rsidP="00A43872">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follows from the AR hinge and present-act picture,</w:t>
      </w:r>
    </w:p>
    <w:p w14:paraId="297E5F01" w14:textId="77777777" w:rsidR="00A43872" w:rsidRPr="00A43872" w:rsidRDefault="00A43872" w:rsidP="00A43872">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is strongly reflected in cross-domain empirical data,</w:t>
      </w:r>
    </w:p>
    <w:p w14:paraId="700F782F" w14:textId="77777777" w:rsidR="00A43872" w:rsidRPr="00A43872" w:rsidRDefault="00A43872" w:rsidP="00A43872">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is robust under resampling and null tests, and</w:t>
      </w:r>
    </w:p>
    <w:p w14:paraId="1C82A693" w14:textId="77777777" w:rsidR="00A43872" w:rsidRPr="00A43872" w:rsidRDefault="00A43872" w:rsidP="00A43872">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has </w:t>
      </w:r>
      <w:r w:rsidRPr="00A43872">
        <w:rPr>
          <w:rFonts w:ascii="Times New Roman" w:eastAsia="Times New Roman" w:hAnsi="Times New Roman" w:cs="Times New Roman"/>
          <w:b/>
          <w:bCs/>
          <w:kern w:val="0"/>
          <w14:ligatures w14:val="none"/>
        </w:rPr>
        <w:t>dynamic consequences</w:t>
      </w:r>
      <w:r w:rsidRPr="00A43872">
        <w:rPr>
          <w:rFonts w:ascii="Times New Roman" w:eastAsia="Times New Roman" w:hAnsi="Times New Roman" w:cs="Times New Roman"/>
          <w:kern w:val="0"/>
          <w14:ligatures w14:val="none"/>
        </w:rPr>
        <w:t xml:space="preserve"> we’ve already observed (T3-B).</w:t>
      </w:r>
    </w:p>
    <w:p w14:paraId="5B3D26D9"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Think of it as a proof-like narrative made of converging constraints, not a single theorem.</w:t>
      </w:r>
    </w:p>
    <w:p w14:paraId="54083DAE"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126530">
          <v:rect id="_x0000_i1186" style="width:0;height:1.5pt" o:hralign="center" o:hrstd="t" o:hr="t" fillcolor="#a0a0a0" stroked="f"/>
        </w:pict>
      </w:r>
    </w:p>
    <w:p w14:paraId="5B3316CC"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 xml:space="preserve">9.2.1 Step 1 – The theory side: what AR </w:t>
      </w:r>
      <w:r w:rsidRPr="00A43872">
        <w:rPr>
          <w:rFonts w:ascii="Times New Roman" w:eastAsia="Times New Roman" w:hAnsi="Times New Roman" w:cs="Times New Roman"/>
          <w:b/>
          <w:bCs/>
          <w:i/>
          <w:iCs/>
          <w:kern w:val="0"/>
          <w14:ligatures w14:val="none"/>
        </w:rPr>
        <w:t>demands</w:t>
      </w:r>
      <w:r w:rsidRPr="00A43872">
        <w:rPr>
          <w:rFonts w:ascii="Times New Roman" w:eastAsia="Times New Roman" w:hAnsi="Times New Roman" w:cs="Times New Roman"/>
          <w:b/>
          <w:bCs/>
          <w:kern w:val="0"/>
          <w14:ligatures w14:val="none"/>
        </w:rPr>
        <w:t xml:space="preserve"> before you look at data</w:t>
      </w:r>
    </w:p>
    <w:p w14:paraId="51FE811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From the AR / V2.1 side, before you ever look at CL data, you already know a few things must be true:</w:t>
      </w:r>
    </w:p>
    <w:p w14:paraId="2BAB98FD"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There is a 0↔+1 hinge.</w:t>
      </w:r>
    </w:p>
    <w:p w14:paraId="7118F3E1"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0 = your present (CNS-centered organism);</w:t>
      </w:r>
    </w:p>
    <w:p w14:paraId="6550F400"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+1 = the Earth-surface CS that collects many 0’s into one environment.</w:t>
      </w:r>
    </w:p>
    <w:p w14:paraId="6DAD882D"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This hinge has two faces.</w:t>
      </w:r>
    </w:p>
    <w:p w14:paraId="354E20EE"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Inward (0-face): a </w:t>
      </w:r>
      <w:r w:rsidRPr="00A43872">
        <w:rPr>
          <w:rFonts w:ascii="Times New Roman" w:eastAsia="Times New Roman" w:hAnsi="Times New Roman" w:cs="Times New Roman"/>
          <w:b/>
          <w:bCs/>
          <w:kern w:val="0"/>
          <w14:ligatures w14:val="none"/>
        </w:rPr>
        <w:t>body-anchored act time</w:t>
      </w:r>
      <w:r w:rsidRPr="00A43872">
        <w:rPr>
          <w:rFonts w:ascii="Times New Roman" w:eastAsia="Times New Roman" w:hAnsi="Times New Roman" w:cs="Times New Roman"/>
          <w:kern w:val="0"/>
          <w14:ligatures w14:val="none"/>
        </w:rPr>
        <w:t xml:space="preserve"> T_0 (specious present) arises from conduction plus integration (~0.1 s).</w:t>
      </w:r>
    </w:p>
    <w:p w14:paraId="11522A99"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Outward (+1-face): a </w:t>
      </w:r>
      <w:r w:rsidRPr="00A43872">
        <w:rPr>
          <w:rFonts w:ascii="Times New Roman" w:eastAsia="Times New Roman" w:hAnsi="Times New Roman" w:cs="Times New Roman"/>
          <w:b/>
          <w:bCs/>
          <w:kern w:val="0"/>
          <w14:ligatures w14:val="none"/>
        </w:rPr>
        <w:t>container</w:t>
      </w:r>
      <w:r w:rsidRPr="00A43872">
        <w:rPr>
          <w:rFonts w:ascii="Times New Roman" w:eastAsia="Times New Roman" w:hAnsi="Times New Roman" w:cs="Times New Roman"/>
          <w:kern w:val="0"/>
          <w14:ligatures w14:val="none"/>
        </w:rPr>
        <w:t xml:space="preserve"> (Earth-surface), with internal time that you read as space; there must be a conversion rule </w:t>
      </w:r>
      <m:oMath>
        <m:r>
          <w:rPr>
            <w:rFonts w:ascii="Cambria Math" w:eastAsia="Times New Roman" w:hAnsi="Cambria Math" w:cs="Times New Roman"/>
            <w:kern w:val="0"/>
            <w14:ligatures w14:val="none"/>
          </w:rPr>
          <m:t>c</m:t>
        </m:r>
      </m:oMath>
      <w:r w:rsidRPr="00A43872">
        <w:rPr>
          <w:rFonts w:ascii="Times New Roman" w:eastAsia="Times New Roman" w:hAnsi="Times New Roman" w:cs="Times New Roman"/>
          <w:kern w:val="0"/>
          <w14:ligatures w14:val="none"/>
        </w:rPr>
        <w:t>linking these.</w:t>
      </w:r>
    </w:p>
    <w:p w14:paraId="1838E4C9"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A spatial pixel and a container scale show up at that hinge.</w:t>
      </w:r>
    </w:p>
    <w:p w14:paraId="59ADA525"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Spatial pixel: UGM is predicted as a GM fixed point on a multiplicative span – the smallest scale at which inner plexity can be treated as parts.</w:t>
      </w:r>
    </w:p>
    <w:p w14:paraId="75A56A22"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Container scale: a +1 band where those parts live on a CS surface (Earth-surface).</w:t>
      </w:r>
    </w:p>
    <w:p w14:paraId="65E5978E"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Inner levels must exist.</w:t>
      </w:r>
    </w:p>
    <w:p w14:paraId="33F41082"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−1, −2, … as deeper plexity levels where the present’s inward retention is structured.</w:t>
      </w:r>
    </w:p>
    <w:p w14:paraId="352A109C"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You expect at least a </w:t>
      </w:r>
      <w:r w:rsidRPr="00A43872">
        <w:rPr>
          <w:rFonts w:ascii="Times New Roman" w:eastAsia="Times New Roman" w:hAnsi="Times New Roman" w:cs="Times New Roman"/>
          <w:b/>
          <w:bCs/>
          <w:kern w:val="0"/>
          <w14:ligatures w14:val="none"/>
        </w:rPr>
        <w:t>molecular/quantum seam</w:t>
      </w:r>
      <w:r w:rsidRPr="00A43872">
        <w:rPr>
          <w:rFonts w:ascii="Times New Roman" w:eastAsia="Times New Roman" w:hAnsi="Times New Roman" w:cs="Times New Roman"/>
          <w:kern w:val="0"/>
          <w14:ligatures w14:val="none"/>
        </w:rPr>
        <w:t xml:space="preserve"> (−2) and a </w:t>
      </w:r>
      <w:r w:rsidRPr="00A43872">
        <w:rPr>
          <w:rFonts w:ascii="Times New Roman" w:eastAsia="Times New Roman" w:hAnsi="Times New Roman" w:cs="Times New Roman"/>
          <w:b/>
          <w:bCs/>
          <w:kern w:val="0"/>
          <w14:ligatures w14:val="none"/>
        </w:rPr>
        <w:t>cell/tissue seam</w:t>
      </w:r>
      <w:r w:rsidRPr="00A43872">
        <w:rPr>
          <w:rFonts w:ascii="Times New Roman" w:eastAsia="Times New Roman" w:hAnsi="Times New Roman" w:cs="Times New Roman"/>
          <w:kern w:val="0"/>
          <w14:ligatures w14:val="none"/>
        </w:rPr>
        <w:t xml:space="preserve"> (−1) because of how biology actually works (DNA, cells).</w:t>
      </w:r>
    </w:p>
    <w:p w14:paraId="29CC1228"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Outer containers must exist.</w:t>
      </w:r>
    </w:p>
    <w:p w14:paraId="14E14813"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+2 and +3 as re-expressions of the same present-act logic on larger CSs:</w:t>
      </w:r>
    </w:p>
    <w:p w14:paraId="2196B594" w14:textId="77777777" w:rsidR="00A43872" w:rsidRPr="00A43872" w:rsidRDefault="00A43872" w:rsidP="00A43872">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galactic disks;</w:t>
      </w:r>
    </w:p>
    <w:p w14:paraId="2DC0BCD8" w14:textId="77777777" w:rsidR="00A43872" w:rsidRPr="00A43872" w:rsidRDefault="00A43872" w:rsidP="00A43872">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cosmic shells (CMB/horizon).</w:t>
      </w:r>
    </w:p>
    <w:p w14:paraId="56196849" w14:textId="77777777" w:rsidR="00A43872" w:rsidRPr="00A43872" w:rsidRDefault="00A43872" w:rsidP="00A43872">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Role alternation (bulk vs boundary) must appear.</w:t>
      </w:r>
    </w:p>
    <w:p w14:paraId="27C28CBE"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inner levels are bulk/mixed plexity;</w:t>
      </w:r>
    </w:p>
    <w:p w14:paraId="6D9E0ECA"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outer levels are boundary-dominated;</w:t>
      </w:r>
    </w:p>
    <w:p w14:paraId="63AA5D4E" w14:textId="77777777" w:rsidR="00A43872" w:rsidRPr="00A43872" w:rsidRDefault="00A43872" w:rsidP="00A43872">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symmetric pairs should obey some form of bulk+boundary complement (e.g. ~3+2).</w:t>
      </w:r>
    </w:p>
    <w:p w14:paraId="19CA7858"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So </w:t>
      </w:r>
      <w:r w:rsidRPr="00A43872">
        <w:rPr>
          <w:rFonts w:ascii="Times New Roman" w:eastAsia="Times New Roman" w:hAnsi="Times New Roman" w:cs="Times New Roman"/>
          <w:b/>
          <w:bCs/>
          <w:kern w:val="0"/>
          <w14:ligatures w14:val="none"/>
        </w:rPr>
        <w:t>without data</w:t>
      </w:r>
      <w:r w:rsidRPr="00A43872">
        <w:rPr>
          <w:rFonts w:ascii="Times New Roman" w:eastAsia="Times New Roman" w:hAnsi="Times New Roman" w:cs="Times New Roman"/>
          <w:kern w:val="0"/>
          <w14:ligatures w14:val="none"/>
        </w:rPr>
        <w:t>, theory already predicts:</w:t>
      </w:r>
    </w:p>
    <w:p w14:paraId="077776E1"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at least 6 roles (−2, −1, 0, +1, +2, +3),</w:t>
      </w:r>
    </w:p>
    <w:p w14:paraId="0D183DFA"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two-faced hinge at 0↔+1,</w:t>
      </w:r>
    </w:p>
    <w:p w14:paraId="760E680C"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spatial pixel UGM,</w:t>
      </w:r>
    </w:p>
    <w:p w14:paraId="21BA9876"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temporal pixel T_0,</w:t>
      </w:r>
    </w:p>
    <w:p w14:paraId="0E77A356"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container band at +1,</w:t>
      </w:r>
    </w:p>
    <w:p w14:paraId="1EC1E420"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inner and outer levels with bulk vs boundary alternation,</w:t>
      </w:r>
    </w:p>
    <w:p w14:paraId="0F5956DA" w14:textId="77777777" w:rsidR="00A43872" w:rsidRPr="00A43872" w:rsidRDefault="00A43872" w:rsidP="00A43872">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and a scale-dependent mapping between inner and outer time, characterised by </w:t>
      </w:r>
      <m:oMath>
        <m:r>
          <w:rPr>
            <w:rFonts w:ascii="Cambria Math" w:eastAsia="Times New Roman" w:hAnsi="Cambria Math" w:cs="Times New Roman"/>
            <w:kern w:val="0"/>
            <w14:ligatures w14:val="none"/>
          </w:rPr>
          <m:t>c</m:t>
        </m:r>
      </m:oMath>
      <w:r w:rsidRPr="00A43872">
        <w:rPr>
          <w:rFonts w:ascii="Times New Roman" w:eastAsia="Times New Roman" w:hAnsi="Times New Roman" w:cs="Times New Roman"/>
          <w:kern w:val="0"/>
          <w14:ligatures w14:val="none"/>
        </w:rPr>
        <w:t>.</w:t>
      </w:r>
    </w:p>
    <w:p w14:paraId="716597A6"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C0C63E">
          <v:rect id="_x0000_i1187" style="width:0;height:1.5pt" o:hralign="center" o:hrstd="t" o:hr="t" fillcolor="#a0a0a0" stroked="f"/>
        </w:pict>
      </w:r>
    </w:p>
    <w:p w14:paraId="6177ACD2"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 xml:space="preserve">9.2.2 Step 2 – CL &amp; probe work: data land </w:t>
      </w:r>
      <w:r w:rsidRPr="00A43872">
        <w:rPr>
          <w:rFonts w:ascii="Times New Roman" w:eastAsia="Times New Roman" w:hAnsi="Times New Roman" w:cs="Times New Roman"/>
          <w:b/>
          <w:bCs/>
          <w:i/>
          <w:iCs/>
          <w:kern w:val="0"/>
          <w14:ligatures w14:val="none"/>
        </w:rPr>
        <w:t>exactly</w:t>
      </w:r>
      <w:r w:rsidRPr="00A43872">
        <w:rPr>
          <w:rFonts w:ascii="Times New Roman" w:eastAsia="Times New Roman" w:hAnsi="Times New Roman" w:cs="Times New Roman"/>
          <w:b/>
          <w:bCs/>
          <w:kern w:val="0"/>
          <w14:ligatures w14:val="none"/>
        </w:rPr>
        <w:t xml:space="preserve"> where you’d expect</w:t>
      </w:r>
    </w:p>
    <w:p w14:paraId="472DD552"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Then you did the CL and probe work and found:</w:t>
      </w:r>
    </w:p>
    <w:p w14:paraId="445D8D3F"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UGM (0)</w:t>
      </w:r>
      <w:r w:rsidRPr="00A43872">
        <w:rPr>
          <w:rFonts w:ascii="Times New Roman" w:eastAsia="Times New Roman" w:hAnsi="Times New Roman" w:cs="Times New Roman"/>
          <w:kern w:val="0"/>
          <w14:ligatures w14:val="none"/>
        </w:rPr>
        <w:t xml:space="preserve"> – CL: many windows pivot at ~0.1–0.12 mm across surfaces, fractures, machining, bone, etc.; hinge: UGM as GM fixed point on measurement spans; D(r) logistic fits pivot at this scale for boundary-only contexts.</w:t>
      </w:r>
    </w:p>
    <w:p w14:paraId="54007749"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+1 Earth band</w:t>
      </w:r>
      <w:r w:rsidRPr="00A43872">
        <w:rPr>
          <w:rFonts w:ascii="Times New Roman" w:eastAsia="Times New Roman" w:hAnsi="Times New Roman" w:cs="Times New Roman"/>
          <w:kern w:val="0"/>
          <w14:ligatures w14:val="none"/>
        </w:rPr>
        <w:t xml:space="preserve"> – CL: Earth-surface phenomena have finite windows with GMs clustered in 1–100 km, mode ~10 km; mixture models support a kilometric cluster.</w:t>
      </w:r>
    </w:p>
    <w:p w14:paraId="30ED1DB6"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−2 nanoband</w:t>
      </w:r>
      <w:r w:rsidRPr="00A43872">
        <w:rPr>
          <w:rFonts w:ascii="Times New Roman" w:eastAsia="Times New Roman" w:hAnsi="Times New Roman" w:cs="Times New Roman"/>
          <w:kern w:val="0"/>
          <w14:ligatures w14:val="none"/>
        </w:rPr>
        <w:t xml:space="preserve"> – CL &amp; Probe 1/4: nanometre GM pivots clustered 1–200 nm with internal lanes (10, 40–45, 60–140, ~160 nm); DNA↔cell/nucleus GM bridges overwhelmingly land in this band (and especially 60–140 nm), far above log-uniform expectations.</w:t>
      </w:r>
    </w:p>
    <w:p w14:paraId="1399A211"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−1 micron band</w:t>
      </w:r>
      <w:r w:rsidRPr="00A43872">
        <w:rPr>
          <w:rFonts w:ascii="Times New Roman" w:eastAsia="Times New Roman" w:hAnsi="Times New Roman" w:cs="Times New Roman"/>
          <w:kern w:val="0"/>
          <w14:ligatures w14:val="none"/>
        </w:rPr>
        <w:t xml:space="preserve"> – CL &amp; Probe 5/6: finite windows with GMs 0.2–50 µm, strong enrichment in 0.5–10 µm (~cell diameters); D(L) splits into boundary vs bulk at these scales – exactly what you’d expect for a seam between nano and UGM-scale parts.</w:t>
      </w:r>
    </w:p>
    <w:p w14:paraId="07EB1C94"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+2 / +3</w:t>
      </w:r>
      <w:r w:rsidRPr="00A43872">
        <w:rPr>
          <w:rFonts w:ascii="Times New Roman" w:eastAsia="Times New Roman" w:hAnsi="Times New Roman" w:cs="Times New Roman"/>
          <w:kern w:val="0"/>
          <w14:ligatures w14:val="none"/>
        </w:rPr>
        <w:t xml:space="preserve"> – CL: kpc-range windows with D≈2 disk turbulence and Gpc-range windows with D≈2 shell behaviour; interior LSS is 3D ~homogeneous at hundreds of Mpc, giving classic shell-vs-volume contrast.</w:t>
      </w:r>
    </w:p>
    <w:p w14:paraId="61B4084B" w14:textId="77777777" w:rsidR="00A43872" w:rsidRPr="00A43872" w:rsidRDefault="00A43872" w:rsidP="00A43872">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Dimensional budgets &amp; role flips</w:t>
      </w:r>
      <w:r w:rsidRPr="00A43872">
        <w:rPr>
          <w:rFonts w:ascii="Times New Roman" w:eastAsia="Times New Roman" w:hAnsi="Times New Roman" w:cs="Times New Roman"/>
          <w:kern w:val="0"/>
          <w14:ligatures w14:val="none"/>
        </w:rPr>
        <w:t xml:space="preserve"> – B11–B14: boundary fraction increases outward (−2→+3); inner bulk D and outer boundary D for (−1,+1) and (−2,+2) sum to ≈5; D(L) plateaus and breakpoints cluster near the seam bands.</w:t>
      </w:r>
    </w:p>
    <w:p w14:paraId="52AF1DBB"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So when theory said:</w:t>
      </w:r>
    </w:p>
    <w:p w14:paraId="23146BC6" w14:textId="77777777" w:rsidR="00A43872" w:rsidRPr="00A43872" w:rsidRDefault="00A43872" w:rsidP="00A43872">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“expect a nano seam, a micron seam, a UGM hinge, an Earth container, and outer containers (kpc/Gpc), with bulk vs boundary alternation and finite windows,”</w:t>
      </w:r>
    </w:p>
    <w:p w14:paraId="6177406D"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data didn’t answer with “some vague pattern of scales”; they answered with:</w:t>
      </w:r>
    </w:p>
    <w:p w14:paraId="36EF89F6" w14:textId="77777777" w:rsidR="00A43872" w:rsidRPr="00A43872" w:rsidRDefault="00A43872" w:rsidP="00A43872">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exactly those bands on the log axis</w:t>
      </w:r>
      <w:r w:rsidRPr="00A43872">
        <w:rPr>
          <w:rFonts w:ascii="Times New Roman" w:eastAsia="Times New Roman" w:hAnsi="Times New Roman" w:cs="Times New Roman"/>
          <w:kern w:val="0"/>
          <w14:ligatures w14:val="none"/>
        </w:rPr>
        <w:t>,</w:t>
      </w:r>
    </w:p>
    <w:p w14:paraId="1E8C7F95" w14:textId="77777777" w:rsidR="00A43872" w:rsidRPr="00A43872" w:rsidRDefault="00A43872" w:rsidP="00A43872">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with multiple, independent windows and GMs landing in them,</w:t>
      </w:r>
    </w:p>
    <w:p w14:paraId="0F07291C" w14:textId="77777777" w:rsidR="00A43872" w:rsidRPr="00A43872" w:rsidRDefault="00A43872" w:rsidP="00A43872">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and D(L) behaviours changing </w:t>
      </w:r>
      <w:r w:rsidRPr="00A43872">
        <w:rPr>
          <w:rFonts w:ascii="Times New Roman" w:eastAsia="Times New Roman" w:hAnsi="Times New Roman" w:cs="Times New Roman"/>
          <w:i/>
          <w:iCs/>
          <w:kern w:val="0"/>
          <w14:ligatures w14:val="none"/>
        </w:rPr>
        <w:t>at those bands</w:t>
      </w:r>
      <w:r w:rsidRPr="00A43872">
        <w:rPr>
          <w:rFonts w:ascii="Times New Roman" w:eastAsia="Times New Roman" w:hAnsi="Times New Roman" w:cs="Times New Roman"/>
          <w:kern w:val="0"/>
          <w14:ligatures w14:val="none"/>
        </w:rPr>
        <w:t>.</w:t>
      </w:r>
    </w:p>
    <w:p w14:paraId="20C0D092"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821043">
          <v:rect id="_x0000_i1188" style="width:0;height:1.5pt" o:hralign="center" o:hrstd="t" o:hr="t" fillcolor="#a0a0a0" stroked="f"/>
        </w:pict>
      </w:r>
    </w:p>
    <w:p w14:paraId="200E29C3"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9.2.3 Step 3 – Activation &amp; hinge: the ladder actually does work</w:t>
      </w:r>
    </w:p>
    <w:p w14:paraId="5A64E492"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Then you asked:</w:t>
      </w:r>
    </w:p>
    <w:p w14:paraId="6BA1A0DC"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“Do these levels and seams actually </w:t>
      </w:r>
      <w:r w:rsidRPr="00A43872">
        <w:rPr>
          <w:rFonts w:ascii="Times New Roman" w:eastAsia="Times New Roman" w:hAnsi="Times New Roman" w:cs="Times New Roman"/>
          <w:b/>
          <w:bCs/>
          <w:kern w:val="0"/>
          <w14:ligatures w14:val="none"/>
        </w:rPr>
        <w:t>matter</w:t>
      </w:r>
      <w:r w:rsidRPr="00A43872">
        <w:rPr>
          <w:rFonts w:ascii="Times New Roman" w:eastAsia="Times New Roman" w:hAnsi="Times New Roman" w:cs="Times New Roman"/>
          <w:kern w:val="0"/>
          <w14:ligatures w14:val="none"/>
        </w:rPr>
        <w:t xml:space="preserve"> dynamically, or are they just a way to classify static data?”</w:t>
      </w:r>
    </w:p>
    <w:p w14:paraId="32A50060"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And you found:</w:t>
      </w:r>
    </w:p>
    <w:p w14:paraId="7F0C1E71" w14:textId="77777777" w:rsidR="00A43872" w:rsidRPr="00A43872" w:rsidRDefault="00A43872" w:rsidP="00A43872">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Milky-Way activation at +2↔+3:</w:t>
      </w:r>
    </w:p>
    <w:p w14:paraId="0EF8BE67" w14:textId="77777777" w:rsidR="00A43872" w:rsidRPr="00A43872" w:rsidRDefault="00A43872" w:rsidP="00A43872">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T3-B: adding an MW-scale activation term (fraction of lenses with </w:t>
      </w:r>
      <m:oMath>
        <m:r>
          <w:rPr>
            <w:rFonts w:ascii="Cambria Math" w:eastAsia="Times New Roman" w:hAnsi="Cambria Math" w:cs="Times New Roman"/>
            <w:kern w:val="0"/>
            <w14:ligatures w14:val="none"/>
          </w:rPr>
          <m:t>x≥1</m:t>
        </m:r>
      </m:oMath>
      <w:r w:rsidRPr="00A43872">
        <w:rPr>
          <w:rFonts w:ascii="Times New Roman" w:eastAsia="Times New Roman" w:hAnsi="Times New Roman" w:cs="Times New Roman"/>
          <w:kern w:val="0"/>
          <w14:ligatures w14:val="none"/>
        </w:rPr>
        <w:t>) explains lensing plateau amplitudes much better than size-only – ΔAIC≈162 – with a seam radius ~4–7 kpc and 7/7 positive activation slopes.</w:t>
      </w:r>
    </w:p>
    <w:p w14:paraId="77AD37E0" w14:textId="77777777" w:rsidR="00A43872" w:rsidRPr="00A43872" w:rsidRDefault="00A43872" w:rsidP="00A43872">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Hinge geometry:</w:t>
      </w:r>
    </w:p>
    <w:p w14:paraId="4B4590FF" w14:textId="77777777" w:rsidR="00A43872" w:rsidRPr="00A43872" w:rsidRDefault="00A43872" w:rsidP="00A43872">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hinge identity </w:t>
      </w:r>
      <m:oMath>
        <m:r>
          <m:rPr>
            <m:sty m:val="p"/>
          </m:rPr>
          <w:rPr>
            <w:rFonts w:ascii="Cambria Math" w:eastAsia="Times New Roman" w:hAnsi="Cambria Math" w:cs="Times New Roman"/>
            <w:kern w:val="0"/>
            <w14:ligatures w14:val="none"/>
          </w:rPr>
          <m:t>UGM/</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zero</m:t>
            </m:r>
          </m:sub>
        </m:sSub>
        <m:r>
          <m:rPr>
            <m:sty m:val="p"/>
          </m:rP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m:t>
            </m:r>
          </m:sup>
        </m:sSubSup>
      </m:oMath>
      <w:r w:rsidRPr="00A43872">
        <w:rPr>
          <w:rFonts w:ascii="Times New Roman" w:eastAsia="Times New Roman" w:hAnsi="Times New Roman" w:cs="Times New Roman"/>
          <w:kern w:val="0"/>
          <w14:ligatures w14:val="none"/>
        </w:rPr>
        <w:t>ties CL UGM and +1 bands to inner/outer time scales;</w:t>
      </w:r>
    </w:p>
    <w:p w14:paraId="46D873F5" w14:textId="77777777" w:rsidR="00A43872" w:rsidRPr="00A43872" w:rsidRDefault="00A43872" w:rsidP="00A43872">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two-of-three relation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A43872">
        <w:rPr>
          <w:rFonts w:ascii="Times New Roman" w:eastAsia="Times New Roman" w:hAnsi="Times New Roman" w:cs="Times New Roman"/>
          <w:kern w:val="0"/>
          <w14:ligatures w14:val="none"/>
        </w:rPr>
        <w:t>works cleanly only at 0↔+1;</w:t>
      </w:r>
    </w:p>
    <w:p w14:paraId="78E5585D" w14:textId="77777777" w:rsidR="00A43872" w:rsidRPr="00A43872" w:rsidRDefault="00A43872" w:rsidP="00A43872">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GM(UGM, Earth) gives a sensible CNS size bracket.</w:t>
      </w:r>
    </w:p>
    <w:p w14:paraId="117BEA3D"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Given that:</w:t>
      </w:r>
    </w:p>
    <w:p w14:paraId="59D5E2C7" w14:textId="77777777" w:rsidR="00A43872" w:rsidRPr="00A43872" w:rsidRDefault="00A43872" w:rsidP="00A43872">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static CL evidence already singled out the Milky-Way disk band as a +2 context level,</w:t>
      </w:r>
    </w:p>
    <w:p w14:paraId="7D69C41B" w14:textId="77777777" w:rsidR="00A43872" w:rsidRPr="00A43872" w:rsidRDefault="00A43872" w:rsidP="00A43872">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AR says +3 (cosmic shell) is a container that should activate when systems live in that band,</w:t>
      </w:r>
    </w:p>
    <w:p w14:paraId="5D953B84"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T3-B result is exactly what you’d want to see if the ladder is </w:t>
      </w:r>
      <w:r w:rsidRPr="00A43872">
        <w:rPr>
          <w:rFonts w:ascii="Times New Roman" w:eastAsia="Times New Roman" w:hAnsi="Times New Roman" w:cs="Times New Roman"/>
          <w:b/>
          <w:bCs/>
          <w:kern w:val="0"/>
          <w14:ligatures w14:val="none"/>
        </w:rPr>
        <w:t>real</w:t>
      </w:r>
      <w:r w:rsidRPr="00A43872">
        <w:rPr>
          <w:rFonts w:ascii="Times New Roman" w:eastAsia="Times New Roman" w:hAnsi="Times New Roman" w:cs="Times New Roman"/>
          <w:kern w:val="0"/>
          <w14:ligatures w14:val="none"/>
        </w:rPr>
        <w:t>:</w:t>
      </w:r>
    </w:p>
    <w:p w14:paraId="41190C99"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 context seam predicted from present-act/ladder logic shows up as a </w:t>
      </w:r>
      <w:r w:rsidRPr="00A43872">
        <w:rPr>
          <w:rFonts w:ascii="Times New Roman" w:eastAsia="Times New Roman" w:hAnsi="Times New Roman" w:cs="Times New Roman"/>
          <w:b/>
          <w:bCs/>
          <w:kern w:val="0"/>
          <w14:ligatures w14:val="none"/>
        </w:rPr>
        <w:t>real term</w:t>
      </w:r>
      <w:r w:rsidRPr="00A43872">
        <w:rPr>
          <w:rFonts w:ascii="Times New Roman" w:eastAsia="Times New Roman" w:hAnsi="Times New Roman" w:cs="Times New Roman"/>
          <w:kern w:val="0"/>
          <w14:ligatures w14:val="none"/>
        </w:rPr>
        <w:t>, with the right sign, in a data-driven model of lensing using external survey data.</w:t>
      </w:r>
    </w:p>
    <w:p w14:paraId="790514A8"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That shifts the ladder from “interesting pattern” to:</w:t>
      </w:r>
    </w:p>
    <w:p w14:paraId="52F67162" w14:textId="77777777" w:rsidR="00A43872" w:rsidRPr="00A43872" w:rsidRDefault="00A43872" w:rsidP="00A43872">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causally relevant structure</w:t>
      </w:r>
      <w:r w:rsidRPr="00A43872">
        <w:rPr>
          <w:rFonts w:ascii="Times New Roman" w:eastAsia="Times New Roman" w:hAnsi="Times New Roman" w:cs="Times New Roman"/>
          <w:kern w:val="0"/>
          <w14:ligatures w14:val="none"/>
        </w:rPr>
        <w:t xml:space="preserve"> in the AR sense: a place where inner/outter schedules change behaviour.</w:t>
      </w:r>
    </w:p>
    <w:p w14:paraId="53689C49"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inner activation probes (nano/micron) are simply the logical continuation of this programme.</w:t>
      </w:r>
    </w:p>
    <w:p w14:paraId="6F4074A2"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B6CF14">
          <v:rect id="_x0000_i1189" style="width:0;height:1.5pt" o:hralign="center" o:hrstd="t" o:hr="t" fillcolor="#a0a0a0" stroked="f"/>
        </w:pict>
      </w:r>
    </w:p>
    <w:p w14:paraId="16C75C12"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9.2.4 Step 4 – Robustness &amp; nulls: why chance and numerology are unlikely</w:t>
      </w:r>
    </w:p>
    <w:p w14:paraId="7923E3B2"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To rule out “we just cherry-picked a pretty story,” you ran a battery of </w:t>
      </w:r>
      <w:r w:rsidRPr="00A43872">
        <w:rPr>
          <w:rFonts w:ascii="Times New Roman" w:eastAsia="Times New Roman" w:hAnsi="Times New Roman" w:cs="Times New Roman"/>
          <w:b/>
          <w:bCs/>
          <w:kern w:val="0"/>
          <w14:ligatures w14:val="none"/>
        </w:rPr>
        <w:t>null and robustness checks</w:t>
      </w:r>
      <w:r w:rsidRPr="00A43872">
        <w:rPr>
          <w:rFonts w:ascii="Times New Roman" w:eastAsia="Times New Roman" w:hAnsi="Times New Roman" w:cs="Times New Roman"/>
          <w:kern w:val="0"/>
          <w14:ligatures w14:val="none"/>
        </w:rPr>
        <w:t>:</w:t>
      </w:r>
    </w:p>
    <w:p w14:paraId="70E3169A"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H41</w:t>
      </w:r>
      <w:r w:rsidRPr="00A43872">
        <w:rPr>
          <w:rFonts w:ascii="Times New Roman" w:eastAsia="Times New Roman" w:hAnsi="Times New Roman" w:cs="Times New Roman"/>
          <w:kern w:val="0"/>
          <w14:ligatures w14:val="none"/>
        </w:rPr>
        <w:t xml:space="preserve"> – leave-one-domain-out centres: level centres at −2, 0, +1, +2, +3 shift by ≤0.10 dex under domain removal; −1 shifts more but stays in its band.</w:t>
      </w:r>
    </w:p>
    <w:p w14:paraId="52E7045C"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K49</w:t>
      </w:r>
      <w:r w:rsidRPr="00A43872">
        <w:rPr>
          <w:rFonts w:ascii="Times New Roman" w:eastAsia="Times New Roman" w:hAnsi="Times New Roman" w:cs="Times New Roman"/>
          <w:kern w:val="0"/>
          <w14:ligatures w14:val="none"/>
        </w:rPr>
        <w:t xml:space="preserve"> – log-uniform bootstraps: when you generate fake window scales uniformly in log-space within each band, you don’t reproduce the sharp GM modes or plateau break clustering seen in the real CL data.</w:t>
      </w:r>
    </w:p>
    <w:p w14:paraId="039F255A"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O61</w:t>
      </w:r>
      <w:r w:rsidRPr="00A43872">
        <w:rPr>
          <w:rFonts w:ascii="Times New Roman" w:eastAsia="Times New Roman" w:hAnsi="Times New Roman" w:cs="Times New Roman"/>
          <w:kern w:val="0"/>
          <w14:ligatures w14:val="none"/>
        </w:rPr>
        <w:t xml:space="preserve"> – symmetry index &amp; permutations: the observed </w:t>
      </w:r>
      <m:oMath>
        <m:r>
          <m:rPr>
            <m:scr m:val="script"/>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kern w:val="0"/>
          <w14:ligatures w14:val="none"/>
        </w:rPr>
        <w:t>(hinge-centred mirror quality) is in the low tail of the permutation distribution; random relabellings rarely produce such a coherent inside↔outside symmetry around 0↔+1.</w:t>
      </w:r>
    </w:p>
    <w:p w14:paraId="0B689EB4"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J-block</w:t>
      </w:r>
      <w:r w:rsidRPr="00A43872">
        <w:rPr>
          <w:rFonts w:ascii="Times New Roman" w:eastAsia="Times New Roman" w:hAnsi="Times New Roman" w:cs="Times New Roman"/>
          <w:kern w:val="0"/>
          <w14:ligatures w14:val="none"/>
        </w:rPr>
        <w:t xml:space="preserve"> – numerology checks:</w:t>
      </w:r>
    </w:p>
    <w:p w14:paraId="479D0AED" w14:textId="77777777" w:rsidR="00A43872" w:rsidRPr="00A43872" w:rsidRDefault="00A43872" w:rsidP="00A43872">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J45/J46/J47: no special half-decade pinning, no golden-ratio, no “GM beats AM/HM for all triplets” law; these were explicitly tested and rejected.</w:t>
      </w:r>
    </w:p>
    <w:p w14:paraId="6EB8EE07"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A1/A2/A6/I42/O60</w:t>
      </w:r>
      <w:r w:rsidRPr="00A43872">
        <w:rPr>
          <w:rFonts w:ascii="Times New Roman" w:eastAsia="Times New Roman" w:hAnsi="Times New Roman" w:cs="Times New Roman"/>
          <w:kern w:val="0"/>
          <w14:ligatures w14:val="none"/>
        </w:rPr>
        <w:t xml:space="preserve"> – simple symmetric/global mirror / projective laws:</w:t>
      </w:r>
    </w:p>
    <w:p w14:paraId="47906AC5" w14:textId="77777777" w:rsidR="00A43872" w:rsidRPr="00A43872" w:rsidRDefault="00A43872" w:rsidP="00A43872">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mirror sums, single inversion pivots, affine mirrors, projective maps all fail as exact global symmetries.</w:t>
      </w:r>
    </w:p>
    <w:p w14:paraId="0A5CD485" w14:textId="77777777" w:rsidR="00A43872" w:rsidRPr="00A43872" w:rsidRDefault="00A43872" w:rsidP="00A43872">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D21–D23</w:t>
      </w:r>
      <w:r w:rsidRPr="00A43872">
        <w:rPr>
          <w:rFonts w:ascii="Times New Roman" w:eastAsia="Times New Roman" w:hAnsi="Times New Roman" w:cs="Times New Roman"/>
          <w:kern w:val="0"/>
          <w14:ligatures w14:val="none"/>
        </w:rPr>
        <w:t xml:space="preserve"> – naive GM/time/velocity relations:</w:t>
      </w:r>
    </w:p>
    <w:p w14:paraId="2651BAB3" w14:textId="77777777" w:rsidR="00A43872" w:rsidRPr="00A43872" w:rsidRDefault="00A43872" w:rsidP="00A43872">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time as GM of lengths, or a single speed law across all levels, fails badly. The neat mapping is local to the 0↔+1 hinge only.</w:t>
      </w:r>
    </w:p>
    <w:p w14:paraId="28742A56"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All of these negative results </w:t>
      </w:r>
      <w:r w:rsidRPr="00A43872">
        <w:rPr>
          <w:rFonts w:ascii="Times New Roman" w:eastAsia="Times New Roman" w:hAnsi="Times New Roman" w:cs="Times New Roman"/>
          <w:b/>
          <w:bCs/>
          <w:kern w:val="0"/>
          <w14:ligatures w14:val="none"/>
        </w:rPr>
        <w:t>strengthen</w:t>
      </w:r>
      <w:r w:rsidRPr="00A43872">
        <w:rPr>
          <w:rFonts w:ascii="Times New Roman" w:eastAsia="Times New Roman" w:hAnsi="Times New Roman" w:cs="Times New Roman"/>
          <w:kern w:val="0"/>
          <w14:ligatures w14:val="none"/>
        </w:rPr>
        <w:t xml:space="preserve"> the claim that:</w:t>
      </w:r>
    </w:p>
    <w:p w14:paraId="0B88FFC2" w14:textId="77777777" w:rsidR="00A43872" w:rsidRPr="00A43872" w:rsidRDefault="00A43872" w:rsidP="00A43872">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structure you do have (finite windows, GM seams, role alternation, hinge geometry, MW activation) is not an artefact of “pretty patterns” you could have drawn a dozen different ways;</w:t>
      </w:r>
    </w:p>
    <w:p w14:paraId="21C87924" w14:textId="77777777" w:rsidR="00A43872" w:rsidRPr="00A43872" w:rsidRDefault="00A43872" w:rsidP="00A43872">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you checked the most obvious alternative patterns and they </w:t>
      </w:r>
      <w:r w:rsidRPr="00A43872">
        <w:rPr>
          <w:rFonts w:ascii="Times New Roman" w:eastAsia="Times New Roman" w:hAnsi="Times New Roman" w:cs="Times New Roman"/>
          <w:i/>
          <w:iCs/>
          <w:kern w:val="0"/>
          <w14:ligatures w14:val="none"/>
        </w:rPr>
        <w:t>don’t</w:t>
      </w:r>
      <w:r w:rsidRPr="00A43872">
        <w:rPr>
          <w:rFonts w:ascii="Times New Roman" w:eastAsia="Times New Roman" w:hAnsi="Times New Roman" w:cs="Times New Roman"/>
          <w:kern w:val="0"/>
          <w14:ligatures w14:val="none"/>
        </w:rPr>
        <w:t xml:space="preserve"> fit; your ladder does.</w:t>
      </w:r>
    </w:p>
    <w:p w14:paraId="22DC0E61"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330BF5">
          <v:rect id="_x0000_i1190" style="width:0;height:1.5pt" o:hralign="center" o:hrstd="t" o:hr="t" fillcolor="#a0a0a0" stroked="f"/>
        </w:pict>
      </w:r>
    </w:p>
    <w:p w14:paraId="6F2070D5"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9.2.5 Step 5 – The narrative in one breath</w:t>
      </w:r>
    </w:p>
    <w:p w14:paraId="4A95942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Putting the five steps together:</w:t>
      </w:r>
    </w:p>
    <w:p w14:paraId="6761E19A" w14:textId="77777777" w:rsidR="00A43872" w:rsidRPr="00A43872" w:rsidRDefault="00A43872" w:rsidP="00A43872">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Theory predicted</w:t>
      </w:r>
      <w:r w:rsidRPr="00A43872">
        <w:rPr>
          <w:rFonts w:ascii="Times New Roman" w:eastAsia="Times New Roman" w:hAnsi="Times New Roman" w:cs="Times New Roman"/>
          <w:kern w:val="0"/>
          <w14:ligatures w14:val="none"/>
        </w:rPr>
        <w:t xml:space="preserve"> that reality, read from a human 0-present, should organise into a </w:t>
      </w:r>
      <w:r w:rsidRPr="00A43872">
        <w:rPr>
          <w:rFonts w:ascii="Times New Roman" w:eastAsia="Times New Roman" w:hAnsi="Times New Roman" w:cs="Times New Roman"/>
          <w:b/>
          <w:bCs/>
          <w:kern w:val="0"/>
          <w14:ligatures w14:val="none"/>
        </w:rPr>
        <w:t>finite ladder of context levels</w:t>
      </w:r>
      <w:r w:rsidRPr="00A43872">
        <w:rPr>
          <w:rFonts w:ascii="Times New Roman" w:eastAsia="Times New Roman" w:hAnsi="Times New Roman" w:cs="Times New Roman"/>
          <w:kern w:val="0"/>
          <w14:ligatures w14:val="none"/>
        </w:rPr>
        <w:t xml:space="preserve"> M:</w:t>
      </w:r>
    </w:p>
    <w:p w14:paraId="3118C2B0" w14:textId="77777777" w:rsidR="00A43872" w:rsidRPr="00A43872" w:rsidRDefault="00A43872" w:rsidP="00A43872">
      <w:pPr>
        <w:spacing w:before="100" w:beforeAutospacing="1" w:after="100" w:afterAutospacing="1" w:line="240" w:lineRule="auto"/>
        <w:ind w:left="720"/>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-2</m:t>
        </m:r>
      </m:oMath>
      <w:r w:rsidRPr="00A43872">
        <w:rPr>
          <w:rFonts w:ascii="Times New Roman" w:eastAsia="Times New Roman" w:hAnsi="Times New Roman" w:cs="Times New Roman"/>
          <w:kern w:val="0"/>
          <w14:ligatures w14:val="none"/>
        </w:rPr>
        <w:t>(nano), −1 (micron), 0 (UGM), +1 (Earth-surface), +2 (galactic disk), +3 (cosmic shell),</w:t>
      </w:r>
    </w:p>
    <w:p w14:paraId="1DF1A970" w14:textId="77777777" w:rsidR="00A43872" w:rsidRPr="00A43872" w:rsidRDefault="00A43872" w:rsidP="00A43872">
      <w:pPr>
        <w:spacing w:before="100" w:beforeAutospacing="1" w:after="100" w:afterAutospacing="1" w:line="240" w:lineRule="auto"/>
        <w:ind w:left="720"/>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hinged at 0↔+1, with bulk plexity inward and boundary containers outward.</w:t>
      </w:r>
    </w:p>
    <w:p w14:paraId="5AFDFCCF" w14:textId="77777777" w:rsidR="00A43872" w:rsidRPr="00A43872" w:rsidRDefault="00A43872" w:rsidP="00A43872">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CL and probe work</w:t>
      </w:r>
      <w:r w:rsidRPr="00A43872">
        <w:rPr>
          <w:rFonts w:ascii="Times New Roman" w:eastAsia="Times New Roman" w:hAnsi="Times New Roman" w:cs="Times New Roman"/>
          <w:kern w:val="0"/>
          <w14:ligatures w14:val="none"/>
        </w:rPr>
        <w:t xml:space="preserve"> found exactly those bands, with strong GM clustering and D(L) breaks in the right decades, across unrelated domains and methods.</w:t>
      </w:r>
    </w:p>
    <w:p w14:paraId="5CD88A35" w14:textId="77777777" w:rsidR="00A43872" w:rsidRPr="00A43872" w:rsidRDefault="00A43872" w:rsidP="00A43872">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Dynamic tests</w:t>
      </w:r>
      <w:r w:rsidRPr="00A43872">
        <w:rPr>
          <w:rFonts w:ascii="Times New Roman" w:eastAsia="Times New Roman" w:hAnsi="Times New Roman" w:cs="Times New Roman"/>
          <w:kern w:val="0"/>
          <w14:ligatures w14:val="none"/>
        </w:rPr>
        <w:t xml:space="preserve"> showed that at least one seam (Milky Way, +2↔+3) is </w:t>
      </w:r>
      <w:r w:rsidRPr="00A43872">
        <w:rPr>
          <w:rFonts w:ascii="Times New Roman" w:eastAsia="Times New Roman" w:hAnsi="Times New Roman" w:cs="Times New Roman"/>
          <w:b/>
          <w:bCs/>
          <w:kern w:val="0"/>
          <w14:ligatures w14:val="none"/>
        </w:rPr>
        <w:t>causally real</w:t>
      </w:r>
      <w:r w:rsidRPr="00A43872">
        <w:rPr>
          <w:rFonts w:ascii="Times New Roman" w:eastAsia="Times New Roman" w:hAnsi="Times New Roman" w:cs="Times New Roman"/>
          <w:kern w:val="0"/>
          <w14:ligatures w14:val="none"/>
        </w:rPr>
        <w:t>: adding a seam-aware activation term materially improves fits to lensing data with the correct sign and scale, consistent with feasibility geometry.</w:t>
      </w:r>
    </w:p>
    <w:p w14:paraId="7A3AFA80" w14:textId="77777777" w:rsidR="00A43872" w:rsidRPr="00A43872" w:rsidRDefault="00A43872" w:rsidP="00A43872">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Robustness &amp; null tests</w:t>
      </w:r>
      <w:r w:rsidRPr="00A43872">
        <w:rPr>
          <w:rFonts w:ascii="Times New Roman" w:eastAsia="Times New Roman" w:hAnsi="Times New Roman" w:cs="Times New Roman"/>
          <w:kern w:val="0"/>
          <w14:ligatures w14:val="none"/>
        </w:rPr>
        <w:t xml:space="preserve"> demonstrated that:</w:t>
      </w:r>
    </w:p>
    <w:p w14:paraId="43A90C3E" w14:textId="77777777" w:rsidR="00A43872" w:rsidRPr="00A43872" w:rsidRDefault="00A43872" w:rsidP="00A43872">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bands and centres are stable under domain removal,</w:t>
      </w:r>
    </w:p>
    <w:p w14:paraId="47477739" w14:textId="77777777" w:rsidR="00A43872" w:rsidRPr="00A43872" w:rsidRDefault="00A43872" w:rsidP="00A43872">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symmetry and hinge patterns are rare under permutations and log-uniform nulls,</w:t>
      </w:r>
    </w:p>
    <w:p w14:paraId="1BB5913D" w14:textId="77777777" w:rsidR="00A43872" w:rsidRPr="00A43872" w:rsidRDefault="00A43872" w:rsidP="00A43872">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simple symmetric alternatives and numerological ladders fail.</w:t>
      </w:r>
    </w:p>
    <w:p w14:paraId="1F91883C" w14:textId="77777777" w:rsidR="00A43872" w:rsidRPr="00A43872" w:rsidRDefault="00A43872" w:rsidP="00A43872">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Hinge and ladder geometry</w:t>
      </w:r>
      <w:r w:rsidRPr="00A43872">
        <w:rPr>
          <w:rFonts w:ascii="Times New Roman" w:eastAsia="Times New Roman" w:hAnsi="Times New Roman" w:cs="Times New Roman"/>
          <w:kern w:val="0"/>
          <w14:ligatures w14:val="none"/>
        </w:rPr>
        <w:t xml:space="preserve"> tied the time pixel (~0.1 s), spatial pixel (UGM), container band (+1), and </w:t>
      </w:r>
      <m:oMath>
        <m:r>
          <w:rPr>
            <w:rFonts w:ascii="Cambria Math" w:eastAsia="Times New Roman" w:hAnsi="Cambria Math" w:cs="Times New Roman"/>
            <w:kern w:val="0"/>
            <w14:ligatures w14:val="none"/>
          </w:rPr>
          <m:t>c</m:t>
        </m:r>
      </m:oMath>
      <w:r w:rsidRPr="00A43872">
        <w:rPr>
          <w:rFonts w:ascii="Times New Roman" w:eastAsia="Times New Roman" w:hAnsi="Times New Roman" w:cs="Times New Roman"/>
          <w:kern w:val="0"/>
          <w14:ligatures w14:val="none"/>
        </w:rPr>
        <w:t>together in a way that only works at 0↔+1, and matches psychophysics and rough biology (CNS size brackets).</w:t>
      </w:r>
    </w:p>
    <w:p w14:paraId="2D242CAE"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So when you say:</w:t>
      </w:r>
    </w:p>
    <w:p w14:paraId="5FD2E29B"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ladder is not arbitrary,”</w:t>
      </w:r>
    </w:p>
    <w:p w14:paraId="384C3484"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what you mean is:</w:t>
      </w:r>
    </w:p>
    <w:p w14:paraId="5E878E7B" w14:textId="77777777" w:rsidR="00A43872" w:rsidRPr="00A43872" w:rsidRDefault="00A43872" w:rsidP="00A43872">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it is the </w:t>
      </w:r>
      <w:r w:rsidRPr="00A43872">
        <w:rPr>
          <w:rFonts w:ascii="Times New Roman" w:eastAsia="Times New Roman" w:hAnsi="Times New Roman" w:cs="Times New Roman"/>
          <w:b/>
          <w:bCs/>
          <w:kern w:val="0"/>
          <w14:ligatures w14:val="none"/>
        </w:rPr>
        <w:t>only</w:t>
      </w:r>
      <w:r w:rsidRPr="00A43872">
        <w:rPr>
          <w:rFonts w:ascii="Times New Roman" w:eastAsia="Times New Roman" w:hAnsi="Times New Roman" w:cs="Times New Roman"/>
          <w:kern w:val="0"/>
          <w14:ligatures w14:val="none"/>
        </w:rPr>
        <w:t xml:space="preserve"> scale-wise structure you’ve found that is:</w:t>
      </w:r>
    </w:p>
    <w:p w14:paraId="1171FF6B" w14:textId="77777777" w:rsidR="00A43872" w:rsidRPr="00A43872" w:rsidRDefault="00A43872" w:rsidP="00A43872">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i/>
          <w:iCs/>
          <w:kern w:val="0"/>
          <w14:ligatures w14:val="none"/>
        </w:rPr>
        <w:t>required</w:t>
      </w:r>
      <w:r w:rsidRPr="00A43872">
        <w:rPr>
          <w:rFonts w:ascii="Times New Roman" w:eastAsia="Times New Roman" w:hAnsi="Times New Roman" w:cs="Times New Roman"/>
          <w:kern w:val="0"/>
          <w14:ligatures w14:val="none"/>
        </w:rPr>
        <w:t xml:space="preserve"> by the AR hinge logic,</w:t>
      </w:r>
    </w:p>
    <w:p w14:paraId="5D607393" w14:textId="77777777" w:rsidR="00A43872" w:rsidRPr="00A43872" w:rsidRDefault="00A43872" w:rsidP="00A43872">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i/>
          <w:iCs/>
          <w:kern w:val="0"/>
          <w14:ligatures w14:val="none"/>
        </w:rPr>
        <w:t>reflected</w:t>
      </w:r>
      <w:r w:rsidRPr="00A43872">
        <w:rPr>
          <w:rFonts w:ascii="Times New Roman" w:eastAsia="Times New Roman" w:hAnsi="Times New Roman" w:cs="Times New Roman"/>
          <w:kern w:val="0"/>
          <w14:ligatures w14:val="none"/>
        </w:rPr>
        <w:t xml:space="preserve"> consistently in cross-domain empirical data,</w:t>
      </w:r>
    </w:p>
    <w:p w14:paraId="583EC816" w14:textId="77777777" w:rsidR="00A43872" w:rsidRPr="00A43872" w:rsidRDefault="00A43872" w:rsidP="00A43872">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i/>
          <w:iCs/>
          <w:kern w:val="0"/>
          <w14:ligatures w14:val="none"/>
        </w:rPr>
        <w:t>validated</w:t>
      </w:r>
      <w:r w:rsidRPr="00A43872">
        <w:rPr>
          <w:rFonts w:ascii="Times New Roman" w:eastAsia="Times New Roman" w:hAnsi="Times New Roman" w:cs="Times New Roman"/>
          <w:kern w:val="0"/>
          <w14:ligatures w14:val="none"/>
        </w:rPr>
        <w:t xml:space="preserve"> by at least one dynamic, out-of-sample test (T3-B),</w:t>
      </w:r>
    </w:p>
    <w:p w14:paraId="7B8ECD3A" w14:textId="77777777" w:rsidR="00A43872" w:rsidRPr="00A43872" w:rsidRDefault="00A43872" w:rsidP="00A43872">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i/>
          <w:iCs/>
          <w:kern w:val="0"/>
          <w14:ligatures w14:val="none"/>
        </w:rPr>
        <w:t>robust</w:t>
      </w:r>
      <w:r w:rsidRPr="00A43872">
        <w:rPr>
          <w:rFonts w:ascii="Times New Roman" w:eastAsia="Times New Roman" w:hAnsi="Times New Roman" w:cs="Times New Roman"/>
          <w:kern w:val="0"/>
          <w14:ligatures w14:val="none"/>
        </w:rPr>
        <w:t xml:space="preserve"> under nulls and permutations, and</w:t>
      </w:r>
    </w:p>
    <w:p w14:paraId="30643716" w14:textId="77777777" w:rsidR="00A43872" w:rsidRPr="00A43872" w:rsidRDefault="00A43872" w:rsidP="00A43872">
      <w:pPr>
        <w:numPr>
          <w:ilvl w:val="1"/>
          <w:numId w:val="543"/>
        </w:numPr>
        <w:spacing w:before="100" w:beforeAutospacing="1" w:after="100" w:afterAutospacing="1" w:line="240" w:lineRule="auto"/>
        <w:ind w:left="2160"/>
        <w:rPr>
          <w:rFonts w:ascii="Times New Roman" w:eastAsia="Times New Roman" w:hAnsi="Times New Roman" w:cs="Times New Roman"/>
          <w:kern w:val="0"/>
          <w14:ligatures w14:val="none"/>
        </w:rPr>
      </w:pPr>
    </w:p>
    <w:p w14:paraId="0FA21B24" w14:textId="77777777" w:rsidR="00A43872" w:rsidRPr="00A43872" w:rsidRDefault="00A43872" w:rsidP="00A43872">
      <w:pPr>
        <w:numPr>
          <w:ilvl w:val="2"/>
          <w:numId w:val="54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resistant* to being replaced by simpler or prettier alternatives.</w:t>
      </w:r>
    </w:p>
    <w:p w14:paraId="58F7E6E1"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That is the kind of validation appropriate for a multi-scale, cross-domain framework like this, and it’s what makes the context-level ladder a cornerstone of your updated theory, rather than an aesthetic side note.</w:t>
      </w:r>
    </w:p>
    <w:p w14:paraId="4932EF66" w14:textId="77777777" w:rsidR="00A43872" w:rsidRPr="00A43872" w:rsidRDefault="00A43872" w:rsidP="00A4387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 w:name="_Toc215316922"/>
      <w:r w:rsidRPr="00A43872">
        <w:rPr>
          <w:rFonts w:ascii="Times New Roman" w:eastAsia="Times New Roman" w:hAnsi="Times New Roman" w:cs="Times New Roman"/>
          <w:b/>
          <w:bCs/>
          <w:kern w:val="0"/>
          <w:sz w:val="27"/>
          <w:szCs w:val="27"/>
          <w14:ligatures w14:val="none"/>
        </w:rPr>
        <w:t>9.3 New mathematical work to pursue</w:t>
      </w:r>
      <w:bookmarkEnd w:id="47"/>
    </w:p>
    <w:p w14:paraId="4216FB83"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This subsection is a to-do list for the </w:t>
      </w:r>
      <w:r w:rsidRPr="00A43872">
        <w:rPr>
          <w:rFonts w:ascii="Times New Roman" w:eastAsia="Times New Roman" w:hAnsi="Times New Roman" w:cs="Times New Roman"/>
          <w:i/>
          <w:iCs/>
          <w:kern w:val="0"/>
          <w14:ligatures w14:val="none"/>
        </w:rPr>
        <w:t>math side</w:t>
      </w:r>
      <w:r w:rsidRPr="00A43872">
        <w:rPr>
          <w:rFonts w:ascii="Times New Roman" w:eastAsia="Times New Roman" w:hAnsi="Times New Roman" w:cs="Times New Roman"/>
          <w:kern w:val="0"/>
          <w14:ligatures w14:val="none"/>
        </w:rPr>
        <w:t xml:space="preserve"> of the ladder. The empirical picture is already strong, but several pieces are still at the level of “well-supported patterns” rather than theorems. Here are the most important things to formalise inside the AR algebra and hinge math so that the context ladder isn’t just an empirical structure that happens to match AR, but a </w:t>
      </w:r>
      <w:r w:rsidRPr="00A43872">
        <w:rPr>
          <w:rFonts w:ascii="Times New Roman" w:eastAsia="Times New Roman" w:hAnsi="Times New Roman" w:cs="Times New Roman"/>
          <w:i/>
          <w:iCs/>
          <w:kern w:val="0"/>
          <w14:ligatures w14:val="none"/>
        </w:rPr>
        <w:t>necessary</w:t>
      </w:r>
      <w:r w:rsidRPr="00A43872">
        <w:rPr>
          <w:rFonts w:ascii="Times New Roman" w:eastAsia="Times New Roman" w:hAnsi="Times New Roman" w:cs="Times New Roman"/>
          <w:kern w:val="0"/>
          <w14:ligatures w14:val="none"/>
        </w:rPr>
        <w:t xml:space="preserve"> expression of it.</w:t>
      </w:r>
    </w:p>
    <w:p w14:paraId="06BBBA2B"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29D765">
          <v:rect id="_x0000_i1191" style="width:0;height:1.5pt" o:hralign="center" o:hrstd="t" o:hr="t" fillcolor="#a0a0a0" stroked="f"/>
        </w:pict>
      </w:r>
    </w:p>
    <w:p w14:paraId="6AE1B479"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9.3.1 GM-seam lemma: why GM is the unique “seam fixed point”</w:t>
      </w:r>
    </w:p>
    <w:p w14:paraId="6FD57047"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we already have</w:t>
      </w:r>
    </w:p>
    <w:p w14:paraId="6A414A67" w14:textId="77777777" w:rsidR="00A43872" w:rsidRPr="00A43872" w:rsidRDefault="00A43872" w:rsidP="00A43872">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AR hinge and UGM derivation: UGM is defined as the </w:t>
      </w:r>
      <w:r w:rsidRPr="00A43872">
        <w:rPr>
          <w:rFonts w:ascii="Times New Roman" w:eastAsia="Times New Roman" w:hAnsi="Times New Roman" w:cs="Times New Roman"/>
          <w:b/>
          <w:bCs/>
          <w:kern w:val="0"/>
          <w14:ligatures w14:val="none"/>
        </w:rPr>
        <w:t>geometric mean</w:t>
      </w:r>
      <w:r w:rsidRPr="00A43872">
        <w:rPr>
          <w:rFonts w:ascii="Times New Roman" w:eastAsia="Times New Roman" w:hAnsi="Times New Roman" w:cs="Times New Roman"/>
          <w:kern w:val="0"/>
          <w14:ligatures w14:val="none"/>
        </w:rPr>
        <w:t xml:space="preserve"> of an inner and outer bound on the measurement span, because GM is the unique fixed point under the inversion </w:t>
      </w:r>
      <m:oMath>
        <m:r>
          <w:rPr>
            <w:rFonts w:ascii="Cambria Math" w:eastAsia="Times New Roman" w:hAnsi="Cambria Math" w:cs="Times New Roman"/>
            <w:kern w:val="0"/>
            <w14:ligatures w14:val="none"/>
          </w:rPr>
          <m:t>L↦</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min</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max</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m:t>
        </m:r>
      </m:oMath>
      <w:r w:rsidRPr="00A43872">
        <w:rPr>
          <w:rFonts w:ascii="Times New Roman" w:eastAsia="Times New Roman" w:hAnsi="Times New Roman" w:cs="Times New Roman"/>
          <w:kern w:val="0"/>
          <w14:ligatures w14:val="none"/>
        </w:rPr>
        <w:t>.</w:t>
      </w:r>
    </w:p>
    <w:p w14:paraId="65D03FEF" w14:textId="77777777" w:rsidR="00A43872" w:rsidRPr="00A43872" w:rsidRDefault="00A43872" w:rsidP="00A43872">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CL: GM(−2,−1), GM(−1,0), GM(0,+1), GM(DNA,cell/nucleus), GM(UGM,Earth) all land in seam bands, and GM outperforms AM/HM for those bridge tasks.</w:t>
      </w:r>
    </w:p>
    <w:p w14:paraId="0131B0F5"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to prove</w:t>
      </w:r>
    </w:p>
    <w:p w14:paraId="6A5E6784"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 general </w:t>
      </w:r>
      <w:r w:rsidRPr="00A43872">
        <w:rPr>
          <w:rFonts w:ascii="Times New Roman" w:eastAsia="Times New Roman" w:hAnsi="Times New Roman" w:cs="Times New Roman"/>
          <w:b/>
          <w:bCs/>
          <w:kern w:val="0"/>
          <w14:ligatures w14:val="none"/>
        </w:rPr>
        <w:t>GM-seam lemma</w:t>
      </w:r>
      <w:r w:rsidRPr="00A43872">
        <w:rPr>
          <w:rFonts w:ascii="Times New Roman" w:eastAsia="Times New Roman" w:hAnsi="Times New Roman" w:cs="Times New Roman"/>
          <w:kern w:val="0"/>
          <w14:ligatures w14:val="none"/>
        </w:rPr>
        <w:t>, something like:</w:t>
      </w:r>
    </w:p>
    <w:p w14:paraId="42B61BDB"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Let a context hinge be described by an inner interval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in</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min</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in</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max</m:t>
                </m:r>
              </m:sub>
            </m:sSub>
          </m:e>
        </m:d>
      </m:oMath>
      <w:r w:rsidRPr="00A43872">
        <w:rPr>
          <w:rFonts w:ascii="Times New Roman" w:eastAsia="Times New Roman" w:hAnsi="Times New Roman" w:cs="Times New Roman"/>
          <w:kern w:val="0"/>
          <w14:ligatures w14:val="none"/>
        </w:rPr>
        <w:t xml:space="preserve">and an outer interval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out</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min</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out</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max</m:t>
                </m:r>
              </m:sub>
            </m:sSub>
          </m:e>
        </m:d>
      </m:oMath>
      <w:r w:rsidRPr="00A43872">
        <w:rPr>
          <w:rFonts w:ascii="Times New Roman" w:eastAsia="Times New Roman" w:hAnsi="Times New Roman" w:cs="Times New Roman"/>
          <w:kern w:val="0"/>
          <w14:ligatures w14:val="none"/>
        </w:rPr>
        <w:t>on a multiplicative log scale, with an inversion symmetry exchanging “inner” and “outer”. Under weak regularity assumptions (monotone inversion, local convexity), the only scale that is invariant under the inner↔outer exchange is the geometric mean of the relevant bounds.</w:t>
      </w:r>
    </w:p>
    <w:p w14:paraId="5F576AE3"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In practice you’d want:</w:t>
      </w:r>
    </w:p>
    <w:p w14:paraId="37AC677F" w14:textId="77777777" w:rsidR="00A43872" w:rsidRPr="00A43872" w:rsidRDefault="00A43872" w:rsidP="00A43872">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derivation within the tick-operator / inversion map framework (using Sink/Renew and some simple group-like arguments) that says:</w:t>
      </w:r>
    </w:p>
    <w:p w14:paraId="6C0B5597" w14:textId="77777777" w:rsidR="00A43872" w:rsidRPr="00A43872" w:rsidRDefault="00A43872" w:rsidP="00A43872">
      <w:pPr>
        <w:numPr>
          <w:ilvl w:val="1"/>
          <w:numId w:val="54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“if you want a seam scale that is not biased toward inner or outer, and is stable under an inner↔outer relabelling of the span, you are forced to GM”.</w:t>
      </w:r>
    </w:p>
    <w:p w14:paraId="09DF75A0" w14:textId="77777777" w:rsidR="00A43872" w:rsidRPr="00A43872" w:rsidRDefault="00A43872" w:rsidP="00A43872">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then show that the </w:t>
      </w:r>
      <w:r w:rsidRPr="00A43872">
        <w:rPr>
          <w:rFonts w:ascii="Times New Roman" w:eastAsia="Times New Roman" w:hAnsi="Times New Roman" w:cs="Times New Roman"/>
          <w:b/>
          <w:bCs/>
          <w:kern w:val="0"/>
          <w14:ligatures w14:val="none"/>
        </w:rPr>
        <w:t>only way</w:t>
      </w:r>
      <w:r w:rsidRPr="00A43872">
        <w:rPr>
          <w:rFonts w:ascii="Times New Roman" w:eastAsia="Times New Roman" w:hAnsi="Times New Roman" w:cs="Times New Roman"/>
          <w:kern w:val="0"/>
          <w14:ligatures w14:val="none"/>
        </w:rPr>
        <w:t xml:space="preserve"> to place seams consistently on the ladder (and satisfy inversion-like constraints near the hinge) is to use GM between level centres or container bounds.</w:t>
      </w:r>
    </w:p>
    <w:p w14:paraId="5CB020A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This would turn:</w:t>
      </w:r>
    </w:p>
    <w:p w14:paraId="6BE1F3AB" w14:textId="77777777" w:rsidR="00A43872" w:rsidRPr="00A43872" w:rsidRDefault="00A43872" w:rsidP="00A43872">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“GM keeps matching the seams we see”</w:t>
      </w:r>
    </w:p>
    <w:p w14:paraId="564DE620"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into</w:t>
      </w:r>
    </w:p>
    <w:p w14:paraId="05822EF9" w14:textId="77777777" w:rsidR="00A43872" w:rsidRPr="00A43872" w:rsidRDefault="00A43872" w:rsidP="00A43872">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“if AR’s inner/outer inversion and hinge rules hold, then GM </w:t>
      </w:r>
      <w:r w:rsidRPr="00A43872">
        <w:rPr>
          <w:rFonts w:ascii="Times New Roman" w:eastAsia="Times New Roman" w:hAnsi="Times New Roman" w:cs="Times New Roman"/>
          <w:i/>
          <w:iCs/>
          <w:kern w:val="0"/>
          <w14:ligatures w14:val="none"/>
        </w:rPr>
        <w:t>must</w:t>
      </w:r>
      <w:r w:rsidRPr="00A43872">
        <w:rPr>
          <w:rFonts w:ascii="Times New Roman" w:eastAsia="Times New Roman" w:hAnsi="Times New Roman" w:cs="Times New Roman"/>
          <w:kern w:val="0"/>
          <w14:ligatures w14:val="none"/>
        </w:rPr>
        <w:t xml:space="preserve"> be the seam operator”.</w:t>
      </w:r>
    </w:p>
    <w:p w14:paraId="6E50B5A9"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391163">
          <v:rect id="_x0000_i1192" style="width:0;height:1.5pt" o:hralign="center" o:hrstd="t" o:hr="t" fillcolor="#a0a0a0" stroked="f"/>
        </w:pict>
      </w:r>
    </w:p>
    <w:p w14:paraId="2955FEDF"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 xml:space="preserve">9.3.2 Dimension budget theorem: formalising </w:t>
      </w:r>
      <m:oMath>
        <m:sSubSup>
          <m:sSubSupPr>
            <m:ctrlPr>
              <w:rPr>
                <w:rFonts w:ascii="Cambria Math" w:eastAsia="Times New Roman" w:hAnsi="Cambria Math" w:cs="Times New Roman"/>
                <w:b/>
                <w:bCs/>
                <w:kern w:val="0"/>
                <w14:ligatures w14:val="none"/>
              </w:rPr>
            </m:ctrlPr>
          </m:sSubSupPr>
          <m:e>
            <m:r>
              <m:rPr>
                <m:sty m:val="bi"/>
              </m:rPr>
              <w:rPr>
                <w:rFonts w:ascii="Cambria Math" w:eastAsia="Times New Roman" w:hAnsi="Cambria Math" w:cs="Times New Roman"/>
                <w:kern w:val="0"/>
                <w14:ligatures w14:val="none"/>
              </w:rPr>
              <m:t>d</m:t>
            </m:r>
          </m:e>
          <m:sub>
            <m:r>
              <m:rPr>
                <m:sty m:val="bi"/>
              </m:rPr>
              <w:rPr>
                <w:rFonts w:ascii="Cambria Math" w:eastAsia="Times New Roman" w:hAnsi="Cambria Math" w:cs="Times New Roman"/>
                <w:kern w:val="0"/>
                <w14:ligatures w14:val="none"/>
              </w:rPr>
              <m:t>-k</m:t>
            </m:r>
          </m:sub>
          <m:sup>
            <m:r>
              <m:rPr>
                <m:sty m:val="bi"/>
              </m:rPr>
              <w:rPr>
                <w:rFonts w:ascii="Cambria Math" w:eastAsia="Times New Roman" w:hAnsi="Cambria Math" w:cs="Times New Roman"/>
                <w:kern w:val="0"/>
                <w14:ligatures w14:val="none"/>
              </w:rPr>
              <m:t>bulk</m:t>
            </m:r>
          </m:sup>
        </m:sSubSup>
        <m:r>
          <m:rPr>
            <m:sty m:val="bi"/>
          </m:rPr>
          <w:rPr>
            <w:rFonts w:ascii="Cambria Math" w:eastAsia="Times New Roman" w:hAnsi="Cambria Math" w:cs="Times New Roman"/>
            <w:kern w:val="0"/>
            <w14:ligatures w14:val="none"/>
          </w:rPr>
          <m:t>+</m:t>
        </m:r>
        <m:sSub>
          <m:sSubPr>
            <m:ctrlPr>
              <w:rPr>
                <w:rFonts w:ascii="Cambria Math" w:eastAsia="Times New Roman" w:hAnsi="Cambria Math" w:cs="Times New Roman"/>
                <w:b/>
                <w:bCs/>
                <w:kern w:val="0"/>
                <w14:ligatures w14:val="none"/>
              </w:rPr>
            </m:ctrlPr>
          </m:sSubPr>
          <m:e>
            <m:r>
              <m:rPr>
                <m:sty m:val="bi"/>
              </m:rPr>
              <w:rPr>
                <w:rFonts w:ascii="Cambria Math" w:eastAsia="Times New Roman" w:hAnsi="Cambria Math" w:cs="Times New Roman"/>
                <w:kern w:val="0"/>
                <w14:ligatures w14:val="none"/>
              </w:rPr>
              <m:t>d</m:t>
            </m:r>
          </m:e>
          <m:sub>
            <m:r>
              <m:rPr>
                <m:sty m:val="bi"/>
              </m:rPr>
              <w:rPr>
                <w:rFonts w:ascii="Cambria Math" w:eastAsia="Times New Roman" w:hAnsi="Cambria Math" w:cs="Times New Roman"/>
                <w:kern w:val="0"/>
                <w14:ligatures w14:val="none"/>
              </w:rPr>
              <m:t>+k</m:t>
            </m:r>
          </m:sub>
        </m:sSub>
        <m:r>
          <m:rPr>
            <m:sty m:val="bi"/>
          </m:rPr>
          <w:rPr>
            <w:rFonts w:ascii="Cambria Math" w:eastAsia="Times New Roman" w:hAnsi="Cambria Math" w:cs="Times New Roman"/>
            <w:kern w:val="0"/>
            <w14:ligatures w14:val="none"/>
          </w:rPr>
          <m:t>≈5</m:t>
        </m:r>
      </m:oMath>
    </w:p>
    <w:p w14:paraId="631F68D5"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we already have</w:t>
      </w:r>
    </w:p>
    <w:p w14:paraId="47059995" w14:textId="77777777" w:rsidR="00A43872" w:rsidRPr="00A43872" w:rsidRDefault="00A43872" w:rsidP="00A43872">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B14: for symmetric pairs, inner bulk dimension + outer boundary dimension ≈ 5:</w:t>
      </w:r>
    </w:p>
    <w:p w14:paraId="3CE1B9AD" w14:textId="77777777" w:rsidR="00A43872" w:rsidRPr="00A43872" w:rsidRDefault="00C96FC8" w:rsidP="00A43872">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m:oMath>
        <m:d>
          <m:dPr>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)≈(2.7,2.3</m:t>
            </m:r>
          </m:e>
        </m:d>
      </m:oMath>
      <w:r w:rsidR="00A43872" w:rsidRPr="00A43872">
        <w:rPr>
          <w:rFonts w:ascii="Times New Roman" w:eastAsia="Times New Roman" w:hAnsi="Times New Roman" w:cs="Times New Roman"/>
          <w:kern w:val="0"/>
          <w14:ligatures w14:val="none"/>
        </w:rPr>
        <w:t>,</w:t>
      </w:r>
    </w:p>
    <w:p w14:paraId="3A9D05CD" w14:textId="77777777" w:rsidR="00A43872" w:rsidRPr="00A43872" w:rsidRDefault="00C96FC8" w:rsidP="00A43872">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m:oMath>
        <m:d>
          <m:dPr>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)≈(2.7,2.2</m:t>
            </m:r>
          </m:e>
        </m:d>
      </m:oMath>
      <w:r w:rsidR="00A43872" w:rsidRPr="00A43872">
        <w:rPr>
          <w:rFonts w:ascii="Times New Roman" w:eastAsia="Times New Roman" w:hAnsi="Times New Roman" w:cs="Times New Roman"/>
          <w:kern w:val="0"/>
          <w14:ligatures w14:val="none"/>
        </w:rPr>
        <w:t>.</w:t>
      </w:r>
    </w:p>
    <w:p w14:paraId="34F46F27" w14:textId="77777777" w:rsidR="00A43872" w:rsidRPr="00A43872" w:rsidRDefault="00A43872" w:rsidP="00A43872">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AR morphological corollary: boundary-only contexts collapse to D=2 shells, inner contexts with IN coupling tend toward D&gt;2 (mass/plexity).</w:t>
      </w:r>
    </w:p>
    <w:p w14:paraId="2058F14E"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to prove</w:t>
      </w:r>
    </w:p>
    <w:p w14:paraId="0F2DF16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 </w:t>
      </w:r>
      <w:r w:rsidRPr="00A43872">
        <w:rPr>
          <w:rFonts w:ascii="Times New Roman" w:eastAsia="Times New Roman" w:hAnsi="Times New Roman" w:cs="Times New Roman"/>
          <w:b/>
          <w:bCs/>
          <w:kern w:val="0"/>
          <w14:ligatures w14:val="none"/>
        </w:rPr>
        <w:t>dimension budget theorem</w:t>
      </w:r>
      <w:r w:rsidRPr="00A43872">
        <w:rPr>
          <w:rFonts w:ascii="Times New Roman" w:eastAsia="Times New Roman" w:hAnsi="Times New Roman" w:cs="Times New Roman"/>
          <w:kern w:val="0"/>
          <w14:ligatures w14:val="none"/>
        </w:rPr>
        <w:t xml:space="preserve"> along lines of:</w:t>
      </w:r>
    </w:p>
    <w:p w14:paraId="70932C32"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For a symmetric inner/outer pair of context levels (−k, +k) in AR, with a CS and IN/ON structure, the effective bulk dimension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bulk</m:t>
            </m:r>
          </m:sup>
        </m:sSubSup>
      </m:oMath>
      <w:r w:rsidRPr="00A43872">
        <w:rPr>
          <w:rFonts w:ascii="Times New Roman" w:eastAsia="Times New Roman" w:hAnsi="Times New Roman" w:cs="Times New Roman"/>
          <w:kern w:val="0"/>
          <w14:ligatures w14:val="none"/>
        </w:rPr>
        <w:t xml:space="preserve">and boundary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oMath>
      <w:r w:rsidRPr="00A43872">
        <w:rPr>
          <w:rFonts w:ascii="Times New Roman" w:eastAsia="Times New Roman" w:hAnsi="Times New Roman" w:cs="Times New Roman"/>
          <w:kern w:val="0"/>
          <w14:ligatures w14:val="none"/>
        </w:rPr>
        <w:t>must satisfy</w:t>
      </w:r>
      <w:r w:rsidRPr="00A43872">
        <w:rPr>
          <w:rFonts w:ascii="Times New Roman" w:eastAsia="Times New Roman" w:hAnsi="Times New Roman" w:cs="Times New Roman"/>
          <w:kern w:val="0"/>
          <w14:ligatures w14:val="none"/>
        </w:rPr>
        <w:br/>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tot</m:t>
            </m:r>
          </m:sub>
        </m:sSub>
        <m:r>
          <m:rPr>
            <m:scr m:val="script"/>
          </m:rPr>
          <w:rPr>
            <w:rFonts w:ascii="Cambria Math" w:eastAsia="Times New Roman" w:hAnsi="Cambria Math" w:cs="Times New Roman"/>
            <w:kern w:val="0"/>
            <w14:ligatures w14:val="none"/>
          </w:rPr>
          <m:t>+O(</m:t>
        </m:r>
        <m:r>
          <w:rPr>
            <w:rFonts w:ascii="Cambria Math" w:eastAsia="Times New Roman" w:hAnsi="Cambria Math" w:cs="Times New Roman"/>
            <w:kern w:val="0"/>
            <w14:ligatures w14:val="none"/>
          </w:rPr>
          <m:t>ϵ)</m:t>
        </m:r>
      </m:oMath>
      <w:r w:rsidRPr="00A43872">
        <w:rPr>
          <w:rFonts w:ascii="Times New Roman" w:eastAsia="Times New Roman" w:hAnsi="Times New Roman" w:cs="Times New Roman"/>
          <w:kern w:val="0"/>
          <w14:ligatures w14:val="none"/>
        </w:rPr>
        <w:t>,</w:t>
      </w:r>
      <w:r w:rsidRPr="00A43872">
        <w:rPr>
          <w:rFonts w:ascii="Times New Roman" w:eastAsia="Times New Roman" w:hAnsi="Times New Roman" w:cs="Times New Roman"/>
          <w:kern w:val="0"/>
          <w14:ligatures w14:val="none"/>
        </w:rPr>
        <w:br/>
        <w:t xml:space="preserve">with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tot</m:t>
            </m:r>
          </m:sub>
        </m:sSub>
      </m:oMath>
      <w:r w:rsidRPr="00A43872">
        <w:rPr>
          <w:rFonts w:ascii="Times New Roman" w:eastAsia="Times New Roman" w:hAnsi="Times New Roman" w:cs="Times New Roman"/>
          <w:kern w:val="0"/>
          <w14:ligatures w14:val="none"/>
        </w:rPr>
        <w:t>fixed by the underlying IFS/CS geometry (empirically ≈5 in our frame).</w:t>
      </w:r>
    </w:p>
    <w:p w14:paraId="59137F4F"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Possible derivation route:</w:t>
      </w:r>
    </w:p>
    <w:p w14:paraId="5C07F15C" w14:textId="77777777" w:rsidR="00A43872" w:rsidRPr="00A43872" w:rsidRDefault="00A43872" w:rsidP="00A43872">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model the context pair as:</w:t>
      </w:r>
    </w:p>
    <w:p w14:paraId="37C33355" w14:textId="77777777" w:rsidR="00A43872" w:rsidRPr="00A43872" w:rsidRDefault="00A43872" w:rsidP="00A43872">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an inner IFS of mass-like plexity with spectral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bulk</m:t>
            </m:r>
          </m:sub>
        </m:sSub>
      </m:oMath>
      <w:r w:rsidRPr="00A43872">
        <w:rPr>
          <w:rFonts w:ascii="Times New Roman" w:eastAsia="Times New Roman" w:hAnsi="Times New Roman" w:cs="Times New Roman"/>
          <w:kern w:val="0"/>
          <w14:ligatures w14:val="none"/>
        </w:rPr>
        <w:t>, and</w:t>
      </w:r>
    </w:p>
    <w:p w14:paraId="569526B5" w14:textId="77777777" w:rsidR="00A43872" w:rsidRPr="00A43872" w:rsidRDefault="00A43872" w:rsidP="00A43872">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boundary-only outer IFS (shell) with D=2,</w:t>
      </w:r>
    </w:p>
    <w:p w14:paraId="32FADDFF" w14:textId="77777777" w:rsidR="00A43872" w:rsidRPr="00A43872" w:rsidRDefault="00A43872" w:rsidP="00A43872">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show that the effective </w:t>
      </w:r>
      <w:r w:rsidRPr="00A43872">
        <w:rPr>
          <w:rFonts w:ascii="Times New Roman" w:eastAsia="Times New Roman" w:hAnsi="Times New Roman" w:cs="Times New Roman"/>
          <w:i/>
          <w:iCs/>
          <w:kern w:val="0"/>
          <w14:ligatures w14:val="none"/>
        </w:rPr>
        <w:t>joint</w:t>
      </w:r>
      <w:r w:rsidRPr="00A43872">
        <w:rPr>
          <w:rFonts w:ascii="Times New Roman" w:eastAsia="Times New Roman" w:hAnsi="Times New Roman" w:cs="Times New Roman"/>
          <w:kern w:val="0"/>
          <w14:ligatures w14:val="none"/>
        </w:rPr>
        <w:t xml:space="preserve"> dimension seen in a cross-seam window is constrained by:</w:t>
      </w:r>
    </w:p>
    <w:p w14:paraId="5D235D38" w14:textId="77777777" w:rsidR="00A43872" w:rsidRPr="00A43872" w:rsidRDefault="00A43872" w:rsidP="00A43872">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way CS collapses IN into a boundary and how ON re-suspends that boundary relative to a larger container,</w:t>
      </w:r>
    </w:p>
    <w:p w14:paraId="30BC2887" w14:textId="77777777" w:rsidR="00A43872" w:rsidRPr="00A43872" w:rsidRDefault="00A43872" w:rsidP="00A43872">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or by conservation of an appropriate “capacity” or “entropy” measure across the seam.</w:t>
      </w:r>
    </w:p>
    <w:p w14:paraId="3D6B8E32"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exact number “5” may turn out to be frame-specific (e.g., 3 spatial + 2 boundary), but the </w:t>
      </w:r>
      <w:r w:rsidRPr="00A43872">
        <w:rPr>
          <w:rFonts w:ascii="Times New Roman" w:eastAsia="Times New Roman" w:hAnsi="Times New Roman" w:cs="Times New Roman"/>
          <w:b/>
          <w:bCs/>
          <w:kern w:val="0"/>
          <w14:ligatures w14:val="none"/>
        </w:rPr>
        <w:t>existence</w:t>
      </w:r>
      <w:r w:rsidRPr="00A43872">
        <w:rPr>
          <w:rFonts w:ascii="Times New Roman" w:eastAsia="Times New Roman" w:hAnsi="Times New Roman" w:cs="Times New Roman"/>
          <w:kern w:val="0"/>
          <w14:ligatures w14:val="none"/>
        </w:rPr>
        <w:t xml:space="preserve"> of a fixed sum would be the important part. That would upgrade B14 from “neat empirical pattern” to “expected consequence of the CS + IN + ON architecture”.</w:t>
      </w:r>
    </w:p>
    <w:p w14:paraId="623AF51F"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5CD8AE">
          <v:rect id="_x0000_i1193" style="width:0;height:1.5pt" o:hralign="center" o:hrstd="t" o:hr="t" fillcolor="#a0a0a0" stroked="f"/>
        </w:pict>
      </w:r>
    </w:p>
    <w:p w14:paraId="0ADA81C1"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9.3.3 Activation positivity theorem (outer boundaries)</w:t>
      </w:r>
    </w:p>
    <w:p w14:paraId="7BB07445"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we already have</w:t>
      </w:r>
    </w:p>
    <w:p w14:paraId="3B696CE2" w14:textId="77777777" w:rsidR="00A43872" w:rsidRPr="00A43872" w:rsidRDefault="00A43872" w:rsidP="00A43872">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C20: at +2↔+3, activation slopes are </w:t>
      </w:r>
      <w:r w:rsidRPr="00A43872">
        <w:rPr>
          <w:rFonts w:ascii="Times New Roman" w:eastAsia="Times New Roman" w:hAnsi="Times New Roman" w:cs="Times New Roman"/>
          <w:b/>
          <w:bCs/>
          <w:kern w:val="0"/>
          <w14:ligatures w14:val="none"/>
        </w:rPr>
        <w:t>positive</w:t>
      </w:r>
      <w:r w:rsidRPr="00A43872">
        <w:rPr>
          <w:rFonts w:ascii="Times New Roman" w:eastAsia="Times New Roman" w:hAnsi="Times New Roman" w:cs="Times New Roman"/>
          <w:kern w:val="0"/>
          <w14:ligatures w14:val="none"/>
        </w:rPr>
        <w:t xml:space="preserve"> across all grid points tested (7/7); ΔAIC≈162 in favour of size+activation.</w:t>
      </w:r>
    </w:p>
    <w:p w14:paraId="5682F0A5" w14:textId="77777777" w:rsidR="00A43872" w:rsidRPr="00A43872" w:rsidRDefault="00A43872" w:rsidP="00A43872">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AR feasibility geometry: container schedules should </w:t>
      </w:r>
      <w:r w:rsidRPr="00A43872">
        <w:rPr>
          <w:rFonts w:ascii="Times New Roman" w:eastAsia="Times New Roman" w:hAnsi="Times New Roman" w:cs="Times New Roman"/>
          <w:b/>
          <w:bCs/>
          <w:kern w:val="0"/>
          <w14:ligatures w14:val="none"/>
        </w:rPr>
        <w:t>increase</w:t>
      </w:r>
      <w:r w:rsidRPr="00A43872">
        <w:rPr>
          <w:rFonts w:ascii="Times New Roman" w:eastAsia="Times New Roman" w:hAnsi="Times New Roman" w:cs="Times New Roman"/>
          <w:kern w:val="0"/>
          <w14:ligatures w14:val="none"/>
        </w:rPr>
        <w:t xml:space="preserve"> effective amplitude (hazard-like) once the container is fully engaged, unless you’re in a very special cancellation regime.</w:t>
      </w:r>
    </w:p>
    <w:p w14:paraId="7856BBE9"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to prove</w:t>
      </w:r>
    </w:p>
    <w:p w14:paraId="3273CEE9"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theorem along the lines of:</w:t>
      </w:r>
    </w:p>
    <w:p w14:paraId="1FD57E76"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For an outer boundary seam (+k↔+(k+1)) where the parent container schedule increases inward thinning in a way consistent with AR, the leading-order effect of crossing the seam on any monotonic amplitude </w:t>
      </w:r>
      <m:oMath>
        <m:r>
          <w:rPr>
            <w:rFonts w:ascii="Cambria Math" w:eastAsia="Times New Roman" w:hAnsi="Cambria Math" w:cs="Times New Roman"/>
            <w:kern w:val="0"/>
            <w14:ligatures w14:val="none"/>
          </w:rPr>
          <m:t>A</m:t>
        </m:r>
      </m:oMath>
      <w:r w:rsidRPr="00A43872">
        <w:rPr>
          <w:rFonts w:ascii="Times New Roman" w:eastAsia="Times New Roman" w:hAnsi="Times New Roman" w:cs="Times New Roman"/>
          <w:kern w:val="0"/>
          <w14:ligatures w14:val="none"/>
        </w:rPr>
        <w:t xml:space="preserve">is to make the </w:t>
      </w:r>
      <w:r w:rsidRPr="00A43872">
        <w:rPr>
          <w:rFonts w:ascii="Times New Roman" w:eastAsia="Times New Roman" w:hAnsi="Times New Roman" w:cs="Times New Roman"/>
          <w:b/>
          <w:bCs/>
          <w:kern w:val="0"/>
          <w14:ligatures w14:val="none"/>
        </w:rPr>
        <w:t>activation coefficient d non-negative</w:t>
      </w:r>
      <w:r w:rsidRPr="00A43872">
        <w:rPr>
          <w:rFonts w:ascii="Times New Roman" w:eastAsia="Times New Roman" w:hAnsi="Times New Roman" w:cs="Times New Roman"/>
          <w:kern w:val="0"/>
          <w14:ligatures w14:val="none"/>
        </w:rPr>
        <w:t xml:space="preserve">; i.e., adding more fraction of “seam-crossing systems” cannot reduce </w:t>
      </w:r>
      <m:oMath>
        <m:r>
          <w:rPr>
            <w:rFonts w:ascii="Cambria Math" w:eastAsia="Times New Roman" w:hAnsi="Cambria Math" w:cs="Times New Roman"/>
            <w:kern w:val="0"/>
            <w14:ligatures w14:val="none"/>
          </w:rPr>
          <m:t>A</m:t>
        </m:r>
      </m:oMath>
      <w:r w:rsidRPr="00A43872">
        <w:rPr>
          <w:rFonts w:ascii="Times New Roman" w:eastAsia="Times New Roman" w:hAnsi="Times New Roman" w:cs="Times New Roman"/>
          <w:kern w:val="0"/>
          <w14:ligatures w14:val="none"/>
        </w:rPr>
        <w:t>at first order.</w:t>
      </w:r>
    </w:p>
    <w:p w14:paraId="5C614916"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Sketch:</w:t>
      </w:r>
    </w:p>
    <w:p w14:paraId="1B3DB121" w14:textId="77777777" w:rsidR="00A43872" w:rsidRPr="00A43872" w:rsidRDefault="00A43872" w:rsidP="00A43872">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formalise </w:t>
      </w:r>
      <m:oMath>
        <m:r>
          <w:rPr>
            <w:rFonts w:ascii="Cambria Math" w:eastAsia="Times New Roman" w:hAnsi="Cambria Math" w:cs="Times New Roman"/>
            <w:kern w:val="0"/>
            <w14:ligatures w14:val="none"/>
          </w:rPr>
          <m:t>A</m:t>
        </m:r>
      </m:oMath>
      <w:r w:rsidRPr="00A43872">
        <w:rPr>
          <w:rFonts w:ascii="Times New Roman" w:eastAsia="Times New Roman" w:hAnsi="Times New Roman" w:cs="Times New Roman"/>
          <w:kern w:val="0"/>
          <w14:ligatures w14:val="none"/>
        </w:rPr>
        <w:t>as a functional of the feasibility field (e.g., integrated acts-inflation) over appropriate shells,</w:t>
      </w:r>
    </w:p>
    <w:p w14:paraId="28C0F430" w14:textId="77777777" w:rsidR="00A43872" w:rsidRPr="00A43872" w:rsidRDefault="00A43872" w:rsidP="00A43872">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show that turning on an extra container (new schedule term) strictly increases the relevant field (or keeps it equal),</w:t>
      </w:r>
    </w:p>
    <w:p w14:paraId="0D64ADEE" w14:textId="77777777" w:rsidR="00A43872" w:rsidRPr="00A43872" w:rsidRDefault="00A43872" w:rsidP="00A43872">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show that this maps to a non-negative first derivative of </w:t>
      </w:r>
      <m:oMath>
        <m:r>
          <w:rPr>
            <w:rFonts w:ascii="Cambria Math" w:eastAsia="Times New Roman" w:hAnsi="Cambria Math" w:cs="Times New Roman"/>
            <w:kern w:val="0"/>
            <w14:ligatures w14:val="none"/>
          </w:rPr>
          <m:t>A</m:t>
        </m:r>
      </m:oMath>
      <w:r w:rsidRPr="00A43872">
        <w:rPr>
          <w:rFonts w:ascii="Times New Roman" w:eastAsia="Times New Roman" w:hAnsi="Times New Roman" w:cs="Times New Roman"/>
          <w:kern w:val="0"/>
          <w14:ligatures w14:val="none"/>
        </w:rPr>
        <w:t>with respect to activation fraction (in a small-perturbation sense).</w:t>
      </w:r>
    </w:p>
    <w:p w14:paraId="6A714ACA"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This would let you say, in a mathematically controlled way:</w:t>
      </w:r>
    </w:p>
    <w:p w14:paraId="174F2497" w14:textId="77777777" w:rsidR="00A43872" w:rsidRPr="00A43872" w:rsidRDefault="00A43872" w:rsidP="00A43872">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“outer container activation should not </w:t>
      </w:r>
      <w:r w:rsidRPr="00A43872">
        <w:rPr>
          <w:rFonts w:ascii="Times New Roman" w:eastAsia="Times New Roman" w:hAnsi="Times New Roman" w:cs="Times New Roman"/>
          <w:i/>
          <w:iCs/>
          <w:kern w:val="0"/>
          <w14:ligatures w14:val="none"/>
        </w:rPr>
        <w:t>decrease</w:t>
      </w:r>
      <w:r w:rsidRPr="00A43872">
        <w:rPr>
          <w:rFonts w:ascii="Times New Roman" w:eastAsia="Times New Roman" w:hAnsi="Times New Roman" w:cs="Times New Roman"/>
          <w:kern w:val="0"/>
          <w14:ligatures w14:val="none"/>
        </w:rPr>
        <w:t xml:space="preserve"> the amplitude; if the data showed strongly negative slopes, that would be a red flag against AR’s container picture.”</w:t>
      </w:r>
    </w:p>
    <w:p w14:paraId="523B7C56"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At +2↔+3, the positivity of d is then direct </w:t>
      </w:r>
      <w:r w:rsidRPr="00A43872">
        <w:rPr>
          <w:rFonts w:ascii="Times New Roman" w:eastAsia="Times New Roman" w:hAnsi="Times New Roman" w:cs="Times New Roman"/>
          <w:b/>
          <w:bCs/>
          <w:kern w:val="0"/>
          <w14:ligatures w14:val="none"/>
        </w:rPr>
        <w:t>support</w:t>
      </w:r>
      <w:r w:rsidRPr="00A43872">
        <w:rPr>
          <w:rFonts w:ascii="Times New Roman" w:eastAsia="Times New Roman" w:hAnsi="Times New Roman" w:cs="Times New Roman"/>
          <w:kern w:val="0"/>
          <w14:ligatures w14:val="none"/>
        </w:rPr>
        <w:t xml:space="preserve"> for the feasibility geometry claim.</w:t>
      </w:r>
    </w:p>
    <w:p w14:paraId="4F1DD405"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F1839E">
          <v:rect id="_x0000_i1194" style="width:0;height:1.5pt" o:hralign="center" o:hrstd="t" o:hr="t" fillcolor="#a0a0a0" stroked="f"/>
        </w:pict>
      </w:r>
    </w:p>
    <w:p w14:paraId="465BA96B"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 xml:space="preserve">9.3.4 Hinge uniqueness via </w:t>
      </w:r>
      <m:oMath>
        <m:r>
          <m:rPr>
            <m:scr m:val="script"/>
            <m:sty m:val="bi"/>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b/>
          <w:bCs/>
          <w:kern w:val="0"/>
          <w14:ligatures w14:val="none"/>
        </w:rPr>
        <w:t>and D-tests</w:t>
      </w:r>
    </w:p>
    <w:p w14:paraId="457F5366"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we already have</w:t>
      </w:r>
    </w:p>
    <w:p w14:paraId="40AF4E9D" w14:textId="77777777" w:rsidR="00A43872" w:rsidRPr="00A43872" w:rsidRDefault="00A43872" w:rsidP="00A43872">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Symmetry Index </w:t>
      </w:r>
      <m:oMath>
        <m:r>
          <m:rPr>
            <m:scr m:val="script"/>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kern w:val="0"/>
          <w14:ligatures w14:val="none"/>
        </w:rPr>
        <w:t xml:space="preserve">: actual labelling has unusually low </w:t>
      </w:r>
      <m:oMath>
        <m:r>
          <m:rPr>
            <m:scr m:val="script"/>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kern w:val="0"/>
          <w14:ligatures w14:val="none"/>
        </w:rPr>
        <w:t>under permutations (hinge-centred mirror quality).</w:t>
      </w:r>
    </w:p>
    <w:p w14:paraId="2067BFB8" w14:textId="77777777" w:rsidR="00A43872" w:rsidRPr="00A43872" w:rsidRDefault="00A43872" w:rsidP="00A43872">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D21–D25: time-mapping attempts work only at 0↔+1; extensions to other pairs fail badly.</w:t>
      </w:r>
    </w:p>
    <w:p w14:paraId="4732B1C9" w14:textId="77777777" w:rsidR="00A43872" w:rsidRPr="00A43872" w:rsidRDefault="00A43872" w:rsidP="00A43872">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CL: UGM and Earth bands have uniquely strong support; other potential “hinge candidates” (e.g. some random micro-, macro- or astrophysical scales) lack comparable multi-domain evidence.</w:t>
      </w:r>
    </w:p>
    <w:p w14:paraId="7EDB51D8"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to prove</w:t>
      </w:r>
    </w:p>
    <w:p w14:paraId="3EDFC5E7"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hinge-uniqueness statement along the lines of:</w:t>
      </w:r>
    </w:p>
    <w:p w14:paraId="29B80144"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For a ladder with N levels and given CL band placements and role data, there is at most one pair (L_a, L_b) that can serve as a 0↔+1 hinge:</w:t>
      </w:r>
    </w:p>
    <w:p w14:paraId="13155916" w14:textId="77777777" w:rsidR="00A43872" w:rsidRPr="00A43872" w:rsidRDefault="00A43872" w:rsidP="00A43872">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m:oMath>
        <m:r>
          <m:rPr>
            <m:scr m:val="script"/>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kern w:val="0"/>
          <w14:ligatures w14:val="none"/>
        </w:rPr>
        <w:t>minimal or within a tiny neighbourhood under permutations,</w:t>
      </w:r>
    </w:p>
    <w:p w14:paraId="35074A21" w14:textId="77777777" w:rsidR="00A43872" w:rsidRPr="00A43872" w:rsidRDefault="00A43872" w:rsidP="00A43872">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D(L) plateau and role-entropy patterns centred on that pair,</w:t>
      </w:r>
    </w:p>
    <w:p w14:paraId="73B3A31C" w14:textId="77777777" w:rsidR="00A43872" w:rsidRPr="00A43872" w:rsidRDefault="00A43872" w:rsidP="00A43872">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hinge-type time↔space relations (as in D22/D26) solvable without absurd parameter values.</w:t>
      </w:r>
    </w:p>
    <w:p w14:paraId="4D85622E"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This could be formalised as:</w:t>
      </w:r>
    </w:p>
    <w:p w14:paraId="1114660A" w14:textId="77777777" w:rsidR="00A43872" w:rsidRPr="00A43872" w:rsidRDefault="00A43872" w:rsidP="00A43872">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combinatorial optimisation problem over permutations of level labels:</w:t>
      </w:r>
    </w:p>
    <w:p w14:paraId="569B539D" w14:textId="77777777" w:rsidR="00A43872" w:rsidRPr="00A43872" w:rsidRDefault="00A43872" w:rsidP="00A43872">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show that the observed labelling (−2, −1, 0, +1, +2, +3) minimises a combined cost function:</w:t>
      </w:r>
    </w:p>
    <w:p w14:paraId="1FE3A0E7" w14:textId="77777777" w:rsidR="00A43872" w:rsidRPr="00A43872" w:rsidRDefault="00A43872" w:rsidP="00A43872">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J(</m:t>
          </m:r>
          <m:r>
            <m:rPr>
              <m:nor/>
            </m:rPr>
            <w:rPr>
              <w:rFonts w:ascii="Times New Roman" w:eastAsia="Times New Roman" w:hAnsi="Times New Roman" w:cs="Times New Roman"/>
              <w:kern w:val="0"/>
              <w14:ligatures w14:val="none"/>
            </w:rPr>
            <m:t>labelling</m:t>
          </m:r>
          <m:r>
            <m:rPr>
              <m:scr m:val="script"/>
            </m:rPr>
            <w:rPr>
              <w:rFonts w:ascii="Cambria Math" w:eastAsia="Times New Roman" w:hAnsi="Cambria Math" w:cs="Times New Roman"/>
              <w:kern w:val="0"/>
              <w14:ligatures w14:val="none"/>
            </w:rPr>
            <m:t>)=S+</m:t>
          </m:r>
          <m:r>
            <w:rPr>
              <w:rFonts w:ascii="Cambria Math" w:eastAsia="Times New Roman" w:hAnsi="Cambria Math" w:cs="Times New Roman"/>
              <w:kern w:val="0"/>
              <w14:ligatures w14:val="none"/>
            </w:rPr>
            <m:t>α⋅</m:t>
          </m:r>
          <m:r>
            <m:rPr>
              <m:nor/>
            </m:rPr>
            <w:rPr>
              <w:rFonts w:ascii="Times New Roman" w:eastAsia="Times New Roman" w:hAnsi="Times New Roman" w:cs="Times New Roman"/>
              <w:kern w:val="0"/>
              <w14:ligatures w14:val="none"/>
            </w:rPr>
            <m:t>hinge-time error</m:t>
          </m:r>
          <m:r>
            <w:rPr>
              <w:rFonts w:ascii="Cambria Math" w:eastAsia="Times New Roman" w:hAnsi="Cambria Math" w:cs="Times New Roman"/>
              <w:kern w:val="0"/>
              <w14:ligatures w14:val="none"/>
            </w:rPr>
            <m:t>+β⋅</m:t>
          </m:r>
          <m:r>
            <m:rPr>
              <m:nor/>
            </m:rPr>
            <w:rPr>
              <w:rFonts w:ascii="Times New Roman" w:eastAsia="Times New Roman" w:hAnsi="Times New Roman" w:cs="Times New Roman"/>
              <w:kern w:val="0"/>
              <w14:ligatures w14:val="none"/>
            </w:rPr>
            <m:t>role-entropy mismatch</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AA082D9" w14:textId="77777777" w:rsidR="00A43872" w:rsidRPr="00A43872" w:rsidRDefault="00A43872" w:rsidP="00A43872">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prove that any other labelling either:</w:t>
      </w:r>
    </w:p>
    <w:p w14:paraId="7AC8C33A" w14:textId="77777777" w:rsidR="00A43872" w:rsidRPr="00A43872" w:rsidRDefault="00A43872" w:rsidP="00A43872">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significantly increases </w:t>
      </w:r>
      <m:oMath>
        <m:r>
          <m:rPr>
            <m:scr m:val="script"/>
          </m:rPr>
          <w:rPr>
            <w:rFonts w:ascii="Cambria Math" w:eastAsia="Times New Roman" w:hAnsi="Cambria Math" w:cs="Times New Roman"/>
            <w:kern w:val="0"/>
            <w14:ligatures w14:val="none"/>
          </w:rPr>
          <m:t>S</m:t>
        </m:r>
      </m:oMath>
      <w:r w:rsidRPr="00A43872">
        <w:rPr>
          <w:rFonts w:ascii="Times New Roman" w:eastAsia="Times New Roman" w:hAnsi="Times New Roman" w:cs="Times New Roman"/>
          <w:kern w:val="0"/>
          <w14:ligatures w14:val="none"/>
        </w:rPr>
        <w:t>,</w:t>
      </w:r>
    </w:p>
    <w:p w14:paraId="02F686C7" w14:textId="77777777" w:rsidR="00A43872" w:rsidRPr="00A43872" w:rsidRDefault="00A43872" w:rsidP="00A43872">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or makes the D and time tests fail.</w:t>
      </w:r>
    </w:p>
    <w:p w14:paraId="469D39C3"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This would let you make a stronger claim:</w:t>
      </w:r>
    </w:p>
    <w:p w14:paraId="18BDD3E6" w14:textId="77777777" w:rsidR="00A43872" w:rsidRPr="00A43872" w:rsidRDefault="00A43872" w:rsidP="00A43872">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not only</w:t>
      </w:r>
      <w:r w:rsidRPr="00A43872">
        <w:rPr>
          <w:rFonts w:ascii="Times New Roman" w:eastAsia="Times New Roman" w:hAnsi="Times New Roman" w:cs="Times New Roman"/>
          <w:kern w:val="0"/>
          <w14:ligatures w14:val="none"/>
        </w:rPr>
        <w:t xml:space="preserve"> is 0↔+1 </w:t>
      </w:r>
      <w:r w:rsidRPr="00A43872">
        <w:rPr>
          <w:rFonts w:ascii="Times New Roman" w:eastAsia="Times New Roman" w:hAnsi="Times New Roman" w:cs="Times New Roman"/>
          <w:i/>
          <w:iCs/>
          <w:kern w:val="0"/>
          <w14:ligatures w14:val="none"/>
        </w:rPr>
        <w:t>a</w:t>
      </w:r>
      <w:r w:rsidRPr="00A43872">
        <w:rPr>
          <w:rFonts w:ascii="Times New Roman" w:eastAsia="Times New Roman" w:hAnsi="Times New Roman" w:cs="Times New Roman"/>
          <w:kern w:val="0"/>
          <w14:ligatures w14:val="none"/>
        </w:rPr>
        <w:t xml:space="preserve"> natural centre,</w:t>
      </w:r>
    </w:p>
    <w:p w14:paraId="4576D1CE" w14:textId="77777777" w:rsidR="00A43872" w:rsidRPr="00A43872" w:rsidRDefault="00A43872" w:rsidP="00A43872">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it is, given the observed CL bands and roles, the </w:t>
      </w:r>
      <w:r w:rsidRPr="00A43872">
        <w:rPr>
          <w:rFonts w:ascii="Times New Roman" w:eastAsia="Times New Roman" w:hAnsi="Times New Roman" w:cs="Times New Roman"/>
          <w:b/>
          <w:bCs/>
          <w:kern w:val="0"/>
          <w14:ligatures w14:val="none"/>
        </w:rPr>
        <w:t>only pair</w:t>
      </w:r>
      <w:r w:rsidRPr="00A43872">
        <w:rPr>
          <w:rFonts w:ascii="Times New Roman" w:eastAsia="Times New Roman" w:hAnsi="Times New Roman" w:cs="Times New Roman"/>
          <w:kern w:val="0"/>
          <w14:ligatures w14:val="none"/>
        </w:rPr>
        <w:t xml:space="preserve"> that can be the hinge within reasonable error.</w:t>
      </w:r>
    </w:p>
    <w:p w14:paraId="7A5BAEF6"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5340A0">
          <v:rect id="_x0000_i1195" style="width:0;height:1.5pt" o:hralign="center" o:hrstd="t" o:hr="t" fillcolor="#a0a0a0" stroked="f"/>
        </w:pict>
      </w:r>
    </w:p>
    <w:p w14:paraId="2A541F7C" w14:textId="77777777" w:rsidR="00A43872" w:rsidRPr="00A43872" w:rsidRDefault="00A43872" w:rsidP="00A4387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43872">
        <w:rPr>
          <w:rFonts w:ascii="Times New Roman" w:eastAsia="Times New Roman" w:hAnsi="Times New Roman" w:cs="Times New Roman"/>
          <w:b/>
          <w:bCs/>
          <w:kern w:val="0"/>
          <w14:ligatures w14:val="none"/>
        </w:rPr>
        <w:t>9.3.5 Context-indexed “RG flow” in D(r)</w:t>
      </w:r>
    </w:p>
    <w:p w14:paraId="7848A54B"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we already have</w:t>
      </w:r>
    </w:p>
    <w:p w14:paraId="15FA38DE" w14:textId="77777777" w:rsidR="00A43872" w:rsidRPr="00A43872" w:rsidRDefault="00A43872" w:rsidP="00A43872">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Probe 2 and CL: D(L) is </w:t>
      </w:r>
      <w:r w:rsidRPr="00A43872">
        <w:rPr>
          <w:rFonts w:ascii="Times New Roman" w:eastAsia="Times New Roman" w:hAnsi="Times New Roman" w:cs="Times New Roman"/>
          <w:b/>
          <w:bCs/>
          <w:kern w:val="0"/>
          <w14:ligatures w14:val="none"/>
        </w:rPr>
        <w:t>piecewise</w:t>
      </w:r>
      <w:r w:rsidRPr="00A43872">
        <w:rPr>
          <w:rFonts w:ascii="Times New Roman" w:eastAsia="Times New Roman" w:hAnsi="Times New Roman" w:cs="Times New Roman"/>
          <w:kern w:val="0"/>
          <w14:ligatures w14:val="none"/>
        </w:rPr>
        <w:t xml:space="preserve"> with plateaus and breakpoints at seams (nano/micron/UGM).</w:t>
      </w:r>
    </w:p>
    <w:p w14:paraId="3B6451A0" w14:textId="77777777" w:rsidR="00A43872" w:rsidRPr="00A43872" w:rsidRDefault="00A43872" w:rsidP="00A43872">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UGM memo: D(r) for boundary-only contexts follows a </w:t>
      </w:r>
      <w:r w:rsidRPr="00A43872">
        <w:rPr>
          <w:rFonts w:ascii="Times New Roman" w:eastAsia="Times New Roman" w:hAnsi="Times New Roman" w:cs="Times New Roman"/>
          <w:b/>
          <w:bCs/>
          <w:kern w:val="0"/>
          <w14:ligatures w14:val="none"/>
        </w:rPr>
        <w:t>logistic track</w:t>
      </w:r>
      <w:r w:rsidRPr="00A43872">
        <w:rPr>
          <w:rFonts w:ascii="Times New Roman" w:eastAsia="Times New Roman" w:hAnsi="Times New Roman" w:cs="Times New Roman"/>
          <w:kern w:val="0"/>
          <w14:ligatures w14:val="none"/>
        </w:rPr>
        <w:t>:</w:t>
      </w:r>
    </w:p>
    <w:p w14:paraId="129C2AB7" w14:textId="77777777" w:rsidR="00A43872" w:rsidRPr="00A43872" w:rsidRDefault="00A43872" w:rsidP="00A43872">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δ(r)=D(r)-2=</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2</m:t>
              </m:r>
            </m:num>
            <m:den>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e</m:t>
                  </m:r>
                </m:e>
                <m:sup>
                  <m:r>
                    <w:rPr>
                      <w:rFonts w:ascii="Cambria Math" w:eastAsia="Times New Roman" w:hAnsi="Cambria Math" w:cs="Times New Roman"/>
                      <w:kern w:val="0"/>
                      <w14:ligatures w14:val="none"/>
                    </w:rPr>
                    <m:t>-0.31r</m:t>
                  </m:r>
                </m:sup>
              </m:sSup>
            </m:den>
          </m:f>
          <m:r>
            <w:rPr>
              <w:rFonts w:ascii="Cambria Math" w:eastAsia="Times New Roman" w:hAnsi="Cambria Math" w:cs="Times New Roman"/>
              <w:kern w:val="0"/>
              <w14:ligatures w14:val="none"/>
            </w:rPr>
            <m:t>,r=</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10</m:t>
              </m:r>
            </m:sub>
          </m:sSub>
          <m:r>
            <w:rPr>
              <w:rFonts w:ascii="Cambria Math" w:eastAsia="Times New Roman" w:hAnsi="Cambria Math" w:cs="Times New Roman"/>
              <w:kern w:val="0"/>
              <w14:ligatures w14:val="none"/>
            </w:rPr>
            <m:t>(L</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sty m:val="p"/>
                </m:rPr>
                <w:rPr>
                  <w:rFonts w:ascii="Cambria Math" w:eastAsia="Times New Roman" w:hAnsi="Cambria Math" w:cs="Times New Roman"/>
                  <w:kern w:val="0"/>
                  <w14:ligatures w14:val="none"/>
                </w:rPr>
                <m:t>UGM</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C1F5BD1"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b/>
          <w:bCs/>
          <w:kern w:val="0"/>
          <w14:ligatures w14:val="none"/>
        </w:rPr>
        <w:t>What to build</w:t>
      </w:r>
    </w:p>
    <w:p w14:paraId="2A121048"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A </w:t>
      </w:r>
      <w:r w:rsidRPr="00A43872">
        <w:rPr>
          <w:rFonts w:ascii="Times New Roman" w:eastAsia="Times New Roman" w:hAnsi="Times New Roman" w:cs="Times New Roman"/>
          <w:b/>
          <w:bCs/>
          <w:kern w:val="0"/>
          <w14:ligatures w14:val="none"/>
        </w:rPr>
        <w:t>context-indexed renormalisation-group (RG) flow</w:t>
      </w:r>
      <w:r w:rsidRPr="00A43872">
        <w:rPr>
          <w:rFonts w:ascii="Times New Roman" w:eastAsia="Times New Roman" w:hAnsi="Times New Roman" w:cs="Times New Roman"/>
          <w:kern w:val="0"/>
          <w14:ligatures w14:val="none"/>
        </w:rPr>
        <w:t xml:space="preserve"> in D:</w:t>
      </w:r>
    </w:p>
    <w:p w14:paraId="12076C35"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Let r = log₁₀(L/R_0). For each domain/context, D(r) follows a flow driven primarily by the present-act/CS structure, with fixed points at:</w:t>
      </w:r>
    </w:p>
    <w:p w14:paraId="41CEDCC2" w14:textId="77777777" w:rsidR="00A43872" w:rsidRPr="00A43872" w:rsidRDefault="00A43872" w:rsidP="00A43872">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D ≈ 2 (pure boundary / shell),</w:t>
      </w:r>
    </w:p>
    <w:p w14:paraId="37F7DE76" w14:textId="77777777" w:rsidR="00A43872" w:rsidRPr="00A43872" w:rsidRDefault="00A43872" w:rsidP="00A43872">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D ≈ 3 (bulk volume),</w:t>
      </w:r>
      <w:r w:rsidRPr="00A43872">
        <w:rPr>
          <w:rFonts w:ascii="Times New Roman" w:eastAsia="Times New Roman" w:hAnsi="Times New Roman" w:cs="Times New Roman"/>
          <w:kern w:val="0"/>
          <w14:ligatures w14:val="none"/>
        </w:rPr>
        <w:br/>
        <w:t>and crossovers at seam bands (nano, micron, UGM, km, kpc, Gpc).</w:t>
      </w:r>
    </w:p>
    <w:p w14:paraId="3B1E227E"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 task:</w:t>
      </w:r>
    </w:p>
    <w:p w14:paraId="0E1E1C82" w14:textId="77777777" w:rsidR="00A43872" w:rsidRPr="00A43872" w:rsidRDefault="00A43872" w:rsidP="00A43872">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unify the various D(L) curves (chromatin, aerogel, boundaries, topography, disks, cosmic shells) into a </w:t>
      </w:r>
      <w:r w:rsidRPr="00A43872">
        <w:rPr>
          <w:rFonts w:ascii="Times New Roman" w:eastAsia="Times New Roman" w:hAnsi="Times New Roman" w:cs="Times New Roman"/>
          <w:b/>
          <w:bCs/>
          <w:kern w:val="0"/>
          <w14:ligatures w14:val="none"/>
        </w:rPr>
        <w:t>single D(r)</w:t>
      </w:r>
      <w:r w:rsidRPr="00A43872">
        <w:rPr>
          <w:rFonts w:ascii="Times New Roman" w:eastAsia="Times New Roman" w:hAnsi="Times New Roman" w:cs="Times New Roman"/>
          <w:kern w:val="0"/>
          <w14:ligatures w14:val="none"/>
        </w:rPr>
        <w:t xml:space="preserve"> track or a small family of tracks (for boundary vs bulk) parameterised by context,</w:t>
      </w:r>
    </w:p>
    <w:p w14:paraId="34386DCF" w14:textId="77777777" w:rsidR="00A43872" w:rsidRPr="00A43872" w:rsidRDefault="00A43872" w:rsidP="00A43872">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show that:</w:t>
      </w:r>
    </w:p>
    <w:p w14:paraId="73D97C15" w14:textId="77777777" w:rsidR="00A43872" w:rsidRPr="00A43872" w:rsidRDefault="00A43872" w:rsidP="00A43872">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w:t>
      </w:r>
      <w:r w:rsidRPr="00A43872">
        <w:rPr>
          <w:rFonts w:ascii="Times New Roman" w:eastAsia="Times New Roman" w:hAnsi="Times New Roman" w:cs="Times New Roman"/>
          <w:b/>
          <w:bCs/>
          <w:kern w:val="0"/>
          <w14:ligatures w14:val="none"/>
        </w:rPr>
        <w:t>positions</w:t>
      </w:r>
      <w:r w:rsidRPr="00A43872">
        <w:rPr>
          <w:rFonts w:ascii="Times New Roman" w:eastAsia="Times New Roman" w:hAnsi="Times New Roman" w:cs="Times New Roman"/>
          <w:kern w:val="0"/>
          <w14:ligatures w14:val="none"/>
        </w:rPr>
        <w:t xml:space="preserve"> of the plateaus and kinks match the CL seam bands,</w:t>
      </w:r>
    </w:p>
    <w:p w14:paraId="797A2251" w14:textId="77777777" w:rsidR="00A43872" w:rsidRPr="00A43872" w:rsidRDefault="00A43872" w:rsidP="00A43872">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the </w:t>
      </w:r>
      <w:r w:rsidRPr="00A43872">
        <w:rPr>
          <w:rFonts w:ascii="Times New Roman" w:eastAsia="Times New Roman" w:hAnsi="Times New Roman" w:cs="Times New Roman"/>
          <w:b/>
          <w:bCs/>
          <w:kern w:val="0"/>
          <w14:ligatures w14:val="none"/>
        </w:rPr>
        <w:t>direction</w:t>
      </w:r>
      <w:r w:rsidRPr="00A43872">
        <w:rPr>
          <w:rFonts w:ascii="Times New Roman" w:eastAsia="Times New Roman" w:hAnsi="Times New Roman" w:cs="Times New Roman"/>
          <w:kern w:val="0"/>
          <w14:ligatures w14:val="none"/>
        </w:rPr>
        <w:t xml:space="preserve"> of flow (D increasing or decreasing with r) matches role shifts (boundary vs bulk),</w:t>
      </w:r>
    </w:p>
    <w:p w14:paraId="5D8384D2" w14:textId="77777777" w:rsidR="00A43872" w:rsidRPr="00A43872" w:rsidRDefault="00A43872" w:rsidP="00A43872">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and the RG-like flow is consistent with the AR tick-operator/IFS exponents (d_past, d_future).</w:t>
      </w:r>
    </w:p>
    <w:p w14:paraId="198B4ED3"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This would give you:</w:t>
      </w:r>
    </w:p>
    <w:p w14:paraId="105BA2A9" w14:textId="77777777" w:rsidR="00A43872" w:rsidRPr="00A43872" w:rsidRDefault="00A43872" w:rsidP="00A43872">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 concrete way to say “the same underlying D(r) flow is being re-expressed at multiple levels,”</w:t>
      </w:r>
    </w:p>
    <w:p w14:paraId="267BF51A" w14:textId="77777777" w:rsidR="00A43872" w:rsidRPr="00A43872" w:rsidRDefault="00A43872" w:rsidP="00A43872">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and a way to connect CL-level results directly to the deeper fractal-time exponents you defined in the theory.</w:t>
      </w:r>
    </w:p>
    <w:p w14:paraId="7C76B9C3" w14:textId="77777777" w:rsidR="00A43872" w:rsidRPr="00A43872" w:rsidRDefault="00C96FC8" w:rsidP="00A4387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E340A0">
          <v:rect id="_x0000_i1196" style="width:0;height:1.5pt" o:hralign="center" o:hrstd="t" o:hr="t" fillcolor="#a0a0a0" stroked="f"/>
        </w:pict>
      </w:r>
    </w:p>
    <w:p w14:paraId="71C16D71"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These five directions (GM-seam lemma, dimension budget theorem, activation positivity, hinge uniqueness, D(r) flow) are not the only mathematical tasks ahead, but they’re the ones that:</w:t>
      </w:r>
    </w:p>
    <w:p w14:paraId="24906EC8" w14:textId="77777777" w:rsidR="00A43872" w:rsidRPr="00A43872" w:rsidRDefault="00A43872" w:rsidP="00A43872">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 xml:space="preserve">most directly crystallise </w:t>
      </w:r>
      <w:r w:rsidRPr="00A43872">
        <w:rPr>
          <w:rFonts w:ascii="Times New Roman" w:eastAsia="Times New Roman" w:hAnsi="Times New Roman" w:cs="Times New Roman"/>
          <w:b/>
          <w:bCs/>
          <w:kern w:val="0"/>
          <w14:ligatures w14:val="none"/>
        </w:rPr>
        <w:t>what’s special</w:t>
      </w:r>
      <w:r w:rsidRPr="00A43872">
        <w:rPr>
          <w:rFonts w:ascii="Times New Roman" w:eastAsia="Times New Roman" w:hAnsi="Times New Roman" w:cs="Times New Roman"/>
          <w:kern w:val="0"/>
          <w14:ligatures w14:val="none"/>
        </w:rPr>
        <w:t xml:space="preserve"> about your ladder inside the AR algebra,</w:t>
      </w:r>
    </w:p>
    <w:p w14:paraId="53F6A354" w14:textId="77777777" w:rsidR="00A43872" w:rsidRPr="00A43872" w:rsidRDefault="00A43872" w:rsidP="00A43872">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and would most clearly move the CL framework from “well-supported structure” to “structure that follows generically from this axiomatic setup.”</w:t>
      </w:r>
    </w:p>
    <w:p w14:paraId="37E4C1F4" w14:textId="77777777" w:rsidR="00A43872" w:rsidRPr="00A43872" w:rsidRDefault="00A43872" w:rsidP="00A43872">
      <w:pPr>
        <w:spacing w:before="100" w:beforeAutospacing="1" w:after="100" w:afterAutospacing="1" w:line="240" w:lineRule="auto"/>
        <w:rPr>
          <w:rFonts w:ascii="Times New Roman" w:eastAsia="Times New Roman" w:hAnsi="Times New Roman" w:cs="Times New Roman"/>
          <w:kern w:val="0"/>
          <w14:ligatures w14:val="none"/>
        </w:rPr>
      </w:pPr>
      <w:r w:rsidRPr="00A43872">
        <w:rPr>
          <w:rFonts w:ascii="Times New Roman" w:eastAsia="Times New Roman" w:hAnsi="Times New Roman" w:cs="Times New Roman"/>
          <w:kern w:val="0"/>
          <w14:ligatures w14:val="none"/>
        </w:rPr>
        <w:t>They’re also natural targets for collaboration or future work: each is a well-posed problem where a mathematically inclined collaborator could make a concrete contribution without needing to rebuild the whole theory.</w:t>
      </w:r>
    </w:p>
    <w:p w14:paraId="78E34A8C" w14:textId="77777777" w:rsidR="00A43872" w:rsidRDefault="00A43872" w:rsidP="00E66BE8"/>
    <w:p w14:paraId="28160618" w14:textId="77777777" w:rsidR="005B7497" w:rsidRPr="005B7497" w:rsidRDefault="005B7497" w:rsidP="005B749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5316923"/>
      <w:r w:rsidRPr="005B7497">
        <w:rPr>
          <w:rFonts w:ascii="Times New Roman" w:eastAsia="Times New Roman" w:hAnsi="Times New Roman" w:cs="Times New Roman"/>
          <w:b/>
          <w:bCs/>
          <w:kern w:val="0"/>
          <w:sz w:val="27"/>
          <w:szCs w:val="27"/>
          <w14:ligatures w14:val="none"/>
        </w:rPr>
        <w:t>9.4 New empirical programs</w:t>
      </w:r>
      <w:bookmarkEnd w:id="48"/>
    </w:p>
    <w:p w14:paraId="6FF49FF5"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mathematical work in §9.3 pushes the ladder deeper into the AR algebra. This subsection is the </w:t>
      </w:r>
      <w:r w:rsidRPr="005B7497">
        <w:rPr>
          <w:rFonts w:ascii="Times New Roman" w:eastAsia="Times New Roman" w:hAnsi="Times New Roman" w:cs="Times New Roman"/>
          <w:b/>
          <w:bCs/>
          <w:kern w:val="0"/>
          <w14:ligatures w14:val="none"/>
        </w:rPr>
        <w:t>empirical counterpart</w:t>
      </w:r>
      <w:r w:rsidRPr="005B7497">
        <w:rPr>
          <w:rFonts w:ascii="Times New Roman" w:eastAsia="Times New Roman" w:hAnsi="Times New Roman" w:cs="Times New Roman"/>
          <w:kern w:val="0"/>
          <w14:ligatures w14:val="none"/>
        </w:rPr>
        <w:t>: concrete data-gathering and analysis programs that would sharpen, extend, or challenge the context-level picture.</w:t>
      </w:r>
    </w:p>
    <w:p w14:paraId="16A960A9"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overall goal:</w:t>
      </w:r>
    </w:p>
    <w:p w14:paraId="7AEDE12C"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Move from “the ladder is strongly supported by existing literature and one flagship dynamic test”</w:t>
      </w:r>
      <w:r w:rsidRPr="005B7497">
        <w:rPr>
          <w:rFonts w:ascii="Times New Roman" w:eastAsia="Times New Roman" w:hAnsi="Times New Roman" w:cs="Times New Roman"/>
          <w:kern w:val="0"/>
          <w14:ligatures w14:val="none"/>
        </w:rPr>
        <w:br/>
        <w:t xml:space="preserve">→ to “the ladder has been </w:t>
      </w:r>
      <w:r w:rsidRPr="005B7497">
        <w:rPr>
          <w:rFonts w:ascii="Times New Roman" w:eastAsia="Times New Roman" w:hAnsi="Times New Roman" w:cs="Times New Roman"/>
          <w:b/>
          <w:bCs/>
          <w:kern w:val="0"/>
          <w14:ligatures w14:val="none"/>
        </w:rPr>
        <w:t>systematically tested</w:t>
      </w:r>
      <w:r w:rsidRPr="005B7497">
        <w:rPr>
          <w:rFonts w:ascii="Times New Roman" w:eastAsia="Times New Roman" w:hAnsi="Times New Roman" w:cs="Times New Roman"/>
          <w:kern w:val="0"/>
          <w14:ligatures w14:val="none"/>
        </w:rPr>
        <w:t xml:space="preserve"> at each seam and level with targeted experiments and large datasets.”</w:t>
      </w:r>
    </w:p>
    <w:p w14:paraId="12E45484"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CDB157">
          <v:rect id="_x0000_i1197" style="width:0;height:1.5pt" o:hralign="center" o:hrstd="t" o:hr="t" fillcolor="#a0a0a0" stroked="f"/>
        </w:pict>
      </w:r>
    </w:p>
    <w:p w14:paraId="5C8B056C"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9.4.1 Inner activation probes (NanoCutoff &amp; MicronCutoff)</w:t>
      </w:r>
    </w:p>
    <w:p w14:paraId="5C5BE649"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highest-yield</w:t>
      </w:r>
      <w:r w:rsidRPr="005B7497">
        <w:rPr>
          <w:rFonts w:ascii="Times New Roman" w:eastAsia="Times New Roman" w:hAnsi="Times New Roman" w:cs="Times New Roman"/>
          <w:kern w:val="0"/>
          <w14:ligatures w14:val="none"/>
        </w:rPr>
        <w:t xml:space="preserve"> empirical work is finishing what you already designed in the post-T3 probe outline:</w:t>
      </w:r>
    </w:p>
    <w:p w14:paraId="4C9E677E" w14:textId="77777777" w:rsidR="005B7497" w:rsidRPr="005B7497" w:rsidRDefault="005B7497" w:rsidP="005B7497">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Probe 3 — NanoCutoff Activation (−2↔−1)</w:t>
      </w:r>
    </w:p>
    <w:p w14:paraId="73F538F8"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Data you need:</w:t>
      </w:r>
    </w:p>
    <w:p w14:paraId="21976706"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Open-access datasets (or your own experiments) with:</w:t>
      </w:r>
    </w:p>
    <w:p w14:paraId="48581E6E" w14:textId="77777777" w:rsidR="005B7497" w:rsidRPr="005B7497" w:rsidRDefault="005B7497" w:rsidP="005B7497">
      <w:pPr>
        <w:numPr>
          <w:ilvl w:val="3"/>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 distribution of nano-scale features (pore radii, particle sizes, domain sizes) in the 1–200 nm range,</w:t>
      </w:r>
    </w:p>
    <w:p w14:paraId="77944636" w14:textId="77777777" w:rsidR="005B7497" w:rsidRPr="005B7497" w:rsidRDefault="005B7497" w:rsidP="005B7497">
      <w:pPr>
        <w:numPr>
          <w:ilvl w:val="3"/>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one or more amplitudes that depend on structure:</w:t>
      </w:r>
    </w:p>
    <w:p w14:paraId="0E56872C"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transport coefficients (permeability, conductivity, diffusivity),</w:t>
      </w:r>
    </w:p>
    <w:p w14:paraId="288C58B6"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scattering intensities or cross-sections,</w:t>
      </w:r>
    </w:p>
    <w:p w14:paraId="2B33FAA9"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mechanical thresholds (yield, fracture toughness).</w:t>
      </w:r>
    </w:p>
    <w:p w14:paraId="0423F63F"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Concrete targets:</w:t>
      </w:r>
    </w:p>
    <w:p w14:paraId="72AA81FC"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Porous media (rocks, cements, artificial membranes) with nano-pore distributions,</w:t>
      </w:r>
    </w:p>
    <w:p w14:paraId="12499C1B"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Soft matter (gels, colloids) where nano-aggregate structure is documented,</w:t>
      </w:r>
    </w:p>
    <w:p w14:paraId="2CF67F84"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Biological nanostructures (chromatin, protein networks) with functional readouts.</w:t>
      </w:r>
    </w:p>
    <w:p w14:paraId="0786BE47"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Empirical tasks:</w:t>
      </w:r>
    </w:p>
    <w:p w14:paraId="573E5CAB"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build size histograms / cumulative size distributions,</w:t>
      </w:r>
    </w:p>
    <w:p w14:paraId="0E75F2C7"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compute activation variables (e.g., frac_x above thresholds in ~50–120 nm band),</w:t>
      </w:r>
    </w:p>
    <w:p w14:paraId="5DEF69EC"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fit size-only vs size+activation models,</w:t>
      </w:r>
    </w:p>
    <w:p w14:paraId="44BF7453"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evaluate ΔAIC and slope signs just like T3-B.</w:t>
      </w:r>
    </w:p>
    <w:p w14:paraId="7FDE7C13" w14:textId="77777777" w:rsidR="005B7497" w:rsidRPr="005B7497" w:rsidRDefault="005B7497" w:rsidP="005B7497">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Probe 7 — MicronCutoff Activation (−1↔0)</w:t>
      </w:r>
    </w:p>
    <w:p w14:paraId="154AE2A3"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Data you need:</w:t>
      </w:r>
    </w:p>
    <w:p w14:paraId="74E532E5"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Systems with microstructure distributions 0.2–50 µm:</w:t>
      </w:r>
    </w:p>
    <w:p w14:paraId="17DE776D" w14:textId="77777777" w:rsidR="005B7497" w:rsidRPr="005B7497" w:rsidRDefault="005B7497" w:rsidP="005B7497">
      <w:pPr>
        <w:numPr>
          <w:ilvl w:val="3"/>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cell diameters, microvoids, micro-cracks, tissue micro-architecture,</w:t>
      </w:r>
    </w:p>
    <w:p w14:paraId="4C984A5E" w14:textId="77777777" w:rsidR="005B7497" w:rsidRPr="005B7497" w:rsidRDefault="005B7497" w:rsidP="005B7497">
      <w:pPr>
        <w:numPr>
          <w:ilvl w:val="3"/>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with macroscopic amplitudes:</w:t>
      </w:r>
    </w:p>
    <w:p w14:paraId="0969D3B7"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mechanical moduli, failure stresses,</w:t>
      </w:r>
    </w:p>
    <w:p w14:paraId="3BEBC59C"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permeability, diffusion,</w:t>
      </w:r>
    </w:p>
    <w:p w14:paraId="5F08B901" w14:textId="77777777" w:rsidR="005B7497" w:rsidRPr="005B7497" w:rsidRDefault="005B7497" w:rsidP="005B7497">
      <w:pPr>
        <w:numPr>
          <w:ilvl w:val="4"/>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optical scattering.</w:t>
      </w:r>
    </w:p>
    <w:p w14:paraId="6CAE3234"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Concrete targets:</w:t>
      </w:r>
    </w:p>
    <w:p w14:paraId="71C8E2BC"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Tissue or scaffold studies with quantitative histology plus mechanical tests,</w:t>
      </w:r>
    </w:p>
    <w:p w14:paraId="42AF2B3A"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Geomaterials with micro-crack size distributions plus bulk strength,</w:t>
      </w:r>
    </w:p>
    <w:p w14:paraId="551A1D52"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Additive-manufactured materials (AM) with known micro-void structure and mechanical/thermal data.</w:t>
      </w:r>
    </w:p>
    <w:p w14:paraId="65E3B70B" w14:textId="77777777" w:rsidR="005B7497" w:rsidRPr="005B7497" w:rsidRDefault="005B7497" w:rsidP="005B7497">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Empirical tasks:</w:t>
      </w:r>
    </w:p>
    <w:p w14:paraId="6BF1FC2E"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same grammar: size-only vs size+activation,</w:t>
      </w:r>
    </w:p>
    <w:p w14:paraId="3D647316"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seam scales in 0.5–10 µm (cell-core) and possibly 5–50 µm (micropore band),</w:t>
      </w:r>
    </w:p>
    <w:p w14:paraId="519FEEEE" w14:textId="77777777" w:rsidR="005B7497" w:rsidRPr="005B7497" w:rsidRDefault="005B7497" w:rsidP="005B7497">
      <w:pPr>
        <w:numPr>
          <w:ilvl w:val="2"/>
          <w:numId w:val="56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look for ΔAIC &gt; 0 and interpretable slope patterns.</w:t>
      </w:r>
    </w:p>
    <w:p w14:paraId="7F9DF56D"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These two probes are the </w:t>
      </w:r>
      <w:r w:rsidRPr="005B7497">
        <w:rPr>
          <w:rFonts w:ascii="Times New Roman" w:eastAsia="Times New Roman" w:hAnsi="Times New Roman" w:cs="Times New Roman"/>
          <w:b/>
          <w:bCs/>
          <w:kern w:val="0"/>
          <w14:ligatures w14:val="none"/>
        </w:rPr>
        <w:t>direct analogues</w:t>
      </w:r>
      <w:r w:rsidRPr="005B7497">
        <w:rPr>
          <w:rFonts w:ascii="Times New Roman" w:eastAsia="Times New Roman" w:hAnsi="Times New Roman" w:cs="Times New Roman"/>
          <w:kern w:val="0"/>
          <w14:ligatures w14:val="none"/>
        </w:rPr>
        <w:t xml:space="preserve"> of T3-B at inner seams; executing them would:</w:t>
      </w:r>
    </w:p>
    <w:p w14:paraId="69DD560C" w14:textId="77777777" w:rsidR="005B7497" w:rsidRPr="005B7497" w:rsidRDefault="005B7497" w:rsidP="005B7497">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give you </w:t>
      </w:r>
      <w:r w:rsidRPr="005B7497">
        <w:rPr>
          <w:rFonts w:ascii="Times New Roman" w:eastAsia="Times New Roman" w:hAnsi="Times New Roman" w:cs="Times New Roman"/>
          <w:b/>
          <w:bCs/>
          <w:kern w:val="0"/>
          <w14:ligatures w14:val="none"/>
        </w:rPr>
        <w:t>dynamic confirmation</w:t>
      </w:r>
      <w:r w:rsidRPr="005B7497">
        <w:rPr>
          <w:rFonts w:ascii="Times New Roman" w:eastAsia="Times New Roman" w:hAnsi="Times New Roman" w:cs="Times New Roman"/>
          <w:kern w:val="0"/>
          <w14:ligatures w14:val="none"/>
        </w:rPr>
        <w:t xml:space="preserve"> that nano and micron seams do real work (not just static GM/D patterns),</w:t>
      </w:r>
    </w:p>
    <w:p w14:paraId="6B3B0983" w14:textId="77777777" w:rsidR="005B7497" w:rsidRPr="005B7497" w:rsidRDefault="005B7497" w:rsidP="005B7497">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allow you to check for </w:t>
      </w:r>
      <w:r w:rsidRPr="005B7497">
        <w:rPr>
          <w:rFonts w:ascii="Times New Roman" w:eastAsia="Times New Roman" w:hAnsi="Times New Roman" w:cs="Times New Roman"/>
          <w:b/>
          <w:bCs/>
          <w:kern w:val="0"/>
          <w14:ligatures w14:val="none"/>
        </w:rPr>
        <w:t>inner–outer synergy</w:t>
      </w:r>
      <w:r w:rsidRPr="005B7497">
        <w:rPr>
          <w:rFonts w:ascii="Times New Roman" w:eastAsia="Times New Roman" w:hAnsi="Times New Roman" w:cs="Times New Roman"/>
          <w:kern w:val="0"/>
          <w14:ligatures w14:val="none"/>
        </w:rPr>
        <w:t xml:space="preserve"> (C17/C20) when combined with the existing +2↔+3 activation.</w:t>
      </w:r>
    </w:p>
    <w:p w14:paraId="52E8C9CB"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193984">
          <v:rect id="_x0000_i1198" style="width:0;height:1.5pt" o:hralign="center" o:hrstd="t" o:hr="t" fillcolor="#a0a0a0" stroked="f"/>
        </w:pict>
      </w:r>
    </w:p>
    <w:p w14:paraId="47925D78"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9.4.2 Expanding +1 and −1 datasets (Earth &amp; micron bands)</w:t>
      </w:r>
    </w:p>
    <w:p w14:paraId="55188D93"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CL work at +1 and −1 is already strong but can be made </w:t>
      </w:r>
      <w:r w:rsidRPr="005B7497">
        <w:rPr>
          <w:rFonts w:ascii="Times New Roman" w:eastAsia="Times New Roman" w:hAnsi="Times New Roman" w:cs="Times New Roman"/>
          <w:b/>
          <w:bCs/>
          <w:kern w:val="0"/>
          <w14:ligatures w14:val="none"/>
        </w:rPr>
        <w:t>more decisive</w:t>
      </w:r>
      <w:r w:rsidRPr="005B7497">
        <w:rPr>
          <w:rFonts w:ascii="Times New Roman" w:eastAsia="Times New Roman" w:hAnsi="Times New Roman" w:cs="Times New Roman"/>
          <w:kern w:val="0"/>
          <w14:ligatures w14:val="none"/>
        </w:rPr>
        <w:t xml:space="preserve"> by adding more windows and better cross-domain coverage.</w:t>
      </w:r>
    </w:p>
    <w:p w14:paraId="29FC1719" w14:textId="77777777" w:rsidR="005B7497" w:rsidRPr="005B7497" w:rsidRDefault="005B7497" w:rsidP="005B7497">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+1 Earth-surface band (1–100 km)</w:t>
      </w:r>
    </w:p>
    <w:p w14:paraId="470ED3A0"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Current coverage:</w:t>
      </w:r>
    </w:p>
    <w:p w14:paraId="1ED98E26"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shorelines (especially storm-dominated coasts),</w:t>
      </w:r>
    </w:p>
    <w:p w14:paraId="1B2F064C"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topography at regional scales,</w:t>
      </w:r>
    </w:p>
    <w:p w14:paraId="761157D0"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volcanic radiance,</w:t>
      </w:r>
    </w:p>
    <w:p w14:paraId="1262CE56"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drifter trajectories,</w:t>
      </w:r>
    </w:p>
    <w:p w14:paraId="739271CF"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rainfall fields.</w:t>
      </w:r>
    </w:p>
    <w:p w14:paraId="542517B8"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Next steps:</w:t>
      </w:r>
    </w:p>
    <w:p w14:paraId="2E0BE20F"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add more </w:t>
      </w:r>
      <w:r w:rsidRPr="005B7497">
        <w:rPr>
          <w:rFonts w:ascii="Times New Roman" w:eastAsia="Times New Roman" w:hAnsi="Times New Roman" w:cs="Times New Roman"/>
          <w:b/>
          <w:bCs/>
          <w:kern w:val="0"/>
          <w14:ligatures w14:val="none"/>
        </w:rPr>
        <w:t>vegetation and land-cover fractals</w:t>
      </w:r>
      <w:r w:rsidRPr="005B7497">
        <w:rPr>
          <w:rFonts w:ascii="Times New Roman" w:eastAsia="Times New Roman" w:hAnsi="Times New Roman" w:cs="Times New Roman"/>
          <w:kern w:val="0"/>
          <w14:ligatures w14:val="none"/>
        </w:rPr>
        <w:t xml:space="preserve"> (e.g., forest/patch-size distributions),</w:t>
      </w:r>
    </w:p>
    <w:p w14:paraId="18EC28BA"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incorporate </w:t>
      </w:r>
      <w:r w:rsidRPr="005B7497">
        <w:rPr>
          <w:rFonts w:ascii="Times New Roman" w:eastAsia="Times New Roman" w:hAnsi="Times New Roman" w:cs="Times New Roman"/>
          <w:b/>
          <w:bCs/>
          <w:kern w:val="0"/>
          <w14:ligatures w14:val="none"/>
        </w:rPr>
        <w:t>urban network</w:t>
      </w:r>
      <w:r w:rsidRPr="005B7497">
        <w:rPr>
          <w:rFonts w:ascii="Times New Roman" w:eastAsia="Times New Roman" w:hAnsi="Times New Roman" w:cs="Times New Roman"/>
          <w:kern w:val="0"/>
          <w14:ligatures w14:val="none"/>
        </w:rPr>
        <w:t xml:space="preserve"> data (streets, built environments) where scaling windows have been reported,</w:t>
      </w:r>
    </w:p>
    <w:p w14:paraId="36E321CA"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broaden to more </w:t>
      </w:r>
      <w:r w:rsidRPr="005B7497">
        <w:rPr>
          <w:rFonts w:ascii="Times New Roman" w:eastAsia="Times New Roman" w:hAnsi="Times New Roman" w:cs="Times New Roman"/>
          <w:b/>
          <w:bCs/>
          <w:kern w:val="0"/>
          <w14:ligatures w14:val="none"/>
        </w:rPr>
        <w:t>continental settings</w:t>
      </w:r>
      <w:r w:rsidRPr="005B7497">
        <w:rPr>
          <w:rFonts w:ascii="Times New Roman" w:eastAsia="Times New Roman" w:hAnsi="Times New Roman" w:cs="Times New Roman"/>
          <w:kern w:val="0"/>
          <w14:ligatures w14:val="none"/>
        </w:rPr>
        <w:t xml:space="preserve"> (not just the current sample).</w:t>
      </w:r>
    </w:p>
    <w:p w14:paraId="42942164"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Tasks:</w:t>
      </w:r>
    </w:p>
    <w:p w14:paraId="47D1DF75"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extend +1 windows CSV,</w:t>
      </w:r>
    </w:p>
    <w:p w14:paraId="59765515"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recompute GM mixtures and band enrichment,</w:t>
      </w:r>
    </w:p>
    <w:p w14:paraId="2BAAEEB5"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check whether the 1–100 km band and ~10 km mode become even more statistically unambiguous.</w:t>
      </w:r>
    </w:p>
    <w:p w14:paraId="579454B1" w14:textId="77777777" w:rsidR="005B7497" w:rsidRPr="005B7497" w:rsidRDefault="005B7497" w:rsidP="005B7497">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−1 micron band (0.2–50 µm)</w:t>
      </w:r>
    </w:p>
    <w:p w14:paraId="7081FA51"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Current coverage:</w:t>
      </w:r>
    </w:p>
    <w:p w14:paraId="456CE478"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mostly </w:t>
      </w:r>
      <w:r w:rsidRPr="005B7497">
        <w:rPr>
          <w:rFonts w:ascii="Times New Roman" w:eastAsia="Times New Roman" w:hAnsi="Times New Roman" w:cs="Times New Roman"/>
          <w:b/>
          <w:bCs/>
          <w:kern w:val="0"/>
          <w14:ligatures w14:val="none"/>
        </w:rPr>
        <w:t>biological</w:t>
      </w:r>
      <w:r w:rsidRPr="005B7497">
        <w:rPr>
          <w:rFonts w:ascii="Times New Roman" w:eastAsia="Times New Roman" w:hAnsi="Times New Roman" w:cs="Times New Roman"/>
          <w:kern w:val="0"/>
          <w14:ligatures w14:val="none"/>
        </w:rPr>
        <w:t>: biofilms, tumour microvasculature, tissue microstructure, plus a few materials examples.</w:t>
      </w:r>
    </w:p>
    <w:p w14:paraId="7D85B0EC"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Weakness:</w:t>
      </w:r>
    </w:p>
    <w:p w14:paraId="0CE14C11"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H41 flagged −1 as the least robust centre under domain removal (bio-heavy sample).</w:t>
      </w:r>
    </w:p>
    <w:p w14:paraId="3A2FE53E"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Next steps:</w:t>
      </w:r>
    </w:p>
    <w:p w14:paraId="5A7A56C9"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systematically mine </w:t>
      </w:r>
      <w:r w:rsidRPr="005B7497">
        <w:rPr>
          <w:rFonts w:ascii="Times New Roman" w:eastAsia="Times New Roman" w:hAnsi="Times New Roman" w:cs="Times New Roman"/>
          <w:b/>
          <w:bCs/>
          <w:kern w:val="0"/>
          <w14:ligatures w14:val="none"/>
        </w:rPr>
        <w:t>materials science</w:t>
      </w:r>
      <w:r w:rsidRPr="005B7497">
        <w:rPr>
          <w:rFonts w:ascii="Times New Roman" w:eastAsia="Times New Roman" w:hAnsi="Times New Roman" w:cs="Times New Roman"/>
          <w:kern w:val="0"/>
          <w14:ligatures w14:val="none"/>
        </w:rPr>
        <w:t xml:space="preserve"> and </w:t>
      </w:r>
      <w:r w:rsidRPr="005B7497">
        <w:rPr>
          <w:rFonts w:ascii="Times New Roman" w:eastAsia="Times New Roman" w:hAnsi="Times New Roman" w:cs="Times New Roman"/>
          <w:b/>
          <w:bCs/>
          <w:kern w:val="0"/>
          <w14:ligatures w14:val="none"/>
        </w:rPr>
        <w:t>engineering</w:t>
      </w:r>
      <w:r w:rsidRPr="005B7497">
        <w:rPr>
          <w:rFonts w:ascii="Times New Roman" w:eastAsia="Times New Roman" w:hAnsi="Times New Roman" w:cs="Times New Roman"/>
          <w:kern w:val="0"/>
          <w14:ligatures w14:val="none"/>
        </w:rPr>
        <w:t xml:space="preserve"> for micron-scale windows:</w:t>
      </w:r>
    </w:p>
    <w:p w14:paraId="22604000" w14:textId="77777777" w:rsidR="005B7497" w:rsidRPr="005B7497" w:rsidRDefault="005B7497" w:rsidP="005B7497">
      <w:pPr>
        <w:numPr>
          <w:ilvl w:val="3"/>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micromachining roughness at tens of microns,</w:t>
      </w:r>
    </w:p>
    <w:p w14:paraId="618417D0" w14:textId="77777777" w:rsidR="005B7497" w:rsidRPr="005B7497" w:rsidRDefault="005B7497" w:rsidP="005B7497">
      <w:pPr>
        <w:numPr>
          <w:ilvl w:val="3"/>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microporous and microcracked materials with explicit scaling ranges,</w:t>
      </w:r>
    </w:p>
    <w:p w14:paraId="23928245" w14:textId="77777777" w:rsidR="005B7497" w:rsidRPr="005B7497" w:rsidRDefault="005B7497" w:rsidP="005B7497">
      <w:pPr>
        <w:numPr>
          <w:ilvl w:val="3"/>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MEMS / microfabricated structures with fractal analyses.</w:t>
      </w:r>
    </w:p>
    <w:p w14:paraId="469C66A2" w14:textId="77777777" w:rsidR="005B7497" w:rsidRPr="005B7497" w:rsidRDefault="005B7497" w:rsidP="005B7497">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Tasks:</w:t>
      </w:r>
    </w:p>
    <w:p w14:paraId="791A3F52"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update −1 CL window table with more non-bio entries,</w:t>
      </w:r>
    </w:p>
    <w:p w14:paraId="7EFC3142"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re-run Probe 5 (GM mixture, enrichment),</w:t>
      </w:r>
    </w:p>
    <w:p w14:paraId="2BFAB693" w14:textId="77777777" w:rsidR="005B7497" w:rsidRPr="005B7497" w:rsidRDefault="005B7497" w:rsidP="005B7497">
      <w:pPr>
        <w:numPr>
          <w:ilvl w:val="2"/>
          <w:numId w:val="56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re-run B/role analyses for −1 with improved coverage.</w:t>
      </w:r>
    </w:p>
    <w:p w14:paraId="4C3AFA25"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This will strengthen:</w:t>
      </w:r>
    </w:p>
    <w:p w14:paraId="0D9B47FE" w14:textId="77777777" w:rsidR="005B7497" w:rsidRPr="005B7497" w:rsidRDefault="005B7497" w:rsidP="005B7497">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universality</w:t>
      </w:r>
      <w:r w:rsidRPr="005B7497">
        <w:rPr>
          <w:rFonts w:ascii="Times New Roman" w:eastAsia="Times New Roman" w:hAnsi="Times New Roman" w:cs="Times New Roman"/>
          <w:kern w:val="0"/>
          <w14:ligatures w14:val="none"/>
        </w:rPr>
        <w:t xml:space="preserve"> of the 0.5–10 µm cell-core lane,</w:t>
      </w:r>
    </w:p>
    <w:p w14:paraId="192599FE" w14:textId="77777777" w:rsidR="005B7497" w:rsidRPr="005B7497" w:rsidRDefault="005B7497" w:rsidP="005B7497">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and your ability to argue that −1 is not just a “biology level” but a genuine </w:t>
      </w:r>
      <w:r w:rsidRPr="005B7497">
        <w:rPr>
          <w:rFonts w:ascii="Times New Roman" w:eastAsia="Times New Roman" w:hAnsi="Times New Roman" w:cs="Times New Roman"/>
          <w:b/>
          <w:bCs/>
          <w:kern w:val="0"/>
          <w14:ligatures w14:val="none"/>
        </w:rPr>
        <w:t>context seam</w:t>
      </w:r>
      <w:r w:rsidRPr="005B7497">
        <w:rPr>
          <w:rFonts w:ascii="Times New Roman" w:eastAsia="Times New Roman" w:hAnsi="Times New Roman" w:cs="Times New Roman"/>
          <w:kern w:val="0"/>
          <w14:ligatures w14:val="none"/>
        </w:rPr>
        <w:t xml:space="preserve"> supported by materials and physics as well.</w:t>
      </w:r>
    </w:p>
    <w:p w14:paraId="52915A06"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C02770">
          <v:rect id="_x0000_i1199" style="width:0;height:1.5pt" o:hralign="center" o:hrstd="t" o:hr="t" fillcolor="#a0a0a0" stroked="f"/>
        </w:pict>
      </w:r>
    </w:p>
    <w:p w14:paraId="2D376D3A"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9.4.3 Time-band analogues: inner “time seams”</w:t>
      </w:r>
    </w:p>
    <w:p w14:paraId="426603C4"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So far, the CL ladder has been mostly about </w:t>
      </w:r>
      <w:r w:rsidRPr="005B7497">
        <w:rPr>
          <w:rFonts w:ascii="Times New Roman" w:eastAsia="Times New Roman" w:hAnsi="Times New Roman" w:cs="Times New Roman"/>
          <w:b/>
          <w:bCs/>
          <w:kern w:val="0"/>
          <w14:ligatures w14:val="none"/>
        </w:rPr>
        <w:t>space</w:t>
      </w:r>
      <w:r w:rsidRPr="005B7497">
        <w:rPr>
          <w:rFonts w:ascii="Times New Roman" w:eastAsia="Times New Roman" w:hAnsi="Times New Roman" w:cs="Times New Roman"/>
          <w:kern w:val="0"/>
          <w14:ligatures w14:val="none"/>
        </w:rPr>
        <w:t xml:space="preserve"> (scale bands in metres). AR, however, treats </w:t>
      </w:r>
      <w:r w:rsidRPr="005B7497">
        <w:rPr>
          <w:rFonts w:ascii="Times New Roman" w:eastAsia="Times New Roman" w:hAnsi="Times New Roman" w:cs="Times New Roman"/>
          <w:b/>
          <w:bCs/>
          <w:kern w:val="0"/>
          <w14:ligatures w14:val="none"/>
        </w:rPr>
        <w:t>time</w:t>
      </w:r>
      <w:r w:rsidRPr="005B7497">
        <w:rPr>
          <w:rFonts w:ascii="Times New Roman" w:eastAsia="Times New Roman" w:hAnsi="Times New Roman" w:cs="Times New Roman"/>
          <w:kern w:val="0"/>
          <w14:ligatures w14:val="none"/>
        </w:rPr>
        <w:t xml:space="preserve"> as primary. The hinge logic strongly suggests that there should be </w:t>
      </w:r>
      <w:r w:rsidRPr="005B7497">
        <w:rPr>
          <w:rFonts w:ascii="Times New Roman" w:eastAsia="Times New Roman" w:hAnsi="Times New Roman" w:cs="Times New Roman"/>
          <w:b/>
          <w:bCs/>
          <w:kern w:val="0"/>
          <w14:ligatures w14:val="none"/>
        </w:rPr>
        <w:t>time-band analogues</w:t>
      </w:r>
      <w:r w:rsidRPr="005B7497">
        <w:rPr>
          <w:rFonts w:ascii="Times New Roman" w:eastAsia="Times New Roman" w:hAnsi="Times New Roman" w:cs="Times New Roman"/>
          <w:kern w:val="0"/>
          <w14:ligatures w14:val="none"/>
        </w:rPr>
        <w:t xml:space="preserve"> of −2/−1/0:</w:t>
      </w:r>
    </w:p>
    <w:p w14:paraId="5EAB4ACC"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“There should be characteristic </w:t>
      </w:r>
      <w:r w:rsidRPr="005B7497">
        <w:rPr>
          <w:rFonts w:ascii="Times New Roman" w:eastAsia="Times New Roman" w:hAnsi="Times New Roman" w:cs="Times New Roman"/>
          <w:i/>
          <w:iCs/>
          <w:kern w:val="0"/>
          <w14:ligatures w14:val="none"/>
        </w:rPr>
        <w:t>time</w:t>
      </w:r>
      <w:r w:rsidRPr="005B7497">
        <w:rPr>
          <w:rFonts w:ascii="Times New Roman" w:eastAsia="Times New Roman" w:hAnsi="Times New Roman" w:cs="Times New Roman"/>
          <w:kern w:val="0"/>
          <w14:ligatures w14:val="none"/>
        </w:rPr>
        <w:t xml:space="preserve"> windows – e.g. nano-, micro-, and macro-scale coherence / integration times – that line up with the inner context levels, just as length bands do.”</w:t>
      </w:r>
    </w:p>
    <w:p w14:paraId="6C6150B8"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Empirical programs:</w:t>
      </w:r>
    </w:p>
    <w:p w14:paraId="6C629029" w14:textId="77777777" w:rsidR="005B7497" w:rsidRPr="005B7497" w:rsidRDefault="005B7497" w:rsidP="005B7497">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Neurophysiology</w:t>
      </w:r>
      <w:r w:rsidRPr="005B7497">
        <w:rPr>
          <w:rFonts w:ascii="Times New Roman" w:eastAsia="Times New Roman" w:hAnsi="Times New Roman" w:cs="Times New Roman"/>
          <w:kern w:val="0"/>
          <w14:ligatures w14:val="none"/>
        </w:rPr>
        <w:t>:</w:t>
      </w:r>
    </w:p>
    <w:p w14:paraId="1C4175B3" w14:textId="77777777" w:rsidR="005B7497" w:rsidRPr="005B7497" w:rsidRDefault="005B7497" w:rsidP="005B7497">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systematically analyse time scales of:</w:t>
      </w:r>
    </w:p>
    <w:p w14:paraId="164D10CC"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synaptic integration windows (~ms),</w:t>
      </w:r>
    </w:p>
    <w:p w14:paraId="258A2180"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local oscillatory loops (~10–100 ms),</w:t>
      </w:r>
    </w:p>
    <w:p w14:paraId="3F33F89A"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global integration/recognition (~100–300 ms).</w:t>
      </w:r>
    </w:p>
    <w:p w14:paraId="47D50243" w14:textId="77777777" w:rsidR="005B7497" w:rsidRPr="005B7497" w:rsidRDefault="005B7497" w:rsidP="005B7497">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Look for </w:t>
      </w:r>
      <w:r w:rsidRPr="005B7497">
        <w:rPr>
          <w:rFonts w:ascii="Times New Roman" w:eastAsia="Times New Roman" w:hAnsi="Times New Roman" w:cs="Times New Roman"/>
          <w:b/>
          <w:bCs/>
          <w:kern w:val="0"/>
          <w14:ligatures w14:val="none"/>
        </w:rPr>
        <w:t>plateaus and breakpoints</w:t>
      </w:r>
      <w:r w:rsidRPr="005B7497">
        <w:rPr>
          <w:rFonts w:ascii="Times New Roman" w:eastAsia="Times New Roman" w:hAnsi="Times New Roman" w:cs="Times New Roman"/>
          <w:kern w:val="0"/>
          <w14:ligatures w14:val="none"/>
        </w:rPr>
        <w:t xml:space="preserve"> in D(t), complexity measures, or mutual-information vs window length.</w:t>
      </w:r>
    </w:p>
    <w:p w14:paraId="51C4A7C5" w14:textId="77777777" w:rsidR="005B7497" w:rsidRPr="005B7497" w:rsidRDefault="005B7497" w:rsidP="005B7497">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Molecular &amp; mesoscopic dynamics</w:t>
      </w:r>
      <w:r w:rsidRPr="005B7497">
        <w:rPr>
          <w:rFonts w:ascii="Times New Roman" w:eastAsia="Times New Roman" w:hAnsi="Times New Roman" w:cs="Times New Roman"/>
          <w:kern w:val="0"/>
          <w14:ligatures w14:val="none"/>
        </w:rPr>
        <w:t>:</w:t>
      </w:r>
    </w:p>
    <w:p w14:paraId="00650BD5" w14:textId="77777777" w:rsidR="005B7497" w:rsidRPr="005B7497" w:rsidRDefault="005B7497" w:rsidP="005B7497">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in soft matter, polymer dynamics, and biological complexes, identify:</w:t>
      </w:r>
    </w:p>
    <w:p w14:paraId="3F83A6FF"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finite windows in time where processes are self-similar (e.g. 10⁻⁹–10⁻⁶ s, 10⁻⁶–10⁻³ s),</w:t>
      </w:r>
    </w:p>
    <w:p w14:paraId="38AA5C74"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breakpoints where dynamic regimes change, analogous to D(L) plateaus.</w:t>
      </w:r>
    </w:p>
    <w:p w14:paraId="7AA9B1DE" w14:textId="77777777" w:rsidR="005B7497" w:rsidRPr="005B7497" w:rsidRDefault="005B7497" w:rsidP="005B7497">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EEG/MEG fractal-time analyses</w:t>
      </w:r>
      <w:r w:rsidRPr="005B7497">
        <w:rPr>
          <w:rFonts w:ascii="Times New Roman" w:eastAsia="Times New Roman" w:hAnsi="Times New Roman" w:cs="Times New Roman"/>
          <w:kern w:val="0"/>
          <w14:ligatures w14:val="none"/>
        </w:rPr>
        <w:t>:</w:t>
      </w:r>
    </w:p>
    <w:p w14:paraId="5B1988C8" w14:textId="77777777" w:rsidR="005B7497" w:rsidRPr="005B7497" w:rsidRDefault="005B7497" w:rsidP="005B7497">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extend past work that looked at fractal exponents in EEG to search specifically for:</w:t>
      </w:r>
    </w:p>
    <w:p w14:paraId="7DA159A9" w14:textId="77777777" w:rsidR="005B7497" w:rsidRPr="005B7497" w:rsidRDefault="005B7497" w:rsidP="005B7497">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plateaus and seams</w:t>
      </w:r>
      <w:r w:rsidRPr="005B7497">
        <w:rPr>
          <w:rFonts w:ascii="Times New Roman" w:eastAsia="Times New Roman" w:hAnsi="Times New Roman" w:cs="Times New Roman"/>
          <w:kern w:val="0"/>
          <w14:ligatures w14:val="none"/>
        </w:rPr>
        <w:t xml:space="preserve"> in fractal time signatures that align with ~0.01 s, ~0.1 s, and ~1 s bands.</w:t>
      </w:r>
    </w:p>
    <w:p w14:paraId="31F9B603"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Use the same </w:t>
      </w:r>
      <w:r w:rsidRPr="005B7497">
        <w:rPr>
          <w:rFonts w:ascii="Times New Roman" w:eastAsia="Times New Roman" w:hAnsi="Times New Roman" w:cs="Times New Roman"/>
          <w:b/>
          <w:bCs/>
          <w:kern w:val="0"/>
          <w14:ligatures w14:val="none"/>
        </w:rPr>
        <w:t>Probe 2 / D(L) plateau</w:t>
      </w:r>
      <w:r w:rsidRPr="005B7497">
        <w:rPr>
          <w:rFonts w:ascii="Times New Roman" w:eastAsia="Times New Roman" w:hAnsi="Times New Roman" w:cs="Times New Roman"/>
          <w:kern w:val="0"/>
          <w14:ligatures w14:val="none"/>
        </w:rPr>
        <w:t xml:space="preserve"> logic, but for </w:t>
      </w:r>
      <w:r w:rsidRPr="005B7497">
        <w:rPr>
          <w:rFonts w:ascii="Times New Roman" w:eastAsia="Times New Roman" w:hAnsi="Times New Roman" w:cs="Times New Roman"/>
          <w:b/>
          <w:bCs/>
          <w:kern w:val="0"/>
          <w14:ligatures w14:val="none"/>
        </w:rPr>
        <w:t>time</w:t>
      </w:r>
      <w:r w:rsidRPr="005B7497">
        <w:rPr>
          <w:rFonts w:ascii="Times New Roman" w:eastAsia="Times New Roman" w:hAnsi="Times New Roman" w:cs="Times New Roman"/>
          <w:kern w:val="0"/>
          <w14:ligatures w14:val="none"/>
        </w:rPr>
        <w:t>. The prediction is:</w:t>
      </w:r>
    </w:p>
    <w:p w14:paraId="53C85041" w14:textId="77777777" w:rsidR="005B7497" w:rsidRPr="005B7497" w:rsidRDefault="005B7497" w:rsidP="005B7497">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there are “−2/−1/0 time bands” where inner plexity evolves on characteristic time windows that match the ladder’s organisation.</w:t>
      </w:r>
    </w:p>
    <w:p w14:paraId="46BBAC2C"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B5CD26">
          <v:rect id="_x0000_i1200" style="width:0;height:1.5pt" o:hralign="center" o:hrstd="t" o:hr="t" fillcolor="#a0a0a0" stroked="f"/>
        </w:pict>
      </w:r>
    </w:p>
    <w:p w14:paraId="28C8F6AB"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9.4.4 Context-extension: +4 and −3 candidates</w:t>
      </w:r>
    </w:p>
    <w:p w14:paraId="40ABBA10"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Once the ladder from −2 to +3 is well-established, a natural question is:</w:t>
      </w:r>
    </w:p>
    <w:p w14:paraId="170DDDA5"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“Are there plausible </w:t>
      </w:r>
      <w:r w:rsidRPr="005B7497">
        <w:rPr>
          <w:rFonts w:ascii="Times New Roman" w:eastAsia="Times New Roman" w:hAnsi="Times New Roman" w:cs="Times New Roman"/>
          <w:b/>
          <w:bCs/>
          <w:kern w:val="0"/>
          <w14:ligatures w14:val="none"/>
        </w:rPr>
        <w:t>+4</w:t>
      </w:r>
      <w:r w:rsidRPr="005B7497">
        <w:rPr>
          <w:rFonts w:ascii="Times New Roman" w:eastAsia="Times New Roman" w:hAnsi="Times New Roman" w:cs="Times New Roman"/>
          <w:kern w:val="0"/>
          <w14:ligatures w14:val="none"/>
        </w:rPr>
        <w:t xml:space="preserve"> and </w:t>
      </w:r>
      <w:r w:rsidRPr="005B7497">
        <w:rPr>
          <w:rFonts w:ascii="Times New Roman" w:eastAsia="Times New Roman" w:hAnsi="Times New Roman" w:cs="Times New Roman"/>
          <w:b/>
          <w:bCs/>
          <w:kern w:val="0"/>
          <w14:ligatures w14:val="none"/>
        </w:rPr>
        <w:t>−3</w:t>
      </w:r>
      <w:r w:rsidRPr="005B7497">
        <w:rPr>
          <w:rFonts w:ascii="Times New Roman" w:eastAsia="Times New Roman" w:hAnsi="Times New Roman" w:cs="Times New Roman"/>
          <w:kern w:val="0"/>
          <w14:ligatures w14:val="none"/>
        </w:rPr>
        <w:t xml:space="preserve"> context levels, and can we use the same CL grammar to test them?”</w:t>
      </w:r>
    </w:p>
    <w:p w14:paraId="09FCB0A7"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Empirical directions:</w:t>
      </w:r>
    </w:p>
    <w:p w14:paraId="3E11A280" w14:textId="77777777" w:rsidR="005B7497" w:rsidRPr="005B7497" w:rsidRDefault="005B7497" w:rsidP="005B7497">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+4 (group/cluster/hypercluster)</w:t>
      </w:r>
      <w:r w:rsidRPr="005B7497">
        <w:rPr>
          <w:rFonts w:ascii="Times New Roman" w:eastAsia="Times New Roman" w:hAnsi="Times New Roman" w:cs="Times New Roman"/>
          <w:kern w:val="0"/>
          <w14:ligatures w14:val="none"/>
        </w:rPr>
        <w:t>:</w:t>
      </w:r>
    </w:p>
    <w:p w14:paraId="4593EC4E" w14:textId="77777777" w:rsidR="005B7497" w:rsidRPr="005B7497" w:rsidRDefault="005B7497" w:rsidP="005B7497">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look at </w:t>
      </w:r>
      <w:r w:rsidRPr="005B7497">
        <w:rPr>
          <w:rFonts w:ascii="Times New Roman" w:eastAsia="Times New Roman" w:hAnsi="Times New Roman" w:cs="Times New Roman"/>
          <w:b/>
          <w:bCs/>
          <w:kern w:val="0"/>
          <w14:ligatures w14:val="none"/>
        </w:rPr>
        <w:t>super-cluster and filament</w:t>
      </w:r>
      <w:r w:rsidRPr="005B7497">
        <w:rPr>
          <w:rFonts w:ascii="Times New Roman" w:eastAsia="Times New Roman" w:hAnsi="Times New Roman" w:cs="Times New Roman"/>
          <w:kern w:val="0"/>
          <w14:ligatures w14:val="none"/>
        </w:rPr>
        <w:t xml:space="preserve"> scales in cosmology:</w:t>
      </w:r>
    </w:p>
    <w:p w14:paraId="56DD4413" w14:textId="77777777" w:rsidR="005B7497" w:rsidRPr="005B7497" w:rsidRDefault="005B7497" w:rsidP="005B7497">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fractal windows at ~10–100 Mpc,</w:t>
      </w:r>
    </w:p>
    <w:p w14:paraId="018981A5" w14:textId="77777777" w:rsidR="005B7497" w:rsidRPr="005B7497" w:rsidRDefault="005B7497" w:rsidP="005B7497">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large-scale percolation clusters,</w:t>
      </w:r>
    </w:p>
    <w:p w14:paraId="133F4A45" w14:textId="77777777" w:rsidR="005B7497" w:rsidRPr="005B7497" w:rsidRDefault="005B7497" w:rsidP="005B7497">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ask whether there is a </w:t>
      </w:r>
      <w:r w:rsidRPr="005B7497">
        <w:rPr>
          <w:rFonts w:ascii="Times New Roman" w:eastAsia="Times New Roman" w:hAnsi="Times New Roman" w:cs="Times New Roman"/>
          <w:b/>
          <w:bCs/>
          <w:kern w:val="0"/>
          <w14:ligatures w14:val="none"/>
        </w:rPr>
        <w:t>distinct Band C</w:t>
      </w:r>
      <w:r w:rsidRPr="005B7497">
        <w:rPr>
          <w:rFonts w:ascii="Times New Roman" w:eastAsia="Times New Roman" w:hAnsi="Times New Roman" w:cs="Times New Roman"/>
          <w:kern w:val="0"/>
          <w14:ligatures w14:val="none"/>
        </w:rPr>
        <w:t xml:space="preserve"> beyond kpc/Gpc where a new container (clusters/filaments) acts as a context level.</w:t>
      </w:r>
    </w:p>
    <w:p w14:paraId="7E10FCCD" w14:textId="77777777" w:rsidR="005B7497" w:rsidRPr="005B7497" w:rsidRDefault="005B7497" w:rsidP="005B7497">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−3 (sub-nanoband / Planck / deep quantum)</w:t>
      </w:r>
      <w:r w:rsidRPr="005B7497">
        <w:rPr>
          <w:rFonts w:ascii="Times New Roman" w:eastAsia="Times New Roman" w:hAnsi="Times New Roman" w:cs="Times New Roman"/>
          <w:kern w:val="0"/>
          <w14:ligatures w14:val="none"/>
        </w:rPr>
        <w:t>:</w:t>
      </w:r>
    </w:p>
    <w:p w14:paraId="6CBF319A" w14:textId="77777777" w:rsidR="005B7497" w:rsidRPr="005B7497" w:rsidRDefault="005B7497" w:rsidP="005B7497">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extremely challenging empirically, but:</w:t>
      </w:r>
    </w:p>
    <w:p w14:paraId="7DDEE38B" w14:textId="77777777" w:rsidR="005B7497" w:rsidRPr="005B7497" w:rsidRDefault="005B7497" w:rsidP="005B7497">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there may be proxies in high-energy physics (length/time scales of effective field theories),</w:t>
      </w:r>
    </w:p>
    <w:p w14:paraId="6ACC3C69" w14:textId="77777777" w:rsidR="005B7497" w:rsidRPr="005B7497" w:rsidRDefault="005B7497" w:rsidP="005B7497">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or in condensed-matter analogue models.</w:t>
      </w:r>
    </w:p>
    <w:p w14:paraId="38367E28"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same CL/activation grammar applies:</w:t>
      </w:r>
    </w:p>
    <w:p w14:paraId="1D92A1AB" w14:textId="77777777" w:rsidR="005B7497" w:rsidRPr="005B7497" w:rsidRDefault="005B7497" w:rsidP="005B7497">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search for </w:t>
      </w:r>
      <w:r w:rsidRPr="005B7497">
        <w:rPr>
          <w:rFonts w:ascii="Times New Roman" w:eastAsia="Times New Roman" w:hAnsi="Times New Roman" w:cs="Times New Roman"/>
          <w:b/>
          <w:bCs/>
          <w:kern w:val="0"/>
          <w14:ligatures w14:val="none"/>
        </w:rPr>
        <w:t>finite windows</w:t>
      </w:r>
      <w:r w:rsidRPr="005B7497">
        <w:rPr>
          <w:rFonts w:ascii="Times New Roman" w:eastAsia="Times New Roman" w:hAnsi="Times New Roman" w:cs="Times New Roman"/>
          <w:kern w:val="0"/>
          <w14:ligatures w14:val="none"/>
        </w:rPr>
        <w:t xml:space="preserve"> and GM clusters;</w:t>
      </w:r>
    </w:p>
    <w:p w14:paraId="1D50EE7F" w14:textId="77777777" w:rsidR="005B7497" w:rsidRPr="005B7497" w:rsidRDefault="005B7497" w:rsidP="005B7497">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examine </w:t>
      </w:r>
      <w:r w:rsidRPr="005B7497">
        <w:rPr>
          <w:rFonts w:ascii="Times New Roman" w:eastAsia="Times New Roman" w:hAnsi="Times New Roman" w:cs="Times New Roman"/>
          <w:b/>
          <w:bCs/>
          <w:kern w:val="0"/>
          <w14:ligatures w14:val="none"/>
        </w:rPr>
        <w:t>D(L)</w:t>
      </w:r>
      <w:r w:rsidRPr="005B7497">
        <w:rPr>
          <w:rFonts w:ascii="Times New Roman" w:eastAsia="Times New Roman" w:hAnsi="Times New Roman" w:cs="Times New Roman"/>
          <w:kern w:val="0"/>
          <w14:ligatures w14:val="none"/>
        </w:rPr>
        <w:t xml:space="preserve"> or D(frequency) plateaus;</w:t>
      </w:r>
    </w:p>
    <w:p w14:paraId="44DA3BA7" w14:textId="77777777" w:rsidR="005B7497" w:rsidRPr="005B7497" w:rsidRDefault="005B7497" w:rsidP="005B7497">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look for </w:t>
      </w:r>
      <w:r w:rsidRPr="005B7497">
        <w:rPr>
          <w:rFonts w:ascii="Times New Roman" w:eastAsia="Times New Roman" w:hAnsi="Times New Roman" w:cs="Times New Roman"/>
          <w:b/>
          <w:bCs/>
          <w:kern w:val="0"/>
          <w14:ligatures w14:val="none"/>
        </w:rPr>
        <w:t>activation-like behaviour</w:t>
      </w:r>
      <w:r w:rsidRPr="005B7497">
        <w:rPr>
          <w:rFonts w:ascii="Times New Roman" w:eastAsia="Times New Roman" w:hAnsi="Times New Roman" w:cs="Times New Roman"/>
          <w:kern w:val="0"/>
          <w14:ligatures w14:val="none"/>
        </w:rPr>
        <w:t xml:space="preserve"> at those super- or sub- scales (e.g., new terms in effective laws when you cross them).</w:t>
      </w:r>
    </w:p>
    <w:p w14:paraId="032F5462"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This is long-term work, but explicitly:</w:t>
      </w:r>
    </w:p>
    <w:p w14:paraId="49C4D77E" w14:textId="77777777" w:rsidR="005B7497" w:rsidRPr="005B7497" w:rsidRDefault="005B7497" w:rsidP="005B7497">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CL gives you a </w:t>
      </w:r>
      <w:r w:rsidRPr="005B7497">
        <w:rPr>
          <w:rFonts w:ascii="Times New Roman" w:eastAsia="Times New Roman" w:hAnsi="Times New Roman" w:cs="Times New Roman"/>
          <w:b/>
          <w:bCs/>
          <w:kern w:val="0"/>
          <w14:ligatures w14:val="none"/>
        </w:rPr>
        <w:t>recipe</w:t>
      </w:r>
      <w:r w:rsidRPr="005B7497">
        <w:rPr>
          <w:rFonts w:ascii="Times New Roman" w:eastAsia="Times New Roman" w:hAnsi="Times New Roman" w:cs="Times New Roman"/>
          <w:kern w:val="0"/>
          <w14:ligatures w14:val="none"/>
        </w:rPr>
        <w:t xml:space="preserve"> for what to look for and how to test it;</w:t>
      </w:r>
    </w:p>
    <w:p w14:paraId="1F8BD6D8" w14:textId="77777777" w:rsidR="005B7497" w:rsidRPr="005B7497" w:rsidRDefault="005B7497" w:rsidP="005B7497">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AR tells you what roles ±4 should play (containers of +3/plexities inside −2).</w:t>
      </w:r>
    </w:p>
    <w:p w14:paraId="52BDCD52"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8C265D">
          <v:rect id="_x0000_i1201" style="width:0;height:1.5pt" o:hralign="center" o:hrstd="t" o:hr="t" fillcolor="#a0a0a0" stroked="f"/>
        </w:pict>
      </w:r>
    </w:p>
    <w:p w14:paraId="567AAD1C"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9.4.5 More systematic seam statistics: D(L), GM mixtures, role-entropy</w:t>
      </w:r>
    </w:p>
    <w:p w14:paraId="3B5001B6"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Finally, there’s a class of </w:t>
      </w:r>
      <w:r w:rsidRPr="005B7497">
        <w:rPr>
          <w:rFonts w:ascii="Times New Roman" w:eastAsia="Times New Roman" w:hAnsi="Times New Roman" w:cs="Times New Roman"/>
          <w:b/>
          <w:bCs/>
          <w:kern w:val="0"/>
          <w14:ligatures w14:val="none"/>
        </w:rPr>
        <w:t>more systematic</w:t>
      </w:r>
      <w:r w:rsidRPr="005B7497">
        <w:rPr>
          <w:rFonts w:ascii="Times New Roman" w:eastAsia="Times New Roman" w:hAnsi="Times New Roman" w:cs="Times New Roman"/>
          <w:kern w:val="0"/>
          <w14:ligatures w14:val="none"/>
        </w:rPr>
        <w:t xml:space="preserve"> CL tests you can roll out with relatively modest effort:</w:t>
      </w:r>
    </w:p>
    <w:p w14:paraId="075E643C" w14:textId="77777777" w:rsidR="005B7497" w:rsidRPr="005B7497" w:rsidRDefault="005B7497" w:rsidP="005B7497">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More D(L) changepoint analyses</w:t>
      </w:r>
      <w:r w:rsidRPr="005B7497">
        <w:rPr>
          <w:rFonts w:ascii="Times New Roman" w:eastAsia="Times New Roman" w:hAnsi="Times New Roman" w:cs="Times New Roman"/>
          <w:kern w:val="0"/>
          <w14:ligatures w14:val="none"/>
        </w:rPr>
        <w:t xml:space="preserve"> (Probe 2-style):</w:t>
      </w:r>
    </w:p>
    <w:p w14:paraId="4B37FF5A"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Using new and existing data for:</w:t>
      </w:r>
    </w:p>
    <w:p w14:paraId="3E4C0A52"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materials,</w:t>
      </w:r>
    </w:p>
    <w:p w14:paraId="0634B17A"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soft matter,</w:t>
      </w:r>
    </w:p>
    <w:p w14:paraId="2E8945F3"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geology,</w:t>
      </w:r>
    </w:p>
    <w:p w14:paraId="634D50B2"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astrophysical structures,</w:t>
      </w:r>
    </w:p>
    <w:p w14:paraId="281D9934"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run formal segmented regression and changepoint detection on log(L) vs D(L) curves,</w:t>
      </w:r>
    </w:p>
    <w:p w14:paraId="128B1FE2"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aggregate breakpoints and test for clustering around CL seam bands with better power.</w:t>
      </w:r>
    </w:p>
    <w:p w14:paraId="7E52D938" w14:textId="77777777" w:rsidR="005B7497" w:rsidRPr="005B7497" w:rsidRDefault="005B7497" w:rsidP="005B7497">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Role-stratified mixtures in GM(L)</w:t>
      </w:r>
      <w:r w:rsidRPr="005B7497">
        <w:rPr>
          <w:rFonts w:ascii="Times New Roman" w:eastAsia="Times New Roman" w:hAnsi="Times New Roman" w:cs="Times New Roman"/>
          <w:kern w:val="0"/>
          <w14:ligatures w14:val="none"/>
        </w:rPr>
        <w:t>:</w:t>
      </w:r>
    </w:p>
    <w:p w14:paraId="4B643B6B"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For each level, fit mixture models to the GM(L) distribution </w:t>
      </w:r>
      <w:r w:rsidRPr="005B7497">
        <w:rPr>
          <w:rFonts w:ascii="Times New Roman" w:eastAsia="Times New Roman" w:hAnsi="Times New Roman" w:cs="Times New Roman"/>
          <w:b/>
          <w:bCs/>
          <w:kern w:val="0"/>
          <w14:ligatures w14:val="none"/>
        </w:rPr>
        <w:t>separately for boundary and bulk windows</w:t>
      </w:r>
      <w:r w:rsidRPr="005B7497">
        <w:rPr>
          <w:rFonts w:ascii="Times New Roman" w:eastAsia="Times New Roman" w:hAnsi="Times New Roman" w:cs="Times New Roman"/>
          <w:kern w:val="0"/>
          <w14:ligatures w14:val="none"/>
        </w:rPr>
        <w:t>,</w:t>
      </w:r>
    </w:p>
    <w:p w14:paraId="5F485E4C"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check whether internal lanes (e.g., 60–140 nm at −2, 0.5–10 µm at −1, 3–30 km at +1) are </w:t>
      </w:r>
      <w:r w:rsidRPr="005B7497">
        <w:rPr>
          <w:rFonts w:ascii="Times New Roman" w:eastAsia="Times New Roman" w:hAnsi="Times New Roman" w:cs="Times New Roman"/>
          <w:b/>
          <w:bCs/>
          <w:kern w:val="0"/>
          <w14:ligatures w14:val="none"/>
        </w:rPr>
        <w:t>robust</w:t>
      </w:r>
      <w:r w:rsidRPr="005B7497">
        <w:rPr>
          <w:rFonts w:ascii="Times New Roman" w:eastAsia="Times New Roman" w:hAnsi="Times New Roman" w:cs="Times New Roman"/>
          <w:kern w:val="0"/>
          <w14:ligatures w14:val="none"/>
        </w:rPr>
        <w:t xml:space="preserve"> against changing which windows you include.</w:t>
      </w:r>
    </w:p>
    <w:p w14:paraId="76566F0F" w14:textId="77777777" w:rsidR="005B7497" w:rsidRPr="005B7497" w:rsidRDefault="005B7497" w:rsidP="005B7497">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Role entropy and D-variance by level</w:t>
      </w:r>
      <w:r w:rsidRPr="005B7497">
        <w:rPr>
          <w:rFonts w:ascii="Times New Roman" w:eastAsia="Times New Roman" w:hAnsi="Times New Roman" w:cs="Times New Roman"/>
          <w:kern w:val="0"/>
          <w14:ligatures w14:val="none"/>
        </w:rPr>
        <w:t>:</w:t>
      </w:r>
    </w:p>
    <w:p w14:paraId="6CEF9067" w14:textId="77777777" w:rsidR="005B7497" w:rsidRPr="005B7497" w:rsidRDefault="005B7497" w:rsidP="005B7497">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Extend F35 and B15:</w:t>
      </w:r>
    </w:p>
    <w:p w14:paraId="3D83A64C"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compute role entropy and D-variance as functions of level and band width,</w:t>
      </w:r>
    </w:p>
    <w:p w14:paraId="7E8F7438" w14:textId="77777777" w:rsidR="005B7497" w:rsidRPr="005B7497" w:rsidRDefault="005B7497" w:rsidP="005B7497">
      <w:pPr>
        <w:numPr>
          <w:ilvl w:val="2"/>
          <w:numId w:val="57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see whether the “+1 max entropy, 0 shoulder, ±2/±3 low entropy” pattern holds in larger/augmented datasets.</w:t>
      </w:r>
    </w:p>
    <w:p w14:paraId="606A748A"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These will:</w:t>
      </w:r>
    </w:p>
    <w:p w14:paraId="6F05B70F" w14:textId="77777777" w:rsidR="005B7497" w:rsidRPr="005B7497" w:rsidRDefault="005B7497" w:rsidP="005B7497">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increase the </w:t>
      </w:r>
      <w:r w:rsidRPr="005B7497">
        <w:rPr>
          <w:rFonts w:ascii="Times New Roman" w:eastAsia="Times New Roman" w:hAnsi="Times New Roman" w:cs="Times New Roman"/>
          <w:b/>
          <w:bCs/>
          <w:kern w:val="0"/>
          <w14:ligatures w14:val="none"/>
        </w:rPr>
        <w:t>statistical power</w:t>
      </w:r>
      <w:r w:rsidRPr="005B7497">
        <w:rPr>
          <w:rFonts w:ascii="Times New Roman" w:eastAsia="Times New Roman" w:hAnsi="Times New Roman" w:cs="Times New Roman"/>
          <w:kern w:val="0"/>
          <w14:ligatures w14:val="none"/>
        </w:rPr>
        <w:t xml:space="preserve"> of your seam findings,</w:t>
      </w:r>
    </w:p>
    <w:p w14:paraId="494CADFD" w14:textId="77777777" w:rsidR="005B7497" w:rsidRPr="005B7497" w:rsidRDefault="005B7497" w:rsidP="005B7497">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reduce your dependence on a few high-profile examples,</w:t>
      </w:r>
    </w:p>
    <w:p w14:paraId="1DBBA059" w14:textId="77777777" w:rsidR="005B7497" w:rsidRPr="005B7497" w:rsidRDefault="005B7497" w:rsidP="005B7497">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and make it easier to defend the ladder against criticism that it’s based on sparse or cherry-picked data.</w:t>
      </w:r>
    </w:p>
    <w:p w14:paraId="42033D37"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A8857E">
          <v:rect id="_x0000_i1202" style="width:0;height:1.5pt" o:hralign="center" o:hrstd="t" o:hr="t" fillcolor="#a0a0a0" stroked="f"/>
        </w:pict>
      </w:r>
    </w:p>
    <w:p w14:paraId="11503A61"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Together, these empirical programs form a </w:t>
      </w:r>
      <w:r w:rsidRPr="005B7497">
        <w:rPr>
          <w:rFonts w:ascii="Times New Roman" w:eastAsia="Times New Roman" w:hAnsi="Times New Roman" w:cs="Times New Roman"/>
          <w:b/>
          <w:bCs/>
          <w:kern w:val="0"/>
          <w14:ligatures w14:val="none"/>
        </w:rPr>
        <w:t>multi-year pipeline</w:t>
      </w:r>
      <w:r w:rsidRPr="005B7497">
        <w:rPr>
          <w:rFonts w:ascii="Times New Roman" w:eastAsia="Times New Roman" w:hAnsi="Times New Roman" w:cs="Times New Roman"/>
          <w:kern w:val="0"/>
          <w14:ligatures w14:val="none"/>
        </w:rPr>
        <w:t>:</w:t>
      </w:r>
    </w:p>
    <w:p w14:paraId="4DDC5515" w14:textId="77777777" w:rsidR="005B7497" w:rsidRPr="005B7497" w:rsidRDefault="005B7497" w:rsidP="005B7497">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Inner activation (Probes 3/7) – near-term, high leverage;</w:t>
      </w:r>
    </w:p>
    <w:p w14:paraId="18B8E92A" w14:textId="77777777" w:rsidR="005B7497" w:rsidRPr="005B7497" w:rsidRDefault="005B7497" w:rsidP="005B7497">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+1/−1 dataset expansion – near-term, high payoff for CL robustness;</w:t>
      </w:r>
    </w:p>
    <w:p w14:paraId="08D59E44" w14:textId="77777777" w:rsidR="005B7497" w:rsidRPr="005B7497" w:rsidRDefault="005B7497" w:rsidP="005B7497">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time-band analogues – intermediate difficulty, high conceptual payoff;</w:t>
      </w:r>
    </w:p>
    <w:p w14:paraId="06255E6A" w14:textId="77777777" w:rsidR="005B7497" w:rsidRPr="005B7497" w:rsidRDefault="005B7497" w:rsidP="005B7497">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±4 extensions – longer-term;</w:t>
      </w:r>
    </w:p>
    <w:p w14:paraId="62A3B577" w14:textId="77777777" w:rsidR="005B7497" w:rsidRPr="005B7497" w:rsidRDefault="005B7497" w:rsidP="005B7497">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seam statistics and mixture analyses – ongoing improvements.</w:t>
      </w:r>
    </w:p>
    <w:p w14:paraId="3D756F78"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They are all natural continuations of what you’ve done:</w:t>
      </w:r>
    </w:p>
    <w:p w14:paraId="5D42353E" w14:textId="77777777" w:rsidR="005B7497" w:rsidRPr="005B7497" w:rsidRDefault="005B7497" w:rsidP="005B7497">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they use the </w:t>
      </w:r>
      <w:r w:rsidRPr="005B7497">
        <w:rPr>
          <w:rFonts w:ascii="Times New Roman" w:eastAsia="Times New Roman" w:hAnsi="Times New Roman" w:cs="Times New Roman"/>
          <w:b/>
          <w:bCs/>
          <w:kern w:val="0"/>
          <w14:ligatures w14:val="none"/>
        </w:rPr>
        <w:t>same CL grammar</w:t>
      </w:r>
      <w:r w:rsidRPr="005B7497">
        <w:rPr>
          <w:rFonts w:ascii="Times New Roman" w:eastAsia="Times New Roman" w:hAnsi="Times New Roman" w:cs="Times New Roman"/>
          <w:kern w:val="0"/>
          <w14:ligatures w14:val="none"/>
        </w:rPr>
        <w:t xml:space="preserve"> (bands, seams, GM, D(L), activation),</w:t>
      </w:r>
    </w:p>
    <w:p w14:paraId="500185E1" w14:textId="77777777" w:rsidR="005B7497" w:rsidRPr="005B7497" w:rsidRDefault="005B7497" w:rsidP="005B7497">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they plug directly into the AR hinge/present-act structure,</w:t>
      </w:r>
    </w:p>
    <w:p w14:paraId="6579FA54" w14:textId="77777777" w:rsidR="005B7497" w:rsidRPr="005B7497" w:rsidRDefault="005B7497" w:rsidP="005B7497">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and they sharpen or challenge the ladder in </w:t>
      </w:r>
      <w:r w:rsidRPr="005B7497">
        <w:rPr>
          <w:rFonts w:ascii="Times New Roman" w:eastAsia="Times New Roman" w:hAnsi="Times New Roman" w:cs="Times New Roman"/>
          <w:b/>
          <w:bCs/>
          <w:kern w:val="0"/>
          <w14:ligatures w14:val="none"/>
        </w:rPr>
        <w:t>testable</w:t>
      </w:r>
      <w:r w:rsidRPr="005B7497">
        <w:rPr>
          <w:rFonts w:ascii="Times New Roman" w:eastAsia="Times New Roman" w:hAnsi="Times New Roman" w:cs="Times New Roman"/>
          <w:kern w:val="0"/>
          <w14:ligatures w14:val="none"/>
        </w:rPr>
        <w:t xml:space="preserve"> ways.</w:t>
      </w:r>
    </w:p>
    <w:p w14:paraId="1AFED989" w14:textId="77777777" w:rsidR="005B7497" w:rsidRPr="005B7497" w:rsidRDefault="005B7497" w:rsidP="005B749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5316924"/>
      <w:r w:rsidRPr="005B7497">
        <w:rPr>
          <w:rFonts w:ascii="Times New Roman" w:eastAsia="Times New Roman" w:hAnsi="Times New Roman" w:cs="Times New Roman"/>
          <w:b/>
          <w:bCs/>
          <w:kern w:val="0"/>
          <w:sz w:val="27"/>
          <w:szCs w:val="27"/>
          <w14:ligatures w14:val="none"/>
        </w:rPr>
        <w:t>9.5 Where this plugs into the rest of AR</w:t>
      </w:r>
      <w:bookmarkEnd w:id="49"/>
    </w:p>
    <w:p w14:paraId="3DEC0E5F"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This last subsection is about </w:t>
      </w:r>
      <w:r w:rsidRPr="005B7497">
        <w:rPr>
          <w:rFonts w:ascii="Times New Roman" w:eastAsia="Times New Roman" w:hAnsi="Times New Roman" w:cs="Times New Roman"/>
          <w:b/>
          <w:bCs/>
          <w:kern w:val="0"/>
          <w14:ligatures w14:val="none"/>
        </w:rPr>
        <w:t>placement</w:t>
      </w:r>
      <w:r w:rsidRPr="005B7497">
        <w:rPr>
          <w:rFonts w:ascii="Times New Roman" w:eastAsia="Times New Roman" w:hAnsi="Times New Roman" w:cs="Times New Roman"/>
          <w:kern w:val="0"/>
          <w14:ligatures w14:val="none"/>
        </w:rPr>
        <w:t>: how this entire context-levels volume sits inside the broader Absolute Relativity project. You now have:</w:t>
      </w:r>
    </w:p>
    <w:p w14:paraId="23F035CB" w14:textId="77777777" w:rsidR="005B7497" w:rsidRPr="005B7497" w:rsidRDefault="005B7497" w:rsidP="005B7497">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 philosophical base (Volume 0),</w:t>
      </w:r>
    </w:p>
    <w:p w14:paraId="514C7A12" w14:textId="77777777" w:rsidR="005B7497" w:rsidRPr="005B7497" w:rsidRDefault="005B7497" w:rsidP="005B7497">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 gravity/feasibility volume (V2.1, matter-addition summary, T1–T3/T3-B),</w:t>
      </w:r>
    </w:p>
    <w:p w14:paraId="7DF3EFC2" w14:textId="77777777" w:rsidR="005B7497" w:rsidRPr="005B7497" w:rsidRDefault="005B7497" w:rsidP="005B7497">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 “basis for QM, Relativity, sensory” document (V2 math / sensory),</w:t>
      </w:r>
    </w:p>
    <w:p w14:paraId="1241E2E9" w14:textId="77777777" w:rsidR="005B7497" w:rsidRPr="005B7497" w:rsidRDefault="005B7497" w:rsidP="005B7497">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and this new </w:t>
      </w:r>
      <w:r w:rsidRPr="005B7497">
        <w:rPr>
          <w:rFonts w:ascii="Times New Roman" w:eastAsia="Times New Roman" w:hAnsi="Times New Roman" w:cs="Times New Roman"/>
          <w:b/>
          <w:bCs/>
          <w:kern w:val="0"/>
          <w14:ligatures w14:val="none"/>
        </w:rPr>
        <w:t>context-level ladder</w:t>
      </w:r>
      <w:r w:rsidRPr="005B7497">
        <w:rPr>
          <w:rFonts w:ascii="Times New Roman" w:eastAsia="Times New Roman" w:hAnsi="Times New Roman" w:cs="Times New Roman"/>
          <w:kern w:val="0"/>
          <w14:ligatures w14:val="none"/>
        </w:rPr>
        <w:t xml:space="preserve"> addition.</w:t>
      </w:r>
    </w:p>
    <w:p w14:paraId="04AABAD2"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We’ll spell out how they connect and why the ladder is effectively the </w:t>
      </w:r>
      <w:r w:rsidRPr="005B7497">
        <w:rPr>
          <w:rFonts w:ascii="Times New Roman" w:eastAsia="Times New Roman" w:hAnsi="Times New Roman" w:cs="Times New Roman"/>
          <w:b/>
          <w:bCs/>
          <w:kern w:val="0"/>
          <w14:ligatures w14:val="none"/>
        </w:rPr>
        <w:t>scale-spine</w:t>
      </w:r>
      <w:r w:rsidRPr="005B7497">
        <w:rPr>
          <w:rFonts w:ascii="Times New Roman" w:eastAsia="Times New Roman" w:hAnsi="Times New Roman" w:cs="Times New Roman"/>
          <w:kern w:val="0"/>
          <w14:ligatures w14:val="none"/>
        </w:rPr>
        <w:t xml:space="preserve"> of the whole theory.</w:t>
      </w:r>
    </w:p>
    <w:p w14:paraId="24CDCA48"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0E7948">
          <v:rect id="_x0000_i1203" style="width:0;height:1.5pt" o:hralign="center" o:hrstd="t" o:hr="t" fillcolor="#a0a0a0" stroked="f"/>
        </w:pict>
      </w:r>
    </w:p>
    <w:p w14:paraId="05D5E448"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9.5.1 Connection to Volume 0 – the qualia/relational base</w:t>
      </w:r>
    </w:p>
    <w:p w14:paraId="79A35381"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Volume 0 – Philosophical Underpinnings</w:t>
      </w:r>
      <w:r w:rsidRPr="005B7497">
        <w:rPr>
          <w:rFonts w:ascii="Times New Roman" w:eastAsia="Times New Roman" w:hAnsi="Times New Roman" w:cs="Times New Roman"/>
          <w:kern w:val="0"/>
          <w14:ligatures w14:val="none"/>
        </w:rPr>
        <w:t xml:space="preserve"> gives you the ontological skeleton:</w:t>
      </w:r>
    </w:p>
    <w:p w14:paraId="09C7624B" w14:textId="77777777" w:rsidR="005B7497" w:rsidRPr="005B7497" w:rsidRDefault="005B7497" w:rsidP="005B7497">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Reality is present-moments (PMSs) and relational ticks, not substance.</w:t>
      </w:r>
    </w:p>
    <w:p w14:paraId="41129669" w14:textId="77777777" w:rsidR="005B7497" w:rsidRPr="005B7497" w:rsidRDefault="005B7497" w:rsidP="005B7497">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There is no background spacetime; there is only a fractal web of qualia and the tick-operator algebra </w:t>
      </w:r>
      <m:oMath>
        <m:d>
          <m:dPr>
            <m:begChr m:val="{"/>
            <m:sepChr m:val=","/>
            <m:endChr m:val="}"/>
            <m:ctrlPr>
              <w:rPr>
                <w:rFonts w:ascii="Cambria Math" w:eastAsia="Times New Roman" w:hAnsi="Cambria Math" w:cs="Times New Roman"/>
                <w:kern w:val="0"/>
                <w14:ligatures w14:val="none"/>
              </w:rPr>
            </m:ctrlPr>
          </m:dPr>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R</m:t>
                </m:r>
              </m:e>
            </m:acc>
          </m:e>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S</m:t>
                </m:r>
              </m:e>
            </m:acc>
          </m:e>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X</m:t>
                </m:r>
              </m:e>
            </m:acc>
          </m:e>
          <m:e>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C</m:t>
                </m:r>
              </m:e>
            </m:acc>
          </m:e>
          <m:e>
            <m:r>
              <m:rPr>
                <m:sty m:val="p"/>
              </m:rPr>
              <w:rPr>
                <w:rFonts w:ascii="Cambria Math" w:eastAsia="Times New Roman" w:hAnsi="Cambria Math" w:cs="Times New Roman"/>
                <w:kern w:val="0"/>
                <w14:ligatures w14:val="none"/>
              </w:rPr>
              <m:t>Φ</m:t>
            </m:r>
          </m:e>
        </m:d>
      </m:oMath>
      <w:r w:rsidRPr="005B7497">
        <w:rPr>
          <w:rFonts w:ascii="Times New Roman" w:eastAsia="Times New Roman" w:hAnsi="Times New Roman" w:cs="Times New Roman"/>
          <w:kern w:val="0"/>
          <w14:ligatures w14:val="none"/>
        </w:rPr>
        <w:t>.</w:t>
      </w:r>
    </w:p>
    <w:p w14:paraId="012118B5" w14:textId="77777777" w:rsidR="005B7497" w:rsidRPr="005B7497" w:rsidRDefault="005B7497" w:rsidP="005B7497">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Boundaries vs fractality: spherical shells (D=2) where local IN coupling is absent; fractal deformation (D&gt;2) where inner plexity is active.</w:t>
      </w:r>
    </w:p>
    <w:p w14:paraId="6DBD9412"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context-level ladder</w:t>
      </w:r>
      <w:r w:rsidRPr="005B7497">
        <w:rPr>
          <w:rFonts w:ascii="Times New Roman" w:eastAsia="Times New Roman" w:hAnsi="Times New Roman" w:cs="Times New Roman"/>
          <w:kern w:val="0"/>
          <w14:ligatures w14:val="none"/>
        </w:rPr>
        <w:t xml:space="preserve"> is:</w:t>
      </w:r>
    </w:p>
    <w:p w14:paraId="1CE658D9" w14:textId="77777777" w:rsidR="005B7497" w:rsidRPr="005B7497" w:rsidRDefault="005B7497" w:rsidP="005B7497">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scale-space expression</w:t>
      </w:r>
      <w:r w:rsidRPr="005B7497">
        <w:rPr>
          <w:rFonts w:ascii="Times New Roman" w:eastAsia="Times New Roman" w:hAnsi="Times New Roman" w:cs="Times New Roman"/>
          <w:kern w:val="0"/>
          <w14:ligatures w14:val="none"/>
        </w:rPr>
        <w:t xml:space="preserve"> of that philosophy at the human vantage:</w:t>
      </w:r>
    </w:p>
    <w:p w14:paraId="4BEB47D6" w14:textId="77777777" w:rsidR="005B7497" w:rsidRPr="005B7497" w:rsidRDefault="005B7497" w:rsidP="005B7497">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−2, −1, 0, +1, +2, +3 turn abstract “inner/outer presents” into </w:t>
      </w:r>
      <w:r w:rsidRPr="005B7497">
        <w:rPr>
          <w:rFonts w:ascii="Times New Roman" w:eastAsia="Times New Roman" w:hAnsi="Times New Roman" w:cs="Times New Roman"/>
          <w:b/>
          <w:bCs/>
          <w:kern w:val="0"/>
          <w14:ligatures w14:val="none"/>
        </w:rPr>
        <w:t>bands of length</w:t>
      </w:r>
      <w:r w:rsidRPr="005B7497">
        <w:rPr>
          <w:rFonts w:ascii="Times New Roman" w:eastAsia="Times New Roman" w:hAnsi="Times New Roman" w:cs="Times New Roman"/>
          <w:kern w:val="0"/>
          <w14:ligatures w14:val="none"/>
        </w:rPr>
        <w:t xml:space="preserve"> (nm→Gpc) where those roles appear in data.</w:t>
      </w:r>
    </w:p>
    <w:p w14:paraId="1C2FAFC4" w14:textId="77777777" w:rsidR="005B7497" w:rsidRPr="005B7497" w:rsidRDefault="005B7497" w:rsidP="005B7497">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place where Volume 0’s qualitative statements like:</w:t>
      </w:r>
    </w:p>
    <w:p w14:paraId="6C76AF91" w14:textId="77777777" w:rsidR="005B7497" w:rsidRPr="005B7497" w:rsidRDefault="005B7497" w:rsidP="005B7497">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“outer shells collapse to D≈2 spheres, inner contexts deform boundaries,”</w:t>
      </w:r>
    </w:p>
    <w:p w14:paraId="203A44D0" w14:textId="77777777" w:rsidR="005B7497" w:rsidRPr="005B7497" w:rsidRDefault="005B7497" w:rsidP="005B7497">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“present only: all dynamics is local ticks, no global field,”</w:t>
      </w:r>
      <w:r w:rsidRPr="005B7497">
        <w:rPr>
          <w:rFonts w:ascii="Times New Roman" w:eastAsia="Times New Roman" w:hAnsi="Times New Roman" w:cs="Times New Roman"/>
          <w:kern w:val="0"/>
          <w14:ligatures w14:val="none"/>
        </w:rPr>
        <w:br/>
        <w:t xml:space="preserve">become </w:t>
      </w:r>
      <w:r w:rsidRPr="005B7497">
        <w:rPr>
          <w:rFonts w:ascii="Times New Roman" w:eastAsia="Times New Roman" w:hAnsi="Times New Roman" w:cs="Times New Roman"/>
          <w:b/>
          <w:bCs/>
          <w:kern w:val="0"/>
          <w14:ligatures w14:val="none"/>
        </w:rPr>
        <w:t>quantified</w:t>
      </w:r>
      <w:r w:rsidRPr="005B7497">
        <w:rPr>
          <w:rFonts w:ascii="Times New Roman" w:eastAsia="Times New Roman" w:hAnsi="Times New Roman" w:cs="Times New Roman"/>
          <w:kern w:val="0"/>
          <w14:ligatures w14:val="none"/>
        </w:rPr>
        <w:t xml:space="preserve"> by GM distributions, D(L) plateaus, and role statistics.</w:t>
      </w:r>
    </w:p>
    <w:p w14:paraId="766EB235"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In other words: Volume 0 says </w:t>
      </w:r>
      <w:r w:rsidRPr="005B7497">
        <w:rPr>
          <w:rFonts w:ascii="Times New Roman" w:eastAsia="Times New Roman" w:hAnsi="Times New Roman" w:cs="Times New Roman"/>
          <w:i/>
          <w:iCs/>
          <w:kern w:val="0"/>
          <w14:ligatures w14:val="none"/>
        </w:rPr>
        <w:t>what reality is</w:t>
      </w:r>
      <w:r w:rsidRPr="005B7497">
        <w:rPr>
          <w:rFonts w:ascii="Times New Roman" w:eastAsia="Times New Roman" w:hAnsi="Times New Roman" w:cs="Times New Roman"/>
          <w:kern w:val="0"/>
          <w14:ligatures w14:val="none"/>
        </w:rPr>
        <w:t xml:space="preserve">; this CL volume says </w:t>
      </w:r>
      <w:r w:rsidRPr="005B7497">
        <w:rPr>
          <w:rFonts w:ascii="Times New Roman" w:eastAsia="Times New Roman" w:hAnsi="Times New Roman" w:cs="Times New Roman"/>
          <w:i/>
          <w:iCs/>
          <w:kern w:val="0"/>
          <w14:ligatures w14:val="none"/>
        </w:rPr>
        <w:t>how that reality looks when you slice it by scale from our seat</w:t>
      </w:r>
      <w:r w:rsidRPr="005B7497">
        <w:rPr>
          <w:rFonts w:ascii="Times New Roman" w:eastAsia="Times New Roman" w:hAnsi="Times New Roman" w:cs="Times New Roman"/>
          <w:kern w:val="0"/>
          <w14:ligatures w14:val="none"/>
        </w:rPr>
        <w:t>.</w:t>
      </w:r>
    </w:p>
    <w:p w14:paraId="0FB78282"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4FAB0E">
          <v:rect id="_x0000_i1204" style="width:0;height:1.5pt" o:hralign="center" o:hrstd="t" o:hr="t" fillcolor="#a0a0a0" stroked="f"/>
        </w:pict>
      </w:r>
    </w:p>
    <w:p w14:paraId="0E167465"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9.5.2 Connection to the gravity / feasibility volume (V2.1, T1–T3/T3-B)</w:t>
      </w:r>
    </w:p>
    <w:p w14:paraId="0E7BFEE4"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gravity / feasibility</w:t>
      </w:r>
      <w:r w:rsidRPr="005B7497">
        <w:rPr>
          <w:rFonts w:ascii="Times New Roman" w:eastAsia="Times New Roman" w:hAnsi="Times New Roman" w:cs="Times New Roman"/>
          <w:kern w:val="0"/>
          <w14:ligatures w14:val="none"/>
        </w:rPr>
        <w:t xml:space="preserve"> volume (V2.1, T1-final, T2 overall, Full T3 + T3-B) explains:</w:t>
      </w:r>
    </w:p>
    <w:p w14:paraId="45EE2D25" w14:textId="77777777" w:rsidR="005B7497" w:rsidRPr="005B7497" w:rsidRDefault="005B7497" w:rsidP="005B7497">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how the present-act engine generates feasibility geometry (ParentGate schedules) instead of fields,</w:t>
      </w:r>
    </w:p>
    <w:p w14:paraId="5D46C6BF" w14:textId="77777777" w:rsidR="005B7497" w:rsidRPr="005B7497" w:rsidRDefault="005B7497" w:rsidP="005B7497">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how T1 shows plateau detection machinery is well-behaved (flat rotation curves),</w:t>
      </w:r>
    </w:p>
    <w:p w14:paraId="7F437336" w14:textId="77777777" w:rsidR="005B7497" w:rsidRPr="005B7497" w:rsidRDefault="005B7497" w:rsidP="005B7497">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how T2 shows RAR shape emerges from AR scaling without halo tuning,</w:t>
      </w:r>
    </w:p>
    <w:p w14:paraId="59A7D90C" w14:textId="77777777" w:rsidR="005B7497" w:rsidRPr="005B7497" w:rsidRDefault="005B7497" w:rsidP="005B7497">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how T3/T3-B shows MW-anchored activation improves lensing fits dramatically.</w:t>
      </w:r>
    </w:p>
    <w:p w14:paraId="173E9A12"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context-level ladder</w:t>
      </w:r>
      <w:r w:rsidRPr="005B7497">
        <w:rPr>
          <w:rFonts w:ascii="Times New Roman" w:eastAsia="Times New Roman" w:hAnsi="Times New Roman" w:cs="Times New Roman"/>
          <w:kern w:val="0"/>
          <w14:ligatures w14:val="none"/>
        </w:rPr>
        <w:t xml:space="preserve"> volume provides:</w:t>
      </w:r>
    </w:p>
    <w:p w14:paraId="57A96FEA" w14:textId="77777777" w:rsidR="005B7497" w:rsidRPr="005B7497" w:rsidRDefault="005B7497" w:rsidP="005B7497">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scale context</w:t>
      </w:r>
      <w:r w:rsidRPr="005B7497">
        <w:rPr>
          <w:rFonts w:ascii="Times New Roman" w:eastAsia="Times New Roman" w:hAnsi="Times New Roman" w:cs="Times New Roman"/>
          <w:kern w:val="0"/>
          <w14:ligatures w14:val="none"/>
        </w:rPr>
        <w:t xml:space="preserve"> for those simulations:</w:t>
      </w:r>
    </w:p>
    <w:p w14:paraId="1A3759DF"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+1: Earth-scale gravity / hazards / coarse arguments for Feasibility Geometry near us,</w:t>
      </w:r>
    </w:p>
    <w:p w14:paraId="587F8F23"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+2: galactic kpc-scale contexts where AR scaling and disk-level schedules apply,</w:t>
      </w:r>
    </w:p>
    <w:p w14:paraId="30A3045D"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+3: cosmic shell contexts where horizon-like schedules apply.</w:t>
      </w:r>
    </w:p>
    <w:p w14:paraId="78EB24AB" w14:textId="77777777" w:rsidR="005B7497" w:rsidRPr="005B7497" w:rsidRDefault="005B7497" w:rsidP="005B7497">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static scaffolding</w:t>
      </w:r>
      <w:r w:rsidRPr="005B7497">
        <w:rPr>
          <w:rFonts w:ascii="Times New Roman" w:eastAsia="Times New Roman" w:hAnsi="Times New Roman" w:cs="Times New Roman"/>
          <w:kern w:val="0"/>
          <w14:ligatures w14:val="none"/>
        </w:rPr>
        <w:t xml:space="preserve"> for the dynamic T-series:</w:t>
      </w:r>
    </w:p>
    <w:p w14:paraId="6FEABFDC"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+2 CL and +3 CL tell you </w:t>
      </w:r>
      <w:r w:rsidRPr="005B7497">
        <w:rPr>
          <w:rFonts w:ascii="Times New Roman" w:eastAsia="Times New Roman" w:hAnsi="Times New Roman" w:cs="Times New Roman"/>
          <w:i/>
          <w:iCs/>
          <w:kern w:val="0"/>
          <w14:ligatures w14:val="none"/>
        </w:rPr>
        <w:t>what kind</w:t>
      </w:r>
      <w:r w:rsidRPr="005B7497">
        <w:rPr>
          <w:rFonts w:ascii="Times New Roman" w:eastAsia="Times New Roman" w:hAnsi="Times New Roman" w:cs="Times New Roman"/>
          <w:kern w:val="0"/>
          <w14:ligatures w14:val="none"/>
        </w:rPr>
        <w:t xml:space="preserve"> of structures the T3/T3-B schedules are operating on (disks and shells with D≈2 windows),</w:t>
      </w:r>
    </w:p>
    <w:p w14:paraId="1BCF51FC"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Milky-Way activation seam (+2↔+3) sits inside the ladder exactly where you’d expect from the +2 and +3 CL bands.</w:t>
      </w:r>
    </w:p>
    <w:p w14:paraId="7B88FC25" w14:textId="77777777" w:rsidR="005B7497" w:rsidRPr="005B7497" w:rsidRDefault="005B7497" w:rsidP="005B7497">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hinge geometry</w:t>
      </w:r>
      <w:r w:rsidRPr="005B7497">
        <w:rPr>
          <w:rFonts w:ascii="Times New Roman" w:eastAsia="Times New Roman" w:hAnsi="Times New Roman" w:cs="Times New Roman"/>
          <w:kern w:val="0"/>
          <w14:ligatures w14:val="none"/>
        </w:rPr>
        <w:t xml:space="preserve"> for the Earth-scale calibration:</w:t>
      </w:r>
    </w:p>
    <w:p w14:paraId="513E2235"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UGM + +1 bands and the 0.1 s act pixel provide the Earth-side anchors for AR’s unit mapping,</w:t>
      </w:r>
    </w:p>
    <w:p w14:paraId="57B33461" w14:textId="77777777" w:rsidR="005B7497" w:rsidRPr="005B7497" w:rsidRDefault="005B7497" w:rsidP="005B7497">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two-of-three rule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5B7497">
        <w:rPr>
          <w:rFonts w:ascii="Times New Roman" w:eastAsia="Times New Roman" w:hAnsi="Times New Roman" w:cs="Times New Roman"/>
          <w:kern w:val="0"/>
          <w14:ligatures w14:val="none"/>
        </w:rPr>
        <w:t xml:space="preserve">plus the UGM hinge identity is the backbone of how V2.1 calibrates </w:t>
      </w:r>
      <m:oMath>
        <m:r>
          <w:rPr>
            <w:rFonts w:ascii="Cambria Math" w:eastAsia="Times New Roman" w:hAnsi="Cambria Math" w:cs="Times New Roman"/>
            <w:kern w:val="0"/>
            <w14:ligatures w14:val="none"/>
          </w:rPr>
          <m:t>c</m:t>
        </m:r>
      </m:oMath>
      <w:r w:rsidRPr="005B7497">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m:rPr>
                <m:scr m:val="script"/>
              </m:rP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χ</m:t>
        </m:r>
      </m:oMath>
      <w:r w:rsidRPr="005B7497">
        <w:rPr>
          <w:rFonts w:ascii="Times New Roman" w:eastAsia="Times New Roman" w:hAnsi="Times New Roman" w:cs="Times New Roman"/>
          <w:kern w:val="0"/>
          <w14:ligatures w14:val="none"/>
        </w:rPr>
        <w:t>in a physically meaningful way.</w:t>
      </w:r>
    </w:p>
    <w:p w14:paraId="10ED4103"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So:</w:t>
      </w:r>
    </w:p>
    <w:p w14:paraId="78E3C669" w14:textId="77777777" w:rsidR="005B7497" w:rsidRPr="005B7497" w:rsidRDefault="005B7497" w:rsidP="005B7497">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gravity volume</w:t>
      </w:r>
      <w:r w:rsidRPr="005B7497">
        <w:rPr>
          <w:rFonts w:ascii="Times New Roman" w:eastAsia="Times New Roman" w:hAnsi="Times New Roman" w:cs="Times New Roman"/>
          <w:kern w:val="0"/>
          <w14:ligatures w14:val="none"/>
        </w:rPr>
        <w:t xml:space="preserve"> explains what AR gravity </w:t>
      </w:r>
      <w:r w:rsidRPr="005B7497">
        <w:rPr>
          <w:rFonts w:ascii="Times New Roman" w:eastAsia="Times New Roman" w:hAnsi="Times New Roman" w:cs="Times New Roman"/>
          <w:i/>
          <w:iCs/>
          <w:kern w:val="0"/>
          <w14:ligatures w14:val="none"/>
        </w:rPr>
        <w:t>is</w:t>
      </w:r>
      <w:r w:rsidRPr="005B7497">
        <w:rPr>
          <w:rFonts w:ascii="Times New Roman" w:eastAsia="Times New Roman" w:hAnsi="Times New Roman" w:cs="Times New Roman"/>
          <w:kern w:val="0"/>
          <w14:ligatures w14:val="none"/>
        </w:rPr>
        <w:t xml:space="preserve"> and how it shows up in T1–T3;</w:t>
      </w:r>
    </w:p>
    <w:p w14:paraId="553F9E6F" w14:textId="77777777" w:rsidR="005B7497" w:rsidRPr="005B7497" w:rsidRDefault="005B7497" w:rsidP="005B7497">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CL volume</w:t>
      </w:r>
      <w:r w:rsidRPr="005B7497">
        <w:rPr>
          <w:rFonts w:ascii="Times New Roman" w:eastAsia="Times New Roman" w:hAnsi="Times New Roman" w:cs="Times New Roman"/>
          <w:kern w:val="0"/>
          <w14:ligatures w14:val="none"/>
        </w:rPr>
        <w:t xml:space="preserve"> says </w:t>
      </w:r>
      <w:r w:rsidRPr="005B7497">
        <w:rPr>
          <w:rFonts w:ascii="Times New Roman" w:eastAsia="Times New Roman" w:hAnsi="Times New Roman" w:cs="Times New Roman"/>
          <w:i/>
          <w:iCs/>
          <w:kern w:val="0"/>
          <w14:ligatures w14:val="none"/>
        </w:rPr>
        <w:t>which context levels and seams matter</w:t>
      </w:r>
      <w:r w:rsidRPr="005B7497">
        <w:rPr>
          <w:rFonts w:ascii="Times New Roman" w:eastAsia="Times New Roman" w:hAnsi="Times New Roman" w:cs="Times New Roman"/>
          <w:kern w:val="0"/>
          <w14:ligatures w14:val="none"/>
        </w:rPr>
        <w:t xml:space="preserve"> for that gravity over many orders of magnitude.</w:t>
      </w:r>
    </w:p>
    <w:p w14:paraId="04ADDE92"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620124">
          <v:rect id="_x0000_i1205" style="width:0;height:1.5pt" o:hralign="center" o:hrstd="t" o:hr="t" fillcolor="#a0a0a0" stroked="f"/>
        </w:pict>
      </w:r>
    </w:p>
    <w:p w14:paraId="1D403D24"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9.5.3 Connection to the QM / Relativity / Sensory basis (V2 math)</w:t>
      </w:r>
    </w:p>
    <w:p w14:paraId="44764719"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Your “basis for QM, Relativity, sensory V2.docx” and “record V2 math” documents deal with:</w:t>
      </w:r>
    </w:p>
    <w:p w14:paraId="08926CB1" w14:textId="77777777" w:rsidR="005B7497" w:rsidRPr="005B7497" w:rsidRDefault="005B7497" w:rsidP="005B7497">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deriving the Minkowski interval from tick algebras,</w:t>
      </w:r>
    </w:p>
    <w:p w14:paraId="74607746" w14:textId="77777777" w:rsidR="005B7497" w:rsidRPr="005B7497" w:rsidRDefault="005B7497" w:rsidP="005B7497">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understanding quantum amplitudes, collapse, and the Born rule as CS collapse kernels,</w:t>
      </w:r>
    </w:p>
    <w:p w14:paraId="33CCA261" w14:textId="77777777" w:rsidR="005B7497" w:rsidRPr="005B7497" w:rsidRDefault="005B7497" w:rsidP="005B7497">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tying the ~0.1 s present, UGM, and Earth-scale sweep to </w:t>
      </w:r>
      <m:oMath>
        <m:r>
          <w:rPr>
            <w:rFonts w:ascii="Cambria Math" w:eastAsia="Times New Roman" w:hAnsi="Cambria Math" w:cs="Times New Roman"/>
            <w:kern w:val="0"/>
            <w14:ligatures w14:val="none"/>
          </w:rPr>
          <m:t>c</m:t>
        </m:r>
      </m:oMath>
      <w:r w:rsidRPr="005B7497">
        <w:rPr>
          <w:rFonts w:ascii="Times New Roman" w:eastAsia="Times New Roman" w:hAnsi="Times New Roman" w:cs="Times New Roman"/>
          <w:kern w:val="0"/>
          <w14:ligatures w14:val="none"/>
        </w:rPr>
        <w:t>and SR invariants,</w:t>
      </w:r>
    </w:p>
    <w:p w14:paraId="4C7E3715" w14:textId="77777777" w:rsidR="005B7497" w:rsidRPr="005B7497" w:rsidRDefault="005B7497" w:rsidP="005B7497">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sensory coherence and specious present as AR constructs.</w:t>
      </w:r>
    </w:p>
    <w:p w14:paraId="21140449"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CL ladder</w:t>
      </w:r>
      <w:r w:rsidRPr="005B7497">
        <w:rPr>
          <w:rFonts w:ascii="Times New Roman" w:eastAsia="Times New Roman" w:hAnsi="Times New Roman" w:cs="Times New Roman"/>
          <w:kern w:val="0"/>
          <w14:ligatures w14:val="none"/>
        </w:rPr>
        <w:t xml:space="preserve"> complements this by:</w:t>
      </w:r>
    </w:p>
    <w:p w14:paraId="17F52E54" w14:textId="77777777" w:rsidR="005B7497" w:rsidRPr="005B7497" w:rsidRDefault="005B7497" w:rsidP="005B7497">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providing the </w:t>
      </w:r>
      <w:r w:rsidRPr="005B7497">
        <w:rPr>
          <w:rFonts w:ascii="Times New Roman" w:eastAsia="Times New Roman" w:hAnsi="Times New Roman" w:cs="Times New Roman"/>
          <w:b/>
          <w:bCs/>
          <w:kern w:val="0"/>
          <w14:ligatures w14:val="none"/>
        </w:rPr>
        <w:t>scale-bands</w:t>
      </w:r>
      <w:r w:rsidRPr="005B7497">
        <w:rPr>
          <w:rFonts w:ascii="Times New Roman" w:eastAsia="Times New Roman" w:hAnsi="Times New Roman" w:cs="Times New Roman"/>
          <w:kern w:val="0"/>
          <w14:ligatures w14:val="none"/>
        </w:rPr>
        <w:t xml:space="preserve"> where different aspects of “QM / Rel / sensory” show up:</w:t>
      </w:r>
    </w:p>
    <w:p w14:paraId="33FEFCC5" w14:textId="77777777" w:rsidR="005B7497" w:rsidRPr="005B7497" w:rsidRDefault="005B7497" w:rsidP="005B7497">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−2</w:t>
      </w:r>
      <w:r w:rsidRPr="005B7497">
        <w:rPr>
          <w:rFonts w:ascii="Times New Roman" w:eastAsia="Times New Roman" w:hAnsi="Times New Roman" w:cs="Times New Roman"/>
          <w:kern w:val="0"/>
          <w14:ligatures w14:val="none"/>
        </w:rPr>
        <w:t>: the quantum/biomolecular seam – where deep inner plexity (e.g. DNA) lives and where quantum behaviour emerges from AR’s nested time structure,</w:t>
      </w:r>
    </w:p>
    <w:p w14:paraId="5833EA81" w14:textId="77777777" w:rsidR="005B7497" w:rsidRPr="005B7497" w:rsidRDefault="005B7497" w:rsidP="005B7497">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−1–0</w:t>
      </w:r>
      <w:r w:rsidRPr="005B7497">
        <w:rPr>
          <w:rFonts w:ascii="Times New Roman" w:eastAsia="Times New Roman" w:hAnsi="Times New Roman" w:cs="Times New Roman"/>
          <w:kern w:val="0"/>
          <w14:ligatures w14:val="none"/>
        </w:rPr>
        <w:t>: the inner plexity that underlies nervous systems and sensory apparatus – cell/tissue and UGM-scale parts,</w:t>
      </w:r>
    </w:p>
    <w:p w14:paraId="5AB84801" w14:textId="77777777" w:rsidR="005B7497" w:rsidRPr="005B7497" w:rsidRDefault="005B7497" w:rsidP="005B7497">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0↔+1</w:t>
      </w:r>
      <w:r w:rsidRPr="005B7497">
        <w:rPr>
          <w:rFonts w:ascii="Times New Roman" w:eastAsia="Times New Roman" w:hAnsi="Times New Roman" w:cs="Times New Roman"/>
          <w:kern w:val="0"/>
          <w14:ligatures w14:val="none"/>
        </w:rPr>
        <w:t xml:space="preserve">: the hinge where your </w:t>
      </w:r>
      <w:r w:rsidRPr="005B7497">
        <w:rPr>
          <w:rFonts w:ascii="Times New Roman" w:eastAsia="Times New Roman" w:hAnsi="Times New Roman" w:cs="Times New Roman"/>
          <w:b/>
          <w:bCs/>
          <w:kern w:val="0"/>
          <w14:ligatures w14:val="none"/>
        </w:rPr>
        <w:t>sensory space</w:t>
      </w:r>
      <w:r w:rsidRPr="005B7497">
        <w:rPr>
          <w:rFonts w:ascii="Times New Roman" w:eastAsia="Times New Roman" w:hAnsi="Times New Roman" w:cs="Times New Roman"/>
          <w:kern w:val="0"/>
          <w14:ligatures w14:val="none"/>
        </w:rPr>
        <w:t xml:space="preserve"> is literally +1’s time read from inside,</w:t>
      </w:r>
    </w:p>
    <w:p w14:paraId="6AAF32D7" w14:textId="77777777" w:rsidR="005B7497" w:rsidRPr="005B7497" w:rsidRDefault="005B7497" w:rsidP="005B7497">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+1–+3</w:t>
      </w:r>
      <w:r w:rsidRPr="005B7497">
        <w:rPr>
          <w:rFonts w:ascii="Times New Roman" w:eastAsia="Times New Roman" w:hAnsi="Times New Roman" w:cs="Times New Roman"/>
          <w:kern w:val="0"/>
          <w14:ligatures w14:val="none"/>
        </w:rPr>
        <w:t>: the outer geometry in which SR and gravitational lensing behaviours are measured.</w:t>
      </w:r>
    </w:p>
    <w:p w14:paraId="5E3E5232" w14:textId="77777777" w:rsidR="005B7497" w:rsidRPr="005B7497" w:rsidRDefault="005B7497" w:rsidP="005B7497">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anchoring the </w:t>
      </w:r>
      <w:r w:rsidRPr="005B7497">
        <w:rPr>
          <w:rFonts w:ascii="Times New Roman" w:eastAsia="Times New Roman" w:hAnsi="Times New Roman" w:cs="Times New Roman"/>
          <w:b/>
          <w:bCs/>
          <w:kern w:val="0"/>
          <w14:ligatures w14:val="none"/>
        </w:rPr>
        <w:t>time → space mapping</w:t>
      </w:r>
      <w:r w:rsidRPr="005B7497">
        <w:rPr>
          <w:rFonts w:ascii="Times New Roman" w:eastAsia="Times New Roman" w:hAnsi="Times New Roman" w:cs="Times New Roman"/>
          <w:kern w:val="0"/>
          <w14:ligatures w14:val="none"/>
        </w:rPr>
        <w:t>:</w:t>
      </w:r>
    </w:p>
    <w:p w14:paraId="17E43E2E" w14:textId="77777777" w:rsidR="005B7497" w:rsidRPr="005B7497" w:rsidRDefault="005B7497" w:rsidP="005B7497">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CL bands at UGM and +1 give physical meaning to the ‘units’ and conversions in the V2 math (e.g. when you show Minkowski emerges from ledger conservation and a fixed </w:t>
      </w:r>
      <m:oMath>
        <m:r>
          <w:rPr>
            <w:rFonts w:ascii="Cambria Math" w:eastAsia="Times New Roman" w:hAnsi="Cambria Math" w:cs="Times New Roman"/>
            <w:kern w:val="0"/>
            <w14:ligatures w14:val="none"/>
          </w:rPr>
          <m:t>c</m:t>
        </m:r>
      </m:oMath>
      <w:r w:rsidRPr="005B7497">
        <w:rPr>
          <w:rFonts w:ascii="Times New Roman" w:eastAsia="Times New Roman" w:hAnsi="Times New Roman" w:cs="Times New Roman"/>
          <w:kern w:val="0"/>
          <w14:ligatures w14:val="none"/>
        </w:rPr>
        <w:t>).</w:t>
      </w:r>
    </w:p>
    <w:p w14:paraId="2A322169"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So:</w:t>
      </w:r>
    </w:p>
    <w:p w14:paraId="6038838C" w14:textId="77777777" w:rsidR="005B7497" w:rsidRPr="005B7497" w:rsidRDefault="005B7497" w:rsidP="005B7497">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V2 math</w:t>
      </w:r>
      <w:r w:rsidRPr="005B7497">
        <w:rPr>
          <w:rFonts w:ascii="Times New Roman" w:eastAsia="Times New Roman" w:hAnsi="Times New Roman" w:cs="Times New Roman"/>
          <w:kern w:val="0"/>
          <w14:ligatures w14:val="none"/>
        </w:rPr>
        <w:t xml:space="preserve"> documents say how SR/QM/sensory coherence drop out of the tick algebra;</w:t>
      </w:r>
    </w:p>
    <w:p w14:paraId="731B79DB" w14:textId="77777777" w:rsidR="005B7497" w:rsidRPr="005B7497" w:rsidRDefault="005B7497" w:rsidP="005B7497">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CL ladder</w:t>
      </w:r>
      <w:r w:rsidRPr="005B7497">
        <w:rPr>
          <w:rFonts w:ascii="Times New Roman" w:eastAsia="Times New Roman" w:hAnsi="Times New Roman" w:cs="Times New Roman"/>
          <w:kern w:val="0"/>
          <w14:ligatures w14:val="none"/>
        </w:rPr>
        <w:t xml:space="preserve"> says at </w:t>
      </w:r>
      <w:r w:rsidRPr="005B7497">
        <w:rPr>
          <w:rFonts w:ascii="Times New Roman" w:eastAsia="Times New Roman" w:hAnsi="Times New Roman" w:cs="Times New Roman"/>
          <w:b/>
          <w:bCs/>
          <w:kern w:val="0"/>
          <w14:ligatures w14:val="none"/>
        </w:rPr>
        <w:t>which context scales</w:t>
      </w:r>
      <w:r w:rsidRPr="005B7497">
        <w:rPr>
          <w:rFonts w:ascii="Times New Roman" w:eastAsia="Times New Roman" w:hAnsi="Times New Roman" w:cs="Times New Roman"/>
          <w:kern w:val="0"/>
          <w14:ligatures w14:val="none"/>
        </w:rPr>
        <w:t xml:space="preserve"> these phenomena are being expressed and how their scale structure is organised (−2 to +3).</w:t>
      </w:r>
    </w:p>
    <w:p w14:paraId="001ECB43"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D29FBC">
          <v:rect id="_x0000_i1206" style="width:0;height:1.5pt" o:hralign="center" o:hrstd="t" o:hr="t" fillcolor="#a0a0a0" stroked="f"/>
        </w:pict>
      </w:r>
    </w:p>
    <w:p w14:paraId="386870D4"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9.5.4 Connection to matter-addition and the A–J / Probe suites</w:t>
      </w:r>
    </w:p>
    <w:p w14:paraId="19BD444B"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Matter-Addition Simulation Results Summary (A1–J28)</w:t>
      </w:r>
      <w:r w:rsidRPr="005B7497">
        <w:rPr>
          <w:rFonts w:ascii="Times New Roman" w:eastAsia="Times New Roman" w:hAnsi="Times New Roman" w:cs="Times New Roman"/>
          <w:kern w:val="0"/>
          <w14:ligatures w14:val="none"/>
        </w:rPr>
        <w:t xml:space="preserve"> and the </w:t>
      </w:r>
      <w:r w:rsidRPr="005B7497">
        <w:rPr>
          <w:rFonts w:ascii="Times New Roman" w:eastAsia="Times New Roman" w:hAnsi="Times New Roman" w:cs="Times New Roman"/>
          <w:b/>
          <w:bCs/>
          <w:kern w:val="0"/>
          <w14:ligatures w14:val="none"/>
        </w:rPr>
        <w:t>probe suite</w:t>
      </w:r>
      <w:r w:rsidRPr="005B7497">
        <w:rPr>
          <w:rFonts w:ascii="Times New Roman" w:eastAsia="Times New Roman" w:hAnsi="Times New Roman" w:cs="Times New Roman"/>
          <w:kern w:val="0"/>
          <w14:ligatures w14:val="none"/>
        </w:rPr>
        <w:t xml:space="preserve"> (Probes 1–7) are the main engine-room of “how to actually test AR” across domains.</w:t>
      </w:r>
    </w:p>
    <w:p w14:paraId="0CF1B9DB" w14:textId="77777777" w:rsidR="005B7497" w:rsidRPr="005B7497" w:rsidRDefault="005B7497" w:rsidP="005B7497">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A–D blocks: ladder geometry (GM, seams), time mapping, activation grammar – all of which the CL volume has now systematised and integrated.</w:t>
      </w:r>
    </w:p>
    <w:p w14:paraId="3073BA69" w14:textId="77777777" w:rsidR="005B7497" w:rsidRPr="005B7497" w:rsidRDefault="005B7497" w:rsidP="005B7497">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E–G blocks: role structure and morphology – now embedded in §5 of this volume.</w:t>
      </w:r>
    </w:p>
    <w:p w14:paraId="62C31C4B" w14:textId="77777777" w:rsidR="005B7497" w:rsidRPr="005B7497" w:rsidRDefault="005B7497" w:rsidP="005B7497">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H–K blocks: robustness and symmetry – used here to justify the ladder as “not arbitrary.”</w:t>
      </w:r>
    </w:p>
    <w:p w14:paraId="72215464" w14:textId="77777777" w:rsidR="005B7497" w:rsidRPr="005B7497" w:rsidRDefault="005B7497" w:rsidP="005B7497">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Probes 1–7: inner seam tests (nanoband, micron, D(L) plateaus, DNA↔cell GM, inner activation) – now clearly located as </w:t>
      </w:r>
      <w:r w:rsidRPr="005B7497">
        <w:rPr>
          <w:rFonts w:ascii="Times New Roman" w:eastAsia="Times New Roman" w:hAnsi="Times New Roman" w:cs="Times New Roman"/>
          <w:b/>
          <w:bCs/>
          <w:kern w:val="0"/>
          <w14:ligatures w14:val="none"/>
        </w:rPr>
        <w:t>−2/−1/0</w:t>
      </w:r>
      <w:r w:rsidRPr="005B7497">
        <w:rPr>
          <w:rFonts w:ascii="Times New Roman" w:eastAsia="Times New Roman" w:hAnsi="Times New Roman" w:cs="Times New Roman"/>
          <w:kern w:val="0"/>
          <w14:ligatures w14:val="none"/>
        </w:rPr>
        <w:t xml:space="preserve"> tasks in the ladder.</w:t>
      </w:r>
    </w:p>
    <w:p w14:paraId="03AF76CB"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CL addition turns what was previously:</w:t>
      </w:r>
    </w:p>
    <w:p w14:paraId="7D6D03F6" w14:textId="77777777" w:rsidR="005B7497" w:rsidRPr="005B7497" w:rsidRDefault="005B7497" w:rsidP="005B7497">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 long list of “A1, B11, C20, Probe 4, etc.” tasks, each with its own context,</w:t>
      </w:r>
    </w:p>
    <w:p w14:paraId="5A3DF9BD"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into:</w:t>
      </w:r>
    </w:p>
    <w:p w14:paraId="16A2ADCA" w14:textId="77777777" w:rsidR="005B7497" w:rsidRPr="005B7497" w:rsidRDefault="005B7497" w:rsidP="005B7497">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 single </w:t>
      </w:r>
      <w:r w:rsidRPr="005B7497">
        <w:rPr>
          <w:rFonts w:ascii="Times New Roman" w:eastAsia="Times New Roman" w:hAnsi="Times New Roman" w:cs="Times New Roman"/>
          <w:b/>
          <w:bCs/>
          <w:kern w:val="0"/>
          <w14:ligatures w14:val="none"/>
        </w:rPr>
        <w:t>scale-ladder framework</w:t>
      </w:r>
      <w:r w:rsidRPr="005B7497">
        <w:rPr>
          <w:rFonts w:ascii="Times New Roman" w:eastAsia="Times New Roman" w:hAnsi="Times New Roman" w:cs="Times New Roman"/>
          <w:kern w:val="0"/>
          <w14:ligatures w14:val="none"/>
        </w:rPr>
        <w:t xml:space="preserve"> in which all A–J/Probe items sit in natural places:</w:t>
      </w:r>
    </w:p>
    <w:p w14:paraId="79F1E7F6" w14:textId="77777777" w:rsidR="005B7497" w:rsidRPr="005B7497" w:rsidRDefault="005B7497" w:rsidP="005B7497">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A-block: band/centre/seam geometry,</w:t>
      </w:r>
    </w:p>
    <w:p w14:paraId="505CB071" w14:textId="77777777" w:rsidR="005B7497" w:rsidRPr="005B7497" w:rsidRDefault="005B7497" w:rsidP="005B7497">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B-/E-/F-/G-block: roles and D behaviour at each level,</w:t>
      </w:r>
    </w:p>
    <w:p w14:paraId="0EE9C46F" w14:textId="77777777" w:rsidR="005B7497" w:rsidRPr="005B7497" w:rsidRDefault="005B7497" w:rsidP="005B7497">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C-/L-/M-block: activation and seismic/delta AIC tests per seam,</w:t>
      </w:r>
    </w:p>
    <w:p w14:paraId="39218096" w14:textId="77777777" w:rsidR="005B7497" w:rsidRPr="005B7497" w:rsidRDefault="005B7497" w:rsidP="005B7497">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Probes 1–7: inner seam tests and synergy.</w:t>
      </w:r>
    </w:p>
    <w:p w14:paraId="554EBF0D"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In other words:</w:t>
      </w:r>
    </w:p>
    <w:p w14:paraId="49043747"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CL ladder is the </w:t>
      </w:r>
      <w:r w:rsidRPr="005B7497">
        <w:rPr>
          <w:rFonts w:ascii="Times New Roman" w:eastAsia="Times New Roman" w:hAnsi="Times New Roman" w:cs="Times New Roman"/>
          <w:b/>
          <w:bCs/>
          <w:kern w:val="0"/>
          <w14:ligatures w14:val="none"/>
        </w:rPr>
        <w:t>map</w:t>
      </w:r>
      <w:r w:rsidRPr="005B7497">
        <w:rPr>
          <w:rFonts w:ascii="Times New Roman" w:eastAsia="Times New Roman" w:hAnsi="Times New Roman" w:cs="Times New Roman"/>
          <w:kern w:val="0"/>
          <w14:ligatures w14:val="none"/>
        </w:rPr>
        <w:t xml:space="preserve"> that shows where each A–J/Probe item is operating. Without it, those blocks risk looking like a bag of disconnected tests; with it, they form a coherent program across context levels.</w:t>
      </w:r>
    </w:p>
    <w:p w14:paraId="41C98BAA"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46F172">
          <v:rect id="_x0000_i1207" style="width:0;height:1.5pt" o:hralign="center" o:hrstd="t" o:hr="t" fillcolor="#a0a0a0" stroked="f"/>
        </w:pict>
      </w:r>
    </w:p>
    <w:p w14:paraId="6BFFCFAC"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9.5.5 Connection to AI nervous system / future “AI-present” work</w:t>
      </w:r>
    </w:p>
    <w:p w14:paraId="4FCEEE4C"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Finally, you’ve indicated in your newer work that you want to:</w:t>
      </w:r>
    </w:p>
    <w:p w14:paraId="5098BA57" w14:textId="77777777" w:rsidR="005B7497" w:rsidRPr="005B7497" w:rsidRDefault="005B7497" w:rsidP="005B7497">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build </w:t>
      </w:r>
      <w:r w:rsidRPr="005B7497">
        <w:rPr>
          <w:rFonts w:ascii="Times New Roman" w:eastAsia="Times New Roman" w:hAnsi="Times New Roman" w:cs="Times New Roman"/>
          <w:b/>
          <w:bCs/>
          <w:kern w:val="0"/>
          <w14:ligatures w14:val="none"/>
        </w:rPr>
        <w:t>AI systems</w:t>
      </w:r>
      <w:r w:rsidRPr="005B7497">
        <w:rPr>
          <w:rFonts w:ascii="Times New Roman" w:eastAsia="Times New Roman" w:hAnsi="Times New Roman" w:cs="Times New Roman"/>
          <w:kern w:val="0"/>
          <w14:ligatures w14:val="none"/>
        </w:rPr>
        <w:t xml:space="preserve"> that implement an AR-like present-act engine,</w:t>
      </w:r>
    </w:p>
    <w:p w14:paraId="0E31888E" w14:textId="77777777" w:rsidR="005B7497" w:rsidRPr="005B7497" w:rsidRDefault="005B7497" w:rsidP="005B7497">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treat GPUs/compute clusters as </w:t>
      </w:r>
      <w:r w:rsidRPr="005B7497">
        <w:rPr>
          <w:rFonts w:ascii="Times New Roman" w:eastAsia="Times New Roman" w:hAnsi="Times New Roman" w:cs="Times New Roman"/>
          <w:b/>
          <w:bCs/>
          <w:kern w:val="0"/>
          <w14:ligatures w14:val="none"/>
        </w:rPr>
        <w:t>AI nervous systems</w:t>
      </w:r>
      <w:r w:rsidRPr="005B7497">
        <w:rPr>
          <w:rFonts w:ascii="Times New Roman" w:eastAsia="Times New Roman" w:hAnsi="Times New Roman" w:cs="Times New Roman"/>
          <w:kern w:val="0"/>
          <w14:ligatures w14:val="none"/>
        </w:rPr>
        <w:t>,</w:t>
      </w:r>
    </w:p>
    <w:p w14:paraId="1D50671C" w14:textId="77777777" w:rsidR="005B7497" w:rsidRPr="005B7497" w:rsidRDefault="005B7497" w:rsidP="005B7497">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place those AI presents into the context ladder.</w:t>
      </w:r>
    </w:p>
    <w:p w14:paraId="30906781"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The CL volume is crucial for that because it gives:</w:t>
      </w:r>
    </w:p>
    <w:p w14:paraId="2EDF7A89" w14:textId="77777777" w:rsidR="005B7497" w:rsidRPr="005B7497" w:rsidRDefault="005B7497" w:rsidP="005B7497">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 </w:t>
      </w:r>
      <w:r w:rsidRPr="005B7497">
        <w:rPr>
          <w:rFonts w:ascii="Times New Roman" w:eastAsia="Times New Roman" w:hAnsi="Times New Roman" w:cs="Times New Roman"/>
          <w:b/>
          <w:bCs/>
          <w:kern w:val="0"/>
          <w14:ligatures w14:val="none"/>
        </w:rPr>
        <w:t>template</w:t>
      </w:r>
      <w:r w:rsidRPr="005B7497">
        <w:rPr>
          <w:rFonts w:ascii="Times New Roman" w:eastAsia="Times New Roman" w:hAnsi="Times New Roman" w:cs="Times New Roman"/>
          <w:kern w:val="0"/>
          <w14:ligatures w14:val="none"/>
        </w:rPr>
        <w:t xml:space="preserve"> for how a present relates to multi-scale structure:</w:t>
      </w:r>
    </w:p>
    <w:p w14:paraId="4E6C95DD" w14:textId="77777777" w:rsidR="005B7497" w:rsidRPr="005B7497" w:rsidRDefault="005B7497" w:rsidP="005B7497">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an AI 0-present will also have inner plexity (−2, −1, 0 equivalents: bit-level operations, neuron-like units, UGM-scale compute grains),</w:t>
      </w:r>
    </w:p>
    <w:p w14:paraId="36BE0CB0" w14:textId="77777777" w:rsidR="005B7497" w:rsidRPr="005B7497" w:rsidRDefault="005B7497" w:rsidP="005B7497">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and outer containers (+1, +2, +3 equivalents: machine-level, cluster-level, network-level contexts).</w:t>
      </w:r>
    </w:p>
    <w:p w14:paraId="33F987C4" w14:textId="77777777" w:rsidR="005B7497" w:rsidRPr="005B7497" w:rsidRDefault="005B7497" w:rsidP="005B7497">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a </w:t>
      </w:r>
      <w:r w:rsidRPr="005B7497">
        <w:rPr>
          <w:rFonts w:ascii="Times New Roman" w:eastAsia="Times New Roman" w:hAnsi="Times New Roman" w:cs="Times New Roman"/>
          <w:b/>
          <w:bCs/>
          <w:kern w:val="0"/>
          <w14:ligatures w14:val="none"/>
        </w:rPr>
        <w:t>checklist</w:t>
      </w:r>
      <w:r w:rsidRPr="005B7497">
        <w:rPr>
          <w:rFonts w:ascii="Times New Roman" w:eastAsia="Times New Roman" w:hAnsi="Times New Roman" w:cs="Times New Roman"/>
          <w:kern w:val="0"/>
          <w14:ligatures w14:val="none"/>
        </w:rPr>
        <w:t xml:space="preserve"> of what would count as a “context-level aware” AI:</w:t>
      </w:r>
    </w:p>
    <w:p w14:paraId="06DA3D27" w14:textId="77777777" w:rsidR="005B7497" w:rsidRPr="005B7497" w:rsidRDefault="005B7497" w:rsidP="005B7497">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can it recognise discrete scale bands in its own sensory or internal representations?</w:t>
      </w:r>
    </w:p>
    <w:p w14:paraId="7D68B790" w14:textId="77777777" w:rsidR="005B7497" w:rsidRPr="005B7497" w:rsidRDefault="005B7497" w:rsidP="005B7497">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can it track when its own operations cross seams (e.g. GPU/CPU-level, cluster-level) and adapt activation to those contexts?</w:t>
      </w:r>
    </w:p>
    <w:p w14:paraId="35570A92"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Additionally, as you push toward “AI present” and “AI nervous system” volumes, the CL ladder gives:</w:t>
      </w:r>
    </w:p>
    <w:p w14:paraId="673D553C" w14:textId="77777777" w:rsidR="005B7497" w:rsidRPr="005B7497" w:rsidRDefault="005B7497" w:rsidP="005B7497">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scale grammar</w:t>
      </w:r>
      <w:r w:rsidRPr="005B7497">
        <w:rPr>
          <w:rFonts w:ascii="Times New Roman" w:eastAsia="Times New Roman" w:hAnsi="Times New Roman" w:cs="Times New Roman"/>
          <w:kern w:val="0"/>
          <w14:ligatures w14:val="none"/>
        </w:rPr>
        <w:t xml:space="preserve"> for mapping AI state and environment:</w:t>
      </w:r>
    </w:p>
    <w:p w14:paraId="36FBC29A" w14:textId="77777777" w:rsidR="005B7497" w:rsidRPr="005B7497" w:rsidRDefault="005B7497" w:rsidP="005B7497">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what counts as AI’s −2 (low-level microstates),</w:t>
      </w:r>
    </w:p>
    <w:p w14:paraId="736565AF" w14:textId="77777777" w:rsidR="005B7497" w:rsidRPr="005B7497" w:rsidRDefault="005B7497" w:rsidP="005B7497">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what counts as AI’s +1 (sensorimotor environment / world model),</w:t>
      </w:r>
    </w:p>
    <w:p w14:paraId="13FADF51" w14:textId="77777777" w:rsidR="005B7497" w:rsidRPr="005B7497" w:rsidRDefault="005B7497" w:rsidP="005B7497">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and what structures would be AI’s +2/+3 (cloud-scale, world-scale contexts).</w:t>
      </w:r>
    </w:p>
    <w:p w14:paraId="1A55D9E7"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So the CL addition will function as:</w:t>
      </w:r>
    </w:p>
    <w:p w14:paraId="6A954496"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the </w:t>
      </w:r>
      <w:r w:rsidRPr="005B7497">
        <w:rPr>
          <w:rFonts w:ascii="Times New Roman" w:eastAsia="Times New Roman" w:hAnsi="Times New Roman" w:cs="Times New Roman"/>
          <w:b/>
          <w:bCs/>
          <w:kern w:val="0"/>
          <w14:ligatures w14:val="none"/>
        </w:rPr>
        <w:t>bridge between AR philosophy and engineering practice</w:t>
      </w:r>
      <w:r w:rsidRPr="005B7497">
        <w:rPr>
          <w:rFonts w:ascii="Times New Roman" w:eastAsia="Times New Roman" w:hAnsi="Times New Roman" w:cs="Times New Roman"/>
          <w:kern w:val="0"/>
          <w14:ligatures w14:val="none"/>
        </w:rPr>
        <w:t>:</w:t>
      </w:r>
      <w:r w:rsidRPr="005B7497">
        <w:rPr>
          <w:rFonts w:ascii="Times New Roman" w:eastAsia="Times New Roman" w:hAnsi="Times New Roman" w:cs="Times New Roman"/>
          <w:kern w:val="0"/>
          <w14:ligatures w14:val="none"/>
        </w:rPr>
        <w:br/>
        <w:t>it says how an AR-based AI would have to understand scale and context if it’s to internalise the same “multi-level present” structure you’ve identified in human reality.</w:t>
      </w:r>
    </w:p>
    <w:p w14:paraId="7B752E3E" w14:textId="77777777" w:rsidR="005B7497" w:rsidRPr="005B7497" w:rsidRDefault="00C96FC8" w:rsidP="005B749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A98FD0">
          <v:rect id="_x0000_i1208" style="width:0;height:1.5pt" o:hralign="center" o:hrstd="t" o:hr="t" fillcolor="#a0a0a0" stroked="f"/>
        </w:pict>
      </w:r>
    </w:p>
    <w:p w14:paraId="597BF51C" w14:textId="77777777" w:rsidR="005B7497" w:rsidRPr="005B7497" w:rsidRDefault="005B7497" w:rsidP="005B749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B7497">
        <w:rPr>
          <w:rFonts w:ascii="Times New Roman" w:eastAsia="Times New Roman" w:hAnsi="Times New Roman" w:cs="Times New Roman"/>
          <w:b/>
          <w:bCs/>
          <w:kern w:val="0"/>
          <w14:ligatures w14:val="none"/>
        </w:rPr>
        <w:t>9.5.6 Why this volume is now central, not peripheral</w:t>
      </w:r>
    </w:p>
    <w:p w14:paraId="0377254B"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Originally, “context levels” were a recurring idea in your writing – a way to talk about scale, quantum vs classical, organism vs environment. But they weren’t:</w:t>
      </w:r>
    </w:p>
    <w:p w14:paraId="0CDE53DD" w14:textId="77777777" w:rsidR="005B7497" w:rsidRPr="005B7497" w:rsidRDefault="005B7497" w:rsidP="005B7497">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fully formalised,</w:t>
      </w:r>
    </w:p>
    <w:p w14:paraId="4843FFCE" w14:textId="77777777" w:rsidR="005B7497" w:rsidRPr="005B7497" w:rsidRDefault="005B7497" w:rsidP="005B7497">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tightly connected to hinge math,</w:t>
      </w:r>
    </w:p>
    <w:p w14:paraId="73B9565A" w14:textId="77777777" w:rsidR="005B7497" w:rsidRPr="005B7497" w:rsidRDefault="005B7497" w:rsidP="005B7497">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or explicitly linked to a broad base of empirical windows.</w:t>
      </w:r>
    </w:p>
    <w:p w14:paraId="2832B6B4"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This volume changes that:</w:t>
      </w:r>
    </w:p>
    <w:p w14:paraId="3C97E28B" w14:textId="77777777" w:rsidR="005B7497" w:rsidRPr="005B7497" w:rsidRDefault="005B7497" w:rsidP="005B7497">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It </w:t>
      </w:r>
      <w:r w:rsidRPr="005B7497">
        <w:rPr>
          <w:rFonts w:ascii="Times New Roman" w:eastAsia="Times New Roman" w:hAnsi="Times New Roman" w:cs="Times New Roman"/>
          <w:b/>
          <w:bCs/>
          <w:kern w:val="0"/>
          <w14:ligatures w14:val="none"/>
        </w:rPr>
        <w:t>crystallises</w:t>
      </w:r>
      <w:r w:rsidRPr="005B7497">
        <w:rPr>
          <w:rFonts w:ascii="Times New Roman" w:eastAsia="Times New Roman" w:hAnsi="Times New Roman" w:cs="Times New Roman"/>
          <w:kern w:val="0"/>
          <w14:ligatures w14:val="none"/>
        </w:rPr>
        <w:t xml:space="preserve"> context levels into:</w:t>
      </w:r>
    </w:p>
    <w:p w14:paraId="29DACF74"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six bands (−2…+3) with centres, seams, GM bridges,</w:t>
      </w:r>
    </w:p>
    <w:p w14:paraId="4A5570A1"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roles (boundary vs bulk), dimension budgets,</w:t>
      </w:r>
    </w:p>
    <w:p w14:paraId="4ACEA203"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activation behaviours at seams.</w:t>
      </w:r>
    </w:p>
    <w:p w14:paraId="742A188A" w14:textId="77777777" w:rsidR="005B7497" w:rsidRPr="005B7497" w:rsidRDefault="005B7497" w:rsidP="005B7497">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It </w:t>
      </w:r>
      <w:r w:rsidRPr="005B7497">
        <w:rPr>
          <w:rFonts w:ascii="Times New Roman" w:eastAsia="Times New Roman" w:hAnsi="Times New Roman" w:cs="Times New Roman"/>
          <w:b/>
          <w:bCs/>
          <w:kern w:val="0"/>
          <w14:ligatures w14:val="none"/>
        </w:rPr>
        <w:t>anchors</w:t>
      </w:r>
      <w:r w:rsidRPr="005B7497">
        <w:rPr>
          <w:rFonts w:ascii="Times New Roman" w:eastAsia="Times New Roman" w:hAnsi="Times New Roman" w:cs="Times New Roman"/>
          <w:kern w:val="0"/>
          <w14:ligatures w14:val="none"/>
        </w:rPr>
        <w:t xml:space="preserve"> the AR hinge (0↔+1) in real scales, UGM, </w:t>
      </w:r>
      <m:oMath>
        <m:r>
          <w:rPr>
            <w:rFonts w:ascii="Cambria Math" w:eastAsia="Times New Roman" w:hAnsi="Cambria Math" w:cs="Times New Roman"/>
            <w:kern w:val="0"/>
            <w14:ligatures w14:val="none"/>
          </w:rPr>
          <m:t>c</m:t>
        </m:r>
      </m:oMath>
      <w:r w:rsidRPr="005B7497">
        <w:rPr>
          <w:rFonts w:ascii="Times New Roman" w:eastAsia="Times New Roman" w:hAnsi="Times New Roman" w:cs="Times New Roman"/>
          <w:kern w:val="0"/>
          <w14:ligatures w14:val="none"/>
        </w:rPr>
        <w:t>, and T_0.</w:t>
      </w:r>
    </w:p>
    <w:p w14:paraId="0DFC62F7" w14:textId="77777777" w:rsidR="005B7497" w:rsidRPr="005B7497" w:rsidRDefault="005B7497" w:rsidP="005B7497">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It </w:t>
      </w:r>
      <w:r w:rsidRPr="005B7497">
        <w:rPr>
          <w:rFonts w:ascii="Times New Roman" w:eastAsia="Times New Roman" w:hAnsi="Times New Roman" w:cs="Times New Roman"/>
          <w:b/>
          <w:bCs/>
          <w:kern w:val="0"/>
          <w14:ligatures w14:val="none"/>
        </w:rPr>
        <w:t>organises</w:t>
      </w:r>
      <w:r w:rsidRPr="005B7497">
        <w:rPr>
          <w:rFonts w:ascii="Times New Roman" w:eastAsia="Times New Roman" w:hAnsi="Times New Roman" w:cs="Times New Roman"/>
          <w:kern w:val="0"/>
          <w14:ligatures w14:val="none"/>
        </w:rPr>
        <w:t xml:space="preserve"> the A–J and Probe suites into a single scale-ladder structure.</w:t>
      </w:r>
    </w:p>
    <w:p w14:paraId="266D68E3" w14:textId="77777777" w:rsidR="005B7497" w:rsidRPr="005B7497" w:rsidRDefault="005B7497" w:rsidP="005B7497">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It </w:t>
      </w:r>
      <w:r w:rsidRPr="005B7497">
        <w:rPr>
          <w:rFonts w:ascii="Times New Roman" w:eastAsia="Times New Roman" w:hAnsi="Times New Roman" w:cs="Times New Roman"/>
          <w:b/>
          <w:bCs/>
          <w:kern w:val="0"/>
          <w14:ligatures w14:val="none"/>
        </w:rPr>
        <w:t>interfaces</w:t>
      </w:r>
      <w:r w:rsidRPr="005B7497">
        <w:rPr>
          <w:rFonts w:ascii="Times New Roman" w:eastAsia="Times New Roman" w:hAnsi="Times New Roman" w:cs="Times New Roman"/>
          <w:kern w:val="0"/>
          <w14:ligatures w14:val="none"/>
        </w:rPr>
        <w:t xml:space="preserve"> naturally with:</w:t>
      </w:r>
    </w:p>
    <w:p w14:paraId="4E5D870F"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Volume 0 (ontology),</w:t>
      </w:r>
    </w:p>
    <w:p w14:paraId="751325EF"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V2.1 (gravity/feasibility),</w:t>
      </w:r>
    </w:p>
    <w:p w14:paraId="7AA339B5"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V2 math (QM/Relativity/sensory),</w:t>
      </w:r>
    </w:p>
    <w:p w14:paraId="62E9C691" w14:textId="77777777" w:rsidR="005B7497" w:rsidRPr="005B7497" w:rsidRDefault="005B7497" w:rsidP="005B7497">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your AI-present work.</w:t>
      </w:r>
    </w:p>
    <w:p w14:paraId="3D73A595"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So in the combined AR project:</w:t>
      </w:r>
    </w:p>
    <w:p w14:paraId="18A4171A"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b/>
          <w:bCs/>
          <w:kern w:val="0"/>
          <w14:ligatures w14:val="none"/>
        </w:rPr>
        <w:t>This context-level volume is the scale spine</w:t>
      </w:r>
      <w:r w:rsidRPr="005B7497">
        <w:rPr>
          <w:rFonts w:ascii="Times New Roman" w:eastAsia="Times New Roman" w:hAnsi="Times New Roman" w:cs="Times New Roman"/>
          <w:kern w:val="0"/>
          <w14:ligatures w14:val="none"/>
        </w:rPr>
        <w:t>: it’s what allows you to say, cleanly and empirically, “here is how the present-act engine, hinge geometry, and feasibility logic express themselves at nano, micro, meso, terrestrial, galactic, and cosmic scales.”</w:t>
      </w:r>
    </w:p>
    <w:p w14:paraId="6A170F58" w14:textId="77777777" w:rsidR="005B7497" w:rsidRPr="005B7497" w:rsidRDefault="005B7497" w:rsidP="005B7497">
      <w:pPr>
        <w:spacing w:before="100" w:beforeAutospacing="1" w:after="100" w:afterAutospacing="1" w:line="240" w:lineRule="auto"/>
        <w:rPr>
          <w:rFonts w:ascii="Times New Roman" w:eastAsia="Times New Roman" w:hAnsi="Times New Roman" w:cs="Times New Roman"/>
          <w:kern w:val="0"/>
          <w14:ligatures w14:val="none"/>
        </w:rPr>
      </w:pPr>
      <w:r w:rsidRPr="005B7497">
        <w:rPr>
          <w:rFonts w:ascii="Times New Roman" w:eastAsia="Times New Roman" w:hAnsi="Times New Roman" w:cs="Times New Roman"/>
          <w:kern w:val="0"/>
          <w14:ligatures w14:val="none"/>
        </w:rPr>
        <w:t xml:space="preserve">That’s why it’s not just an appendix. It’s a central part of the theory’s </w:t>
      </w:r>
      <w:r w:rsidRPr="005B7497">
        <w:rPr>
          <w:rFonts w:ascii="Times New Roman" w:eastAsia="Times New Roman" w:hAnsi="Times New Roman" w:cs="Times New Roman"/>
          <w:b/>
          <w:bCs/>
          <w:kern w:val="0"/>
          <w14:ligatures w14:val="none"/>
        </w:rPr>
        <w:t>defensive publication</w:t>
      </w:r>
      <w:r w:rsidRPr="005B7497">
        <w:rPr>
          <w:rFonts w:ascii="Times New Roman" w:eastAsia="Times New Roman" w:hAnsi="Times New Roman" w:cs="Times New Roman"/>
          <w:kern w:val="0"/>
          <w14:ligatures w14:val="none"/>
        </w:rPr>
        <w:t xml:space="preserve">: anyone trying to understand or challenge AR in a serious way now has to engage not just with the philosophy and the T-series simulations, but with this </w:t>
      </w:r>
      <w:r w:rsidRPr="005B7497">
        <w:rPr>
          <w:rFonts w:ascii="Times New Roman" w:eastAsia="Times New Roman" w:hAnsi="Times New Roman" w:cs="Times New Roman"/>
          <w:b/>
          <w:bCs/>
          <w:kern w:val="0"/>
          <w14:ligatures w14:val="none"/>
        </w:rPr>
        <w:t>multi-scale context-ladder framework</w:t>
      </w:r>
      <w:r w:rsidRPr="005B7497">
        <w:rPr>
          <w:rFonts w:ascii="Times New Roman" w:eastAsia="Times New Roman" w:hAnsi="Times New Roman" w:cs="Times New Roman"/>
          <w:kern w:val="0"/>
          <w14:ligatures w14:val="none"/>
        </w:rPr>
        <w:t xml:space="preserve"> and its empirical backing.</w:t>
      </w:r>
    </w:p>
    <w:p w14:paraId="5EA17D25" w14:textId="77777777" w:rsidR="005B7497" w:rsidRDefault="005B7497" w:rsidP="00E66BE8"/>
    <w:p w14:paraId="290FB803"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5316925"/>
      <w:r w:rsidRPr="006337FC">
        <w:rPr>
          <w:rFonts w:ascii="Times New Roman" w:eastAsia="Times New Roman" w:hAnsi="Times New Roman" w:cs="Times New Roman"/>
          <w:b/>
          <w:bCs/>
          <w:kern w:val="0"/>
          <w:sz w:val="27"/>
          <w:szCs w:val="27"/>
          <w14:ligatures w14:val="none"/>
        </w:rPr>
        <w:t>10. Relational Roles (L1/L2/L3) and Context Levels</w:t>
      </w:r>
      <w:bookmarkEnd w:id="50"/>
    </w:p>
    <w:p w14:paraId="5B131A5D"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This section adds the missing layer of logic behind the 6-level context ladder. It explains what L1, L2, and L3 really are, how they relate to the context levels −2…+3, and why you should think in terms of </w:t>
      </w:r>
      <w:r w:rsidRPr="006337FC">
        <w:rPr>
          <w:rFonts w:ascii="Times New Roman" w:eastAsia="Times New Roman" w:hAnsi="Times New Roman" w:cs="Times New Roman"/>
          <w:b/>
          <w:bCs/>
          <w:kern w:val="0"/>
          <w14:ligatures w14:val="none"/>
        </w:rPr>
        <w:t>roles</w:t>
      </w:r>
      <w:r w:rsidRPr="006337FC">
        <w:rPr>
          <w:rFonts w:ascii="Times New Roman" w:eastAsia="Times New Roman" w:hAnsi="Times New Roman" w:cs="Times New Roman"/>
          <w:kern w:val="0"/>
          <w14:ligatures w14:val="none"/>
        </w:rPr>
        <w:t xml:space="preserve"> instead of “layers.” Once this is clear, all the structures in the earlier write</w:t>
      </w:r>
      <w:r w:rsidRPr="006337FC">
        <w:rPr>
          <w:rFonts w:ascii="Times New Roman" w:eastAsia="Times New Roman" w:hAnsi="Times New Roman" w:cs="Times New Roman"/>
          <w:kern w:val="0"/>
          <w14:ligatures w14:val="none"/>
        </w:rPr>
        <w:noBreakHyphen/>
        <w:t>up (bands, seams, hinges, activation) stop looking like mysterious coincidences and start looking like the natural footprint of a relational system.</w:t>
      </w:r>
    </w:p>
    <w:p w14:paraId="06E7425F"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162BA0">
          <v:rect id="_x0000_i1209" style="width:0;height:1.5pt" o:hralign="center" o:hrstd="t" o:hr="t" fillcolor="#a0a0a0" stroked="f"/>
        </w:pict>
      </w:r>
    </w:p>
    <w:p w14:paraId="70E9EF28"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1" w:name="_Toc215316926"/>
      <w:r w:rsidRPr="006337FC">
        <w:rPr>
          <w:rFonts w:ascii="Times New Roman" w:eastAsia="Times New Roman" w:hAnsi="Times New Roman" w:cs="Times New Roman"/>
          <w:b/>
          <w:bCs/>
          <w:kern w:val="0"/>
          <w:sz w:val="36"/>
          <w:szCs w:val="36"/>
          <w14:ligatures w14:val="none"/>
        </w:rPr>
        <w:t>10.1 Roles vs Levels: clearing up the ontology</w:t>
      </w:r>
      <w:bookmarkEnd w:id="51"/>
    </w:p>
    <w:p w14:paraId="5988B7A8"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2" w:name="_Toc215316927"/>
      <w:r w:rsidRPr="006337FC">
        <w:rPr>
          <w:rFonts w:ascii="Times New Roman" w:eastAsia="Times New Roman" w:hAnsi="Times New Roman" w:cs="Times New Roman"/>
          <w:b/>
          <w:bCs/>
          <w:kern w:val="0"/>
          <w:sz w:val="27"/>
          <w:szCs w:val="27"/>
          <w14:ligatures w14:val="none"/>
        </w:rPr>
        <w:t>10.1.1 L1 / L2 / L3 are roles, not layers</w:t>
      </w:r>
      <w:bookmarkEnd w:id="52"/>
    </w:p>
    <w:p w14:paraId="6CFA980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In Absolute Relativity, </w:t>
      </w:r>
      <w:r w:rsidRPr="006337FC">
        <w:rPr>
          <w:rFonts w:ascii="Times New Roman" w:eastAsia="Times New Roman" w:hAnsi="Times New Roman" w:cs="Times New Roman"/>
          <w:b/>
          <w:bCs/>
          <w:kern w:val="0"/>
          <w14:ligatures w14:val="none"/>
        </w:rPr>
        <w:t xml:space="preserve">L1, L2, L3 are </w:t>
      </w:r>
      <w:r w:rsidRPr="006337FC">
        <w:rPr>
          <w:rFonts w:ascii="Times New Roman" w:eastAsia="Times New Roman" w:hAnsi="Times New Roman" w:cs="Times New Roman"/>
          <w:b/>
          <w:bCs/>
          <w:i/>
          <w:iCs/>
          <w:kern w:val="0"/>
          <w14:ligatures w14:val="none"/>
        </w:rPr>
        <w:t>logical roles</w:t>
      </w:r>
      <w:r w:rsidRPr="006337FC">
        <w:rPr>
          <w:rFonts w:ascii="Times New Roman" w:eastAsia="Times New Roman" w:hAnsi="Times New Roman" w:cs="Times New Roman"/>
          <w:b/>
          <w:bCs/>
          <w:kern w:val="0"/>
          <w14:ligatures w14:val="none"/>
        </w:rPr>
        <w:t xml:space="preserve"> a context can play relative to other contexts</w:t>
      </w:r>
      <w:r w:rsidRPr="006337FC">
        <w:rPr>
          <w:rFonts w:ascii="Times New Roman" w:eastAsia="Times New Roman" w:hAnsi="Times New Roman" w:cs="Times New Roman"/>
          <w:kern w:val="0"/>
          <w14:ligatures w14:val="none"/>
        </w:rPr>
        <w:t>. They are not fixed “floors” stacked above each other.</w:t>
      </w:r>
    </w:p>
    <w:p w14:paraId="64A7F367" w14:textId="77777777" w:rsidR="006337FC" w:rsidRPr="006337FC" w:rsidRDefault="006337FC" w:rsidP="006337FC">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L1 role</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 xml:space="preserve">A context is seen as a </w:t>
      </w:r>
      <w:r w:rsidRPr="006337FC">
        <w:rPr>
          <w:rFonts w:ascii="Times New Roman" w:eastAsia="Times New Roman" w:hAnsi="Times New Roman" w:cs="Times New Roman"/>
          <w:i/>
          <w:iCs/>
          <w:kern w:val="0"/>
          <w14:ligatures w14:val="none"/>
        </w:rPr>
        <w:t>timeline of experiences of time</w:t>
      </w:r>
      <w:r w:rsidRPr="006337FC">
        <w:rPr>
          <w:rFonts w:ascii="Times New Roman" w:eastAsia="Times New Roman" w:hAnsi="Times New Roman" w:cs="Times New Roman"/>
          <w:kern w:val="0"/>
          <w14:ligatures w14:val="none"/>
        </w:rPr>
        <w:t xml:space="preserve"> — a branching web of presents with one past and many possible futures.</w:t>
      </w:r>
    </w:p>
    <w:p w14:paraId="1A3197C1" w14:textId="77777777" w:rsidR="006337FC" w:rsidRPr="006337FC" w:rsidRDefault="006337FC" w:rsidP="006337FC">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L2 role</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 xml:space="preserve">The same context, relative to something below it, can act as an </w:t>
      </w:r>
      <w:r w:rsidRPr="006337FC">
        <w:rPr>
          <w:rFonts w:ascii="Times New Roman" w:eastAsia="Times New Roman" w:hAnsi="Times New Roman" w:cs="Times New Roman"/>
          <w:i/>
          <w:iCs/>
          <w:kern w:val="0"/>
          <w14:ligatures w14:val="none"/>
        </w:rPr>
        <w:t>environment</w:t>
      </w:r>
      <w:r w:rsidRPr="006337FC">
        <w:rPr>
          <w:rFonts w:ascii="Times New Roman" w:eastAsia="Times New Roman" w:hAnsi="Times New Roman" w:cs="Times New Roman"/>
          <w:kern w:val="0"/>
          <w14:ligatures w14:val="none"/>
        </w:rPr>
        <w:t xml:space="preserve">: a higher-level present whose internal structure encodes </w:t>
      </w:r>
      <w:r w:rsidRPr="006337FC">
        <w:rPr>
          <w:rFonts w:ascii="Times New Roman" w:eastAsia="Times New Roman" w:hAnsi="Times New Roman" w:cs="Times New Roman"/>
          <w:b/>
          <w:bCs/>
          <w:kern w:val="0"/>
          <w14:ligatures w14:val="none"/>
        </w:rPr>
        <w:t>many possible futures of the lower system</w:t>
      </w:r>
      <w:r w:rsidRPr="006337FC">
        <w:rPr>
          <w:rFonts w:ascii="Times New Roman" w:eastAsia="Times New Roman" w:hAnsi="Times New Roman" w:cs="Times New Roman"/>
          <w:kern w:val="0"/>
          <w14:ligatures w14:val="none"/>
        </w:rPr>
        <w:t xml:space="preserve"> as differences inside that environment.</w:t>
      </w:r>
    </w:p>
    <w:p w14:paraId="7B9778B6" w14:textId="77777777" w:rsidR="006337FC" w:rsidRPr="006337FC" w:rsidRDefault="006337FC" w:rsidP="006337FC">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L3 role</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 xml:space="preserve">Relative to its subcontexts, that context can also be the </w:t>
      </w:r>
      <w:r w:rsidRPr="006337FC">
        <w:rPr>
          <w:rFonts w:ascii="Times New Roman" w:eastAsia="Times New Roman" w:hAnsi="Times New Roman" w:cs="Times New Roman"/>
          <w:i/>
          <w:iCs/>
          <w:kern w:val="0"/>
          <w14:ligatures w14:val="none"/>
        </w:rPr>
        <w:t>unifier</w:t>
      </w:r>
      <w:r w:rsidRPr="006337FC">
        <w:rPr>
          <w:rFonts w:ascii="Times New Roman" w:eastAsia="Times New Roman" w:hAnsi="Times New Roman" w:cs="Times New Roman"/>
          <w:kern w:val="0"/>
          <w14:ligatures w14:val="none"/>
        </w:rPr>
        <w:t xml:space="preserve">: the present in which </w:t>
      </w:r>
      <w:r w:rsidRPr="006337FC">
        <w:rPr>
          <w:rFonts w:ascii="Times New Roman" w:eastAsia="Times New Roman" w:hAnsi="Times New Roman" w:cs="Times New Roman"/>
          <w:b/>
          <w:bCs/>
          <w:kern w:val="0"/>
          <w14:ligatures w14:val="none"/>
        </w:rPr>
        <w:t>the differences between many lower streams actually live as one fact</w:t>
      </w:r>
      <w:r w:rsidRPr="006337FC">
        <w:rPr>
          <w:rFonts w:ascii="Times New Roman" w:eastAsia="Times New Roman" w:hAnsi="Times New Roman" w:cs="Times New Roman"/>
          <w:kern w:val="0"/>
          <w14:ligatures w14:val="none"/>
        </w:rPr>
        <w:t>.</w:t>
      </w:r>
    </w:p>
    <w:p w14:paraId="7CFEE7C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Crucially:</w:t>
      </w:r>
    </w:p>
    <w:p w14:paraId="5A0DF13D" w14:textId="77777777" w:rsidR="006337FC" w:rsidRPr="006337FC" w:rsidRDefault="006337FC" w:rsidP="006337FC">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Every real context is all three at once.</w:t>
      </w:r>
    </w:p>
    <w:p w14:paraId="63ECA36D" w14:textId="77777777" w:rsidR="006337FC" w:rsidRPr="006337FC" w:rsidRDefault="006337FC" w:rsidP="006337FC">
      <w:pPr>
        <w:numPr>
          <w:ilvl w:val="1"/>
          <w:numId w:val="65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It is L1 relative to something above, L2 relative to something below, and part of an L3 that unifies it with others.</w:t>
      </w:r>
    </w:p>
    <w:p w14:paraId="08466684" w14:textId="77777777" w:rsidR="006337FC" w:rsidRPr="006337FC" w:rsidRDefault="006337FC" w:rsidP="006337FC">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When we say “L1 with no material world yet,” that is just a </w:t>
      </w:r>
      <w:r w:rsidRPr="006337FC">
        <w:rPr>
          <w:rFonts w:ascii="Times New Roman" w:eastAsia="Times New Roman" w:hAnsi="Times New Roman" w:cs="Times New Roman"/>
          <w:b/>
          <w:bCs/>
          <w:kern w:val="0"/>
          <w14:ligatures w14:val="none"/>
        </w:rPr>
        <w:t>teaching move</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we temporarily isolate the L1 role to walk through the logic. We are not claiming there’s a separate “L1 universe” that exists by itself.</w:t>
      </w:r>
    </w:p>
    <w:p w14:paraId="0FD7883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 when you see “L1 / L2 / L3” in this volume, you should read:</w:t>
      </w:r>
    </w:p>
    <w:p w14:paraId="5A9214B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“How this context is acting </w:t>
      </w:r>
      <w:r w:rsidRPr="006337FC">
        <w:rPr>
          <w:rFonts w:ascii="Times New Roman" w:eastAsia="Times New Roman" w:hAnsi="Times New Roman" w:cs="Times New Roman"/>
          <w:i/>
          <w:iCs/>
          <w:kern w:val="0"/>
          <w14:ligatures w14:val="none"/>
        </w:rPr>
        <w:t>relative</w:t>
      </w:r>
      <w:r w:rsidRPr="006337FC">
        <w:rPr>
          <w:rFonts w:ascii="Times New Roman" w:eastAsia="Times New Roman" w:hAnsi="Times New Roman" w:cs="Times New Roman"/>
          <w:kern w:val="0"/>
          <w14:ligatures w14:val="none"/>
        </w:rPr>
        <w:t xml:space="preserve"> to others,”</w:t>
      </w:r>
      <w:r w:rsidRPr="006337FC">
        <w:rPr>
          <w:rFonts w:ascii="Times New Roman" w:eastAsia="Times New Roman" w:hAnsi="Times New Roman" w:cs="Times New Roman"/>
          <w:kern w:val="0"/>
          <w14:ligatures w14:val="none"/>
        </w:rPr>
        <w:br/>
        <w:t>not “which ontological layer it belongs to.”</w:t>
      </w:r>
    </w:p>
    <w:p w14:paraId="31310BF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context levels</w:t>
      </w:r>
      <w:r w:rsidRPr="006337FC">
        <w:rPr>
          <w:rFonts w:ascii="Times New Roman" w:eastAsia="Times New Roman" w:hAnsi="Times New Roman" w:cs="Times New Roman"/>
          <w:kern w:val="0"/>
          <w14:ligatures w14:val="none"/>
        </w:rPr>
        <w:t xml:space="preserve"> (−2, −1, 0, +1, +2, +3) from the earlier volume are something different: they are </w:t>
      </w:r>
      <w:r w:rsidRPr="006337FC">
        <w:rPr>
          <w:rFonts w:ascii="Times New Roman" w:eastAsia="Times New Roman" w:hAnsi="Times New Roman" w:cs="Times New Roman"/>
          <w:b/>
          <w:bCs/>
          <w:kern w:val="0"/>
          <w14:ligatures w14:val="none"/>
        </w:rPr>
        <w:t>scale bands</w:t>
      </w:r>
      <w:r w:rsidRPr="006337FC">
        <w:rPr>
          <w:rFonts w:ascii="Times New Roman" w:eastAsia="Times New Roman" w:hAnsi="Times New Roman" w:cs="Times New Roman"/>
          <w:kern w:val="0"/>
          <w14:ligatures w14:val="none"/>
        </w:rPr>
        <w:t xml:space="preserve"> — places on the physical length axis where certain combinations of roles stabilise and show up as robust features (GM seams, D(L) plateaus, activation, etc.).</w:t>
      </w:r>
    </w:p>
    <w:p w14:paraId="41A5D781"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948DF1">
          <v:rect id="_x0000_i1210" style="width:0;height:1.5pt" o:hralign="center" o:hrstd="t" o:hr="t" fillcolor="#a0a0a0" stroked="f"/>
        </w:pict>
      </w:r>
    </w:p>
    <w:p w14:paraId="12494D9A"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5316928"/>
      <w:r w:rsidRPr="006337FC">
        <w:rPr>
          <w:rFonts w:ascii="Times New Roman" w:eastAsia="Times New Roman" w:hAnsi="Times New Roman" w:cs="Times New Roman"/>
          <w:b/>
          <w:bCs/>
          <w:kern w:val="0"/>
          <w:sz w:val="27"/>
          <w:szCs w:val="27"/>
          <w14:ligatures w14:val="none"/>
        </w:rPr>
        <w:t>10.1.2 Context levels as scale bands from our hinge</w:t>
      </w:r>
      <w:bookmarkEnd w:id="53"/>
    </w:p>
    <w:p w14:paraId="2132C95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take </w:t>
      </w:r>
      <w:r w:rsidRPr="006337FC">
        <w:rPr>
          <w:rFonts w:ascii="Times New Roman" w:eastAsia="Times New Roman" w:hAnsi="Times New Roman" w:cs="Times New Roman"/>
          <w:b/>
          <w:bCs/>
          <w:kern w:val="0"/>
          <w14:ligatures w14:val="none"/>
        </w:rPr>
        <w:t>our human vantage</w:t>
      </w:r>
      <w:r w:rsidRPr="006337FC">
        <w:rPr>
          <w:rFonts w:ascii="Times New Roman" w:eastAsia="Times New Roman" w:hAnsi="Times New Roman" w:cs="Times New Roman"/>
          <w:kern w:val="0"/>
          <w14:ligatures w14:val="none"/>
        </w:rPr>
        <w:t xml:space="preserve"> as the reference:</w:t>
      </w:r>
    </w:p>
    <w:p w14:paraId="3462D184" w14:textId="77777777" w:rsidR="006337FC" w:rsidRPr="006337FC" w:rsidRDefault="006337FC" w:rsidP="006337FC">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0</w:t>
      </w:r>
      <w:r w:rsidRPr="006337FC">
        <w:rPr>
          <w:rFonts w:ascii="Times New Roman" w:eastAsia="Times New Roman" w:hAnsi="Times New Roman" w:cs="Times New Roman"/>
          <w:kern w:val="0"/>
          <w14:ligatures w14:val="none"/>
        </w:rPr>
        <w:t xml:space="preserve"> = our present (CNS/body scale, ~0.1 s, UGM parts)</w:t>
      </w:r>
    </w:p>
    <w:p w14:paraId="4E0C96A9" w14:textId="77777777" w:rsidR="006337FC" w:rsidRPr="006337FC" w:rsidRDefault="006337FC" w:rsidP="006337FC">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+1</w:t>
      </w:r>
      <w:r w:rsidRPr="006337FC">
        <w:rPr>
          <w:rFonts w:ascii="Times New Roman" w:eastAsia="Times New Roman" w:hAnsi="Times New Roman" w:cs="Times New Roman"/>
          <w:kern w:val="0"/>
          <w14:ligatures w14:val="none"/>
        </w:rPr>
        <w:t xml:space="preserve"> = our shared environment (Earth-surface CS, ~1–100 km)</w:t>
      </w:r>
    </w:p>
    <w:p w14:paraId="53FCA5D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From here, the ladder −2, −1, 0, +1, +2, +3 is defined as:</w:t>
      </w:r>
    </w:p>
    <w:p w14:paraId="1E72F7C8" w14:textId="77777777" w:rsidR="006337FC" w:rsidRPr="006337FC" w:rsidRDefault="006337FC" w:rsidP="006337FC">
      <w:pPr>
        <w:numPr>
          <w:ilvl w:val="0"/>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Six </w:t>
      </w:r>
      <w:r w:rsidRPr="006337FC">
        <w:rPr>
          <w:rFonts w:ascii="Times New Roman" w:eastAsia="Times New Roman" w:hAnsi="Times New Roman" w:cs="Times New Roman"/>
          <w:b/>
          <w:bCs/>
          <w:kern w:val="0"/>
          <w14:ligatures w14:val="none"/>
        </w:rPr>
        <w:t>bands of physical scale</w:t>
      </w:r>
      <w:r w:rsidRPr="006337FC">
        <w:rPr>
          <w:rFonts w:ascii="Times New Roman" w:eastAsia="Times New Roman" w:hAnsi="Times New Roman" w:cs="Times New Roman"/>
          <w:kern w:val="0"/>
          <w14:ligatures w14:val="none"/>
        </w:rPr>
        <w:t xml:space="preserve"> (nanometres → microns → 0.1 mm → km → kpc → Gpc)</w:t>
      </w:r>
    </w:p>
    <w:p w14:paraId="3B9882DB" w14:textId="77777777" w:rsidR="006337FC" w:rsidRPr="006337FC" w:rsidRDefault="006337FC" w:rsidP="006337FC">
      <w:pPr>
        <w:numPr>
          <w:ilvl w:val="0"/>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Each band is where particular L1/L2/L3 roles become </w:t>
      </w:r>
      <w:r w:rsidRPr="006337FC">
        <w:rPr>
          <w:rFonts w:ascii="Times New Roman" w:eastAsia="Times New Roman" w:hAnsi="Times New Roman" w:cs="Times New Roman"/>
          <w:b/>
          <w:bCs/>
          <w:kern w:val="0"/>
          <w14:ligatures w14:val="none"/>
        </w:rPr>
        <w:t>clear and stable</w:t>
      </w:r>
      <w:r w:rsidRPr="006337FC">
        <w:rPr>
          <w:rFonts w:ascii="Times New Roman" w:eastAsia="Times New Roman" w:hAnsi="Times New Roman" w:cs="Times New Roman"/>
          <w:kern w:val="0"/>
          <w14:ligatures w14:val="none"/>
        </w:rPr>
        <w:t xml:space="preserve"> for us:</w:t>
      </w:r>
    </w:p>
    <w:p w14:paraId="64E0E52C" w14:textId="77777777" w:rsidR="006337FC" w:rsidRPr="006337FC" w:rsidRDefault="006337FC" w:rsidP="006337FC">
      <w:pPr>
        <w:numPr>
          <w:ilvl w:val="1"/>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Inner bands</w:t>
      </w:r>
      <w:r w:rsidRPr="006337FC">
        <w:rPr>
          <w:rFonts w:ascii="Times New Roman" w:eastAsia="Times New Roman" w:hAnsi="Times New Roman" w:cs="Times New Roman"/>
          <w:kern w:val="0"/>
          <w14:ligatures w14:val="none"/>
        </w:rPr>
        <w:t xml:space="preserve"> (−2, −1, 0): mostly where contexts act as:</w:t>
      </w:r>
    </w:p>
    <w:p w14:paraId="22C4AC1E" w14:textId="77777777" w:rsidR="006337FC" w:rsidRPr="006337FC" w:rsidRDefault="006337FC" w:rsidP="006337FC">
      <w:pPr>
        <w:numPr>
          <w:ilvl w:val="2"/>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L1-like</w:t>
      </w:r>
      <w:r w:rsidRPr="006337FC">
        <w:rPr>
          <w:rFonts w:ascii="Times New Roman" w:eastAsia="Times New Roman" w:hAnsi="Times New Roman" w:cs="Times New Roman"/>
          <w:kern w:val="0"/>
          <w14:ligatures w14:val="none"/>
        </w:rPr>
        <w:t>: inward plexity, past-units, parts to be included in a single act.</w:t>
      </w:r>
    </w:p>
    <w:p w14:paraId="6E0BBA49" w14:textId="77777777" w:rsidR="006337FC" w:rsidRPr="006337FC" w:rsidRDefault="006337FC" w:rsidP="006337FC">
      <w:pPr>
        <w:numPr>
          <w:ilvl w:val="1"/>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Outer bands</w:t>
      </w:r>
      <w:r w:rsidRPr="006337FC">
        <w:rPr>
          <w:rFonts w:ascii="Times New Roman" w:eastAsia="Times New Roman" w:hAnsi="Times New Roman" w:cs="Times New Roman"/>
          <w:kern w:val="0"/>
          <w14:ligatures w14:val="none"/>
        </w:rPr>
        <w:t xml:space="preserve"> (+1, +2, +3): mostly where contexts act as:</w:t>
      </w:r>
    </w:p>
    <w:p w14:paraId="52F675FC" w14:textId="77777777" w:rsidR="006337FC" w:rsidRPr="006337FC" w:rsidRDefault="006337FC" w:rsidP="006337FC">
      <w:pPr>
        <w:numPr>
          <w:ilvl w:val="2"/>
          <w:numId w:val="65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L2-like</w:t>
      </w:r>
      <w:r w:rsidRPr="006337FC">
        <w:rPr>
          <w:rFonts w:ascii="Times New Roman" w:eastAsia="Times New Roman" w:hAnsi="Times New Roman" w:cs="Times New Roman"/>
          <w:kern w:val="0"/>
          <w14:ligatures w14:val="none"/>
        </w:rPr>
        <w:t>: environments/containers, encoding many possible futures of lower systems.</w:t>
      </w:r>
    </w:p>
    <w:p w14:paraId="54191AF0"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These level boundaries are not arbitrary:</w:t>
      </w:r>
    </w:p>
    <w:p w14:paraId="622B5395" w14:textId="77777777" w:rsidR="006337FC" w:rsidRPr="006337FC" w:rsidRDefault="006337FC" w:rsidP="006337FC">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They are exactly where we see:</w:t>
      </w:r>
    </w:p>
    <w:p w14:paraId="333278A3" w14:textId="77777777" w:rsidR="006337FC" w:rsidRPr="006337FC" w:rsidRDefault="006337FC" w:rsidP="006337FC">
      <w:pPr>
        <w:numPr>
          <w:ilvl w:val="1"/>
          <w:numId w:val="65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clusters of GM pivots,</w:t>
      </w:r>
    </w:p>
    <w:p w14:paraId="324AC235" w14:textId="77777777" w:rsidR="006337FC" w:rsidRPr="006337FC" w:rsidRDefault="006337FC" w:rsidP="006337FC">
      <w:pPr>
        <w:numPr>
          <w:ilvl w:val="1"/>
          <w:numId w:val="65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D(L) plateaus and breaks,</w:t>
      </w:r>
    </w:p>
    <w:p w14:paraId="79093F8C" w14:textId="77777777" w:rsidR="006337FC" w:rsidRPr="006337FC" w:rsidRDefault="006337FC" w:rsidP="006337FC">
      <w:pPr>
        <w:numPr>
          <w:ilvl w:val="1"/>
          <w:numId w:val="65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shifts in role structure (boundary vs bulk, inner vs outer),</w:t>
      </w:r>
    </w:p>
    <w:p w14:paraId="72D7C4F5" w14:textId="77777777" w:rsidR="006337FC" w:rsidRPr="006337FC" w:rsidRDefault="006337FC" w:rsidP="006337FC">
      <w:pPr>
        <w:numPr>
          <w:ilvl w:val="1"/>
          <w:numId w:val="65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at some bands, activation effects (outer containers switching on).</w:t>
      </w:r>
    </w:p>
    <w:p w14:paraId="5AABE8C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 other words:</w:t>
      </w:r>
    </w:p>
    <w:p w14:paraId="100F2624"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Context levels are </w:t>
      </w:r>
      <w:r w:rsidRPr="006337FC">
        <w:rPr>
          <w:rFonts w:ascii="Times New Roman" w:eastAsia="Times New Roman" w:hAnsi="Times New Roman" w:cs="Times New Roman"/>
          <w:b/>
          <w:bCs/>
          <w:kern w:val="0"/>
          <w14:ligatures w14:val="none"/>
        </w:rPr>
        <w:t>where the relational roles “lock into place” at different scales</w:t>
      </w:r>
      <w:r w:rsidRPr="006337FC">
        <w:rPr>
          <w:rFonts w:ascii="Times New Roman" w:eastAsia="Times New Roman" w:hAnsi="Times New Roman" w:cs="Times New Roman"/>
          <w:kern w:val="0"/>
          <w14:ligatures w14:val="none"/>
        </w:rPr>
        <w:t xml:space="preserve"> for our 0↔+1 hinge.</w:t>
      </w:r>
    </w:p>
    <w:p w14:paraId="3036FDDC"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1610EB">
          <v:rect id="_x0000_i1211" style="width:0;height:1.5pt" o:hralign="center" o:hrstd="t" o:hr="t" fillcolor="#a0a0a0" stroked="f"/>
        </w:pict>
      </w:r>
    </w:p>
    <w:p w14:paraId="48B59F0A"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5316929"/>
      <w:r w:rsidRPr="006337FC">
        <w:rPr>
          <w:rFonts w:ascii="Times New Roman" w:eastAsia="Times New Roman" w:hAnsi="Times New Roman" w:cs="Times New Roman"/>
          <w:b/>
          <w:bCs/>
          <w:kern w:val="0"/>
          <w:sz w:val="27"/>
          <w:szCs w:val="27"/>
          <w14:ligatures w14:val="none"/>
        </w:rPr>
        <w:t>10.1.3 Why this particular 6-level ladder shows up</w:t>
      </w:r>
      <w:bookmarkEnd w:id="54"/>
    </w:p>
    <w:p w14:paraId="7AA30C5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relational hierarchy in principle is infinite in both directions. But from our hinge, we only “cut out” a finite visible slice:</w:t>
      </w:r>
    </w:p>
    <w:p w14:paraId="5C1E1B6F" w14:textId="77777777" w:rsidR="006337FC" w:rsidRPr="006337FC" w:rsidRDefault="006337FC" w:rsidP="006337FC">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ladder −2…+3 is the subrange where:</w:t>
      </w:r>
    </w:p>
    <w:p w14:paraId="0A0F4E77" w14:textId="77777777" w:rsidR="006337FC" w:rsidRPr="006337FC" w:rsidRDefault="006337FC" w:rsidP="006337FC">
      <w:pPr>
        <w:numPr>
          <w:ilvl w:val="1"/>
          <w:numId w:val="65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physical access and instruments reach,</w:t>
      </w:r>
    </w:p>
    <w:p w14:paraId="0841D63E" w14:textId="77777777" w:rsidR="006337FC" w:rsidRPr="006337FC" w:rsidRDefault="006337FC" w:rsidP="006337FC">
      <w:pPr>
        <w:numPr>
          <w:ilvl w:val="1"/>
          <w:numId w:val="65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data is rich enough to see stable fractal windows and seams,</w:t>
      </w:r>
    </w:p>
    <w:p w14:paraId="60C4C60A" w14:textId="77777777" w:rsidR="006337FC" w:rsidRPr="006337FC" w:rsidRDefault="006337FC" w:rsidP="006337FC">
      <w:pPr>
        <w:numPr>
          <w:ilvl w:val="1"/>
          <w:numId w:val="65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the role pattern (inner plexity vs outer container) is cleanly visible.</w:t>
      </w:r>
    </w:p>
    <w:p w14:paraId="77EE4C5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Inside that range:</w:t>
      </w:r>
    </w:p>
    <w:p w14:paraId="0BF3963A"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−2</w:t>
      </w:r>
      <w:r w:rsidRPr="006337FC">
        <w:rPr>
          <w:rFonts w:ascii="Times New Roman" w:eastAsia="Times New Roman" w:hAnsi="Times New Roman" w:cs="Times New Roman"/>
          <w:kern w:val="0"/>
          <w14:ligatures w14:val="none"/>
        </w:rPr>
        <w:t>: deepest inner plexity we can still represent in our +1 material frame (nanoband, quantum/biomolecular domain).</w:t>
      </w:r>
    </w:p>
    <w:p w14:paraId="1AD6E2D9"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−1</w:t>
      </w:r>
      <w:r w:rsidRPr="006337FC">
        <w:rPr>
          <w:rFonts w:ascii="Times New Roman" w:eastAsia="Times New Roman" w:hAnsi="Times New Roman" w:cs="Times New Roman"/>
          <w:kern w:val="0"/>
          <w14:ligatures w14:val="none"/>
        </w:rPr>
        <w:t>: cell/tissue scale (micron band).</w:t>
      </w:r>
    </w:p>
    <w:p w14:paraId="40C96604"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0</w:t>
      </w:r>
      <w:r w:rsidRPr="006337FC">
        <w:rPr>
          <w:rFonts w:ascii="Times New Roman" w:eastAsia="Times New Roman" w:hAnsi="Times New Roman" w:cs="Times New Roman"/>
          <w:kern w:val="0"/>
          <w14:ligatures w14:val="none"/>
        </w:rPr>
        <w:t>: UGM (~0.1 mm) — smallest size where we can treat things as “parts.”</w:t>
      </w:r>
    </w:p>
    <w:p w14:paraId="095B705D"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+1</w:t>
      </w:r>
      <w:r w:rsidRPr="006337FC">
        <w:rPr>
          <w:rFonts w:ascii="Times New Roman" w:eastAsia="Times New Roman" w:hAnsi="Times New Roman" w:cs="Times New Roman"/>
          <w:kern w:val="0"/>
          <w14:ligatures w14:val="none"/>
        </w:rPr>
        <w:t>: Earth-surface environment.</w:t>
      </w:r>
    </w:p>
    <w:p w14:paraId="13F24926"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+2</w:t>
      </w:r>
      <w:r w:rsidRPr="006337FC">
        <w:rPr>
          <w:rFonts w:ascii="Times New Roman" w:eastAsia="Times New Roman" w:hAnsi="Times New Roman" w:cs="Times New Roman"/>
          <w:kern w:val="0"/>
          <w14:ligatures w14:val="none"/>
        </w:rPr>
        <w:t>: galactic disk contexts.</w:t>
      </w:r>
    </w:p>
    <w:p w14:paraId="50ECF478" w14:textId="77777777" w:rsidR="006337FC" w:rsidRPr="006337FC" w:rsidRDefault="006337FC" w:rsidP="006337FC">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+3</w:t>
      </w:r>
      <w:r w:rsidRPr="006337FC">
        <w:rPr>
          <w:rFonts w:ascii="Times New Roman" w:eastAsia="Times New Roman" w:hAnsi="Times New Roman" w:cs="Times New Roman"/>
          <w:kern w:val="0"/>
          <w14:ligatures w14:val="none"/>
        </w:rPr>
        <w:t>: cosmic shell / horizon-like contexts.</w:t>
      </w:r>
    </w:p>
    <w:p w14:paraId="2D6B8C3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11EFE88A" w14:textId="77777777" w:rsidR="006337FC" w:rsidRPr="006337FC" w:rsidRDefault="006337FC" w:rsidP="006337FC">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roles</w:t>
      </w:r>
      <w:r w:rsidRPr="006337FC">
        <w:rPr>
          <w:rFonts w:ascii="Times New Roman" w:eastAsia="Times New Roman" w:hAnsi="Times New Roman" w:cs="Times New Roman"/>
          <w:kern w:val="0"/>
          <w14:ligatures w14:val="none"/>
        </w:rPr>
        <w:t xml:space="preserve"> are general and global (present-based structure).</w:t>
      </w:r>
    </w:p>
    <w:p w14:paraId="3BB8AA95" w14:textId="77777777" w:rsidR="006337FC" w:rsidRPr="006337FC" w:rsidRDefault="006337FC" w:rsidP="006337FC">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6-level ladder</w:t>
      </w:r>
      <w:r w:rsidRPr="006337FC">
        <w:rPr>
          <w:rFonts w:ascii="Times New Roman" w:eastAsia="Times New Roman" w:hAnsi="Times New Roman" w:cs="Times New Roman"/>
          <w:kern w:val="0"/>
          <w14:ligatures w14:val="none"/>
        </w:rPr>
        <w:t xml:space="preserve"> is our </w:t>
      </w:r>
      <w:r w:rsidRPr="006337FC">
        <w:rPr>
          <w:rFonts w:ascii="Times New Roman" w:eastAsia="Times New Roman" w:hAnsi="Times New Roman" w:cs="Times New Roman"/>
          <w:b/>
          <w:bCs/>
          <w:kern w:val="0"/>
          <w14:ligatures w14:val="none"/>
        </w:rPr>
        <w:t>particular scale-skeleton</w:t>
      </w:r>
      <w:r w:rsidRPr="006337FC">
        <w:rPr>
          <w:rFonts w:ascii="Times New Roman" w:eastAsia="Times New Roman" w:hAnsi="Times New Roman" w:cs="Times New Roman"/>
          <w:kern w:val="0"/>
          <w14:ligatures w14:val="none"/>
        </w:rPr>
        <w:t xml:space="preserve"> of those roles, as seen from here.</w:t>
      </w:r>
    </w:p>
    <w:p w14:paraId="3674F5AA"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93F451">
          <v:rect id="_x0000_i1212" style="width:0;height:1.5pt" o:hralign="center" o:hrstd="t" o:hr="t" fillcolor="#a0a0a0" stroked="f"/>
        </w:pict>
      </w:r>
    </w:p>
    <w:p w14:paraId="400144F0"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5" w:name="_Toc215316930"/>
      <w:r w:rsidRPr="006337FC">
        <w:rPr>
          <w:rFonts w:ascii="Times New Roman" w:eastAsia="Times New Roman" w:hAnsi="Times New Roman" w:cs="Times New Roman"/>
          <w:b/>
          <w:bCs/>
          <w:kern w:val="0"/>
          <w:sz w:val="36"/>
          <w:szCs w:val="36"/>
          <w14:ligatures w14:val="none"/>
        </w:rPr>
        <w:t>10.2 Our hinge: 0↔+1 as the local centre of roles</w:t>
      </w:r>
      <w:bookmarkEnd w:id="55"/>
    </w:p>
    <w:p w14:paraId="0BBE7E4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Now we focus on the </w:t>
      </w:r>
      <w:r w:rsidRPr="006337FC">
        <w:rPr>
          <w:rFonts w:ascii="Times New Roman" w:eastAsia="Times New Roman" w:hAnsi="Times New Roman" w:cs="Times New Roman"/>
          <w:b/>
          <w:bCs/>
          <w:kern w:val="0"/>
          <w14:ligatures w14:val="none"/>
        </w:rPr>
        <w:t>asymmetry</w:t>
      </w:r>
      <w:r w:rsidRPr="006337FC">
        <w:rPr>
          <w:rFonts w:ascii="Times New Roman" w:eastAsia="Times New Roman" w:hAnsi="Times New Roman" w:cs="Times New Roman"/>
          <w:kern w:val="0"/>
          <w14:ligatures w14:val="none"/>
        </w:rPr>
        <w:t xml:space="preserve"> you highlighted: downward everything becomes generic, upward everything becomes specific. This falls straight out of how our 0↔+1 present sits in the web of roles.</w:t>
      </w:r>
    </w:p>
    <w:p w14:paraId="25FF7ADB"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10A550">
          <v:rect id="_x0000_i1213" style="width:0;height:1.5pt" o:hralign="center" o:hrstd="t" o:hr="t" fillcolor="#a0a0a0" stroked="f"/>
        </w:pict>
      </w:r>
    </w:p>
    <w:p w14:paraId="5518F036"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6" w:name="_Toc215316931"/>
      <w:r w:rsidRPr="006337FC">
        <w:rPr>
          <w:rFonts w:ascii="Times New Roman" w:eastAsia="Times New Roman" w:hAnsi="Times New Roman" w:cs="Times New Roman"/>
          <w:b/>
          <w:bCs/>
          <w:kern w:val="0"/>
          <w:sz w:val="27"/>
          <w:szCs w:val="27"/>
          <w14:ligatures w14:val="none"/>
        </w:rPr>
        <w:t>10.2.1 What it means to sit at 0↔+1</w:t>
      </w:r>
      <w:bookmarkEnd w:id="56"/>
    </w:p>
    <w:p w14:paraId="38C41A7D"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perspective is defined by:</w:t>
      </w:r>
    </w:p>
    <w:p w14:paraId="56390334" w14:textId="77777777" w:rsidR="006337FC" w:rsidRPr="006337FC" w:rsidRDefault="006337FC" w:rsidP="006337FC">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0</w:t>
      </w:r>
      <w:r w:rsidRPr="006337FC">
        <w:rPr>
          <w:rFonts w:ascii="Times New Roman" w:eastAsia="Times New Roman" w:hAnsi="Times New Roman" w:cs="Times New Roman"/>
          <w:kern w:val="0"/>
          <w14:ligatures w14:val="none"/>
        </w:rPr>
        <w:t>: our present act (CNS/body).</w:t>
      </w:r>
    </w:p>
    <w:p w14:paraId="643CBAE7" w14:textId="77777777" w:rsidR="006337FC" w:rsidRPr="006337FC" w:rsidRDefault="006337FC" w:rsidP="006337FC">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+1</w:t>
      </w:r>
      <w:r w:rsidRPr="006337FC">
        <w:rPr>
          <w:rFonts w:ascii="Times New Roman" w:eastAsia="Times New Roman" w:hAnsi="Times New Roman" w:cs="Times New Roman"/>
          <w:kern w:val="0"/>
          <w14:ligatures w14:val="none"/>
        </w:rPr>
        <w:t>: the Earth-surface CS environment that 0 lives in.</w:t>
      </w:r>
    </w:p>
    <w:p w14:paraId="08DB2808"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From this hinge:</w:t>
      </w:r>
    </w:p>
    <w:p w14:paraId="5A9B74E6" w14:textId="77777777" w:rsidR="006337FC" w:rsidRPr="006337FC" w:rsidRDefault="006337FC" w:rsidP="006337FC">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Inward</w:t>
      </w:r>
      <w:r w:rsidRPr="006337FC">
        <w:rPr>
          <w:rFonts w:ascii="Times New Roman" w:eastAsia="Times New Roman" w:hAnsi="Times New Roman" w:cs="Times New Roman"/>
          <w:kern w:val="0"/>
          <w14:ligatures w14:val="none"/>
        </w:rPr>
        <w:t xml:space="preserve"> (−2, −1, 0):</w:t>
      </w:r>
      <w:r w:rsidRPr="006337FC">
        <w:rPr>
          <w:rFonts w:ascii="Times New Roman" w:eastAsia="Times New Roman" w:hAnsi="Times New Roman" w:cs="Times New Roman"/>
          <w:kern w:val="0"/>
          <w14:ligatures w14:val="none"/>
        </w:rPr>
        <w:br/>
        <w:t xml:space="preserve">we treat these scales mainly as sources of </w:t>
      </w:r>
      <w:r w:rsidRPr="006337FC">
        <w:rPr>
          <w:rFonts w:ascii="Times New Roman" w:eastAsia="Times New Roman" w:hAnsi="Times New Roman" w:cs="Times New Roman"/>
          <w:b/>
          <w:bCs/>
          <w:kern w:val="0"/>
          <w14:ligatures w14:val="none"/>
        </w:rPr>
        <w:t>inner plexity</w:t>
      </w:r>
      <w:r w:rsidRPr="006337FC">
        <w:rPr>
          <w:rFonts w:ascii="Times New Roman" w:eastAsia="Times New Roman" w:hAnsi="Times New Roman" w:cs="Times New Roman"/>
          <w:kern w:val="0"/>
          <w14:ligatures w14:val="none"/>
        </w:rPr>
        <w:t xml:space="preserve"> that feed into one act.</w:t>
      </w:r>
    </w:p>
    <w:p w14:paraId="18E08C06" w14:textId="77777777" w:rsidR="006337FC" w:rsidRPr="006337FC" w:rsidRDefault="006337FC" w:rsidP="006337FC">
      <w:pPr>
        <w:numPr>
          <w:ilvl w:val="1"/>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They are where past-units and parts are stored and assembled.</w:t>
      </w:r>
    </w:p>
    <w:p w14:paraId="79688E4E" w14:textId="77777777" w:rsidR="006337FC" w:rsidRPr="006337FC" w:rsidRDefault="006337FC" w:rsidP="006337FC">
      <w:pPr>
        <w:numPr>
          <w:ilvl w:val="1"/>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Relative to us, they are closer to the “L1 side” (inward timelines / hidden structure).</w:t>
      </w:r>
    </w:p>
    <w:p w14:paraId="3B283528" w14:textId="77777777" w:rsidR="006337FC" w:rsidRPr="006337FC" w:rsidRDefault="006337FC" w:rsidP="006337FC">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Outward</w:t>
      </w:r>
      <w:r w:rsidRPr="006337FC">
        <w:rPr>
          <w:rFonts w:ascii="Times New Roman" w:eastAsia="Times New Roman" w:hAnsi="Times New Roman" w:cs="Times New Roman"/>
          <w:kern w:val="0"/>
          <w14:ligatures w14:val="none"/>
        </w:rPr>
        <w:t xml:space="preserve"> (+1, +2, +3):</w:t>
      </w:r>
      <w:r w:rsidRPr="006337FC">
        <w:rPr>
          <w:rFonts w:ascii="Times New Roman" w:eastAsia="Times New Roman" w:hAnsi="Times New Roman" w:cs="Times New Roman"/>
          <w:kern w:val="0"/>
          <w14:ligatures w14:val="none"/>
        </w:rPr>
        <w:br/>
        <w:t xml:space="preserve">we treat these scales mainly as </w:t>
      </w:r>
      <w:r w:rsidRPr="006337FC">
        <w:rPr>
          <w:rFonts w:ascii="Times New Roman" w:eastAsia="Times New Roman" w:hAnsi="Times New Roman" w:cs="Times New Roman"/>
          <w:b/>
          <w:bCs/>
          <w:kern w:val="0"/>
          <w14:ligatures w14:val="none"/>
        </w:rPr>
        <w:t>containers / environments</w:t>
      </w:r>
      <w:r w:rsidRPr="006337FC">
        <w:rPr>
          <w:rFonts w:ascii="Times New Roman" w:eastAsia="Times New Roman" w:hAnsi="Times New Roman" w:cs="Times New Roman"/>
          <w:kern w:val="0"/>
          <w14:ligatures w14:val="none"/>
        </w:rPr>
        <w:t>.</w:t>
      </w:r>
    </w:p>
    <w:p w14:paraId="108C0BE3" w14:textId="77777777" w:rsidR="006337FC" w:rsidRPr="006337FC" w:rsidRDefault="006337FC" w:rsidP="006337FC">
      <w:pPr>
        <w:numPr>
          <w:ilvl w:val="1"/>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They encode the space we can move around in, the larger structures we are inside.</w:t>
      </w:r>
    </w:p>
    <w:p w14:paraId="67B0BA76" w14:textId="77777777" w:rsidR="006337FC" w:rsidRPr="006337FC" w:rsidRDefault="006337FC" w:rsidP="006337FC">
      <w:pPr>
        <w:numPr>
          <w:ilvl w:val="1"/>
          <w:numId w:val="66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Relative to us, they have strong “L2 character” (environment-of-possibilities).</w:t>
      </w:r>
    </w:p>
    <w:p w14:paraId="01EE272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0↔+1 hinge is also where we:</w:t>
      </w:r>
    </w:p>
    <w:p w14:paraId="28608DF6" w14:textId="77777777" w:rsidR="006337FC" w:rsidRPr="006337FC" w:rsidRDefault="006337FC" w:rsidP="006337FC">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tie inner act time T₀ (~0.1 s) to outer environment sweep time T*,</w:t>
      </w:r>
    </w:p>
    <w:p w14:paraId="1B32CFD8" w14:textId="77777777" w:rsidR="006337FC" w:rsidRPr="006337FC" w:rsidRDefault="006337FC" w:rsidP="006337FC">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define UGM as spatial pixel and the +1 band as container scale,</w:t>
      </w:r>
    </w:p>
    <w:p w14:paraId="075C41CD" w14:textId="77777777" w:rsidR="006337FC" w:rsidRPr="006337FC" w:rsidRDefault="006337FC" w:rsidP="006337FC">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pick out one conversion constant (c) that connects inner time and outer “distance.”</w:t>
      </w:r>
    </w:p>
    <w:p w14:paraId="79550F04"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So this hinge is where our own L1, L2, and L3 roles are </w:t>
      </w:r>
      <w:r w:rsidRPr="006337FC">
        <w:rPr>
          <w:rFonts w:ascii="Times New Roman" w:eastAsia="Times New Roman" w:hAnsi="Times New Roman" w:cs="Times New Roman"/>
          <w:b/>
          <w:bCs/>
          <w:kern w:val="0"/>
          <w14:ligatures w14:val="none"/>
        </w:rPr>
        <w:t>most tightly coupled</w:t>
      </w:r>
      <w:r w:rsidRPr="006337FC">
        <w:rPr>
          <w:rFonts w:ascii="Times New Roman" w:eastAsia="Times New Roman" w:hAnsi="Times New Roman" w:cs="Times New Roman"/>
          <w:kern w:val="0"/>
          <w14:ligatures w14:val="none"/>
        </w:rPr>
        <w:t>.</w:t>
      </w:r>
    </w:p>
    <w:p w14:paraId="4F2DF979"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A2B864">
          <v:rect id="_x0000_i1214" style="width:0;height:1.5pt" o:hralign="center" o:hrstd="t" o:hr="t" fillcolor="#a0a0a0" stroked="f"/>
        </w:pict>
      </w:r>
    </w:p>
    <w:p w14:paraId="31C87BE3"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7" w:name="_Toc215316932"/>
      <w:r w:rsidRPr="006337FC">
        <w:rPr>
          <w:rFonts w:ascii="Times New Roman" w:eastAsia="Times New Roman" w:hAnsi="Times New Roman" w:cs="Times New Roman"/>
          <w:b/>
          <w:bCs/>
          <w:kern w:val="0"/>
          <w:sz w:val="27"/>
          <w:szCs w:val="27"/>
          <w14:ligatures w14:val="none"/>
        </w:rPr>
        <w:t>10.2.2 Downward: we are L3 to −1/−2 → genericity at the bottom</w:t>
      </w:r>
      <w:bookmarkEnd w:id="57"/>
    </w:p>
    <w:p w14:paraId="734580A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Because our 0/+1 present is </w:t>
      </w:r>
      <w:r w:rsidRPr="006337FC">
        <w:rPr>
          <w:rFonts w:ascii="Times New Roman" w:eastAsia="Times New Roman" w:hAnsi="Times New Roman" w:cs="Times New Roman"/>
          <w:b/>
          <w:bCs/>
          <w:kern w:val="0"/>
          <w14:ligatures w14:val="none"/>
        </w:rPr>
        <w:t>L3 relative to −1 and −2</w:t>
      </w:r>
      <w:r w:rsidRPr="006337FC">
        <w:rPr>
          <w:rFonts w:ascii="Times New Roman" w:eastAsia="Times New Roman" w:hAnsi="Times New Roman" w:cs="Times New Roman"/>
          <w:kern w:val="0"/>
          <w14:ligatures w14:val="none"/>
        </w:rPr>
        <w:t>:</w:t>
      </w:r>
    </w:p>
    <w:p w14:paraId="4C64F0DD" w14:textId="77777777" w:rsidR="006337FC" w:rsidRPr="006337FC" w:rsidRDefault="006337FC" w:rsidP="006337FC">
      <w:pPr>
        <w:numPr>
          <w:ilvl w:val="0"/>
          <w:numId w:val="66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are the context that </w:t>
      </w:r>
      <w:r w:rsidRPr="006337FC">
        <w:rPr>
          <w:rFonts w:ascii="Times New Roman" w:eastAsia="Times New Roman" w:hAnsi="Times New Roman" w:cs="Times New Roman"/>
          <w:b/>
          <w:bCs/>
          <w:kern w:val="0"/>
          <w14:ligatures w14:val="none"/>
        </w:rPr>
        <w:t>unifies</w:t>
      </w:r>
      <w:r w:rsidRPr="006337FC">
        <w:rPr>
          <w:rFonts w:ascii="Times New Roman" w:eastAsia="Times New Roman" w:hAnsi="Times New Roman" w:cs="Times New Roman"/>
          <w:kern w:val="0"/>
          <w14:ligatures w14:val="none"/>
        </w:rPr>
        <w:t xml:space="preserve"> those inner domains into one act.</w:t>
      </w:r>
    </w:p>
    <w:p w14:paraId="57792DAB" w14:textId="77777777" w:rsidR="006337FC" w:rsidRPr="006337FC" w:rsidRDefault="006337FC" w:rsidP="006337FC">
      <w:pPr>
        <w:numPr>
          <w:ilvl w:val="0"/>
          <w:numId w:val="66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do not see each inner experience-of-time in its own richness; we see their </w:t>
      </w:r>
      <w:r w:rsidRPr="006337FC">
        <w:rPr>
          <w:rFonts w:ascii="Times New Roman" w:eastAsia="Times New Roman" w:hAnsi="Times New Roman" w:cs="Times New Roman"/>
          <w:i/>
          <w:iCs/>
          <w:kern w:val="0"/>
          <w14:ligatures w14:val="none"/>
        </w:rPr>
        <w:t>output</w:t>
      </w:r>
      <w:r w:rsidRPr="006337FC">
        <w:rPr>
          <w:rFonts w:ascii="Times New Roman" w:eastAsia="Times New Roman" w:hAnsi="Times New Roman" w:cs="Times New Roman"/>
          <w:kern w:val="0"/>
          <w14:ligatures w14:val="none"/>
        </w:rPr>
        <w:t xml:space="preserve"> as it appears at the level that unifies them.</w:t>
      </w:r>
    </w:p>
    <w:p w14:paraId="5ED9DBB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From that position, when we look downwards:</w:t>
      </w:r>
    </w:p>
    <w:p w14:paraId="66CF49E8" w14:textId="77777777" w:rsidR="006337FC" w:rsidRPr="006337FC" w:rsidRDefault="006337FC" w:rsidP="006337FC">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deeper you go, the more things look </w:t>
      </w:r>
      <w:r w:rsidRPr="006337FC">
        <w:rPr>
          <w:rFonts w:ascii="Times New Roman" w:eastAsia="Times New Roman" w:hAnsi="Times New Roman" w:cs="Times New Roman"/>
          <w:b/>
          <w:bCs/>
          <w:kern w:val="0"/>
          <w14:ligatures w14:val="none"/>
        </w:rPr>
        <w:t>generic</w:t>
      </w:r>
      <w:r w:rsidRPr="006337FC">
        <w:rPr>
          <w:rFonts w:ascii="Times New Roman" w:eastAsia="Times New Roman" w:hAnsi="Times New Roman" w:cs="Times New Roman"/>
          <w:kern w:val="0"/>
          <w14:ligatures w14:val="none"/>
        </w:rPr>
        <w:t>:</w:t>
      </w:r>
    </w:p>
    <w:p w14:paraId="3953333B" w14:textId="77777777" w:rsidR="006337FC" w:rsidRPr="006337FC" w:rsidRDefault="006337FC" w:rsidP="006337FC">
      <w:pPr>
        <w:numPr>
          <w:ilvl w:val="1"/>
          <w:numId w:val="66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electrons are “all the same,”</w:t>
      </w:r>
    </w:p>
    <w:p w14:paraId="47E13221" w14:textId="77777777" w:rsidR="006337FC" w:rsidRPr="006337FC" w:rsidRDefault="006337FC" w:rsidP="006337FC">
      <w:pPr>
        <w:numPr>
          <w:ilvl w:val="1"/>
          <w:numId w:val="66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protons/neutrons are “copies,”</w:t>
      </w:r>
    </w:p>
    <w:p w14:paraId="254CF1B5" w14:textId="77777777" w:rsidR="006337FC" w:rsidRPr="006337FC" w:rsidRDefault="006337FC" w:rsidP="006337FC">
      <w:pPr>
        <w:numPr>
          <w:ilvl w:val="1"/>
          <w:numId w:val="66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atoms repeat across all materials,</w:t>
      </w:r>
    </w:p>
    <w:p w14:paraId="13E17ECE" w14:textId="77777777" w:rsidR="006337FC" w:rsidRPr="006337FC" w:rsidRDefault="006337FC" w:rsidP="006337FC">
      <w:pPr>
        <w:numPr>
          <w:ilvl w:val="1"/>
          <w:numId w:val="66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many nanostructures follow universal scaling windows.</w:t>
      </w:r>
    </w:p>
    <w:p w14:paraId="4CCA545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is exactly the viewpoint of a context acting as L3:</w:t>
      </w:r>
    </w:p>
    <w:p w14:paraId="09126D98" w14:textId="77777777" w:rsidR="006337FC" w:rsidRPr="006337FC" w:rsidRDefault="006337FC" w:rsidP="006337FC">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At the bottom, distinctions become </w:t>
      </w:r>
      <w:r w:rsidRPr="006337FC">
        <w:rPr>
          <w:rFonts w:ascii="Times New Roman" w:eastAsia="Times New Roman" w:hAnsi="Times New Roman" w:cs="Times New Roman"/>
          <w:b/>
          <w:bCs/>
          <w:kern w:val="0"/>
          <w14:ligatures w14:val="none"/>
        </w:rPr>
        <w:t>type labels</w:t>
      </w:r>
      <w:r w:rsidRPr="006337FC">
        <w:rPr>
          <w:rFonts w:ascii="Times New Roman" w:eastAsia="Times New Roman" w:hAnsi="Times New Roman" w:cs="Times New Roman"/>
          <w:kern w:val="0"/>
          <w14:ligatures w14:val="none"/>
        </w:rPr>
        <w:t xml:space="preserve"> rather than specific personalities.</w:t>
      </w:r>
    </w:p>
    <w:p w14:paraId="2303077C" w14:textId="77777777" w:rsidR="006337FC" w:rsidRPr="006337FC" w:rsidRDefault="006337FC" w:rsidP="006337FC">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inner domain becomes a stock of </w:t>
      </w:r>
      <w:r w:rsidRPr="006337FC">
        <w:rPr>
          <w:rFonts w:ascii="Times New Roman" w:eastAsia="Times New Roman" w:hAnsi="Times New Roman" w:cs="Times New Roman"/>
          <w:b/>
          <w:bCs/>
          <w:kern w:val="0"/>
          <w14:ligatures w14:val="none"/>
        </w:rPr>
        <w:t>reusable relational slots</w:t>
      </w:r>
      <w:r w:rsidRPr="006337FC">
        <w:rPr>
          <w:rFonts w:ascii="Times New Roman" w:eastAsia="Times New Roman" w:hAnsi="Times New Roman" w:cs="Times New Roman"/>
          <w:kern w:val="0"/>
          <w14:ligatures w14:val="none"/>
        </w:rPr>
        <w:t xml:space="preserve"> (“an electron here,” “a proton there”), rather than an ensemble of richly individuated objects.</w:t>
      </w:r>
    </w:p>
    <w:p w14:paraId="4642DA6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That’s why:</w:t>
      </w:r>
    </w:p>
    <w:p w14:paraId="0DC20175" w14:textId="77777777" w:rsidR="006337FC" w:rsidRPr="006337FC" w:rsidRDefault="006337FC" w:rsidP="006337FC">
      <w:pPr>
        <w:numPr>
          <w:ilvl w:val="0"/>
          <w:numId w:val="66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nanoband (−2) is both:</w:t>
      </w:r>
    </w:p>
    <w:p w14:paraId="66BE9D06" w14:textId="77777777" w:rsidR="006337FC" w:rsidRPr="006337FC" w:rsidRDefault="006337FC" w:rsidP="006337FC">
      <w:pPr>
        <w:numPr>
          <w:ilvl w:val="1"/>
          <w:numId w:val="66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seat of quantum / biomolecular structure, </w:t>
      </w:r>
      <w:r w:rsidRPr="006337FC">
        <w:rPr>
          <w:rFonts w:ascii="Times New Roman" w:eastAsia="Times New Roman" w:hAnsi="Times New Roman" w:cs="Times New Roman"/>
          <w:b/>
          <w:bCs/>
          <w:kern w:val="0"/>
          <w14:ligatures w14:val="none"/>
        </w:rPr>
        <w:t>and</w:t>
      </w:r>
    </w:p>
    <w:p w14:paraId="399ADFDF" w14:textId="77777777" w:rsidR="006337FC" w:rsidRPr="006337FC" w:rsidRDefault="006337FC" w:rsidP="006337FC">
      <w:pPr>
        <w:numPr>
          <w:ilvl w:val="1"/>
          <w:numId w:val="66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place where our material description compresses it into generic particles and universal laws.</w:t>
      </w:r>
    </w:p>
    <w:p w14:paraId="058B4F0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L3 role is the reason we see that bottom as “the same building blocks everywhere.”</w:t>
      </w:r>
    </w:p>
    <w:p w14:paraId="4C643B74"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88B55B">
          <v:rect id="_x0000_i1215" style="width:0;height:1.5pt" o:hralign="center" o:hrstd="t" o:hr="t" fillcolor="#a0a0a0" stroked="f"/>
        </w:pict>
      </w:r>
    </w:p>
    <w:p w14:paraId="3C499E8B"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8" w:name="_Toc215316933"/>
      <w:r w:rsidRPr="006337FC">
        <w:rPr>
          <w:rFonts w:ascii="Times New Roman" w:eastAsia="Times New Roman" w:hAnsi="Times New Roman" w:cs="Times New Roman"/>
          <w:b/>
          <w:bCs/>
          <w:kern w:val="0"/>
          <w:sz w:val="27"/>
          <w:szCs w:val="27"/>
          <w14:ligatures w14:val="none"/>
        </w:rPr>
        <w:t>10.2.3 Upward: we are inside +2/+3 → specificity at the top</w:t>
      </w:r>
      <w:bookmarkEnd w:id="58"/>
    </w:p>
    <w:p w14:paraId="6F54065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Outward, it’s the opposite.</w:t>
      </w:r>
    </w:p>
    <w:p w14:paraId="0583711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Relative to </w:t>
      </w:r>
      <w:r w:rsidRPr="006337FC">
        <w:rPr>
          <w:rFonts w:ascii="Times New Roman" w:eastAsia="Times New Roman" w:hAnsi="Times New Roman" w:cs="Times New Roman"/>
          <w:b/>
          <w:bCs/>
          <w:kern w:val="0"/>
          <w14:ligatures w14:val="none"/>
        </w:rPr>
        <w:t>+2 and +3</w:t>
      </w:r>
      <w:r w:rsidRPr="006337FC">
        <w:rPr>
          <w:rFonts w:ascii="Times New Roman" w:eastAsia="Times New Roman" w:hAnsi="Times New Roman" w:cs="Times New Roman"/>
          <w:kern w:val="0"/>
          <w14:ligatures w14:val="none"/>
        </w:rPr>
        <w:t>:</w:t>
      </w:r>
    </w:p>
    <w:p w14:paraId="1E96A8EC" w14:textId="77777777" w:rsidR="006337FC" w:rsidRPr="006337FC" w:rsidRDefault="006337FC" w:rsidP="006337FC">
      <w:pPr>
        <w:numPr>
          <w:ilvl w:val="0"/>
          <w:numId w:val="66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are </w:t>
      </w:r>
      <w:r w:rsidRPr="006337FC">
        <w:rPr>
          <w:rFonts w:ascii="Times New Roman" w:eastAsia="Times New Roman" w:hAnsi="Times New Roman" w:cs="Times New Roman"/>
          <w:i/>
          <w:iCs/>
          <w:kern w:val="0"/>
          <w14:ligatures w14:val="none"/>
        </w:rPr>
        <w:t>inside</w:t>
      </w:r>
      <w:r w:rsidRPr="006337FC">
        <w:rPr>
          <w:rFonts w:ascii="Times New Roman" w:eastAsia="Times New Roman" w:hAnsi="Times New Roman" w:cs="Times New Roman"/>
          <w:kern w:val="0"/>
          <w14:ligatures w14:val="none"/>
        </w:rPr>
        <w:t xml:space="preserve"> their environments, not sitting above them.</w:t>
      </w:r>
    </w:p>
    <w:p w14:paraId="14DB1B3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 when we look up and out:</w:t>
      </w:r>
    </w:p>
    <w:p w14:paraId="34B09ACC" w14:textId="77777777" w:rsidR="006337FC" w:rsidRPr="006337FC" w:rsidRDefault="006337FC" w:rsidP="006337FC">
      <w:pPr>
        <w:numPr>
          <w:ilvl w:val="0"/>
          <w:numId w:val="66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We see </w:t>
      </w:r>
      <w:r w:rsidRPr="006337FC">
        <w:rPr>
          <w:rFonts w:ascii="Times New Roman" w:eastAsia="Times New Roman" w:hAnsi="Times New Roman" w:cs="Times New Roman"/>
          <w:b/>
          <w:bCs/>
          <w:kern w:val="0"/>
          <w14:ligatures w14:val="none"/>
        </w:rPr>
        <w:t>lots of specificity</w:t>
      </w:r>
      <w:r w:rsidRPr="006337FC">
        <w:rPr>
          <w:rFonts w:ascii="Times New Roman" w:eastAsia="Times New Roman" w:hAnsi="Times New Roman" w:cs="Times New Roman"/>
          <w:kern w:val="0"/>
          <w14:ligatures w14:val="none"/>
        </w:rPr>
        <w:t>:</w:t>
      </w:r>
    </w:p>
    <w:p w14:paraId="762F6151" w14:textId="77777777" w:rsidR="006337FC" w:rsidRPr="006337FC" w:rsidRDefault="006337FC" w:rsidP="006337FC">
      <w:pPr>
        <w:numPr>
          <w:ilvl w:val="1"/>
          <w:numId w:val="66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each star and planet has its own history and configuration,</w:t>
      </w:r>
    </w:p>
    <w:p w14:paraId="12B55F22" w14:textId="77777777" w:rsidR="006337FC" w:rsidRPr="006337FC" w:rsidRDefault="006337FC" w:rsidP="006337FC">
      <w:pPr>
        <w:numPr>
          <w:ilvl w:val="1"/>
          <w:numId w:val="66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galaxies are distinct,</w:t>
      </w:r>
    </w:p>
    <w:p w14:paraId="530F54D2" w14:textId="77777777" w:rsidR="006337FC" w:rsidRPr="006337FC" w:rsidRDefault="006337FC" w:rsidP="006337FC">
      <w:pPr>
        <w:numPr>
          <w:ilvl w:val="1"/>
          <w:numId w:val="66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large-scale structure is richly patterned.</w:t>
      </w:r>
    </w:p>
    <w:p w14:paraId="0E35E258"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Here we are in more of an </w:t>
      </w:r>
      <w:r w:rsidRPr="006337FC">
        <w:rPr>
          <w:rFonts w:ascii="Times New Roman" w:eastAsia="Times New Roman" w:hAnsi="Times New Roman" w:cs="Times New Roman"/>
          <w:b/>
          <w:bCs/>
          <w:kern w:val="0"/>
          <w14:ligatures w14:val="none"/>
        </w:rPr>
        <w:t>L1/L2 position</w:t>
      </w:r>
      <w:r w:rsidRPr="006337FC">
        <w:rPr>
          <w:rFonts w:ascii="Times New Roman" w:eastAsia="Times New Roman" w:hAnsi="Times New Roman" w:cs="Times New Roman"/>
          <w:kern w:val="0"/>
          <w14:ligatures w14:val="none"/>
        </w:rPr>
        <w:t>:</w:t>
      </w:r>
    </w:p>
    <w:p w14:paraId="44390C94" w14:textId="77777777" w:rsidR="006337FC" w:rsidRPr="006337FC" w:rsidRDefault="006337FC" w:rsidP="006337FC">
      <w:pPr>
        <w:numPr>
          <w:ilvl w:val="0"/>
          <w:numId w:val="66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We inhabit a particular path inside a much larger context.</w:t>
      </w:r>
    </w:p>
    <w:p w14:paraId="5BA475F6" w14:textId="77777777" w:rsidR="006337FC" w:rsidRPr="006337FC" w:rsidRDefault="006337FC" w:rsidP="006337FC">
      <w:pPr>
        <w:numPr>
          <w:ilvl w:val="0"/>
          <w:numId w:val="66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That context (galactic, cosmic) spreads out possibilities </w:t>
      </w:r>
      <w:r w:rsidRPr="006337FC">
        <w:rPr>
          <w:rFonts w:ascii="Times New Roman" w:eastAsia="Times New Roman" w:hAnsi="Times New Roman" w:cs="Times New Roman"/>
          <w:b/>
          <w:bCs/>
          <w:kern w:val="0"/>
          <w14:ligatures w14:val="none"/>
        </w:rPr>
        <w:t>for us</w:t>
      </w:r>
      <w:r w:rsidRPr="006337FC">
        <w:rPr>
          <w:rFonts w:ascii="Times New Roman" w:eastAsia="Times New Roman" w:hAnsi="Times New Roman" w:cs="Times New Roman"/>
          <w:kern w:val="0"/>
          <w14:ligatures w14:val="none"/>
        </w:rPr>
        <w:t>.</w:t>
      </w:r>
    </w:p>
    <w:p w14:paraId="4F4E434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087887CA" w14:textId="77777777" w:rsidR="006337FC" w:rsidRPr="006337FC" w:rsidRDefault="006337FC" w:rsidP="006337FC">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Upward, the environment does </w:t>
      </w:r>
      <w:r w:rsidRPr="006337FC">
        <w:rPr>
          <w:rFonts w:ascii="Times New Roman" w:eastAsia="Times New Roman" w:hAnsi="Times New Roman" w:cs="Times New Roman"/>
          <w:b/>
          <w:bCs/>
          <w:kern w:val="0"/>
          <w14:ligatures w14:val="none"/>
        </w:rPr>
        <w:t>not</w:t>
      </w:r>
      <w:r w:rsidRPr="006337FC">
        <w:rPr>
          <w:rFonts w:ascii="Times New Roman" w:eastAsia="Times New Roman" w:hAnsi="Times New Roman" w:cs="Times New Roman"/>
          <w:kern w:val="0"/>
          <w14:ligatures w14:val="none"/>
        </w:rPr>
        <w:t xml:space="preserve"> collapse into generic types for us; we see it as:</w:t>
      </w:r>
    </w:p>
    <w:p w14:paraId="12FE074F" w14:textId="77777777" w:rsidR="006337FC" w:rsidRPr="006337FC" w:rsidRDefault="006337FC" w:rsidP="006337FC">
      <w:pPr>
        <w:numPr>
          <w:ilvl w:val="1"/>
          <w:numId w:val="66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space we can move through,</w:t>
      </w:r>
    </w:p>
    <w:p w14:paraId="366B1AA5" w14:textId="77777777" w:rsidR="006337FC" w:rsidRPr="006337FC" w:rsidRDefault="006337FC" w:rsidP="006337FC">
      <w:pPr>
        <w:numPr>
          <w:ilvl w:val="1"/>
          <w:numId w:val="66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web of distinct objects,</w:t>
      </w:r>
    </w:p>
    <w:p w14:paraId="45EA0794" w14:textId="77777777" w:rsidR="006337FC" w:rsidRPr="006337FC" w:rsidRDefault="006337FC" w:rsidP="006337FC">
      <w:pPr>
        <w:numPr>
          <w:ilvl w:val="1"/>
          <w:numId w:val="66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many possible futures we could follow.</w:t>
      </w:r>
    </w:p>
    <w:p w14:paraId="3E31983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is what you pointed out:</w:t>
      </w:r>
    </w:p>
    <w:p w14:paraId="0FA9AC4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Downwards we see sameness: identical particles, repeating atoms.</w:t>
      </w:r>
      <w:r w:rsidRPr="006337FC">
        <w:rPr>
          <w:rFonts w:ascii="Times New Roman" w:eastAsia="Times New Roman" w:hAnsi="Times New Roman" w:cs="Times New Roman"/>
          <w:kern w:val="0"/>
          <w14:ligatures w14:val="none"/>
        </w:rPr>
        <w:br/>
        <w:t>Upwards we see specificity: different stars, different planets, different galaxies.</w:t>
      </w:r>
    </w:p>
    <w:p w14:paraId="7B431D5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role pattern</w:t>
      </w:r>
      <w:r w:rsidRPr="006337FC">
        <w:rPr>
          <w:rFonts w:ascii="Times New Roman" w:eastAsia="Times New Roman" w:hAnsi="Times New Roman" w:cs="Times New Roman"/>
          <w:kern w:val="0"/>
          <w14:ligatures w14:val="none"/>
        </w:rPr>
        <w:t xml:space="preserve"> explains that asymmetry:</w:t>
      </w:r>
    </w:p>
    <w:p w14:paraId="58CAAFD5" w14:textId="77777777" w:rsidR="006337FC" w:rsidRPr="006337FC" w:rsidRDefault="006337FC" w:rsidP="006337FC">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Downward → we are L3: unifier of that domain → we see generic kinds.</w:t>
      </w:r>
    </w:p>
    <w:p w14:paraId="72C874FD" w14:textId="77777777" w:rsidR="006337FC" w:rsidRPr="006337FC" w:rsidRDefault="006337FC" w:rsidP="006337FC">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Upward → we are one of many paths inside a bigger L2/L3 context → we see many specific possibilities.</w:t>
      </w:r>
    </w:p>
    <w:p w14:paraId="0F3CFC5C"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A26CE1">
          <v:rect id="_x0000_i1216" style="width:0;height:1.5pt" o:hralign="center" o:hrstd="t" o:hr="t" fillcolor="#a0a0a0" stroked="f"/>
        </w:pict>
      </w:r>
    </w:p>
    <w:p w14:paraId="31A9FF02"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9" w:name="_Toc215316934"/>
      <w:r w:rsidRPr="006337FC">
        <w:rPr>
          <w:rFonts w:ascii="Times New Roman" w:eastAsia="Times New Roman" w:hAnsi="Times New Roman" w:cs="Times New Roman"/>
          <w:b/>
          <w:bCs/>
          <w:kern w:val="0"/>
          <w:sz w:val="27"/>
          <w:szCs w:val="27"/>
          <w14:ligatures w14:val="none"/>
        </w:rPr>
        <w:t>10.2.4 Summary of the asymmetry</w:t>
      </w:r>
      <w:bookmarkEnd w:id="59"/>
    </w:p>
    <w:p w14:paraId="61A8C24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Putting it cleanly:</w:t>
      </w:r>
    </w:p>
    <w:p w14:paraId="2232BDE5" w14:textId="77777777" w:rsidR="006337FC" w:rsidRPr="006337FC" w:rsidRDefault="006337FC" w:rsidP="006337FC">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Inner levels (−2, −1, 0)</w:t>
      </w:r>
      <w:r w:rsidRPr="006337FC">
        <w:rPr>
          <w:rFonts w:ascii="Times New Roman" w:eastAsia="Times New Roman" w:hAnsi="Times New Roman" w:cs="Times New Roman"/>
          <w:kern w:val="0"/>
          <w14:ligatures w14:val="none"/>
        </w:rPr>
        <w:t>:</w:t>
      </w:r>
    </w:p>
    <w:p w14:paraId="0FABBD55" w14:textId="77777777" w:rsidR="006337FC" w:rsidRPr="006337FC" w:rsidRDefault="006337FC" w:rsidP="006337FC">
      <w:pPr>
        <w:numPr>
          <w:ilvl w:val="1"/>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appear as </w:t>
      </w:r>
      <w:r w:rsidRPr="006337FC">
        <w:rPr>
          <w:rFonts w:ascii="Times New Roman" w:eastAsia="Times New Roman" w:hAnsi="Times New Roman" w:cs="Times New Roman"/>
          <w:b/>
          <w:bCs/>
          <w:kern w:val="0"/>
          <w14:ligatures w14:val="none"/>
        </w:rPr>
        <w:t>generic building blocks</w:t>
      </w:r>
      <w:r w:rsidRPr="006337FC">
        <w:rPr>
          <w:rFonts w:ascii="Times New Roman" w:eastAsia="Times New Roman" w:hAnsi="Times New Roman" w:cs="Times New Roman"/>
          <w:kern w:val="0"/>
          <w14:ligatures w14:val="none"/>
        </w:rPr>
        <w:t xml:space="preserve"> to us,</w:t>
      </w:r>
    </w:p>
    <w:p w14:paraId="4A8B0FC3" w14:textId="77777777" w:rsidR="006337FC" w:rsidRPr="006337FC" w:rsidRDefault="006337FC" w:rsidP="006337FC">
      <w:pPr>
        <w:numPr>
          <w:ilvl w:val="1"/>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because we are acting as L3 relative to them.</w:t>
      </w:r>
    </w:p>
    <w:p w14:paraId="53E89A49" w14:textId="77777777" w:rsidR="006337FC" w:rsidRPr="006337FC" w:rsidRDefault="006337FC" w:rsidP="006337FC">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Outer levels (+1, +2, +3)</w:t>
      </w:r>
      <w:r w:rsidRPr="006337FC">
        <w:rPr>
          <w:rFonts w:ascii="Times New Roman" w:eastAsia="Times New Roman" w:hAnsi="Times New Roman" w:cs="Times New Roman"/>
          <w:kern w:val="0"/>
          <w14:ligatures w14:val="none"/>
        </w:rPr>
        <w:t>:</w:t>
      </w:r>
    </w:p>
    <w:p w14:paraId="1D73B252" w14:textId="77777777" w:rsidR="006337FC" w:rsidRPr="006337FC" w:rsidRDefault="006337FC" w:rsidP="006337FC">
      <w:pPr>
        <w:numPr>
          <w:ilvl w:val="1"/>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appear as </w:t>
      </w:r>
      <w:r w:rsidRPr="006337FC">
        <w:rPr>
          <w:rFonts w:ascii="Times New Roman" w:eastAsia="Times New Roman" w:hAnsi="Times New Roman" w:cs="Times New Roman"/>
          <w:b/>
          <w:bCs/>
          <w:kern w:val="0"/>
          <w14:ligatures w14:val="none"/>
        </w:rPr>
        <w:t>specific, richly differentiated worlds</w:t>
      </w:r>
      <w:r w:rsidRPr="006337FC">
        <w:rPr>
          <w:rFonts w:ascii="Times New Roman" w:eastAsia="Times New Roman" w:hAnsi="Times New Roman" w:cs="Times New Roman"/>
          <w:kern w:val="0"/>
          <w14:ligatures w14:val="none"/>
        </w:rPr>
        <w:t>,</w:t>
      </w:r>
    </w:p>
    <w:p w14:paraId="7A8CB86C" w14:textId="77777777" w:rsidR="006337FC" w:rsidRPr="006337FC" w:rsidRDefault="006337FC" w:rsidP="006337FC">
      <w:pPr>
        <w:numPr>
          <w:ilvl w:val="1"/>
          <w:numId w:val="67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because we are inside their environments, not above them.</w:t>
      </w:r>
    </w:p>
    <w:p w14:paraId="038BEFC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gives a simple, relational explanation for a basic fact of physics-as-we-see-it:</w:t>
      </w:r>
    </w:p>
    <w:p w14:paraId="2A79CE4E" w14:textId="77777777" w:rsidR="006337FC" w:rsidRPr="006337FC" w:rsidRDefault="006337FC" w:rsidP="006337FC">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basic particles look interchangeable,</w:t>
      </w:r>
    </w:p>
    <w:p w14:paraId="1DEC3E3C" w14:textId="77777777" w:rsidR="006337FC" w:rsidRPr="006337FC" w:rsidRDefault="006337FC" w:rsidP="006337FC">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large structures (planets, stars, galaxies) do not.</w:t>
      </w:r>
    </w:p>
    <w:p w14:paraId="0B1C4A9C"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37C14A">
          <v:rect id="_x0000_i1217" style="width:0;height:1.5pt" o:hralign="center" o:hrstd="t" o:hr="t" fillcolor="#a0a0a0" stroked="f"/>
        </w:pict>
      </w:r>
    </w:p>
    <w:p w14:paraId="5766E8BC"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0" w:name="_Toc215316935"/>
      <w:r w:rsidRPr="006337FC">
        <w:rPr>
          <w:rFonts w:ascii="Times New Roman" w:eastAsia="Times New Roman" w:hAnsi="Times New Roman" w:cs="Times New Roman"/>
          <w:b/>
          <w:bCs/>
          <w:kern w:val="0"/>
          <w:sz w:val="36"/>
          <w:szCs w:val="36"/>
          <w14:ligatures w14:val="none"/>
        </w:rPr>
        <w:t>10.3 Interpreting “environment” via L2 correlations</w:t>
      </w:r>
      <w:bookmarkEnd w:id="60"/>
    </w:p>
    <w:p w14:paraId="21FB58A1"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Now we sharpen the idea of </w:t>
      </w:r>
      <w:r w:rsidRPr="006337FC">
        <w:rPr>
          <w:rFonts w:ascii="Times New Roman" w:eastAsia="Times New Roman" w:hAnsi="Times New Roman" w:cs="Times New Roman"/>
          <w:b/>
          <w:bCs/>
          <w:kern w:val="0"/>
          <w14:ligatures w14:val="none"/>
        </w:rPr>
        <w:t>L2</w:t>
      </w:r>
      <w:r w:rsidRPr="006337FC">
        <w:rPr>
          <w:rFonts w:ascii="Times New Roman" w:eastAsia="Times New Roman" w:hAnsi="Times New Roman" w:cs="Times New Roman"/>
          <w:kern w:val="0"/>
          <w14:ligatures w14:val="none"/>
        </w:rPr>
        <w:t xml:space="preserve"> and link it directly to “space” and “worlds.”</w:t>
      </w:r>
    </w:p>
    <w:p w14:paraId="4283D448"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FF0DA6">
          <v:rect id="_x0000_i1218" style="width:0;height:1.5pt" o:hralign="center" o:hrstd="t" o:hr="t" fillcolor="#a0a0a0" stroked="f"/>
        </w:pict>
      </w:r>
    </w:p>
    <w:p w14:paraId="5673A60C"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1" w:name="_Toc215316936"/>
      <w:r w:rsidRPr="006337FC">
        <w:rPr>
          <w:rFonts w:ascii="Times New Roman" w:eastAsia="Times New Roman" w:hAnsi="Times New Roman" w:cs="Times New Roman"/>
          <w:b/>
          <w:bCs/>
          <w:kern w:val="0"/>
          <w:sz w:val="27"/>
          <w:szCs w:val="27"/>
          <w14:ligatures w14:val="none"/>
        </w:rPr>
        <w:t>10.3.1 L2: one higher-level experience encoding many lower futures</w:t>
      </w:r>
      <w:bookmarkEnd w:id="61"/>
    </w:p>
    <w:p w14:paraId="2DB5F6A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Take some lower context (say, our 0-present as an L1 stream):</w:t>
      </w:r>
    </w:p>
    <w:p w14:paraId="38C4F5EF" w14:textId="77777777" w:rsidR="006337FC" w:rsidRPr="006337FC" w:rsidRDefault="006337FC" w:rsidP="006337FC">
      <w:pPr>
        <w:numPr>
          <w:ilvl w:val="0"/>
          <w:numId w:val="67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At a given moment, it has </w:t>
      </w:r>
      <w:r w:rsidRPr="006337FC">
        <w:rPr>
          <w:rFonts w:ascii="Times New Roman" w:eastAsia="Times New Roman" w:hAnsi="Times New Roman" w:cs="Times New Roman"/>
          <w:b/>
          <w:bCs/>
          <w:kern w:val="0"/>
          <w14:ligatures w14:val="none"/>
        </w:rPr>
        <w:t>one past</w:t>
      </w:r>
      <w:r w:rsidRPr="006337FC">
        <w:rPr>
          <w:rFonts w:ascii="Times New Roman" w:eastAsia="Times New Roman" w:hAnsi="Times New Roman" w:cs="Times New Roman"/>
          <w:kern w:val="0"/>
          <w14:ligatures w14:val="none"/>
        </w:rPr>
        <w:t xml:space="preserve"> and many admissible future experiences.</w:t>
      </w:r>
    </w:p>
    <w:p w14:paraId="771B964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In the </w:t>
      </w:r>
      <w:r w:rsidRPr="006337FC">
        <w:rPr>
          <w:rFonts w:ascii="Times New Roman" w:eastAsia="Times New Roman" w:hAnsi="Times New Roman" w:cs="Times New Roman"/>
          <w:b/>
          <w:bCs/>
          <w:kern w:val="0"/>
          <w14:ligatures w14:val="none"/>
        </w:rPr>
        <w:t>L2 role</w:t>
      </w:r>
      <w:r w:rsidRPr="006337FC">
        <w:rPr>
          <w:rFonts w:ascii="Times New Roman" w:eastAsia="Times New Roman" w:hAnsi="Times New Roman" w:cs="Times New Roman"/>
          <w:kern w:val="0"/>
          <w14:ligatures w14:val="none"/>
        </w:rPr>
        <w:t>, a higher-level present:</w:t>
      </w:r>
    </w:p>
    <w:p w14:paraId="78622F49" w14:textId="77777777" w:rsidR="006337FC" w:rsidRPr="006337FC" w:rsidRDefault="006337FC" w:rsidP="006337FC">
      <w:pPr>
        <w:numPr>
          <w:ilvl w:val="0"/>
          <w:numId w:val="67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is a </w:t>
      </w:r>
      <w:r w:rsidRPr="006337FC">
        <w:rPr>
          <w:rFonts w:ascii="Times New Roman" w:eastAsia="Times New Roman" w:hAnsi="Times New Roman" w:cs="Times New Roman"/>
          <w:b/>
          <w:bCs/>
          <w:kern w:val="0"/>
          <w14:ligatures w14:val="none"/>
        </w:rPr>
        <w:t>single experience of time</w:t>
      </w:r>
      <w:r w:rsidRPr="006337FC">
        <w:rPr>
          <w:rFonts w:ascii="Times New Roman" w:eastAsia="Times New Roman" w:hAnsi="Times New Roman" w:cs="Times New Roman"/>
          <w:kern w:val="0"/>
          <w14:ligatures w14:val="none"/>
        </w:rPr>
        <w:t xml:space="preserve"> at the next level up,</w:t>
      </w:r>
    </w:p>
    <w:p w14:paraId="69BCF496" w14:textId="77777777" w:rsidR="006337FC" w:rsidRPr="006337FC" w:rsidRDefault="006337FC" w:rsidP="006337FC">
      <w:pPr>
        <w:numPr>
          <w:ilvl w:val="0"/>
          <w:numId w:val="67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whose internal structure encodes </w:t>
      </w:r>
      <w:r w:rsidRPr="006337FC">
        <w:rPr>
          <w:rFonts w:ascii="Times New Roman" w:eastAsia="Times New Roman" w:hAnsi="Times New Roman" w:cs="Times New Roman"/>
          <w:b/>
          <w:bCs/>
          <w:kern w:val="0"/>
          <w14:ligatures w14:val="none"/>
        </w:rPr>
        <w:t>many of those lower futures</w:t>
      </w:r>
      <w:r w:rsidRPr="006337FC">
        <w:rPr>
          <w:rFonts w:ascii="Times New Roman" w:eastAsia="Times New Roman" w:hAnsi="Times New Roman" w:cs="Times New Roman"/>
          <w:kern w:val="0"/>
          <w14:ligatures w14:val="none"/>
        </w:rPr>
        <w:t xml:space="preserve"> as different “places” within that higher experience.</w:t>
      </w:r>
    </w:p>
    <w:p w14:paraId="10FFFC1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47766016" w14:textId="77777777" w:rsidR="006337FC" w:rsidRPr="006337FC" w:rsidRDefault="006337FC" w:rsidP="006337FC">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 </w:t>
      </w:r>
      <w:r w:rsidRPr="006337FC">
        <w:rPr>
          <w:rFonts w:ascii="Times New Roman" w:eastAsia="Times New Roman" w:hAnsi="Times New Roman" w:cs="Times New Roman"/>
          <w:b/>
          <w:bCs/>
          <w:kern w:val="0"/>
          <w14:ligatures w14:val="none"/>
        </w:rPr>
        <w:t>L2 present</w:t>
      </w:r>
      <w:r w:rsidRPr="006337FC">
        <w:rPr>
          <w:rFonts w:ascii="Times New Roman" w:eastAsia="Times New Roman" w:hAnsi="Times New Roman" w:cs="Times New Roman"/>
          <w:kern w:val="0"/>
          <w14:ligatures w14:val="none"/>
        </w:rPr>
        <w:t xml:space="preserve"> (from the lower vantage) is:</w:t>
      </w:r>
    </w:p>
    <w:p w14:paraId="2350F726" w14:textId="77777777" w:rsidR="006337FC" w:rsidRPr="006337FC" w:rsidRDefault="006337FC" w:rsidP="006337FC">
      <w:pPr>
        <w:numPr>
          <w:ilvl w:val="1"/>
          <w:numId w:val="67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“one environment I find myself in now,”</w:t>
      </w:r>
    </w:p>
    <w:p w14:paraId="74262765" w14:textId="77777777" w:rsidR="006337FC" w:rsidRPr="006337FC" w:rsidRDefault="006337FC" w:rsidP="006337FC">
      <w:pPr>
        <w:numPr>
          <w:ilvl w:val="1"/>
          <w:numId w:val="67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whose internal layout is actually a map of many possible lower-level futures.</w:t>
      </w:r>
    </w:p>
    <w:p w14:paraId="76C24F8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You can phrase it like this:</w:t>
      </w:r>
    </w:p>
    <w:p w14:paraId="1772591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Each pixel/region in that environment corresponds to </w:t>
      </w:r>
      <w:r w:rsidRPr="006337FC">
        <w:rPr>
          <w:rFonts w:ascii="Times New Roman" w:eastAsia="Times New Roman" w:hAnsi="Times New Roman" w:cs="Times New Roman"/>
          <w:b/>
          <w:bCs/>
          <w:kern w:val="0"/>
          <w14:ligatures w14:val="none"/>
        </w:rPr>
        <w:t>a different possible way the lower-level world could continue</w:t>
      </w:r>
      <w:r w:rsidRPr="006337FC">
        <w:rPr>
          <w:rFonts w:ascii="Times New Roman" w:eastAsia="Times New Roman" w:hAnsi="Times New Roman" w:cs="Times New Roman"/>
          <w:kern w:val="0"/>
          <w14:ligatures w14:val="none"/>
        </w:rPr>
        <w:t xml:space="preserve"> from this point on.</w:t>
      </w:r>
    </w:p>
    <w:p w14:paraId="18D0C038"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That’s why “space” feels like a </w:t>
      </w:r>
      <w:r w:rsidRPr="006337FC">
        <w:rPr>
          <w:rFonts w:ascii="Times New Roman" w:eastAsia="Times New Roman" w:hAnsi="Times New Roman" w:cs="Times New Roman"/>
          <w:b/>
          <w:bCs/>
          <w:kern w:val="0"/>
          <w14:ligatures w14:val="none"/>
        </w:rPr>
        <w:t>space of possibilities</w:t>
      </w:r>
      <w:r w:rsidRPr="006337FC">
        <w:rPr>
          <w:rFonts w:ascii="Times New Roman" w:eastAsia="Times New Roman" w:hAnsi="Times New Roman" w:cs="Times New Roman"/>
          <w:kern w:val="0"/>
          <w14:ligatures w14:val="none"/>
        </w:rPr>
        <w:t>:</w:t>
      </w:r>
    </w:p>
    <w:p w14:paraId="1B6AD74C" w14:textId="77777777" w:rsidR="006337FC" w:rsidRPr="006337FC" w:rsidRDefault="006337FC" w:rsidP="006337FC">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here vs there = different ways my future could go.</w:t>
      </w:r>
    </w:p>
    <w:p w14:paraId="6CD245DD"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BB6402">
          <v:rect id="_x0000_i1219" style="width:0;height:1.5pt" o:hralign="center" o:hrstd="t" o:hr="t" fillcolor="#a0a0a0" stroked="f"/>
        </w:pict>
      </w:r>
    </w:p>
    <w:p w14:paraId="59CF2585"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5316937"/>
      <w:r w:rsidRPr="006337FC">
        <w:rPr>
          <w:rFonts w:ascii="Times New Roman" w:eastAsia="Times New Roman" w:hAnsi="Times New Roman" w:cs="Times New Roman"/>
          <w:b/>
          <w:bCs/>
          <w:kern w:val="0"/>
          <w:sz w:val="27"/>
          <w:szCs w:val="27"/>
          <w14:ligatures w14:val="none"/>
        </w:rPr>
        <w:t>10.3.2 Oneness vs spread-outness</w:t>
      </w:r>
      <w:bookmarkEnd w:id="62"/>
    </w:p>
    <w:p w14:paraId="7ADF516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gives a very sharp understanding of environment:</w:t>
      </w:r>
    </w:p>
    <w:p w14:paraId="6443DB4D" w14:textId="77777777" w:rsidR="006337FC" w:rsidRPr="006337FC" w:rsidRDefault="006337FC" w:rsidP="006337FC">
      <w:pPr>
        <w:numPr>
          <w:ilvl w:val="0"/>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Oneness</w:t>
      </w:r>
      <w:r w:rsidRPr="006337FC">
        <w:rPr>
          <w:rFonts w:ascii="Times New Roman" w:eastAsia="Times New Roman" w:hAnsi="Times New Roman" w:cs="Times New Roman"/>
          <w:kern w:val="0"/>
          <w14:ligatures w14:val="none"/>
        </w:rPr>
        <w:t xml:space="preserve"> of an environment at a level:</w:t>
      </w:r>
    </w:p>
    <w:p w14:paraId="1A40FA02" w14:textId="77777777" w:rsidR="006337FC" w:rsidRPr="006337FC" w:rsidRDefault="006337FC" w:rsidP="006337FC">
      <w:pPr>
        <w:numPr>
          <w:ilvl w:val="1"/>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comes from it being </w:t>
      </w:r>
      <w:r w:rsidRPr="006337FC">
        <w:rPr>
          <w:rFonts w:ascii="Times New Roman" w:eastAsia="Times New Roman" w:hAnsi="Times New Roman" w:cs="Times New Roman"/>
          <w:b/>
          <w:bCs/>
          <w:kern w:val="0"/>
          <w14:ligatures w14:val="none"/>
        </w:rPr>
        <w:t>one L1-type experience</w:t>
      </w:r>
      <w:r w:rsidRPr="006337FC">
        <w:rPr>
          <w:rFonts w:ascii="Times New Roman" w:eastAsia="Times New Roman" w:hAnsi="Times New Roman" w:cs="Times New Roman"/>
          <w:kern w:val="0"/>
          <w14:ligatures w14:val="none"/>
        </w:rPr>
        <w:t xml:space="preserve"> at the next level up.</w:t>
      </w:r>
    </w:p>
    <w:p w14:paraId="49C3DAD2" w14:textId="77777777" w:rsidR="006337FC" w:rsidRPr="006337FC" w:rsidRDefault="006337FC" w:rsidP="006337FC">
      <w:pPr>
        <w:numPr>
          <w:ilvl w:val="1"/>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world I’m in right now” is genuinely </w:t>
      </w:r>
      <w:r w:rsidRPr="006337FC">
        <w:rPr>
          <w:rFonts w:ascii="Times New Roman" w:eastAsia="Times New Roman" w:hAnsi="Times New Roman" w:cs="Times New Roman"/>
          <w:i/>
          <w:iCs/>
          <w:kern w:val="0"/>
          <w14:ligatures w14:val="none"/>
        </w:rPr>
        <w:t>one</w:t>
      </w:r>
      <w:r w:rsidRPr="006337FC">
        <w:rPr>
          <w:rFonts w:ascii="Times New Roman" w:eastAsia="Times New Roman" w:hAnsi="Times New Roman" w:cs="Times New Roman"/>
          <w:kern w:val="0"/>
          <w14:ligatures w14:val="none"/>
        </w:rPr>
        <w:t xml:space="preserve"> experience at a higher context.</w:t>
      </w:r>
    </w:p>
    <w:p w14:paraId="79AE77B0" w14:textId="77777777" w:rsidR="006337FC" w:rsidRPr="006337FC" w:rsidRDefault="006337FC" w:rsidP="006337FC">
      <w:pPr>
        <w:numPr>
          <w:ilvl w:val="0"/>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Spread-outness / separateness</w:t>
      </w:r>
      <w:r w:rsidRPr="006337FC">
        <w:rPr>
          <w:rFonts w:ascii="Times New Roman" w:eastAsia="Times New Roman" w:hAnsi="Times New Roman" w:cs="Times New Roman"/>
          <w:kern w:val="0"/>
          <w14:ligatures w14:val="none"/>
        </w:rPr>
        <w:t xml:space="preserve"> inside that environment:</w:t>
      </w:r>
    </w:p>
    <w:p w14:paraId="35328D21" w14:textId="77777777" w:rsidR="006337FC" w:rsidRPr="006337FC" w:rsidRDefault="006337FC" w:rsidP="006337FC">
      <w:pPr>
        <w:numPr>
          <w:ilvl w:val="1"/>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comes from the fact that this one higher experience internally encodes </w:t>
      </w:r>
      <w:r w:rsidRPr="006337FC">
        <w:rPr>
          <w:rFonts w:ascii="Times New Roman" w:eastAsia="Times New Roman" w:hAnsi="Times New Roman" w:cs="Times New Roman"/>
          <w:b/>
          <w:bCs/>
          <w:kern w:val="0"/>
          <w14:ligatures w14:val="none"/>
        </w:rPr>
        <w:t>many lower futures</w:t>
      </w:r>
      <w:r w:rsidRPr="006337FC">
        <w:rPr>
          <w:rFonts w:ascii="Times New Roman" w:eastAsia="Times New Roman" w:hAnsi="Times New Roman" w:cs="Times New Roman"/>
          <w:kern w:val="0"/>
          <w14:ligatures w14:val="none"/>
        </w:rPr>
        <w:t xml:space="preserve"> as distinct regions.</w:t>
      </w:r>
    </w:p>
    <w:p w14:paraId="6F5CFDEE" w14:textId="77777777" w:rsidR="006337FC" w:rsidRPr="006337FC" w:rsidRDefault="006337FC" w:rsidP="006337FC">
      <w:pPr>
        <w:numPr>
          <w:ilvl w:val="1"/>
          <w:numId w:val="67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Different locations = different possible lower futures that are compatible with the current state.</w:t>
      </w:r>
    </w:p>
    <w:p w14:paraId="5D86969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0F4BCD8A" w14:textId="77777777" w:rsidR="006337FC" w:rsidRPr="006337FC" w:rsidRDefault="006337FC" w:rsidP="006337FC">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world you experience as one coherent room, city, planet, or universe</w:t>
      </w:r>
      <w:r w:rsidRPr="006337FC">
        <w:rPr>
          <w:rFonts w:ascii="Times New Roman" w:eastAsia="Times New Roman" w:hAnsi="Times New Roman" w:cs="Times New Roman"/>
          <w:kern w:val="0"/>
          <w14:ligatures w14:val="none"/>
        </w:rPr>
        <w:br/>
      </w:r>
      <w:r w:rsidRPr="006337FC">
        <w:rPr>
          <w:rFonts w:ascii="Times New Roman" w:eastAsia="Times New Roman" w:hAnsi="Times New Roman" w:cs="Times New Roman"/>
          <w:b/>
          <w:bCs/>
          <w:kern w:val="0"/>
          <w14:ligatures w14:val="none"/>
        </w:rPr>
        <w:t>is</w:t>
      </w:r>
      <w:r w:rsidRPr="006337FC">
        <w:rPr>
          <w:rFonts w:ascii="Times New Roman" w:eastAsia="Times New Roman" w:hAnsi="Times New Roman" w:cs="Times New Roman"/>
          <w:kern w:val="0"/>
          <w14:ligatures w14:val="none"/>
        </w:rPr>
        <w:t xml:space="preserve"> one L2-type present relative to a lower domain,</w:t>
      </w:r>
    </w:p>
    <w:p w14:paraId="6A18E0D3" w14:textId="77777777" w:rsidR="006337FC" w:rsidRPr="006337FC" w:rsidRDefault="006337FC" w:rsidP="006337FC">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its internal geometry is how it represents “all the ways this could go from here.”</w:t>
      </w:r>
    </w:p>
    <w:p w14:paraId="5775F99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This is why </w:t>
      </w:r>
      <w:r w:rsidRPr="006337FC">
        <w:rPr>
          <w:rFonts w:ascii="Times New Roman" w:eastAsia="Times New Roman" w:hAnsi="Times New Roman" w:cs="Times New Roman"/>
          <w:b/>
          <w:bCs/>
          <w:kern w:val="0"/>
          <w14:ligatures w14:val="none"/>
        </w:rPr>
        <w:t>space</w:t>
      </w:r>
      <w:r w:rsidRPr="006337FC">
        <w:rPr>
          <w:rFonts w:ascii="Times New Roman" w:eastAsia="Times New Roman" w:hAnsi="Times New Roman" w:cs="Times New Roman"/>
          <w:kern w:val="0"/>
          <w14:ligatures w14:val="none"/>
        </w:rPr>
        <w:t xml:space="preserve"> is so naturally interpreted as “somewhere I could be” or “somewhere this object could go”:</w:t>
      </w:r>
    </w:p>
    <w:p w14:paraId="63F5B248" w14:textId="77777777" w:rsidR="006337FC" w:rsidRPr="006337FC" w:rsidRDefault="006337FC" w:rsidP="006337FC">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that modal sense isn’t an add-on; it’s exactly what space </w:t>
      </w:r>
      <w:r w:rsidRPr="006337FC">
        <w:rPr>
          <w:rFonts w:ascii="Times New Roman" w:eastAsia="Times New Roman" w:hAnsi="Times New Roman" w:cs="Times New Roman"/>
          <w:i/>
          <w:iCs/>
          <w:kern w:val="0"/>
          <w14:ligatures w14:val="none"/>
        </w:rPr>
        <w:t>is</w:t>
      </w:r>
      <w:r w:rsidRPr="006337FC">
        <w:rPr>
          <w:rFonts w:ascii="Times New Roman" w:eastAsia="Times New Roman" w:hAnsi="Times New Roman" w:cs="Times New Roman"/>
          <w:kern w:val="0"/>
          <w14:ligatures w14:val="none"/>
        </w:rPr>
        <w:t xml:space="preserve"> in this picture.</w:t>
      </w:r>
    </w:p>
    <w:p w14:paraId="63C5617A"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F87E3E">
          <v:rect id="_x0000_i1220" style="width:0;height:1.5pt" o:hralign="center" o:hrstd="t" o:hr="t" fillcolor="#a0a0a0" stroked="f"/>
        </w:pict>
      </w:r>
    </w:p>
    <w:p w14:paraId="26395FB0"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5316938"/>
      <w:r w:rsidRPr="006337FC">
        <w:rPr>
          <w:rFonts w:ascii="Times New Roman" w:eastAsia="Times New Roman" w:hAnsi="Times New Roman" w:cs="Times New Roman"/>
          <w:b/>
          <w:bCs/>
          <w:kern w:val="0"/>
          <w:sz w:val="27"/>
          <w:szCs w:val="27"/>
          <w14:ligatures w14:val="none"/>
        </w:rPr>
        <w:t>10.3.3 L3: why differences have to live inside a unity</w:t>
      </w:r>
      <w:bookmarkEnd w:id="63"/>
    </w:p>
    <w:p w14:paraId="021898A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Finally, L3 expresses a key consistency principle:</w:t>
      </w:r>
    </w:p>
    <w:p w14:paraId="04A56E4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Differences between possible futures that share a past cannot just be “out there” without anything that actually </w:t>
      </w:r>
      <w:r w:rsidRPr="006337FC">
        <w:rPr>
          <w:rFonts w:ascii="Times New Roman" w:eastAsia="Times New Roman" w:hAnsi="Times New Roman" w:cs="Times New Roman"/>
          <w:i/>
          <w:iCs/>
          <w:kern w:val="0"/>
          <w14:ligatures w14:val="none"/>
        </w:rPr>
        <w:t>has</w:t>
      </w:r>
      <w:r w:rsidRPr="006337FC">
        <w:rPr>
          <w:rFonts w:ascii="Times New Roman" w:eastAsia="Times New Roman" w:hAnsi="Times New Roman" w:cs="Times New Roman"/>
          <w:kern w:val="0"/>
          <w14:ligatures w14:val="none"/>
        </w:rPr>
        <w:t xml:space="preserve"> that pattern of difference.</w:t>
      </w:r>
    </w:p>
    <w:p w14:paraId="598550D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If two futures:</w:t>
      </w:r>
    </w:p>
    <w:p w14:paraId="6A7A78BF" w14:textId="77777777" w:rsidR="006337FC" w:rsidRPr="006337FC" w:rsidRDefault="006337FC" w:rsidP="006337FC">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both look back to the same past,</w:t>
      </w:r>
    </w:p>
    <w:p w14:paraId="77771A97" w14:textId="77777777" w:rsidR="006337FC" w:rsidRPr="006337FC" w:rsidRDefault="006337FC" w:rsidP="006337FC">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but are different from each other,</w:t>
      </w:r>
    </w:p>
    <w:p w14:paraId="2F43FF94"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then:</w:t>
      </w:r>
    </w:p>
    <w:p w14:paraId="5EB099D2" w14:textId="77777777" w:rsidR="006337FC" w:rsidRPr="006337FC" w:rsidRDefault="006337FC" w:rsidP="006337FC">
      <w:pPr>
        <w:numPr>
          <w:ilvl w:val="0"/>
          <w:numId w:val="68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there must be some present in which </w:t>
      </w:r>
      <w:r w:rsidRPr="006337FC">
        <w:rPr>
          <w:rFonts w:ascii="Times New Roman" w:eastAsia="Times New Roman" w:hAnsi="Times New Roman" w:cs="Times New Roman"/>
          <w:b/>
          <w:bCs/>
          <w:kern w:val="0"/>
          <w14:ligatures w14:val="none"/>
        </w:rPr>
        <w:t>the pattern of how they differ</w:t>
      </w:r>
      <w:r w:rsidRPr="006337FC">
        <w:rPr>
          <w:rFonts w:ascii="Times New Roman" w:eastAsia="Times New Roman" w:hAnsi="Times New Roman" w:cs="Times New Roman"/>
          <w:kern w:val="0"/>
          <w14:ligatures w14:val="none"/>
        </w:rPr>
        <w:t xml:space="preserve"> is part of the state.</w:t>
      </w:r>
    </w:p>
    <w:p w14:paraId="3809EAF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That “home” for their difference is the L3 role:</w:t>
      </w:r>
    </w:p>
    <w:p w14:paraId="6F874810" w14:textId="77777777" w:rsidR="006337FC" w:rsidRPr="006337FC" w:rsidRDefault="006337FC" w:rsidP="006337FC">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higher present that contains those futures (or their L2 instances) as parts,</w:t>
      </w:r>
    </w:p>
    <w:p w14:paraId="33E47B35" w14:textId="77777777" w:rsidR="006337FC" w:rsidRPr="006337FC" w:rsidRDefault="006337FC" w:rsidP="006337FC">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and in which the </w:t>
      </w:r>
      <w:r w:rsidRPr="006337FC">
        <w:rPr>
          <w:rFonts w:ascii="Times New Roman" w:eastAsia="Times New Roman" w:hAnsi="Times New Roman" w:cs="Times New Roman"/>
          <w:i/>
          <w:iCs/>
          <w:kern w:val="0"/>
          <w14:ligatures w14:val="none"/>
        </w:rPr>
        <w:t>fact</w:t>
      </w:r>
      <w:r w:rsidRPr="006337FC">
        <w:rPr>
          <w:rFonts w:ascii="Times New Roman" w:eastAsia="Times New Roman" w:hAnsi="Times New Roman" w:cs="Times New Roman"/>
          <w:kern w:val="0"/>
          <w14:ligatures w14:val="none"/>
        </w:rPr>
        <w:t xml:space="preserve"> of their difference is encoded.</w:t>
      </w:r>
    </w:p>
    <w:p w14:paraId="5F57819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is what forces:</w:t>
      </w:r>
    </w:p>
    <w:p w14:paraId="3B132F75" w14:textId="77777777" w:rsidR="006337FC" w:rsidRPr="006337FC" w:rsidRDefault="006337FC" w:rsidP="006337FC">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existence of </w:t>
      </w:r>
      <w:r w:rsidRPr="006337FC">
        <w:rPr>
          <w:rFonts w:ascii="Times New Roman" w:eastAsia="Times New Roman" w:hAnsi="Times New Roman" w:cs="Times New Roman"/>
          <w:b/>
          <w:bCs/>
          <w:kern w:val="0"/>
          <w14:ligatures w14:val="none"/>
        </w:rPr>
        <w:t>collective spheres (CS)</w:t>
      </w:r>
      <w:r w:rsidRPr="006337FC">
        <w:rPr>
          <w:rFonts w:ascii="Times New Roman" w:eastAsia="Times New Roman" w:hAnsi="Times New Roman" w:cs="Times New Roman"/>
          <w:kern w:val="0"/>
          <w14:ligatures w14:val="none"/>
        </w:rPr>
        <w:t xml:space="preserve"> and containers:</w:t>
      </w:r>
    </w:p>
    <w:p w14:paraId="6A107EC8" w14:textId="77777777" w:rsidR="006337FC" w:rsidRPr="006337FC" w:rsidRDefault="006337FC" w:rsidP="006337FC">
      <w:pPr>
        <w:numPr>
          <w:ilvl w:val="1"/>
          <w:numId w:val="68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group-level experiences,</w:t>
      </w:r>
    </w:p>
    <w:p w14:paraId="15DCB259" w14:textId="77777777" w:rsidR="006337FC" w:rsidRPr="006337FC" w:rsidRDefault="006337FC" w:rsidP="006337FC">
      <w:pPr>
        <w:numPr>
          <w:ilvl w:val="1"/>
          <w:numId w:val="68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environment-level presents,</w:t>
      </w:r>
    </w:p>
    <w:p w14:paraId="4EB2C531" w14:textId="77777777" w:rsidR="006337FC" w:rsidRPr="006337FC" w:rsidRDefault="006337FC" w:rsidP="006337FC">
      <w:pPr>
        <w:numPr>
          <w:ilvl w:val="1"/>
          <w:numId w:val="68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cosmic shells that “hold” many universes or world-slices.</w:t>
      </w:r>
    </w:p>
    <w:p w14:paraId="3B43BFD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 the context-ladder:</w:t>
      </w:r>
    </w:p>
    <w:p w14:paraId="31248409" w14:textId="77777777" w:rsidR="006337FC" w:rsidRPr="006337FC" w:rsidRDefault="006337FC" w:rsidP="006337FC">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outer levels</w:t>
      </w:r>
      <w:r w:rsidRPr="006337FC">
        <w:rPr>
          <w:rFonts w:ascii="Times New Roman" w:eastAsia="Times New Roman" w:hAnsi="Times New Roman" w:cs="Times New Roman"/>
          <w:kern w:val="0"/>
          <w14:ligatures w14:val="none"/>
        </w:rPr>
        <w:t xml:space="preserve"> (+1, +2, +3) are where a lot of this L3-like “unifying difference” shows up as shells and containers.</w:t>
      </w:r>
    </w:p>
    <w:p w14:paraId="60EA25AF" w14:textId="77777777" w:rsidR="006337FC" w:rsidRPr="006337FC" w:rsidRDefault="006337FC" w:rsidP="006337FC">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inner levels</w:t>
      </w:r>
      <w:r w:rsidRPr="006337FC">
        <w:rPr>
          <w:rFonts w:ascii="Times New Roman" w:eastAsia="Times New Roman" w:hAnsi="Times New Roman" w:cs="Times New Roman"/>
          <w:kern w:val="0"/>
          <w14:ligatures w14:val="none"/>
        </w:rPr>
        <w:t xml:space="preserve"> (−2, −1, 0) are where the diversity of lower experiences is </w:t>
      </w:r>
      <w:r w:rsidRPr="006337FC">
        <w:rPr>
          <w:rFonts w:ascii="Times New Roman" w:eastAsia="Times New Roman" w:hAnsi="Times New Roman" w:cs="Times New Roman"/>
          <w:b/>
          <w:bCs/>
          <w:kern w:val="0"/>
          <w14:ligatures w14:val="none"/>
        </w:rPr>
        <w:t>fed into</w:t>
      </w:r>
      <w:r w:rsidRPr="006337FC">
        <w:rPr>
          <w:rFonts w:ascii="Times New Roman" w:eastAsia="Times New Roman" w:hAnsi="Times New Roman" w:cs="Times New Roman"/>
          <w:kern w:val="0"/>
          <w14:ligatures w14:val="none"/>
        </w:rPr>
        <w:t xml:space="preserve"> those containers and then partially collapsed into types at our hinge.</w:t>
      </w:r>
    </w:p>
    <w:p w14:paraId="11B4914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573711EF" w14:textId="77777777" w:rsidR="006337FC" w:rsidRPr="006337FC" w:rsidRDefault="006337FC" w:rsidP="006337FC">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L2 explains </w:t>
      </w:r>
      <w:r w:rsidRPr="006337FC">
        <w:rPr>
          <w:rFonts w:ascii="Times New Roman" w:eastAsia="Times New Roman" w:hAnsi="Times New Roman" w:cs="Times New Roman"/>
          <w:b/>
          <w:bCs/>
          <w:kern w:val="0"/>
          <w14:ligatures w14:val="none"/>
        </w:rPr>
        <w:t>why we see space as a possibility structure</w:t>
      </w:r>
      <w:r w:rsidRPr="006337FC">
        <w:rPr>
          <w:rFonts w:ascii="Times New Roman" w:eastAsia="Times New Roman" w:hAnsi="Times New Roman" w:cs="Times New Roman"/>
          <w:kern w:val="0"/>
          <w14:ligatures w14:val="none"/>
        </w:rPr>
        <w:t>,</w:t>
      </w:r>
    </w:p>
    <w:p w14:paraId="76B7EB4B" w14:textId="77777777" w:rsidR="006337FC" w:rsidRPr="006337FC" w:rsidRDefault="006337FC" w:rsidP="006337FC">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L3 explains </w:t>
      </w:r>
      <w:r w:rsidRPr="006337FC">
        <w:rPr>
          <w:rFonts w:ascii="Times New Roman" w:eastAsia="Times New Roman" w:hAnsi="Times New Roman" w:cs="Times New Roman"/>
          <w:b/>
          <w:bCs/>
          <w:kern w:val="0"/>
          <w14:ligatures w14:val="none"/>
        </w:rPr>
        <w:t>why we need environments and containers at all</w:t>
      </w:r>
      <w:r w:rsidRPr="006337FC">
        <w:rPr>
          <w:rFonts w:ascii="Times New Roman" w:eastAsia="Times New Roman" w:hAnsi="Times New Roman" w:cs="Times New Roman"/>
          <w:kern w:val="0"/>
          <w14:ligatures w14:val="none"/>
        </w:rPr>
        <w:t>,</w:t>
      </w:r>
    </w:p>
    <w:p w14:paraId="08CA848D" w14:textId="77777777" w:rsidR="006337FC" w:rsidRPr="006337FC" w:rsidRDefault="006337FC" w:rsidP="006337FC">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L1 is the underlying branching of actual experiences of time that’s being encoded and unified.</w:t>
      </w:r>
    </w:p>
    <w:p w14:paraId="5C4BC2B4"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Together, those roles are the conceptual backbone that sits behind the 6-level ladder and all the math we’ve already developed. Subsequent sections will make that connection explicit for each result (GM seams, D budgets, hinge identities, activation, quantum seams) and show how this role logic both </w:t>
      </w:r>
      <w:r w:rsidRPr="006337FC">
        <w:rPr>
          <w:rFonts w:ascii="Times New Roman" w:eastAsia="Times New Roman" w:hAnsi="Times New Roman" w:cs="Times New Roman"/>
          <w:b/>
          <w:bCs/>
          <w:kern w:val="0"/>
          <w14:ligatures w14:val="none"/>
        </w:rPr>
        <w:t>explains</w:t>
      </w:r>
      <w:r w:rsidRPr="006337FC">
        <w:rPr>
          <w:rFonts w:ascii="Times New Roman" w:eastAsia="Times New Roman" w:hAnsi="Times New Roman" w:cs="Times New Roman"/>
          <w:kern w:val="0"/>
          <w14:ligatures w14:val="none"/>
        </w:rPr>
        <w:t xml:space="preserve"> and </w:t>
      </w:r>
      <w:r w:rsidRPr="006337FC">
        <w:rPr>
          <w:rFonts w:ascii="Times New Roman" w:eastAsia="Times New Roman" w:hAnsi="Times New Roman" w:cs="Times New Roman"/>
          <w:b/>
          <w:bCs/>
          <w:kern w:val="0"/>
          <w14:ligatures w14:val="none"/>
        </w:rPr>
        <w:t>extends</w:t>
      </w:r>
      <w:r w:rsidRPr="006337FC">
        <w:rPr>
          <w:rFonts w:ascii="Times New Roman" w:eastAsia="Times New Roman" w:hAnsi="Times New Roman" w:cs="Times New Roman"/>
          <w:kern w:val="0"/>
          <w14:ligatures w14:val="none"/>
        </w:rPr>
        <w:t xml:space="preserve"> the earlier work.</w:t>
      </w:r>
    </w:p>
    <w:p w14:paraId="374C728C" w14:textId="77777777" w:rsidR="005B7497" w:rsidRDefault="005B7497" w:rsidP="00E66BE8"/>
    <w:p w14:paraId="4084FA8E"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4" w:name="_Toc215316939"/>
      <w:r w:rsidRPr="006337FC">
        <w:rPr>
          <w:rFonts w:ascii="Times New Roman" w:eastAsia="Times New Roman" w:hAnsi="Times New Roman" w:cs="Times New Roman"/>
          <w:b/>
          <w:bCs/>
          <w:kern w:val="0"/>
          <w:sz w:val="27"/>
          <w:szCs w:val="27"/>
          <w14:ligatures w14:val="none"/>
        </w:rPr>
        <w:t>11. L1 / L2 / L3 as Relational Roles</w:t>
      </w:r>
      <w:bookmarkEnd w:id="64"/>
    </w:p>
    <w:p w14:paraId="488CF58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section goes deeper into what you mean by L1, L2, and L3 as roles. The aim is to make the logic crisp enough that you can (a) talk about it cleanly without slipping back into “layers” language, and (b) see exactly how it plugs into the math and the ladder.</w:t>
      </w:r>
    </w:p>
    <w:p w14:paraId="62B3EAA6"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55F2BF">
          <v:rect id="_x0000_i1221" style="width:0;height:1.5pt" o:hralign="center" o:hrstd="t" o:hr="t" fillcolor="#a0a0a0" stroked="f"/>
        </w:pict>
      </w:r>
    </w:p>
    <w:p w14:paraId="2B3DBB65"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5" w:name="_Toc215316940"/>
      <w:r w:rsidRPr="006337FC">
        <w:rPr>
          <w:rFonts w:ascii="Times New Roman" w:eastAsia="Times New Roman" w:hAnsi="Times New Roman" w:cs="Times New Roman"/>
          <w:b/>
          <w:bCs/>
          <w:kern w:val="0"/>
          <w:sz w:val="36"/>
          <w:szCs w:val="36"/>
          <w14:ligatures w14:val="none"/>
        </w:rPr>
        <w:t>11.1 L1: branching experiences of time</w:t>
      </w:r>
      <w:bookmarkEnd w:id="65"/>
    </w:p>
    <w:p w14:paraId="7A4AEA67"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6" w:name="_Toc215316941"/>
      <w:r w:rsidRPr="006337FC">
        <w:rPr>
          <w:rFonts w:ascii="Times New Roman" w:eastAsia="Times New Roman" w:hAnsi="Times New Roman" w:cs="Times New Roman"/>
          <w:b/>
          <w:bCs/>
          <w:kern w:val="0"/>
          <w:sz w:val="27"/>
          <w:szCs w:val="27"/>
          <w14:ligatures w14:val="none"/>
        </w:rPr>
        <w:t>11.1.1 L1 as a branching web of presents</w:t>
      </w:r>
      <w:bookmarkEnd w:id="66"/>
    </w:p>
    <w:p w14:paraId="270F740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In L1 role, you are looking at a context </w:t>
      </w:r>
      <w:r w:rsidRPr="006337FC">
        <w:rPr>
          <w:rFonts w:ascii="Times New Roman" w:eastAsia="Times New Roman" w:hAnsi="Times New Roman" w:cs="Times New Roman"/>
          <w:b/>
          <w:bCs/>
          <w:kern w:val="0"/>
          <w14:ligatures w14:val="none"/>
        </w:rPr>
        <w:t>from above</w:t>
      </w:r>
      <w:r w:rsidRPr="006337FC">
        <w:rPr>
          <w:rFonts w:ascii="Times New Roman" w:eastAsia="Times New Roman" w:hAnsi="Times New Roman" w:cs="Times New Roman"/>
          <w:kern w:val="0"/>
          <w14:ligatures w14:val="none"/>
        </w:rPr>
        <w:t>, as:</w:t>
      </w:r>
    </w:p>
    <w:p w14:paraId="16E2AE5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branching web of “this now, then that now, then that now…”</w:t>
      </w:r>
    </w:p>
    <w:p w14:paraId="1148421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Each node is a </w:t>
      </w:r>
      <w:r w:rsidRPr="006337FC">
        <w:rPr>
          <w:rFonts w:ascii="Times New Roman" w:eastAsia="Times New Roman" w:hAnsi="Times New Roman" w:cs="Times New Roman"/>
          <w:b/>
          <w:bCs/>
          <w:kern w:val="0"/>
          <w14:ligatures w14:val="none"/>
        </w:rPr>
        <w:t>present-moment experience of time</w:t>
      </w:r>
      <w:r w:rsidRPr="006337FC">
        <w:rPr>
          <w:rFonts w:ascii="Times New Roman" w:eastAsia="Times New Roman" w:hAnsi="Times New Roman" w:cs="Times New Roman"/>
          <w:kern w:val="0"/>
          <w14:ligatures w14:val="none"/>
        </w:rPr>
        <w:t>. The structure has:</w:t>
      </w:r>
    </w:p>
    <w:p w14:paraId="1C1C1C16" w14:textId="77777777" w:rsidR="006337FC" w:rsidRPr="006337FC" w:rsidRDefault="006337FC" w:rsidP="006337FC">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One past (so far)</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At a given node, there is a unique history of how you got there.</w:t>
      </w:r>
    </w:p>
    <w:p w14:paraId="7D6E4683" w14:textId="77777777" w:rsidR="006337FC" w:rsidRPr="006337FC" w:rsidRDefault="006337FC" w:rsidP="006337FC">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Many admissible futures</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From here, there are multiple ways the experience could continue.</w:t>
      </w:r>
      <w:r w:rsidRPr="006337FC">
        <w:rPr>
          <w:rFonts w:ascii="Times New Roman" w:eastAsia="Times New Roman" w:hAnsi="Times New Roman" w:cs="Times New Roman"/>
          <w:kern w:val="0"/>
          <w14:ligatures w14:val="none"/>
        </w:rPr>
        <w:br/>
        <w:t>Each of those futures:</w:t>
      </w:r>
    </w:p>
    <w:p w14:paraId="0A941D95" w14:textId="77777777" w:rsidR="006337FC" w:rsidRPr="006337FC" w:rsidRDefault="006337FC" w:rsidP="006337FC">
      <w:pPr>
        <w:numPr>
          <w:ilvl w:val="1"/>
          <w:numId w:val="68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can “look back” and validate the same past,</w:t>
      </w:r>
    </w:p>
    <w:p w14:paraId="6F3F98B2" w14:textId="77777777" w:rsidR="006337FC" w:rsidRPr="006337FC" w:rsidRDefault="006337FC" w:rsidP="006337FC">
      <w:pPr>
        <w:numPr>
          <w:ilvl w:val="1"/>
          <w:numId w:val="68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but diverges after that.</w:t>
      </w:r>
    </w:p>
    <w:p w14:paraId="75D1CE0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 L1 role is the “timeline logic”:</w:t>
      </w:r>
    </w:p>
    <w:p w14:paraId="0CD931EB" w14:textId="77777777" w:rsidR="006337FC" w:rsidRPr="006337FC" w:rsidRDefault="006337FC" w:rsidP="006337FC">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branchy,</w:t>
      </w:r>
    </w:p>
    <w:p w14:paraId="035CBC59" w14:textId="77777777" w:rsidR="006337FC" w:rsidRPr="006337FC" w:rsidRDefault="006337FC" w:rsidP="006337FC">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inherently about before/after,</w:t>
      </w:r>
    </w:p>
    <w:p w14:paraId="17B249BF" w14:textId="77777777" w:rsidR="006337FC" w:rsidRPr="006337FC" w:rsidRDefault="006337FC" w:rsidP="006337FC">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already packed with content (qualia, structure, relations), but </w:t>
      </w:r>
      <w:r w:rsidRPr="006337FC">
        <w:rPr>
          <w:rFonts w:ascii="Times New Roman" w:eastAsia="Times New Roman" w:hAnsi="Times New Roman" w:cs="Times New Roman"/>
          <w:b/>
          <w:bCs/>
          <w:kern w:val="0"/>
          <w14:ligatures w14:val="none"/>
        </w:rPr>
        <w:t>not yet framed as space</w:t>
      </w:r>
      <w:r w:rsidRPr="006337FC">
        <w:rPr>
          <w:rFonts w:ascii="Times New Roman" w:eastAsia="Times New Roman" w:hAnsi="Times New Roman" w:cs="Times New Roman"/>
          <w:kern w:val="0"/>
          <w14:ligatures w14:val="none"/>
        </w:rPr>
        <w:t>.</w:t>
      </w:r>
    </w:p>
    <w:p w14:paraId="2DC3ECB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You can imagine it like a tree of experiences, but the tree is made of </w:t>
      </w:r>
      <w:r w:rsidRPr="006337FC">
        <w:rPr>
          <w:rFonts w:ascii="Times New Roman" w:eastAsia="Times New Roman" w:hAnsi="Times New Roman" w:cs="Times New Roman"/>
          <w:b/>
          <w:bCs/>
          <w:kern w:val="0"/>
          <w14:ligatures w14:val="none"/>
        </w:rPr>
        <w:t>full experiential wholes</w:t>
      </w:r>
      <w:r w:rsidRPr="006337FC">
        <w:rPr>
          <w:rFonts w:ascii="Times New Roman" w:eastAsia="Times New Roman" w:hAnsi="Times New Roman" w:cs="Times New Roman"/>
          <w:kern w:val="0"/>
          <w14:ligatures w14:val="none"/>
        </w:rPr>
        <w:t>, not physical snapshots.</w:t>
      </w:r>
    </w:p>
    <w:p w14:paraId="505C2701"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4E5AFC">
          <v:rect id="_x0000_i1222" style="width:0;height:1.5pt" o:hralign="center" o:hrstd="t" o:hr="t" fillcolor="#a0a0a0" stroked="f"/>
        </w:pict>
      </w:r>
    </w:p>
    <w:p w14:paraId="7A512FFF"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7" w:name="_Toc215316942"/>
      <w:r w:rsidRPr="006337FC">
        <w:rPr>
          <w:rFonts w:ascii="Times New Roman" w:eastAsia="Times New Roman" w:hAnsi="Times New Roman" w:cs="Times New Roman"/>
          <w:b/>
          <w:bCs/>
          <w:kern w:val="0"/>
          <w:sz w:val="27"/>
          <w:szCs w:val="27"/>
          <w14:ligatures w14:val="none"/>
        </w:rPr>
        <w:t>11.1.2 No space, no objects – just relational time</w:t>
      </w:r>
      <w:bookmarkEnd w:id="67"/>
    </w:p>
    <w:p w14:paraId="17AB334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When you talk about “L1 with no material world yet,” you’re not saying there is literally a separate realm without matter. You’re:</w:t>
      </w:r>
    </w:p>
    <w:p w14:paraId="1DDB55DB" w14:textId="77777777" w:rsidR="006337FC" w:rsidRPr="006337FC" w:rsidRDefault="006337FC" w:rsidP="006337FC">
      <w:pPr>
        <w:numPr>
          <w:ilvl w:val="0"/>
          <w:numId w:val="68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isolating the time-branching structure</w:t>
      </w:r>
      <w:r w:rsidRPr="006337FC">
        <w:rPr>
          <w:rFonts w:ascii="Times New Roman" w:eastAsia="Times New Roman" w:hAnsi="Times New Roman" w:cs="Times New Roman"/>
          <w:kern w:val="0"/>
          <w14:ligatures w14:val="none"/>
        </w:rPr>
        <w:t xml:space="preserve"> and</w:t>
      </w:r>
    </w:p>
    <w:p w14:paraId="02798057" w14:textId="77777777" w:rsidR="006337FC" w:rsidRPr="006337FC" w:rsidRDefault="006337FC" w:rsidP="006337FC">
      <w:pPr>
        <w:numPr>
          <w:ilvl w:val="0"/>
          <w:numId w:val="68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deliberately </w:t>
      </w:r>
      <w:r w:rsidRPr="006337FC">
        <w:rPr>
          <w:rFonts w:ascii="Times New Roman" w:eastAsia="Times New Roman" w:hAnsi="Times New Roman" w:cs="Times New Roman"/>
          <w:b/>
          <w:bCs/>
          <w:kern w:val="0"/>
          <w14:ligatures w14:val="none"/>
        </w:rPr>
        <w:t>not</w:t>
      </w:r>
      <w:r w:rsidRPr="006337FC">
        <w:rPr>
          <w:rFonts w:ascii="Times New Roman" w:eastAsia="Times New Roman" w:hAnsi="Times New Roman" w:cs="Times New Roman"/>
          <w:kern w:val="0"/>
          <w14:ligatures w14:val="none"/>
        </w:rPr>
        <w:t xml:space="preserve"> describing it as “objects in a container.”</w:t>
      </w:r>
    </w:p>
    <w:p w14:paraId="0A3D2B8D"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this idealised L1 limit:</w:t>
      </w:r>
    </w:p>
    <w:p w14:paraId="67BC7E90" w14:textId="77777777" w:rsidR="006337FC" w:rsidRPr="006337FC" w:rsidRDefault="006337FC" w:rsidP="006337FC">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There is:</w:t>
      </w:r>
    </w:p>
    <w:p w14:paraId="45504FF1" w14:textId="77777777" w:rsidR="006337FC" w:rsidRPr="006337FC" w:rsidRDefault="006337FC" w:rsidP="006337FC">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no coordinate grid,</w:t>
      </w:r>
    </w:p>
    <w:p w14:paraId="3517A1D9" w14:textId="77777777" w:rsidR="006337FC" w:rsidRPr="006337FC" w:rsidRDefault="006337FC" w:rsidP="006337FC">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no persistent “things moving around,”</w:t>
      </w:r>
    </w:p>
    <w:p w14:paraId="66A8DEBE" w14:textId="77777777" w:rsidR="006337FC" w:rsidRPr="006337FC" w:rsidRDefault="006337FC" w:rsidP="006337FC">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just patterns of “this experience followed by that one.”</w:t>
      </w:r>
    </w:p>
    <w:p w14:paraId="777601DA" w14:textId="77777777" w:rsidR="006337FC" w:rsidRPr="006337FC" w:rsidRDefault="006337FC" w:rsidP="006337FC">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All the richness is in:</w:t>
      </w:r>
    </w:p>
    <w:p w14:paraId="0531F871" w14:textId="77777777" w:rsidR="006337FC" w:rsidRPr="006337FC" w:rsidRDefault="006337FC" w:rsidP="006337FC">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which experiences can follow which,</w:t>
      </w:r>
    </w:p>
    <w:p w14:paraId="6914BE6C" w14:textId="77777777" w:rsidR="006337FC" w:rsidRPr="006337FC" w:rsidRDefault="006337FC" w:rsidP="006337FC">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how futures stack up over a shared past.</w:t>
      </w:r>
    </w:p>
    <w:p w14:paraId="5BDA17FD"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This doesn’t mean there’s no structure. It just means the structure is </w:t>
      </w:r>
      <w:r w:rsidRPr="006337FC">
        <w:rPr>
          <w:rFonts w:ascii="Times New Roman" w:eastAsia="Times New Roman" w:hAnsi="Times New Roman" w:cs="Times New Roman"/>
          <w:b/>
          <w:bCs/>
          <w:kern w:val="0"/>
          <w14:ligatures w14:val="none"/>
        </w:rPr>
        <w:t>purely relational and temporal</w:t>
      </w:r>
      <w:r w:rsidRPr="006337FC">
        <w:rPr>
          <w:rFonts w:ascii="Times New Roman" w:eastAsia="Times New Roman" w:hAnsi="Times New Roman" w:cs="Times New Roman"/>
          <w:kern w:val="0"/>
          <w14:ligatures w14:val="none"/>
        </w:rPr>
        <w:t>, not yet wearing the “space” costume.</w:t>
      </w:r>
    </w:p>
    <w:p w14:paraId="58D72E2F"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0547F7">
          <v:rect id="_x0000_i1223" style="width:0;height:1.5pt" o:hralign="center" o:hrstd="t" o:hr="t" fillcolor="#a0a0a0" stroked="f"/>
        </w:pict>
      </w:r>
    </w:p>
    <w:p w14:paraId="5213A2C8"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8" w:name="_Toc215316943"/>
      <w:r w:rsidRPr="006337FC">
        <w:rPr>
          <w:rFonts w:ascii="Times New Roman" w:eastAsia="Times New Roman" w:hAnsi="Times New Roman" w:cs="Times New Roman"/>
          <w:b/>
          <w:bCs/>
          <w:kern w:val="0"/>
          <w:sz w:val="27"/>
          <w:szCs w:val="27"/>
          <w14:ligatures w14:val="none"/>
        </w:rPr>
        <w:t>11.1.3 L1 as a role, not a floor</w:t>
      </w:r>
      <w:bookmarkEnd w:id="68"/>
    </w:p>
    <w:p w14:paraId="5658A71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critical point: </w:t>
      </w:r>
      <w:r w:rsidRPr="006337FC">
        <w:rPr>
          <w:rFonts w:ascii="Times New Roman" w:eastAsia="Times New Roman" w:hAnsi="Times New Roman" w:cs="Times New Roman"/>
          <w:b/>
          <w:bCs/>
          <w:kern w:val="0"/>
          <w14:ligatures w14:val="none"/>
        </w:rPr>
        <w:t>L1 is a vantage, not a tier</w:t>
      </w:r>
      <w:r w:rsidRPr="006337FC">
        <w:rPr>
          <w:rFonts w:ascii="Times New Roman" w:eastAsia="Times New Roman" w:hAnsi="Times New Roman" w:cs="Times New Roman"/>
          <w:kern w:val="0"/>
          <w14:ligatures w14:val="none"/>
        </w:rPr>
        <w:t>.</w:t>
      </w:r>
    </w:p>
    <w:p w14:paraId="220F5F1F" w14:textId="77777777" w:rsidR="006337FC" w:rsidRPr="006337FC" w:rsidRDefault="006337FC" w:rsidP="006337FC">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Any context can be seen in its L1 role if you:</w:t>
      </w:r>
    </w:p>
    <w:p w14:paraId="42C0F776" w14:textId="77777777" w:rsidR="006337FC" w:rsidRPr="006337FC" w:rsidRDefault="006337FC" w:rsidP="006337FC">
      <w:pPr>
        <w:numPr>
          <w:ilvl w:val="1"/>
          <w:numId w:val="69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step one level up and treat it as “the thing whose history and futures you’re looking at.”</w:t>
      </w:r>
    </w:p>
    <w:p w14:paraId="7FE2437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Examples:</w:t>
      </w:r>
    </w:p>
    <w:p w14:paraId="2643A8D1" w14:textId="77777777" w:rsidR="006337FC" w:rsidRPr="006337FC" w:rsidRDefault="006337FC" w:rsidP="006337FC">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entire 0-present life-line is L1 relative to +1 (Earth-surface CS).</w:t>
      </w:r>
    </w:p>
    <w:p w14:paraId="0CB01965" w14:textId="77777777" w:rsidR="006337FC" w:rsidRPr="006337FC" w:rsidRDefault="006337FC" w:rsidP="006337FC">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galaxy’s history is L1 relative to a higher cosmic shell.</w:t>
      </w:r>
    </w:p>
    <w:p w14:paraId="5ACAE565" w14:textId="77777777" w:rsidR="006337FC" w:rsidRPr="006337FC" w:rsidRDefault="006337FC" w:rsidP="006337FC">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molecular complex’s dynamic is L1 relative to the tissue or cell that uses it.</w:t>
      </w:r>
    </w:p>
    <w:p w14:paraId="34CF4C41"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You’re never saying:</w:t>
      </w:r>
    </w:p>
    <w:p w14:paraId="0FAD170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“This domain </w:t>
      </w:r>
      <w:r w:rsidRPr="006337FC">
        <w:rPr>
          <w:rFonts w:ascii="Times New Roman" w:eastAsia="Times New Roman" w:hAnsi="Times New Roman" w:cs="Times New Roman"/>
          <w:i/>
          <w:iCs/>
          <w:kern w:val="0"/>
          <w14:ligatures w14:val="none"/>
        </w:rPr>
        <w:t>is</w:t>
      </w:r>
      <w:r w:rsidRPr="006337FC">
        <w:rPr>
          <w:rFonts w:ascii="Times New Roman" w:eastAsia="Times New Roman" w:hAnsi="Times New Roman" w:cs="Times New Roman"/>
          <w:kern w:val="0"/>
          <w14:ligatures w14:val="none"/>
        </w:rPr>
        <w:t xml:space="preserve"> L1 and that one is L2.”</w:t>
      </w:r>
    </w:p>
    <w:p w14:paraId="7E5A4BD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You’re saying:</w:t>
      </w:r>
    </w:p>
    <w:p w14:paraId="691BD26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“Looking from this hinge, that domain is in its L1 role.”</w:t>
      </w:r>
    </w:p>
    <w:p w14:paraId="6B63202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That’s what keeps you out of the “stacked floors” trap.</w:t>
      </w:r>
    </w:p>
    <w:p w14:paraId="54D5E34B"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A6C770">
          <v:rect id="_x0000_i1224" style="width:0;height:1.5pt" o:hralign="center" o:hrstd="t" o:hr="t" fillcolor="#a0a0a0" stroked="f"/>
        </w:pict>
      </w:r>
    </w:p>
    <w:p w14:paraId="2C7D8DC9"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9" w:name="_Toc215316944"/>
      <w:r w:rsidRPr="006337FC">
        <w:rPr>
          <w:rFonts w:ascii="Times New Roman" w:eastAsia="Times New Roman" w:hAnsi="Times New Roman" w:cs="Times New Roman"/>
          <w:b/>
          <w:bCs/>
          <w:kern w:val="0"/>
          <w:sz w:val="36"/>
          <w:szCs w:val="36"/>
          <w14:ligatures w14:val="none"/>
        </w:rPr>
        <w:t>11.2 L2: environments as encodings of lower futures</w:t>
      </w:r>
      <w:bookmarkEnd w:id="69"/>
    </w:p>
    <w:p w14:paraId="67B5342E"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0" w:name="_Toc215316945"/>
      <w:r w:rsidRPr="006337FC">
        <w:rPr>
          <w:rFonts w:ascii="Times New Roman" w:eastAsia="Times New Roman" w:hAnsi="Times New Roman" w:cs="Times New Roman"/>
          <w:b/>
          <w:bCs/>
          <w:kern w:val="0"/>
          <w:sz w:val="27"/>
          <w:szCs w:val="27"/>
          <w14:ligatures w14:val="none"/>
        </w:rPr>
        <w:t>11.2.1 L2 as an environment-of-possibilities</w:t>
      </w:r>
      <w:bookmarkEnd w:id="70"/>
    </w:p>
    <w:p w14:paraId="2D9FB29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 L2 role, you’re looking at a higher-level present that:</w:t>
      </w:r>
    </w:p>
    <w:p w14:paraId="6292F138"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takes many possible futures of a lower L1 network and </w:t>
      </w:r>
      <w:r w:rsidRPr="006337FC">
        <w:rPr>
          <w:rFonts w:ascii="Times New Roman" w:eastAsia="Times New Roman" w:hAnsi="Times New Roman" w:cs="Times New Roman"/>
          <w:b/>
          <w:bCs/>
          <w:kern w:val="0"/>
          <w14:ligatures w14:val="none"/>
        </w:rPr>
        <w:t>encodes them as structure inside one experience</w:t>
      </w:r>
      <w:r w:rsidRPr="006337FC">
        <w:rPr>
          <w:rFonts w:ascii="Times New Roman" w:eastAsia="Times New Roman" w:hAnsi="Times New Roman" w:cs="Times New Roman"/>
          <w:kern w:val="0"/>
          <w14:ligatures w14:val="none"/>
        </w:rPr>
        <w:t>.</w:t>
      </w:r>
    </w:p>
    <w:p w14:paraId="3A3CCB2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You can think of it like this:</w:t>
      </w:r>
    </w:p>
    <w:p w14:paraId="494B9BBF" w14:textId="77777777" w:rsidR="006337FC" w:rsidRPr="006337FC" w:rsidRDefault="006337FC" w:rsidP="006337FC">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Take a lower context (call it C_low) in its L1 role:</w:t>
      </w:r>
    </w:p>
    <w:p w14:paraId="74A2C7C6" w14:textId="77777777" w:rsidR="006337FC" w:rsidRPr="006337FC" w:rsidRDefault="006337FC" w:rsidP="006337FC">
      <w:pPr>
        <w:numPr>
          <w:ilvl w:val="1"/>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from its current past, many futures are admissible.</w:t>
      </w:r>
    </w:p>
    <w:p w14:paraId="23D6EB85" w14:textId="77777777" w:rsidR="006337FC" w:rsidRPr="006337FC" w:rsidRDefault="006337FC" w:rsidP="006337FC">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Now take a higher context (C_high) in its L2 role relative to C_low:</w:t>
      </w:r>
    </w:p>
    <w:p w14:paraId="07161913" w14:textId="77777777" w:rsidR="006337FC" w:rsidRPr="006337FC" w:rsidRDefault="006337FC" w:rsidP="006337FC">
      <w:pPr>
        <w:numPr>
          <w:ilvl w:val="1"/>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 single C_high present corresponds to </w:t>
      </w:r>
      <w:r w:rsidRPr="006337FC">
        <w:rPr>
          <w:rFonts w:ascii="Times New Roman" w:eastAsia="Times New Roman" w:hAnsi="Times New Roman" w:cs="Times New Roman"/>
          <w:b/>
          <w:bCs/>
          <w:kern w:val="0"/>
          <w14:ligatures w14:val="none"/>
        </w:rPr>
        <w:t>one overall way</w:t>
      </w:r>
      <w:r w:rsidRPr="006337FC">
        <w:rPr>
          <w:rFonts w:ascii="Times New Roman" w:eastAsia="Times New Roman" w:hAnsi="Times New Roman" w:cs="Times New Roman"/>
          <w:kern w:val="0"/>
          <w14:ligatures w14:val="none"/>
        </w:rPr>
        <w:t xml:space="preserve"> the whole lower network could unfold,</w:t>
      </w:r>
    </w:p>
    <w:p w14:paraId="75CC9383" w14:textId="77777777" w:rsidR="006337FC" w:rsidRPr="006337FC" w:rsidRDefault="006337FC" w:rsidP="006337FC">
      <w:pPr>
        <w:numPr>
          <w:ilvl w:val="1"/>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and the </w:t>
      </w:r>
      <w:r w:rsidRPr="006337FC">
        <w:rPr>
          <w:rFonts w:ascii="Times New Roman" w:eastAsia="Times New Roman" w:hAnsi="Times New Roman" w:cs="Times New Roman"/>
          <w:b/>
          <w:bCs/>
          <w:kern w:val="0"/>
          <w14:ligatures w14:val="none"/>
        </w:rPr>
        <w:t>internal layout</w:t>
      </w:r>
      <w:r w:rsidRPr="006337FC">
        <w:rPr>
          <w:rFonts w:ascii="Times New Roman" w:eastAsia="Times New Roman" w:hAnsi="Times New Roman" w:cs="Times New Roman"/>
          <w:kern w:val="0"/>
          <w14:ligatures w14:val="none"/>
        </w:rPr>
        <w:t xml:space="preserve"> of that present encodes different possible lower futures as:</w:t>
      </w:r>
    </w:p>
    <w:p w14:paraId="44440FD6" w14:textId="77777777" w:rsidR="006337FC" w:rsidRPr="006337FC" w:rsidRDefault="006337FC" w:rsidP="006337FC">
      <w:pPr>
        <w:numPr>
          <w:ilvl w:val="2"/>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different “pixels,”</w:t>
      </w:r>
    </w:p>
    <w:p w14:paraId="02205957" w14:textId="77777777" w:rsidR="006337FC" w:rsidRPr="006337FC" w:rsidRDefault="006337FC" w:rsidP="006337FC">
      <w:pPr>
        <w:numPr>
          <w:ilvl w:val="2"/>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different positions,</w:t>
      </w:r>
    </w:p>
    <w:p w14:paraId="2E1014DB" w14:textId="77777777" w:rsidR="006337FC" w:rsidRPr="006337FC" w:rsidRDefault="006337FC" w:rsidP="006337FC">
      <w:pPr>
        <w:numPr>
          <w:ilvl w:val="2"/>
          <w:numId w:val="69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different local states.</w:t>
      </w:r>
    </w:p>
    <w:p w14:paraId="39FCDC8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 an L2-style present is:</w:t>
      </w:r>
    </w:p>
    <w:p w14:paraId="34A4A552" w14:textId="77777777" w:rsidR="006337FC" w:rsidRPr="006337FC" w:rsidRDefault="006337FC" w:rsidP="006337FC">
      <w:pPr>
        <w:numPr>
          <w:ilvl w:val="0"/>
          <w:numId w:val="69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one “world-experience” that:</w:t>
      </w:r>
    </w:p>
    <w:p w14:paraId="2B670DD0" w14:textId="77777777" w:rsidR="006337FC" w:rsidRPr="006337FC" w:rsidRDefault="006337FC" w:rsidP="006337FC">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internally </w:t>
      </w:r>
      <w:r w:rsidRPr="006337FC">
        <w:rPr>
          <w:rFonts w:ascii="Times New Roman" w:eastAsia="Times New Roman" w:hAnsi="Times New Roman" w:cs="Times New Roman"/>
          <w:b/>
          <w:bCs/>
          <w:kern w:val="0"/>
          <w14:ligatures w14:val="none"/>
        </w:rPr>
        <w:t>fan-outs</w:t>
      </w:r>
      <w:r w:rsidRPr="006337FC">
        <w:rPr>
          <w:rFonts w:ascii="Times New Roman" w:eastAsia="Times New Roman" w:hAnsi="Times New Roman" w:cs="Times New Roman"/>
          <w:kern w:val="0"/>
          <w14:ligatures w14:val="none"/>
        </w:rPr>
        <w:t xml:space="preserve"> lower futures into its environment.</w:t>
      </w:r>
    </w:p>
    <w:p w14:paraId="2B89A1E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That’s why you’re so insistent that:</w:t>
      </w:r>
    </w:p>
    <w:p w14:paraId="5A15F83B" w14:textId="77777777" w:rsidR="006337FC" w:rsidRPr="006337FC" w:rsidRDefault="006337FC" w:rsidP="006337FC">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“Space is a space of possibilities”</w:t>
      </w:r>
      <w:r w:rsidRPr="006337FC">
        <w:rPr>
          <w:rFonts w:ascii="Times New Roman" w:eastAsia="Times New Roman" w:hAnsi="Times New Roman" w:cs="Times New Roman"/>
          <w:kern w:val="0"/>
          <w14:ligatures w14:val="none"/>
        </w:rPr>
        <w:br/>
        <w:t>→ It literally is an L2 encoding of “where else this could go.”</w:t>
      </w:r>
    </w:p>
    <w:p w14:paraId="17E0E84C"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3E0581">
          <v:rect id="_x0000_i1225" style="width:0;height:1.5pt" o:hralign="center" o:hrstd="t" o:hr="t" fillcolor="#a0a0a0" stroked="f"/>
        </w:pict>
      </w:r>
    </w:p>
    <w:p w14:paraId="2A3C5E90"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1" w:name="_Toc215316946"/>
      <w:r w:rsidRPr="006337FC">
        <w:rPr>
          <w:rFonts w:ascii="Times New Roman" w:eastAsia="Times New Roman" w:hAnsi="Times New Roman" w:cs="Times New Roman"/>
          <w:b/>
          <w:bCs/>
          <w:kern w:val="0"/>
          <w:sz w:val="27"/>
          <w:szCs w:val="27"/>
          <w14:ligatures w14:val="none"/>
        </w:rPr>
        <w:t>11.2.2 Oneness vs spread-outness: how environments work</w:t>
      </w:r>
      <w:bookmarkEnd w:id="71"/>
    </w:p>
    <w:p w14:paraId="69048191"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L2 picture perfectly explains the dual character of environments:</w:t>
      </w:r>
    </w:p>
    <w:p w14:paraId="6CEB8DE9" w14:textId="77777777" w:rsidR="006337FC" w:rsidRPr="006337FC" w:rsidRDefault="006337FC" w:rsidP="006337FC">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Oneness of environment</w:t>
      </w:r>
      <w:r w:rsidRPr="006337FC">
        <w:rPr>
          <w:rFonts w:ascii="Times New Roman" w:eastAsia="Times New Roman" w:hAnsi="Times New Roman" w:cs="Times New Roman"/>
          <w:kern w:val="0"/>
          <w14:ligatures w14:val="none"/>
        </w:rPr>
        <w:t xml:space="preserve"> (coherence):</w:t>
      </w:r>
    </w:p>
    <w:p w14:paraId="23B0159D" w14:textId="77777777" w:rsidR="006337FC" w:rsidRPr="006337FC" w:rsidRDefault="006337FC" w:rsidP="006337FC">
      <w:pPr>
        <w:numPr>
          <w:ilvl w:val="1"/>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whole room, or planet, or universe you experience right now is </w:t>
      </w:r>
      <w:r w:rsidRPr="006337FC">
        <w:rPr>
          <w:rFonts w:ascii="Times New Roman" w:eastAsia="Times New Roman" w:hAnsi="Times New Roman" w:cs="Times New Roman"/>
          <w:b/>
          <w:bCs/>
          <w:kern w:val="0"/>
          <w14:ligatures w14:val="none"/>
        </w:rPr>
        <w:t>one present-moment</w:t>
      </w:r>
      <w:r w:rsidRPr="006337FC">
        <w:rPr>
          <w:rFonts w:ascii="Times New Roman" w:eastAsia="Times New Roman" w:hAnsi="Times New Roman" w:cs="Times New Roman"/>
          <w:kern w:val="0"/>
          <w14:ligatures w14:val="none"/>
        </w:rPr>
        <w:t xml:space="preserve"> at the higher level.</w:t>
      </w:r>
    </w:p>
    <w:p w14:paraId="3539E627" w14:textId="77777777" w:rsidR="006337FC" w:rsidRPr="006337FC" w:rsidRDefault="006337FC" w:rsidP="006337FC">
      <w:pPr>
        <w:numPr>
          <w:ilvl w:val="1"/>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That “one-ness” is its L1-type face relative to something above it.</w:t>
      </w:r>
    </w:p>
    <w:p w14:paraId="093F2FE7" w14:textId="77777777" w:rsidR="006337FC" w:rsidRPr="006337FC" w:rsidRDefault="006337FC" w:rsidP="006337FC">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Spread-outness / separateness</w:t>
      </w:r>
      <w:r w:rsidRPr="006337FC">
        <w:rPr>
          <w:rFonts w:ascii="Times New Roman" w:eastAsia="Times New Roman" w:hAnsi="Times New Roman" w:cs="Times New Roman"/>
          <w:kern w:val="0"/>
          <w14:ligatures w14:val="none"/>
        </w:rPr>
        <w:t xml:space="preserve"> (structure inside the environment):</w:t>
      </w:r>
    </w:p>
    <w:p w14:paraId="581D5A34" w14:textId="77777777" w:rsidR="006337FC" w:rsidRPr="006337FC" w:rsidRDefault="006337FC" w:rsidP="006337FC">
      <w:pPr>
        <w:numPr>
          <w:ilvl w:val="1"/>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Within that one present, different regions correspond to </w:t>
      </w:r>
      <w:r w:rsidRPr="006337FC">
        <w:rPr>
          <w:rFonts w:ascii="Times New Roman" w:eastAsia="Times New Roman" w:hAnsi="Times New Roman" w:cs="Times New Roman"/>
          <w:b/>
          <w:bCs/>
          <w:kern w:val="0"/>
          <w14:ligatures w14:val="none"/>
        </w:rPr>
        <w:t>different possible futures</w:t>
      </w:r>
      <w:r w:rsidRPr="006337FC">
        <w:rPr>
          <w:rFonts w:ascii="Times New Roman" w:eastAsia="Times New Roman" w:hAnsi="Times New Roman" w:cs="Times New Roman"/>
          <w:kern w:val="0"/>
          <w14:ligatures w14:val="none"/>
        </w:rPr>
        <w:t xml:space="preserve"> of the lower system.</w:t>
      </w:r>
    </w:p>
    <w:p w14:paraId="791A59F3" w14:textId="77777777" w:rsidR="006337FC" w:rsidRPr="006337FC" w:rsidRDefault="006337FC" w:rsidP="006337FC">
      <w:pPr>
        <w:numPr>
          <w:ilvl w:val="1"/>
          <w:numId w:val="69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spatial layout is the “map” of alternative lower futures encoded at once.</w:t>
      </w:r>
    </w:p>
    <w:p w14:paraId="02F9B00C"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w:t>
      </w:r>
    </w:p>
    <w:p w14:paraId="3FE37E1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At level N, “this is one environment” because at level N+1 it is </w:t>
      </w:r>
      <w:r w:rsidRPr="006337FC">
        <w:rPr>
          <w:rFonts w:ascii="Times New Roman" w:eastAsia="Times New Roman" w:hAnsi="Times New Roman" w:cs="Times New Roman"/>
          <w:i/>
          <w:iCs/>
          <w:kern w:val="0"/>
          <w14:ligatures w14:val="none"/>
        </w:rPr>
        <w:t>one experience</w:t>
      </w:r>
      <w:r w:rsidRPr="006337FC">
        <w:rPr>
          <w:rFonts w:ascii="Times New Roman" w:eastAsia="Times New Roman" w:hAnsi="Times New Roman" w:cs="Times New Roman"/>
          <w:kern w:val="0"/>
          <w14:ligatures w14:val="none"/>
        </w:rPr>
        <w:t>.</w:t>
      </w:r>
      <w:r w:rsidRPr="006337FC">
        <w:rPr>
          <w:rFonts w:ascii="Times New Roman" w:eastAsia="Times New Roman" w:hAnsi="Times New Roman" w:cs="Times New Roman"/>
          <w:kern w:val="0"/>
          <w14:ligatures w14:val="none"/>
        </w:rPr>
        <w:br/>
        <w:t>The fact that it has many positions and objects is because that higher experience is encoding many lower futures inside itself.</w:t>
      </w:r>
    </w:p>
    <w:p w14:paraId="15685DD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That’s the clean conceptual move: </w:t>
      </w:r>
      <w:r w:rsidRPr="006337FC">
        <w:rPr>
          <w:rFonts w:ascii="Times New Roman" w:eastAsia="Times New Roman" w:hAnsi="Times New Roman" w:cs="Times New Roman"/>
          <w:b/>
          <w:bCs/>
          <w:kern w:val="0"/>
          <w14:ligatures w14:val="none"/>
        </w:rPr>
        <w:t>space = the way a higher present encodes the branching of lower experiences</w:t>
      </w:r>
      <w:r w:rsidRPr="006337FC">
        <w:rPr>
          <w:rFonts w:ascii="Times New Roman" w:eastAsia="Times New Roman" w:hAnsi="Times New Roman" w:cs="Times New Roman"/>
          <w:kern w:val="0"/>
          <w14:ligatures w14:val="none"/>
        </w:rPr>
        <w:t>.</w:t>
      </w:r>
    </w:p>
    <w:p w14:paraId="5FE50820"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65FC67">
          <v:rect id="_x0000_i1226" style="width:0;height:1.5pt" o:hralign="center" o:hrstd="t" o:hr="t" fillcolor="#a0a0a0" stroked="f"/>
        </w:pict>
      </w:r>
    </w:p>
    <w:p w14:paraId="7075999A"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2" w:name="_Toc215316947"/>
      <w:r w:rsidRPr="006337FC">
        <w:rPr>
          <w:rFonts w:ascii="Times New Roman" w:eastAsia="Times New Roman" w:hAnsi="Times New Roman" w:cs="Times New Roman"/>
          <w:b/>
          <w:bCs/>
          <w:kern w:val="0"/>
          <w:sz w:val="27"/>
          <w:szCs w:val="27"/>
          <w14:ligatures w14:val="none"/>
        </w:rPr>
        <w:t>11.2.3 L2 appearance at different scales</w:t>
      </w:r>
      <w:bookmarkEnd w:id="72"/>
    </w:p>
    <w:p w14:paraId="6A928AF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Because L2 is a </w:t>
      </w:r>
      <w:r w:rsidRPr="006337FC">
        <w:rPr>
          <w:rFonts w:ascii="Times New Roman" w:eastAsia="Times New Roman" w:hAnsi="Times New Roman" w:cs="Times New Roman"/>
          <w:b/>
          <w:bCs/>
          <w:kern w:val="0"/>
          <w14:ligatures w14:val="none"/>
        </w:rPr>
        <w:t>role</w:t>
      </w:r>
      <w:r w:rsidRPr="006337FC">
        <w:rPr>
          <w:rFonts w:ascii="Times New Roman" w:eastAsia="Times New Roman" w:hAnsi="Times New Roman" w:cs="Times New Roman"/>
          <w:kern w:val="0"/>
          <w14:ligatures w14:val="none"/>
        </w:rPr>
        <w:t>, not a place, you see it at multiple scales:</w:t>
      </w:r>
    </w:p>
    <w:p w14:paraId="12E97C99" w14:textId="77777777" w:rsidR="006337FC" w:rsidRPr="006337FC" w:rsidRDefault="006337FC" w:rsidP="006337FC">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For us:</w:t>
      </w:r>
    </w:p>
    <w:p w14:paraId="225DB7C6" w14:textId="77777777" w:rsidR="006337FC" w:rsidRPr="006337FC" w:rsidRDefault="006337FC" w:rsidP="006337FC">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+1 looks L2-like relative to −2/−1/0:</w:t>
      </w:r>
    </w:p>
    <w:p w14:paraId="005FF7A2" w14:textId="77777777" w:rsidR="006337FC" w:rsidRPr="006337FC" w:rsidRDefault="006337FC" w:rsidP="006337FC">
      <w:pPr>
        <w:numPr>
          <w:ilvl w:val="2"/>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it’s the environment where many lower futures (cellular, bodily) are encoded as places we can be, things we can do.</w:t>
      </w:r>
    </w:p>
    <w:p w14:paraId="7CABA703" w14:textId="77777777" w:rsidR="006337FC" w:rsidRPr="006337FC" w:rsidRDefault="006337FC" w:rsidP="006337FC">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galactic scale:</w:t>
      </w:r>
    </w:p>
    <w:p w14:paraId="603321E3" w14:textId="77777777" w:rsidR="006337FC" w:rsidRPr="006337FC" w:rsidRDefault="006337FC" w:rsidP="006337FC">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+2 is L2-like relative to star/cluster-level dynamics:</w:t>
      </w:r>
    </w:p>
    <w:p w14:paraId="24A7FD2C" w14:textId="77777777" w:rsidR="006337FC" w:rsidRPr="006337FC" w:rsidRDefault="006337FC" w:rsidP="006337FC">
      <w:pPr>
        <w:numPr>
          <w:ilvl w:val="2"/>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disk encodes different stellar futures.</w:t>
      </w:r>
    </w:p>
    <w:p w14:paraId="5BA8568D" w14:textId="77777777" w:rsidR="006337FC" w:rsidRPr="006337FC" w:rsidRDefault="006337FC" w:rsidP="006337FC">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cosmic scale:</w:t>
      </w:r>
    </w:p>
    <w:p w14:paraId="640D49B2" w14:textId="77777777" w:rsidR="006337FC" w:rsidRPr="006337FC" w:rsidRDefault="006337FC" w:rsidP="006337FC">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+3 is L2-like relative to galaxy/horizon-scale possibilities:</w:t>
      </w:r>
    </w:p>
    <w:p w14:paraId="6CD10FC6" w14:textId="77777777" w:rsidR="006337FC" w:rsidRPr="006337FC" w:rsidRDefault="006337FC" w:rsidP="006337FC">
      <w:pPr>
        <w:numPr>
          <w:ilvl w:val="2"/>
          <w:numId w:val="69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cosmic shell encodes “which region/cosmic frame we find ourselves in.”</w:t>
      </w:r>
    </w:p>
    <w:p w14:paraId="2B56FE2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context ladder</w:t>
      </w:r>
      <w:r w:rsidRPr="006337FC">
        <w:rPr>
          <w:rFonts w:ascii="Times New Roman" w:eastAsia="Times New Roman" w:hAnsi="Times New Roman" w:cs="Times New Roman"/>
          <w:kern w:val="0"/>
          <w14:ligatures w14:val="none"/>
        </w:rPr>
        <w:t xml:space="preserve"> then marks where these L2 roles become especially simple and stable:</w:t>
      </w:r>
    </w:p>
    <w:p w14:paraId="43616600" w14:textId="77777777" w:rsidR="006337FC" w:rsidRPr="006337FC" w:rsidRDefault="006337FC" w:rsidP="006337FC">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+1 = Earth-surface CS,</w:t>
      </w:r>
    </w:p>
    <w:p w14:paraId="0A92F88D" w14:textId="77777777" w:rsidR="006337FC" w:rsidRPr="006337FC" w:rsidRDefault="006337FC" w:rsidP="006337FC">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+2 = galactic disk CS,</w:t>
      </w:r>
    </w:p>
    <w:p w14:paraId="4355F7F0" w14:textId="77777777" w:rsidR="006337FC" w:rsidRPr="006337FC" w:rsidRDefault="006337FC" w:rsidP="006337FC">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+3 = cosmic shell CS.</w:t>
      </w:r>
    </w:p>
    <w:p w14:paraId="54158D4D"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90F3C2">
          <v:rect id="_x0000_i1227" style="width:0;height:1.5pt" o:hralign="center" o:hrstd="t" o:hr="t" fillcolor="#a0a0a0" stroked="f"/>
        </w:pict>
      </w:r>
    </w:p>
    <w:p w14:paraId="59DA9804"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3" w:name="_Toc215316948"/>
      <w:r w:rsidRPr="006337FC">
        <w:rPr>
          <w:rFonts w:ascii="Times New Roman" w:eastAsia="Times New Roman" w:hAnsi="Times New Roman" w:cs="Times New Roman"/>
          <w:b/>
          <w:bCs/>
          <w:kern w:val="0"/>
          <w:sz w:val="36"/>
          <w:szCs w:val="36"/>
          <w14:ligatures w14:val="none"/>
        </w:rPr>
        <w:t>11.3 L3: unifying differences into one present</w:t>
      </w:r>
      <w:bookmarkEnd w:id="73"/>
    </w:p>
    <w:p w14:paraId="3206B183"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4" w:name="_Toc215316949"/>
      <w:r w:rsidRPr="006337FC">
        <w:rPr>
          <w:rFonts w:ascii="Times New Roman" w:eastAsia="Times New Roman" w:hAnsi="Times New Roman" w:cs="Times New Roman"/>
          <w:b/>
          <w:bCs/>
          <w:kern w:val="0"/>
          <w:sz w:val="27"/>
          <w:szCs w:val="27"/>
          <w14:ligatures w14:val="none"/>
        </w:rPr>
        <w:t>11.3.1 “Differences need a home”</w:t>
      </w:r>
      <w:bookmarkEnd w:id="74"/>
    </w:p>
    <w:p w14:paraId="45D4C32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Here’s the relational constraint you’ve emphasised:</w:t>
      </w:r>
    </w:p>
    <w:p w14:paraId="0E50BEB0"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You can’t just have “differences” that float around with no state that actually </w:t>
      </w:r>
      <w:r w:rsidRPr="006337FC">
        <w:rPr>
          <w:rFonts w:ascii="Times New Roman" w:eastAsia="Times New Roman" w:hAnsi="Times New Roman" w:cs="Times New Roman"/>
          <w:i/>
          <w:iCs/>
          <w:kern w:val="0"/>
          <w14:ligatures w14:val="none"/>
        </w:rPr>
        <w:t>contains</w:t>
      </w:r>
      <w:r w:rsidRPr="006337FC">
        <w:rPr>
          <w:rFonts w:ascii="Times New Roman" w:eastAsia="Times New Roman" w:hAnsi="Times New Roman" w:cs="Times New Roman"/>
          <w:kern w:val="0"/>
          <w14:ligatures w14:val="none"/>
        </w:rPr>
        <w:t xml:space="preserve"> them.</w:t>
      </w:r>
    </w:p>
    <w:p w14:paraId="4AB02CE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If you have:</w:t>
      </w:r>
    </w:p>
    <w:p w14:paraId="63B7278E" w14:textId="77777777" w:rsidR="006337FC" w:rsidRPr="006337FC" w:rsidRDefault="006337FC" w:rsidP="006337FC">
      <w:pPr>
        <w:numPr>
          <w:ilvl w:val="0"/>
          <w:numId w:val="69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two different futures, F₁ and F₂,</w:t>
      </w:r>
    </w:p>
    <w:p w14:paraId="04754EAD" w14:textId="77777777" w:rsidR="006337FC" w:rsidRPr="006337FC" w:rsidRDefault="006337FC" w:rsidP="006337FC">
      <w:pPr>
        <w:numPr>
          <w:ilvl w:val="0"/>
          <w:numId w:val="69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both of which:</w:t>
      </w:r>
    </w:p>
    <w:p w14:paraId="2357FF64" w14:textId="77777777" w:rsidR="006337FC" w:rsidRPr="006337FC" w:rsidRDefault="006337FC" w:rsidP="006337FC">
      <w:pPr>
        <w:numPr>
          <w:ilvl w:val="1"/>
          <w:numId w:val="69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look back at the same past P,</w:t>
      </w:r>
    </w:p>
    <w:p w14:paraId="01ED702E" w14:textId="77777777" w:rsidR="006337FC" w:rsidRPr="006337FC" w:rsidRDefault="006337FC" w:rsidP="006337FC">
      <w:pPr>
        <w:numPr>
          <w:ilvl w:val="1"/>
          <w:numId w:val="69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are related to P in exactly the same way,</w:t>
      </w:r>
    </w:p>
    <w:p w14:paraId="0CF547D1"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then:</w:t>
      </w:r>
    </w:p>
    <w:p w14:paraId="38D0CBC2" w14:textId="77777777" w:rsidR="006337FC" w:rsidRPr="006337FC" w:rsidRDefault="006337FC" w:rsidP="006337FC">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fact that “F₁ is different from F₂” cannot live:</w:t>
      </w:r>
    </w:p>
    <w:p w14:paraId="3D25B01A" w14:textId="77777777" w:rsidR="006337FC" w:rsidRPr="006337FC" w:rsidRDefault="006337FC" w:rsidP="006337FC">
      <w:pPr>
        <w:numPr>
          <w:ilvl w:val="1"/>
          <w:numId w:val="69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 P (they’re the same relative to P),</w:t>
      </w:r>
    </w:p>
    <w:p w14:paraId="69E1AFCE" w14:textId="77777777" w:rsidR="006337FC" w:rsidRPr="006337FC" w:rsidRDefault="006337FC" w:rsidP="006337FC">
      <w:pPr>
        <w:numPr>
          <w:ilvl w:val="1"/>
          <w:numId w:val="69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 F₁ or F₂ alone (each only knows about itself),</w:t>
      </w:r>
    </w:p>
    <w:p w14:paraId="1222744A" w14:textId="77777777" w:rsidR="006337FC" w:rsidRPr="006337FC" w:rsidRDefault="006337FC" w:rsidP="006337FC">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so that difference must live in some </w:t>
      </w:r>
      <w:r w:rsidRPr="006337FC">
        <w:rPr>
          <w:rFonts w:ascii="Times New Roman" w:eastAsia="Times New Roman" w:hAnsi="Times New Roman" w:cs="Times New Roman"/>
          <w:b/>
          <w:bCs/>
          <w:kern w:val="0"/>
          <w14:ligatures w14:val="none"/>
        </w:rPr>
        <w:t>higher present</w:t>
      </w:r>
      <w:r w:rsidRPr="006337FC">
        <w:rPr>
          <w:rFonts w:ascii="Times New Roman" w:eastAsia="Times New Roman" w:hAnsi="Times New Roman" w:cs="Times New Roman"/>
          <w:kern w:val="0"/>
          <w14:ligatures w14:val="none"/>
        </w:rPr>
        <w:t xml:space="preserve"> H that includes both.</w:t>
      </w:r>
    </w:p>
    <w:p w14:paraId="4ED3F76D"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That’s the </w:t>
      </w:r>
      <w:r w:rsidRPr="006337FC">
        <w:rPr>
          <w:rFonts w:ascii="Times New Roman" w:eastAsia="Times New Roman" w:hAnsi="Times New Roman" w:cs="Times New Roman"/>
          <w:b/>
          <w:bCs/>
          <w:kern w:val="0"/>
          <w14:ligatures w14:val="none"/>
        </w:rPr>
        <w:t>L3 role</w:t>
      </w:r>
      <w:r w:rsidRPr="006337FC">
        <w:rPr>
          <w:rFonts w:ascii="Times New Roman" w:eastAsia="Times New Roman" w:hAnsi="Times New Roman" w:cs="Times New Roman"/>
          <w:kern w:val="0"/>
          <w14:ligatures w14:val="none"/>
        </w:rPr>
        <w:t xml:space="preserve">: the state in which </w:t>
      </w:r>
      <w:r w:rsidRPr="006337FC">
        <w:rPr>
          <w:rFonts w:ascii="Times New Roman" w:eastAsia="Times New Roman" w:hAnsi="Times New Roman" w:cs="Times New Roman"/>
          <w:b/>
          <w:bCs/>
          <w:kern w:val="0"/>
          <w14:ligatures w14:val="none"/>
        </w:rPr>
        <w:t>the pattern of difference itself is a fact</w:t>
      </w:r>
      <w:r w:rsidRPr="006337FC">
        <w:rPr>
          <w:rFonts w:ascii="Times New Roman" w:eastAsia="Times New Roman" w:hAnsi="Times New Roman" w:cs="Times New Roman"/>
          <w:kern w:val="0"/>
          <w14:ligatures w14:val="none"/>
        </w:rPr>
        <w:t>.</w:t>
      </w:r>
    </w:p>
    <w:p w14:paraId="34C7E172"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E40203">
          <v:rect id="_x0000_i1228" style="width:0;height:1.5pt" o:hralign="center" o:hrstd="t" o:hr="t" fillcolor="#a0a0a0" stroked="f"/>
        </w:pict>
      </w:r>
    </w:p>
    <w:p w14:paraId="7320ABE0"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5316950"/>
      <w:r w:rsidRPr="006337FC">
        <w:rPr>
          <w:rFonts w:ascii="Times New Roman" w:eastAsia="Times New Roman" w:hAnsi="Times New Roman" w:cs="Times New Roman"/>
          <w:b/>
          <w:bCs/>
          <w:kern w:val="0"/>
          <w:sz w:val="27"/>
          <w:szCs w:val="27"/>
          <w14:ligatures w14:val="none"/>
        </w:rPr>
        <w:t>11.3.2 L3 as the “container of differences”</w:t>
      </w:r>
      <w:bookmarkEnd w:id="75"/>
    </w:p>
    <w:p w14:paraId="476EABEE"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 an L3 present:</w:t>
      </w:r>
    </w:p>
    <w:p w14:paraId="7BC6B787" w14:textId="77777777" w:rsidR="006337FC" w:rsidRPr="006337FC" w:rsidRDefault="006337FC" w:rsidP="006337FC">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has multiple L2/L1 configurations as parts, and</w:t>
      </w:r>
    </w:p>
    <w:p w14:paraId="117BAFBB" w14:textId="77777777" w:rsidR="006337FC" w:rsidRPr="006337FC" w:rsidRDefault="006337FC" w:rsidP="006337FC">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configuration of those parts</w:t>
      </w:r>
      <w:r w:rsidRPr="006337FC">
        <w:rPr>
          <w:rFonts w:ascii="Times New Roman" w:eastAsia="Times New Roman" w:hAnsi="Times New Roman" w:cs="Times New Roman"/>
          <w:kern w:val="0"/>
          <w14:ligatures w14:val="none"/>
        </w:rPr>
        <w:t xml:space="preserve"> (who differs from whom, how) is part of what that L3 present </w:t>
      </w:r>
      <w:r w:rsidRPr="006337FC">
        <w:rPr>
          <w:rFonts w:ascii="Times New Roman" w:eastAsia="Times New Roman" w:hAnsi="Times New Roman" w:cs="Times New Roman"/>
          <w:i/>
          <w:iCs/>
          <w:kern w:val="0"/>
          <w14:ligatures w14:val="none"/>
        </w:rPr>
        <w:t>is</w:t>
      </w:r>
      <w:r w:rsidRPr="006337FC">
        <w:rPr>
          <w:rFonts w:ascii="Times New Roman" w:eastAsia="Times New Roman" w:hAnsi="Times New Roman" w:cs="Times New Roman"/>
          <w:kern w:val="0"/>
          <w14:ligatures w14:val="none"/>
        </w:rPr>
        <w:t>.</w:t>
      </w:r>
    </w:p>
    <w:p w14:paraId="51114BC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is why:</w:t>
      </w:r>
    </w:p>
    <w:p w14:paraId="1F962ADA" w14:textId="77777777" w:rsidR="006337FC" w:rsidRPr="006337FC" w:rsidRDefault="006337FC" w:rsidP="006337FC">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group presents (CS),</w:t>
      </w:r>
    </w:p>
    <w:p w14:paraId="5EF6C130" w14:textId="77777777" w:rsidR="006337FC" w:rsidRPr="006337FC" w:rsidRDefault="006337FC" w:rsidP="006337FC">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outer shells and containers,</w:t>
      </w:r>
    </w:p>
    <w:p w14:paraId="3B5E4008" w14:textId="77777777" w:rsidR="006337FC" w:rsidRPr="006337FC" w:rsidRDefault="006337FC" w:rsidP="006337FC">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higher-level contexts that unify many worlds/paths,</w:t>
      </w:r>
    </w:p>
    <w:p w14:paraId="29CB3478"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are </w:t>
      </w:r>
      <w:r w:rsidRPr="006337FC">
        <w:rPr>
          <w:rFonts w:ascii="Times New Roman" w:eastAsia="Times New Roman" w:hAnsi="Times New Roman" w:cs="Times New Roman"/>
          <w:b/>
          <w:bCs/>
          <w:kern w:val="0"/>
          <w14:ligatures w14:val="none"/>
        </w:rPr>
        <w:t>not optional</w:t>
      </w:r>
      <w:r w:rsidRPr="006337FC">
        <w:rPr>
          <w:rFonts w:ascii="Times New Roman" w:eastAsia="Times New Roman" w:hAnsi="Times New Roman" w:cs="Times New Roman"/>
          <w:kern w:val="0"/>
          <w14:ligatures w14:val="none"/>
        </w:rPr>
        <w:t xml:space="preserve"> in your theory. They’re needed so that:</w:t>
      </w:r>
    </w:p>
    <w:p w14:paraId="73A8B6F5" w14:textId="77777777" w:rsidR="006337FC" w:rsidRPr="006337FC" w:rsidRDefault="006337FC" w:rsidP="006337FC">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difference isn’t “difference for no reason,”</w:t>
      </w:r>
    </w:p>
    <w:p w14:paraId="2A7FCD44" w14:textId="77777777" w:rsidR="006337FC" w:rsidRPr="006337FC" w:rsidRDefault="006337FC" w:rsidP="006337FC">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but is instead “difference inside some present.”</w:t>
      </w:r>
    </w:p>
    <w:p w14:paraId="03F271B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the ladder level:</w:t>
      </w:r>
    </w:p>
    <w:p w14:paraId="07011BF4" w14:textId="77777777" w:rsidR="006337FC" w:rsidRPr="006337FC" w:rsidRDefault="006337FC" w:rsidP="006337FC">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+1, +2, +3 all have strong L3 aspects as </w:t>
      </w:r>
      <w:r w:rsidRPr="006337FC">
        <w:rPr>
          <w:rFonts w:ascii="Times New Roman" w:eastAsia="Times New Roman" w:hAnsi="Times New Roman" w:cs="Times New Roman"/>
          <w:b/>
          <w:bCs/>
          <w:kern w:val="0"/>
          <w14:ligatures w14:val="none"/>
        </w:rPr>
        <w:t>containers of lower differences</w:t>
      </w:r>
      <w:r w:rsidRPr="006337FC">
        <w:rPr>
          <w:rFonts w:ascii="Times New Roman" w:eastAsia="Times New Roman" w:hAnsi="Times New Roman" w:cs="Times New Roman"/>
          <w:kern w:val="0"/>
          <w14:ligatures w14:val="none"/>
        </w:rPr>
        <w:t>.</w:t>
      </w:r>
    </w:p>
    <w:p w14:paraId="509A0208" w14:textId="77777777" w:rsidR="006337FC" w:rsidRPr="006337FC" w:rsidRDefault="006337FC" w:rsidP="006337FC">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Our own 0/+1 present is also L3 with respect to −2/−1: it unifies their differences into one act.</w:t>
      </w:r>
    </w:p>
    <w:p w14:paraId="3F4CD50F"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2E1132">
          <v:rect id="_x0000_i1229" style="width:0;height:1.5pt" o:hralign="center" o:hrstd="t" o:hr="t" fillcolor="#a0a0a0" stroked="f"/>
        </w:pict>
      </w:r>
    </w:p>
    <w:p w14:paraId="0196665D"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6" w:name="_Toc215316951"/>
      <w:r w:rsidRPr="006337FC">
        <w:rPr>
          <w:rFonts w:ascii="Times New Roman" w:eastAsia="Times New Roman" w:hAnsi="Times New Roman" w:cs="Times New Roman"/>
          <w:b/>
          <w:bCs/>
          <w:kern w:val="0"/>
          <w:sz w:val="27"/>
          <w:szCs w:val="27"/>
          <w14:ligatures w14:val="none"/>
        </w:rPr>
        <w:t>11.3.3 L3 and selection / “collapse”</w:t>
      </w:r>
      <w:bookmarkEnd w:id="76"/>
    </w:p>
    <w:p w14:paraId="01E19CF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In the present-act engine, L3 also overlaps with the </w:t>
      </w:r>
      <w:r w:rsidRPr="006337FC">
        <w:rPr>
          <w:rFonts w:ascii="Times New Roman" w:eastAsia="Times New Roman" w:hAnsi="Times New Roman" w:cs="Times New Roman"/>
          <w:b/>
          <w:bCs/>
          <w:kern w:val="0"/>
          <w14:ligatures w14:val="none"/>
        </w:rPr>
        <w:t>selection step</w:t>
      </w:r>
      <w:r w:rsidRPr="006337FC">
        <w:rPr>
          <w:rFonts w:ascii="Times New Roman" w:eastAsia="Times New Roman" w:hAnsi="Times New Roman" w:cs="Times New Roman"/>
          <w:kern w:val="0"/>
          <w14:ligatures w14:val="none"/>
        </w:rPr>
        <w:t>:</w:t>
      </w:r>
    </w:p>
    <w:p w14:paraId="474F2C0F" w14:textId="77777777" w:rsidR="006337FC" w:rsidRPr="006337FC" w:rsidRDefault="006337FC" w:rsidP="006337FC">
      <w:pPr>
        <w:numPr>
          <w:ilvl w:val="0"/>
          <w:numId w:val="70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you enumerate many admissible futures (L2-like outward fan-out),</w:t>
      </w:r>
    </w:p>
    <w:p w14:paraId="435A249C" w14:textId="77777777" w:rsidR="006337FC" w:rsidRPr="006337FC" w:rsidRDefault="006337FC" w:rsidP="006337FC">
      <w:pPr>
        <w:numPr>
          <w:ilvl w:val="0"/>
          <w:numId w:val="70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then L3 is the “commit”:</w:t>
      </w:r>
    </w:p>
    <w:p w14:paraId="743B4824" w14:textId="77777777" w:rsidR="006337FC" w:rsidRPr="006337FC" w:rsidRDefault="006337FC" w:rsidP="006337FC">
      <w:pPr>
        <w:numPr>
          <w:ilvl w:val="1"/>
          <w:numId w:val="70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lexicographic ordering + PF/Born rule picks one outcome as “this present,”</w:t>
      </w:r>
    </w:p>
    <w:p w14:paraId="214B7442" w14:textId="77777777" w:rsidR="006337FC" w:rsidRPr="006337FC" w:rsidRDefault="006337FC" w:rsidP="006337FC">
      <w:pPr>
        <w:numPr>
          <w:ilvl w:val="1"/>
          <w:numId w:val="70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others remain as unrealised possibilities or as futures in other branches.</w:t>
      </w:r>
    </w:p>
    <w:p w14:paraId="66B7C01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the −2 seam:</w:t>
      </w:r>
    </w:p>
    <w:p w14:paraId="32515ACC" w14:textId="77777777" w:rsidR="006337FC" w:rsidRPr="006337FC" w:rsidRDefault="006337FC" w:rsidP="006337FC">
      <w:pPr>
        <w:numPr>
          <w:ilvl w:val="0"/>
          <w:numId w:val="70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this is what you see as “quantum collapse” from a materialist viewpoint —</w:t>
      </w:r>
      <w:r w:rsidRPr="006337FC">
        <w:rPr>
          <w:rFonts w:ascii="Times New Roman" w:eastAsia="Times New Roman" w:hAnsi="Times New Roman" w:cs="Times New Roman"/>
          <w:kern w:val="0"/>
          <w14:ligatures w14:val="none"/>
        </w:rPr>
        <w:br/>
        <w:t>but in your AR view it’s:</w:t>
      </w:r>
    </w:p>
    <w:p w14:paraId="7615042C" w14:textId="77777777" w:rsidR="006337FC" w:rsidRPr="006337FC" w:rsidRDefault="006337FC" w:rsidP="006337FC">
      <w:pPr>
        <w:numPr>
          <w:ilvl w:val="1"/>
          <w:numId w:val="70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L3 commit of one path through a lower L1 network,</w:t>
      </w:r>
    </w:p>
    <w:p w14:paraId="1F4DF171" w14:textId="77777777" w:rsidR="006337FC" w:rsidRPr="006337FC" w:rsidRDefault="006337FC" w:rsidP="006337FC">
      <w:pPr>
        <w:numPr>
          <w:ilvl w:val="1"/>
          <w:numId w:val="70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encoded in our +1-type environment.</w:t>
      </w:r>
    </w:p>
    <w:p w14:paraId="0C342D6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At the 0↔+1 hinge:</w:t>
      </w:r>
    </w:p>
    <w:p w14:paraId="48BFA356" w14:textId="77777777" w:rsidR="006337FC" w:rsidRPr="006337FC" w:rsidRDefault="006337FC" w:rsidP="006337FC">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same logic shows up as:</w:t>
      </w:r>
    </w:p>
    <w:p w14:paraId="7AE9F3EE" w14:textId="77777777" w:rsidR="006337FC" w:rsidRPr="006337FC" w:rsidRDefault="006337FC" w:rsidP="006337FC">
      <w:pPr>
        <w:numPr>
          <w:ilvl w:val="1"/>
          <w:numId w:val="70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 had many ways this moment could have gone; this is the way it did,”</w:t>
      </w:r>
    </w:p>
    <w:p w14:paraId="7C3FDB8E" w14:textId="77777777" w:rsidR="006337FC" w:rsidRPr="006337FC" w:rsidRDefault="006337FC" w:rsidP="006337FC">
      <w:pPr>
        <w:numPr>
          <w:ilvl w:val="1"/>
          <w:numId w:val="706"/>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the Minkowski/hinge relations capture how that commit respects the speed-of-light and act budgets.</w:t>
      </w:r>
    </w:p>
    <w:p w14:paraId="38D6DE9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So L3 is both:</w:t>
      </w:r>
    </w:p>
    <w:p w14:paraId="2625C7AE" w14:textId="77777777" w:rsidR="006337FC" w:rsidRPr="006337FC" w:rsidRDefault="006337FC" w:rsidP="006337FC">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 </w:t>
      </w:r>
      <w:r w:rsidRPr="006337FC">
        <w:rPr>
          <w:rFonts w:ascii="Times New Roman" w:eastAsia="Times New Roman" w:hAnsi="Times New Roman" w:cs="Times New Roman"/>
          <w:b/>
          <w:bCs/>
          <w:kern w:val="0"/>
          <w14:ligatures w14:val="none"/>
        </w:rPr>
        <w:t>structural role</w:t>
      </w:r>
      <w:r w:rsidRPr="006337FC">
        <w:rPr>
          <w:rFonts w:ascii="Times New Roman" w:eastAsia="Times New Roman" w:hAnsi="Times New Roman" w:cs="Times New Roman"/>
          <w:kern w:val="0"/>
          <w14:ligatures w14:val="none"/>
        </w:rPr>
        <w:t xml:space="preserve"> (contain differences),</w:t>
      </w:r>
    </w:p>
    <w:p w14:paraId="126A37FA" w14:textId="77777777" w:rsidR="006337FC" w:rsidRPr="006337FC" w:rsidRDefault="006337FC" w:rsidP="006337FC">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and a </w:t>
      </w:r>
      <w:r w:rsidRPr="006337FC">
        <w:rPr>
          <w:rFonts w:ascii="Times New Roman" w:eastAsia="Times New Roman" w:hAnsi="Times New Roman" w:cs="Times New Roman"/>
          <w:b/>
          <w:bCs/>
          <w:kern w:val="0"/>
          <w14:ligatures w14:val="none"/>
        </w:rPr>
        <w:t>dynamic role</w:t>
      </w:r>
      <w:r w:rsidRPr="006337FC">
        <w:rPr>
          <w:rFonts w:ascii="Times New Roman" w:eastAsia="Times New Roman" w:hAnsi="Times New Roman" w:cs="Times New Roman"/>
          <w:kern w:val="0"/>
          <w14:ligatures w14:val="none"/>
        </w:rPr>
        <w:t xml:space="preserve"> (select an actualised trajectory).</w:t>
      </w:r>
    </w:p>
    <w:p w14:paraId="0FF23C87"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56786A">
          <v:rect id="_x0000_i1230" style="width:0;height:1.5pt" o:hralign="center" o:hrstd="t" o:hr="t" fillcolor="#a0a0a0" stroked="f"/>
        </w:pict>
      </w:r>
    </w:p>
    <w:p w14:paraId="5B08BE30" w14:textId="77777777" w:rsidR="006337FC" w:rsidRPr="006337FC" w:rsidRDefault="006337FC" w:rsidP="006337F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7" w:name="_Toc215316952"/>
      <w:r w:rsidRPr="006337FC">
        <w:rPr>
          <w:rFonts w:ascii="Times New Roman" w:eastAsia="Times New Roman" w:hAnsi="Times New Roman" w:cs="Times New Roman"/>
          <w:b/>
          <w:bCs/>
          <w:kern w:val="0"/>
          <w:sz w:val="36"/>
          <w:szCs w:val="36"/>
          <w14:ligatures w14:val="none"/>
        </w:rPr>
        <w:t>11.4 Putting it together: every context is all three</w:t>
      </w:r>
      <w:bookmarkEnd w:id="77"/>
    </w:p>
    <w:p w14:paraId="79752BA6"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8" w:name="_Toc215316953"/>
      <w:r w:rsidRPr="006337FC">
        <w:rPr>
          <w:rFonts w:ascii="Times New Roman" w:eastAsia="Times New Roman" w:hAnsi="Times New Roman" w:cs="Times New Roman"/>
          <w:b/>
          <w:bCs/>
          <w:kern w:val="0"/>
          <w:sz w:val="27"/>
          <w:szCs w:val="27"/>
          <w14:ligatures w14:val="none"/>
        </w:rPr>
        <w:t>11.4.1 Role simultaneity</w:t>
      </w:r>
      <w:bookmarkEnd w:id="78"/>
    </w:p>
    <w:p w14:paraId="1F1874F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key unifying idea:</w:t>
      </w:r>
    </w:p>
    <w:p w14:paraId="084B2249"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Every context is </w:t>
      </w:r>
      <w:r w:rsidRPr="006337FC">
        <w:rPr>
          <w:rFonts w:ascii="Times New Roman" w:eastAsia="Times New Roman" w:hAnsi="Times New Roman" w:cs="Times New Roman"/>
          <w:b/>
          <w:bCs/>
          <w:kern w:val="0"/>
          <w14:ligatures w14:val="none"/>
        </w:rPr>
        <w:t>simultaneously</w:t>
      </w:r>
      <w:r w:rsidRPr="006337FC">
        <w:rPr>
          <w:rFonts w:ascii="Times New Roman" w:eastAsia="Times New Roman" w:hAnsi="Times New Roman" w:cs="Times New Roman"/>
          <w:kern w:val="0"/>
          <w14:ligatures w14:val="none"/>
        </w:rPr>
        <w:t xml:space="preserve"> L1, L2, and L3 – but relative to different other contexts.</w:t>
      </w:r>
    </w:p>
    <w:p w14:paraId="456F111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For any context C:</w:t>
      </w:r>
    </w:p>
    <w:p w14:paraId="50EFF054" w14:textId="77777777" w:rsidR="006337FC" w:rsidRPr="006337FC" w:rsidRDefault="006337FC" w:rsidP="006337FC">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C in L1 role</w:t>
      </w:r>
      <w:r w:rsidRPr="006337FC">
        <w:rPr>
          <w:rFonts w:ascii="Times New Roman" w:eastAsia="Times New Roman" w:hAnsi="Times New Roman" w:cs="Times New Roman"/>
          <w:kern w:val="0"/>
          <w14:ligatures w14:val="none"/>
        </w:rPr>
        <w:t>:</w:t>
      </w:r>
    </w:p>
    <w:p w14:paraId="1FE3B736" w14:textId="77777777" w:rsidR="006337FC" w:rsidRPr="006337FC" w:rsidRDefault="006337FC" w:rsidP="006337FC">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how C looks if you step up one level and treat it as “the thing with a history and futures.”</w:t>
      </w:r>
    </w:p>
    <w:p w14:paraId="7DF84D48" w14:textId="77777777" w:rsidR="006337FC" w:rsidRPr="006337FC" w:rsidRDefault="006337FC" w:rsidP="006337FC">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C in L2 role</w:t>
      </w:r>
      <w:r w:rsidRPr="006337FC">
        <w:rPr>
          <w:rFonts w:ascii="Times New Roman" w:eastAsia="Times New Roman" w:hAnsi="Times New Roman" w:cs="Times New Roman"/>
          <w:kern w:val="0"/>
          <w14:ligatures w14:val="none"/>
        </w:rPr>
        <w:t>:</w:t>
      </w:r>
    </w:p>
    <w:p w14:paraId="39B9CBFA" w14:textId="77777777" w:rsidR="006337FC" w:rsidRPr="006337FC" w:rsidRDefault="006337FC" w:rsidP="006337FC">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how C looks if you treat it as the environment encoding the futures of something below.</w:t>
      </w:r>
    </w:p>
    <w:p w14:paraId="27D3035F" w14:textId="77777777" w:rsidR="006337FC" w:rsidRPr="006337FC" w:rsidRDefault="006337FC" w:rsidP="006337FC">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b/>
          <w:bCs/>
          <w:kern w:val="0"/>
          <w14:ligatures w14:val="none"/>
        </w:rPr>
        <w:t>C in L3 role</w:t>
      </w:r>
      <w:r w:rsidRPr="006337FC">
        <w:rPr>
          <w:rFonts w:ascii="Times New Roman" w:eastAsia="Times New Roman" w:hAnsi="Times New Roman" w:cs="Times New Roman"/>
          <w:kern w:val="0"/>
          <w14:ligatures w14:val="none"/>
        </w:rPr>
        <w:t>:</w:t>
      </w:r>
    </w:p>
    <w:p w14:paraId="65352D46" w14:textId="77777777" w:rsidR="006337FC" w:rsidRPr="006337FC" w:rsidRDefault="006337FC" w:rsidP="006337FC">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how C looks if you treat it as the present that holds the differences among multiple lower paths/worlds.</w:t>
      </w:r>
    </w:p>
    <w:p w14:paraId="4416C77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All three roles are always in play, but usually one is “foregrounded” depending on:</w:t>
      </w:r>
    </w:p>
    <w:p w14:paraId="38F030A6" w14:textId="77777777" w:rsidR="006337FC" w:rsidRPr="006337FC" w:rsidRDefault="006337FC" w:rsidP="006337FC">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hinge you choose,</w:t>
      </w:r>
    </w:p>
    <w:p w14:paraId="71871E27" w14:textId="77777777" w:rsidR="006337FC" w:rsidRPr="006337FC" w:rsidRDefault="006337FC" w:rsidP="006337FC">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direction you’re looking (inward vs outward),</w:t>
      </w:r>
    </w:p>
    <w:p w14:paraId="679CB3CE" w14:textId="77777777" w:rsidR="006337FC" w:rsidRPr="006337FC" w:rsidRDefault="006337FC" w:rsidP="006337FC">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which part of the structure you’re analysing.</w:t>
      </w:r>
    </w:p>
    <w:p w14:paraId="01AAC693"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565EC3">
          <v:rect id="_x0000_i1231" style="width:0;height:1.5pt" o:hralign="center" o:hrstd="t" o:hr="t" fillcolor="#a0a0a0" stroked="f"/>
        </w:pict>
      </w:r>
    </w:p>
    <w:p w14:paraId="0F9095A0"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5316954"/>
      <w:r w:rsidRPr="006337FC">
        <w:rPr>
          <w:rFonts w:ascii="Times New Roman" w:eastAsia="Times New Roman" w:hAnsi="Times New Roman" w:cs="Times New Roman"/>
          <w:b/>
          <w:bCs/>
          <w:kern w:val="0"/>
          <w:sz w:val="27"/>
          <w:szCs w:val="27"/>
          <w14:ligatures w14:val="none"/>
        </w:rPr>
        <w:t>11.4.2 Roles define ordering, not vice versa</w:t>
      </w:r>
      <w:bookmarkEnd w:id="79"/>
    </w:p>
    <w:p w14:paraId="38C8D2A6"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Because roles are relational:</w:t>
      </w:r>
    </w:p>
    <w:p w14:paraId="0B460BA4" w14:textId="77777777" w:rsidR="006337FC" w:rsidRPr="006337FC" w:rsidRDefault="006337FC" w:rsidP="006337FC">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“inner vs outer,”</w:t>
      </w:r>
    </w:p>
    <w:p w14:paraId="1939442F" w14:textId="77777777" w:rsidR="006337FC" w:rsidRPr="006337FC" w:rsidRDefault="006337FC" w:rsidP="006337FC">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“lower vs higher,”</w:t>
      </w:r>
    </w:p>
    <w:p w14:paraId="44F97BFE" w14:textId="77777777" w:rsidR="006337FC" w:rsidRPr="006337FC" w:rsidRDefault="006337FC" w:rsidP="006337FC">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“more generic vs more specific”</w:t>
      </w:r>
    </w:p>
    <w:p w14:paraId="32168C9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are </w:t>
      </w:r>
      <w:r w:rsidRPr="006337FC">
        <w:rPr>
          <w:rFonts w:ascii="Times New Roman" w:eastAsia="Times New Roman" w:hAnsi="Times New Roman" w:cs="Times New Roman"/>
          <w:b/>
          <w:bCs/>
          <w:kern w:val="0"/>
          <w14:ligatures w14:val="none"/>
        </w:rPr>
        <w:t>not hard-coded</w:t>
      </w:r>
      <w:r w:rsidRPr="006337FC">
        <w:rPr>
          <w:rFonts w:ascii="Times New Roman" w:eastAsia="Times New Roman" w:hAnsi="Times New Roman" w:cs="Times New Roman"/>
          <w:kern w:val="0"/>
          <w14:ligatures w14:val="none"/>
        </w:rPr>
        <w:t xml:space="preserve"> as absolute facts. They are:</w:t>
      </w:r>
    </w:p>
    <w:p w14:paraId="261CB4CE" w14:textId="77777777" w:rsidR="006337FC" w:rsidRPr="006337FC" w:rsidRDefault="006337FC" w:rsidP="006337FC">
      <w:pPr>
        <w:numPr>
          <w:ilvl w:val="0"/>
          <w:numId w:val="711"/>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consequences of </w:t>
      </w:r>
      <w:r w:rsidRPr="006337FC">
        <w:rPr>
          <w:rFonts w:ascii="Times New Roman" w:eastAsia="Times New Roman" w:hAnsi="Times New Roman" w:cs="Times New Roman"/>
          <w:b/>
          <w:bCs/>
          <w:kern w:val="0"/>
          <w14:ligatures w14:val="none"/>
        </w:rPr>
        <w:t>how</w:t>
      </w:r>
      <w:r w:rsidRPr="006337FC">
        <w:rPr>
          <w:rFonts w:ascii="Times New Roman" w:eastAsia="Times New Roman" w:hAnsi="Times New Roman" w:cs="Times New Roman"/>
          <w:kern w:val="0"/>
          <w14:ligatures w14:val="none"/>
        </w:rPr>
        <w:t xml:space="preserve"> a given context is acting in L1/L2/L3 roles relative to your hinge.</w:t>
      </w:r>
    </w:p>
    <w:p w14:paraId="365119E7"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From our 0↔+1 hinge:</w:t>
      </w:r>
    </w:p>
    <w:p w14:paraId="605B8F4E" w14:textId="77777777" w:rsidR="006337FC" w:rsidRPr="006337FC" w:rsidRDefault="006337FC" w:rsidP="006337FC">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inner bands (−2/−1/0) show up as:</w:t>
      </w:r>
    </w:p>
    <w:p w14:paraId="33957BC1" w14:textId="77777777" w:rsidR="006337FC" w:rsidRPr="006337FC" w:rsidRDefault="006337FC" w:rsidP="006337FC">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more L1-ish to us (inner plexity, generic building blocks),</w:t>
      </w:r>
    </w:p>
    <w:p w14:paraId="08B95B7B" w14:textId="77777777" w:rsidR="006337FC" w:rsidRPr="006337FC" w:rsidRDefault="006337FC" w:rsidP="006337FC">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because we’re in an L3 role over them.</w:t>
      </w:r>
    </w:p>
    <w:p w14:paraId="49F73248" w14:textId="77777777" w:rsidR="006337FC" w:rsidRPr="006337FC" w:rsidRDefault="006337FC" w:rsidP="006337FC">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outer bands (+1/+2/+3) show up as:</w:t>
      </w:r>
    </w:p>
    <w:p w14:paraId="2B50E1A1" w14:textId="77777777" w:rsidR="006337FC" w:rsidRPr="006337FC" w:rsidRDefault="006337FC" w:rsidP="006337FC">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more L2-ish to us (environments, containers),</w:t>
      </w:r>
    </w:p>
    <w:p w14:paraId="58EC9F6D" w14:textId="77777777" w:rsidR="006337FC" w:rsidRPr="006337FC" w:rsidRDefault="006337FC" w:rsidP="006337FC">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and we’re inside their L2/L3 structure, so we see them as specific, richly structured.</w:t>
      </w:r>
    </w:p>
    <w:p w14:paraId="08ACEC72"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The </w:t>
      </w:r>
      <w:r w:rsidRPr="006337FC">
        <w:rPr>
          <w:rFonts w:ascii="Times New Roman" w:eastAsia="Times New Roman" w:hAnsi="Times New Roman" w:cs="Times New Roman"/>
          <w:b/>
          <w:bCs/>
          <w:kern w:val="0"/>
          <w14:ligatures w14:val="none"/>
        </w:rPr>
        <w:t>ladder</w:t>
      </w:r>
      <w:r w:rsidRPr="006337FC">
        <w:rPr>
          <w:rFonts w:ascii="Times New Roman" w:eastAsia="Times New Roman" w:hAnsi="Times New Roman" w:cs="Times New Roman"/>
          <w:kern w:val="0"/>
          <w14:ligatures w14:val="none"/>
        </w:rPr>
        <w:t xml:space="preserve"> is just the set of scale bands where this role-pattern is stable and empirically sharp.</w:t>
      </w:r>
    </w:p>
    <w:p w14:paraId="6CF78EB4" w14:textId="77777777" w:rsidR="006337FC" w:rsidRPr="006337FC" w:rsidRDefault="00C96FC8" w:rsidP="006337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7E3A06">
          <v:rect id="_x0000_i1232" style="width:0;height:1.5pt" o:hralign="center" o:hrstd="t" o:hr="t" fillcolor="#a0a0a0" stroked="f"/>
        </w:pict>
      </w:r>
    </w:p>
    <w:p w14:paraId="702A7F8E" w14:textId="77777777" w:rsidR="006337FC" w:rsidRPr="006337FC" w:rsidRDefault="006337FC" w:rsidP="006337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0" w:name="_Toc215316955"/>
      <w:r w:rsidRPr="006337FC">
        <w:rPr>
          <w:rFonts w:ascii="Times New Roman" w:eastAsia="Times New Roman" w:hAnsi="Times New Roman" w:cs="Times New Roman"/>
          <w:b/>
          <w:bCs/>
          <w:kern w:val="0"/>
          <w:sz w:val="27"/>
          <w:szCs w:val="27"/>
          <w14:ligatures w14:val="none"/>
        </w:rPr>
        <w:t>11.4.3 Our hinge frame</w:t>
      </w:r>
      <w:bookmarkEnd w:id="80"/>
    </w:p>
    <w:p w14:paraId="296C67A5"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Finally, everything here is pinned to </w:t>
      </w:r>
      <w:r w:rsidRPr="006337FC">
        <w:rPr>
          <w:rFonts w:ascii="Times New Roman" w:eastAsia="Times New Roman" w:hAnsi="Times New Roman" w:cs="Times New Roman"/>
          <w:b/>
          <w:bCs/>
          <w:kern w:val="0"/>
          <w14:ligatures w14:val="none"/>
        </w:rPr>
        <w:t>our</w:t>
      </w:r>
      <w:r w:rsidRPr="006337FC">
        <w:rPr>
          <w:rFonts w:ascii="Times New Roman" w:eastAsia="Times New Roman" w:hAnsi="Times New Roman" w:cs="Times New Roman"/>
          <w:kern w:val="0"/>
          <w14:ligatures w14:val="none"/>
        </w:rPr>
        <w:t xml:space="preserve"> hinge:</w:t>
      </w:r>
    </w:p>
    <w:p w14:paraId="3ED0DE90" w14:textId="77777777" w:rsidR="006337FC" w:rsidRPr="006337FC" w:rsidRDefault="006337FC" w:rsidP="006337FC">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0 (present) ↔ +1 (Earth-surface CS).</w:t>
      </w:r>
    </w:p>
    <w:p w14:paraId="6DF707F0"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From that frame:</w:t>
      </w:r>
    </w:p>
    <w:p w14:paraId="38F862EC" w14:textId="77777777" w:rsidR="006337FC" w:rsidRPr="006337FC" w:rsidRDefault="006337FC" w:rsidP="006337FC">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−2/−1/0/+1/+2/+3 is the visible slice of the whole relational structure.</w:t>
      </w:r>
    </w:p>
    <w:p w14:paraId="2BF7BE65" w14:textId="77777777" w:rsidR="006337FC" w:rsidRPr="006337FC" w:rsidRDefault="006337FC" w:rsidP="006337FC">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We naturally organise the world as:</w:t>
      </w:r>
    </w:p>
    <w:p w14:paraId="5A4FE72E" w14:textId="77777777" w:rsidR="006337FC" w:rsidRPr="006337FC" w:rsidRDefault="006337FC" w:rsidP="006337FC">
      <w:pPr>
        <w:numPr>
          <w:ilvl w:val="1"/>
          <w:numId w:val="71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inner micros (−2/−1/0) feeding into one act,</w:t>
      </w:r>
    </w:p>
    <w:p w14:paraId="4664BC48" w14:textId="77777777" w:rsidR="006337FC" w:rsidRPr="006337FC" w:rsidRDefault="006337FC" w:rsidP="006337FC">
      <w:pPr>
        <w:numPr>
          <w:ilvl w:val="1"/>
          <w:numId w:val="714"/>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outer containers (+1/+2/+3) holding our environment and cosmos.</w:t>
      </w:r>
    </w:p>
    <w:p w14:paraId="2197F791"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same logic could, in principle, be applied from other hinges:</w:t>
      </w:r>
    </w:p>
    <w:p w14:paraId="5E012E3F" w14:textId="77777777" w:rsidR="006337FC" w:rsidRPr="006337FC" w:rsidRDefault="006337FC" w:rsidP="006337FC">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different kind of observer,</w:t>
      </w:r>
    </w:p>
    <w:p w14:paraId="6E58060B" w14:textId="77777777" w:rsidR="006337FC" w:rsidRPr="006337FC" w:rsidRDefault="006337FC" w:rsidP="006337FC">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different scale of nervous system or AI-present,</w:t>
      </w:r>
    </w:p>
    <w:p w14:paraId="41ECC80F" w14:textId="77777777" w:rsidR="006337FC" w:rsidRPr="006337FC" w:rsidRDefault="006337FC" w:rsidP="006337FC">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a different cosmic frame.</w:t>
      </w:r>
    </w:p>
    <w:p w14:paraId="33C3CF3A"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But for the purposes of this work, </w:t>
      </w:r>
      <w:r w:rsidRPr="006337FC">
        <w:rPr>
          <w:rFonts w:ascii="Times New Roman" w:eastAsia="Times New Roman" w:hAnsi="Times New Roman" w:cs="Times New Roman"/>
          <w:b/>
          <w:bCs/>
          <w:kern w:val="0"/>
          <w14:ligatures w14:val="none"/>
        </w:rPr>
        <w:t>this hinge is fixed</w:t>
      </w:r>
      <w:r w:rsidRPr="006337FC">
        <w:rPr>
          <w:rFonts w:ascii="Times New Roman" w:eastAsia="Times New Roman" w:hAnsi="Times New Roman" w:cs="Times New Roman"/>
          <w:kern w:val="0"/>
          <w14:ligatures w14:val="none"/>
        </w:rPr>
        <w:t>, and the entire 6-level ladder, plus all the math, plus all the CL results, are understood as:</w:t>
      </w:r>
    </w:p>
    <w:p w14:paraId="79F1AD7F"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the expression of L1/L2/L3 roles around this hinge,</w:t>
      </w:r>
      <w:r w:rsidRPr="006337FC">
        <w:rPr>
          <w:rFonts w:ascii="Times New Roman" w:eastAsia="Times New Roman" w:hAnsi="Times New Roman" w:cs="Times New Roman"/>
          <w:kern w:val="0"/>
          <w14:ligatures w14:val="none"/>
        </w:rPr>
        <w:br/>
        <w:t>written in the language of scale bands, GM seams, D(L) plateaus, and activation.</w:t>
      </w:r>
    </w:p>
    <w:p w14:paraId="4799E1A3" w14:textId="77777777" w:rsidR="006337FC" w:rsidRPr="006337FC" w:rsidRDefault="006337FC" w:rsidP="006337FC">
      <w:pPr>
        <w:spacing w:before="100" w:beforeAutospacing="1" w:after="100" w:afterAutospacing="1" w:line="240" w:lineRule="auto"/>
        <w:rPr>
          <w:rFonts w:ascii="Times New Roman" w:eastAsia="Times New Roman" w:hAnsi="Times New Roman" w:cs="Times New Roman"/>
          <w:kern w:val="0"/>
          <w14:ligatures w14:val="none"/>
        </w:rPr>
      </w:pPr>
      <w:r w:rsidRPr="006337FC">
        <w:rPr>
          <w:rFonts w:ascii="Times New Roman" w:eastAsia="Times New Roman" w:hAnsi="Times New Roman" w:cs="Times New Roman"/>
          <w:kern w:val="0"/>
          <w14:ligatures w14:val="none"/>
        </w:rPr>
        <w:t xml:space="preserve">Subsequent sections then re-read the ladder and all previous results in this light, and show how this role-based view both </w:t>
      </w:r>
      <w:r w:rsidRPr="006337FC">
        <w:rPr>
          <w:rFonts w:ascii="Times New Roman" w:eastAsia="Times New Roman" w:hAnsi="Times New Roman" w:cs="Times New Roman"/>
          <w:b/>
          <w:bCs/>
          <w:kern w:val="0"/>
          <w14:ligatures w14:val="none"/>
        </w:rPr>
        <w:t>explains those results</w:t>
      </w:r>
      <w:r w:rsidRPr="006337FC">
        <w:rPr>
          <w:rFonts w:ascii="Times New Roman" w:eastAsia="Times New Roman" w:hAnsi="Times New Roman" w:cs="Times New Roman"/>
          <w:kern w:val="0"/>
          <w14:ligatures w14:val="none"/>
        </w:rPr>
        <w:t xml:space="preserve"> and </w:t>
      </w:r>
      <w:r w:rsidRPr="006337FC">
        <w:rPr>
          <w:rFonts w:ascii="Times New Roman" w:eastAsia="Times New Roman" w:hAnsi="Times New Roman" w:cs="Times New Roman"/>
          <w:b/>
          <w:bCs/>
          <w:kern w:val="0"/>
          <w14:ligatures w14:val="none"/>
        </w:rPr>
        <w:t>suggests new math and new tests.</w:t>
      </w:r>
    </w:p>
    <w:p w14:paraId="1514223D" w14:textId="77777777" w:rsidR="006337FC" w:rsidRDefault="006337FC" w:rsidP="00E66BE8"/>
    <w:p w14:paraId="2970F755"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1" w:name="_Toc215316956"/>
      <w:r w:rsidRPr="00A2524E">
        <w:rPr>
          <w:rFonts w:ascii="Times New Roman" w:eastAsia="Times New Roman" w:hAnsi="Times New Roman" w:cs="Times New Roman"/>
          <w:b/>
          <w:bCs/>
          <w:kern w:val="0"/>
          <w:sz w:val="27"/>
          <w:szCs w:val="27"/>
          <w14:ligatures w14:val="none"/>
        </w:rPr>
        <w:t>12. Re</w:t>
      </w:r>
      <w:r w:rsidRPr="00A2524E">
        <w:rPr>
          <w:rFonts w:ascii="Times New Roman" w:eastAsia="Times New Roman" w:hAnsi="Times New Roman" w:cs="Times New Roman"/>
          <w:b/>
          <w:bCs/>
          <w:kern w:val="0"/>
          <w:sz w:val="27"/>
          <w:szCs w:val="27"/>
          <w14:ligatures w14:val="none"/>
        </w:rPr>
        <w:noBreakHyphen/>
        <w:t>reading the Six Context Levels Through L1/L2/L3</w:t>
      </w:r>
      <w:bookmarkEnd w:id="81"/>
    </w:p>
    <w:p w14:paraId="6DCD3F2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the earlier 9</w:t>
      </w:r>
      <w:r w:rsidRPr="00A2524E">
        <w:rPr>
          <w:rFonts w:ascii="Times New Roman" w:eastAsia="Times New Roman" w:hAnsi="Times New Roman" w:cs="Times New Roman"/>
          <w:kern w:val="0"/>
          <w14:ligatures w14:val="none"/>
        </w:rPr>
        <w:noBreakHyphen/>
        <w:t>section write</w:t>
      </w:r>
      <w:r w:rsidRPr="00A2524E">
        <w:rPr>
          <w:rFonts w:ascii="Times New Roman" w:eastAsia="Times New Roman" w:hAnsi="Times New Roman" w:cs="Times New Roman"/>
          <w:kern w:val="0"/>
          <w14:ligatures w14:val="none"/>
        </w:rPr>
        <w:noBreakHyphen/>
        <w:t xml:space="preserve">up, we treated the six context levels (−2, −1, 0, +1, +2, +3) mostly in terms of </w:t>
      </w:r>
      <w:r w:rsidRPr="00A2524E">
        <w:rPr>
          <w:rFonts w:ascii="Times New Roman" w:eastAsia="Times New Roman" w:hAnsi="Times New Roman" w:cs="Times New Roman"/>
          <w:b/>
          <w:bCs/>
          <w:kern w:val="0"/>
          <w14:ligatures w14:val="none"/>
        </w:rPr>
        <w:t>scales, bands, GM clusters, D(L) plateaus, and activation effects</w:t>
      </w:r>
      <w:r w:rsidRPr="00A2524E">
        <w:rPr>
          <w:rFonts w:ascii="Times New Roman" w:eastAsia="Times New Roman" w:hAnsi="Times New Roman" w:cs="Times New Roman"/>
          <w:kern w:val="0"/>
          <w14:ligatures w14:val="none"/>
        </w:rPr>
        <w:t>. Here we re</w:t>
      </w:r>
      <w:r w:rsidRPr="00A2524E">
        <w:rPr>
          <w:rFonts w:ascii="Times New Roman" w:eastAsia="Times New Roman" w:hAnsi="Times New Roman" w:cs="Times New Roman"/>
          <w:kern w:val="0"/>
          <w14:ligatures w14:val="none"/>
        </w:rPr>
        <w:noBreakHyphen/>
        <w:t>read that whole structure explicitly through the L1/L2/L3 logic.</w:t>
      </w:r>
    </w:p>
    <w:p w14:paraId="75FBF19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goal is:</w:t>
      </w:r>
    </w:p>
    <w:p w14:paraId="5D6FF99B" w14:textId="77777777" w:rsidR="00A2524E" w:rsidRPr="00A2524E" w:rsidRDefault="00A2524E" w:rsidP="00A2524E">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to show </w:t>
      </w:r>
      <w:r w:rsidRPr="00A2524E">
        <w:rPr>
          <w:rFonts w:ascii="Times New Roman" w:eastAsia="Times New Roman" w:hAnsi="Times New Roman" w:cs="Times New Roman"/>
          <w:i/>
          <w:iCs/>
          <w:kern w:val="0"/>
          <w14:ligatures w14:val="none"/>
        </w:rPr>
        <w:t>why</w:t>
      </w:r>
      <w:r w:rsidRPr="00A2524E">
        <w:rPr>
          <w:rFonts w:ascii="Times New Roman" w:eastAsia="Times New Roman" w:hAnsi="Times New Roman" w:cs="Times New Roman"/>
          <w:kern w:val="0"/>
          <w14:ligatures w14:val="none"/>
        </w:rPr>
        <w:t xml:space="preserve"> those particular six bands show the patterns they do,</w:t>
      </w:r>
    </w:p>
    <w:p w14:paraId="2BC7A1BA" w14:textId="77777777" w:rsidR="00A2524E" w:rsidRPr="00A2524E" w:rsidRDefault="00A2524E" w:rsidP="00A2524E">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and to make it obvious how “generic downward, specific upward” is a direct consequence of our </w:t>
      </w:r>
      <w:r w:rsidRPr="00A2524E">
        <w:rPr>
          <w:rFonts w:ascii="Times New Roman" w:eastAsia="Times New Roman" w:hAnsi="Times New Roman" w:cs="Times New Roman"/>
          <w:b/>
          <w:bCs/>
          <w:kern w:val="0"/>
          <w14:ligatures w14:val="none"/>
        </w:rPr>
        <w:t>role position</w:t>
      </w:r>
      <w:r w:rsidRPr="00A2524E">
        <w:rPr>
          <w:rFonts w:ascii="Times New Roman" w:eastAsia="Times New Roman" w:hAnsi="Times New Roman" w:cs="Times New Roman"/>
          <w:kern w:val="0"/>
          <w14:ligatures w14:val="none"/>
        </w:rPr>
        <w:t xml:space="preserve"> at the 0↔+1 hinge.</w:t>
      </w:r>
    </w:p>
    <w:p w14:paraId="24941E0F"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BB9132">
          <v:rect id="_x0000_i1233" style="width:0;height:1.5pt" o:hralign="center" o:hrstd="t" o:hr="t" fillcolor="#a0a0a0" stroked="f"/>
        </w:pict>
      </w:r>
    </w:p>
    <w:p w14:paraId="6151F5D8"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2" w:name="_Toc215316957"/>
      <w:r w:rsidRPr="00A2524E">
        <w:rPr>
          <w:rFonts w:ascii="Times New Roman" w:eastAsia="Times New Roman" w:hAnsi="Times New Roman" w:cs="Times New Roman"/>
          <w:b/>
          <w:bCs/>
          <w:kern w:val="0"/>
          <w:sz w:val="36"/>
          <w:szCs w:val="36"/>
          <w14:ligatures w14:val="none"/>
        </w:rPr>
        <w:t>12.1 Downward: why −2 / −1 / 0 look generic or “collapsed”</w:t>
      </w:r>
      <w:bookmarkEnd w:id="82"/>
    </w:p>
    <w:p w14:paraId="20515BDA"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3" w:name="_Toc215316958"/>
      <w:r w:rsidRPr="00A2524E">
        <w:rPr>
          <w:rFonts w:ascii="Times New Roman" w:eastAsia="Times New Roman" w:hAnsi="Times New Roman" w:cs="Times New Roman"/>
          <w:b/>
          <w:bCs/>
          <w:kern w:val="0"/>
          <w:sz w:val="27"/>
          <w:szCs w:val="27"/>
          <w14:ligatures w14:val="none"/>
        </w:rPr>
        <w:t>12.1.1 We are L3 relative to −2/−1</w:t>
      </w:r>
      <w:bookmarkEnd w:id="83"/>
    </w:p>
    <w:p w14:paraId="6C3D81C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From our vantage at 0↔+1, the inner bands −2 and −1 are </w:t>
      </w:r>
      <w:r w:rsidRPr="00A2524E">
        <w:rPr>
          <w:rFonts w:ascii="Times New Roman" w:eastAsia="Times New Roman" w:hAnsi="Times New Roman" w:cs="Times New Roman"/>
          <w:b/>
          <w:bCs/>
          <w:kern w:val="0"/>
          <w14:ligatures w14:val="none"/>
        </w:rPr>
        <w:t>below</w:t>
      </w:r>
      <w:r w:rsidRPr="00A2524E">
        <w:rPr>
          <w:rFonts w:ascii="Times New Roman" w:eastAsia="Times New Roman" w:hAnsi="Times New Roman" w:cs="Times New Roman"/>
          <w:kern w:val="0"/>
          <w14:ligatures w14:val="none"/>
        </w:rPr>
        <w:t xml:space="preserve"> the hinge in the sense that:</w:t>
      </w:r>
    </w:p>
    <w:p w14:paraId="0EA78E80" w14:textId="77777777" w:rsidR="00A2524E" w:rsidRPr="00A2524E" w:rsidRDefault="00A2524E" w:rsidP="00A2524E">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what happens there is mostly </w:t>
      </w:r>
      <w:r w:rsidRPr="00A2524E">
        <w:rPr>
          <w:rFonts w:ascii="Times New Roman" w:eastAsia="Times New Roman" w:hAnsi="Times New Roman" w:cs="Times New Roman"/>
          <w:b/>
          <w:bCs/>
          <w:kern w:val="0"/>
          <w14:ligatures w14:val="none"/>
        </w:rPr>
        <w:t>fed inward</w:t>
      </w:r>
      <w:r w:rsidRPr="00A2524E">
        <w:rPr>
          <w:rFonts w:ascii="Times New Roman" w:eastAsia="Times New Roman" w:hAnsi="Times New Roman" w:cs="Times New Roman"/>
          <w:kern w:val="0"/>
          <w14:ligatures w14:val="none"/>
        </w:rPr>
        <w:t xml:space="preserve"> as hidden plexity we unify in each act,</w:t>
      </w:r>
    </w:p>
    <w:p w14:paraId="4D127FC5" w14:textId="77777777" w:rsidR="00A2524E" w:rsidRPr="00A2524E" w:rsidRDefault="00A2524E" w:rsidP="00A2524E">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not something we experience as a separate environment.</w:t>
      </w:r>
    </w:p>
    <w:p w14:paraId="59BC760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role terms:</w:t>
      </w:r>
    </w:p>
    <w:p w14:paraId="2E0956CB" w14:textId="77777777" w:rsidR="00A2524E" w:rsidRPr="00A2524E" w:rsidRDefault="00A2524E" w:rsidP="00A2524E">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Our 0/+1 present sits in a </w:t>
      </w:r>
      <w:r w:rsidRPr="00A2524E">
        <w:rPr>
          <w:rFonts w:ascii="Times New Roman" w:eastAsia="Times New Roman" w:hAnsi="Times New Roman" w:cs="Times New Roman"/>
          <w:b/>
          <w:bCs/>
          <w:kern w:val="0"/>
          <w14:ligatures w14:val="none"/>
        </w:rPr>
        <w:t>strong L3 role</w:t>
      </w:r>
      <w:r w:rsidRPr="00A2524E">
        <w:rPr>
          <w:rFonts w:ascii="Times New Roman" w:eastAsia="Times New Roman" w:hAnsi="Times New Roman" w:cs="Times New Roman"/>
          <w:kern w:val="0"/>
          <w14:ligatures w14:val="none"/>
        </w:rPr>
        <w:t xml:space="preserve"> relative to −2 and −1:</w:t>
      </w:r>
    </w:p>
    <w:p w14:paraId="37537892" w14:textId="77777777" w:rsidR="00A2524E" w:rsidRPr="00A2524E" w:rsidRDefault="00A2524E" w:rsidP="00A2524E">
      <w:pPr>
        <w:numPr>
          <w:ilvl w:val="1"/>
          <w:numId w:val="71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are the present that </w:t>
      </w:r>
      <w:r w:rsidRPr="00A2524E">
        <w:rPr>
          <w:rFonts w:ascii="Times New Roman" w:eastAsia="Times New Roman" w:hAnsi="Times New Roman" w:cs="Times New Roman"/>
          <w:b/>
          <w:bCs/>
          <w:kern w:val="0"/>
          <w14:ligatures w14:val="none"/>
        </w:rPr>
        <w:t>contains</w:t>
      </w:r>
      <w:r w:rsidRPr="00A2524E">
        <w:rPr>
          <w:rFonts w:ascii="Times New Roman" w:eastAsia="Times New Roman" w:hAnsi="Times New Roman" w:cs="Times New Roman"/>
          <w:kern w:val="0"/>
          <w14:ligatures w14:val="none"/>
        </w:rPr>
        <w:t xml:space="preserve"> their differences,</w:t>
      </w:r>
    </w:p>
    <w:p w14:paraId="1845562D" w14:textId="77777777" w:rsidR="00A2524E" w:rsidRPr="00A2524E" w:rsidRDefault="00A2524E" w:rsidP="00A2524E">
      <w:pPr>
        <w:numPr>
          <w:ilvl w:val="1"/>
          <w:numId w:val="71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we use those inner contexts as past</w:t>
      </w:r>
      <w:r w:rsidRPr="00A2524E">
        <w:rPr>
          <w:rFonts w:ascii="Times New Roman" w:eastAsia="Times New Roman" w:hAnsi="Times New Roman" w:cs="Times New Roman"/>
          <w:kern w:val="0"/>
          <w14:ligatures w14:val="none"/>
        </w:rPr>
        <w:noBreakHyphen/>
        <w:t>units and parts.</w:t>
      </w:r>
    </w:p>
    <w:p w14:paraId="3707CDB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When you are L3 over a domain:</w:t>
      </w:r>
    </w:p>
    <w:p w14:paraId="416BEFB9" w14:textId="77777777" w:rsidR="00A2524E" w:rsidRPr="00A2524E" w:rsidRDefault="00A2524E" w:rsidP="00A2524E">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you don’t see the full individuality of its lower experiences;</w:t>
      </w:r>
    </w:p>
    <w:p w14:paraId="64D86AEA" w14:textId="77777777" w:rsidR="00A2524E" w:rsidRPr="00A2524E" w:rsidRDefault="00A2524E" w:rsidP="00A2524E">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you see what they contribute as </w:t>
      </w:r>
      <w:r w:rsidRPr="00A2524E">
        <w:rPr>
          <w:rFonts w:ascii="Times New Roman" w:eastAsia="Times New Roman" w:hAnsi="Times New Roman" w:cs="Times New Roman"/>
          <w:b/>
          <w:bCs/>
          <w:kern w:val="0"/>
          <w14:ligatures w14:val="none"/>
        </w:rPr>
        <w:t>generic ingredients</w:t>
      </w:r>
      <w:r w:rsidRPr="00A2524E">
        <w:rPr>
          <w:rFonts w:ascii="Times New Roman" w:eastAsia="Times New Roman" w:hAnsi="Times New Roman" w:cs="Times New Roman"/>
          <w:kern w:val="0"/>
          <w14:ligatures w14:val="none"/>
        </w:rPr>
        <w:t xml:space="preserve"> to your own present.</w:t>
      </w:r>
    </w:p>
    <w:p w14:paraId="5D8A83A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exactly how −2 and −1 show up in the data and in ordinary physics:</w:t>
      </w:r>
    </w:p>
    <w:p w14:paraId="25E86B31" w14:textId="77777777" w:rsidR="00A2524E" w:rsidRPr="00A2524E" w:rsidRDefault="00A2524E" w:rsidP="00A2524E">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lots of universal laws,</w:t>
      </w:r>
    </w:p>
    <w:p w14:paraId="6064F703" w14:textId="77777777" w:rsidR="00A2524E" w:rsidRPr="00A2524E" w:rsidRDefault="00A2524E" w:rsidP="00A2524E">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generic particles,</w:t>
      </w:r>
    </w:p>
    <w:p w14:paraId="1C65217B" w14:textId="77777777" w:rsidR="00A2524E" w:rsidRPr="00A2524E" w:rsidRDefault="00A2524E" w:rsidP="00A2524E">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standardised building blocks (atoms, amino acids, etc.),</w:t>
      </w:r>
    </w:p>
    <w:p w14:paraId="6EC23B08" w14:textId="77777777" w:rsidR="00A2524E" w:rsidRPr="00A2524E" w:rsidRDefault="00A2524E" w:rsidP="00A2524E">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repeated micro</w:t>
      </w:r>
      <w:r w:rsidRPr="00A2524E">
        <w:rPr>
          <w:rFonts w:ascii="Times New Roman" w:eastAsia="Times New Roman" w:hAnsi="Times New Roman" w:cs="Times New Roman"/>
          <w:kern w:val="0"/>
          <w14:ligatures w14:val="none"/>
        </w:rPr>
        <w:noBreakHyphen/>
        <w:t>patterns.</w:t>
      </w:r>
    </w:p>
    <w:p w14:paraId="2C5F897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This isn’t a coincidence—it’s what it looks like when a higher present has collapsed a vast variety of inner experiences into a finite set of </w:t>
      </w:r>
      <w:r w:rsidRPr="00A2524E">
        <w:rPr>
          <w:rFonts w:ascii="Times New Roman" w:eastAsia="Times New Roman" w:hAnsi="Times New Roman" w:cs="Times New Roman"/>
          <w:b/>
          <w:bCs/>
          <w:kern w:val="0"/>
          <w14:ligatures w14:val="none"/>
        </w:rPr>
        <w:t>types</w:t>
      </w:r>
      <w:r w:rsidRPr="00A2524E">
        <w:rPr>
          <w:rFonts w:ascii="Times New Roman" w:eastAsia="Times New Roman" w:hAnsi="Times New Roman" w:cs="Times New Roman"/>
          <w:kern w:val="0"/>
          <w14:ligatures w14:val="none"/>
        </w:rPr>
        <w:t>.</w:t>
      </w:r>
    </w:p>
    <w:p w14:paraId="6829288A"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BDFAF7">
          <v:rect id="_x0000_i1234" style="width:0;height:1.5pt" o:hralign="center" o:hrstd="t" o:hr="t" fillcolor="#a0a0a0" stroked="f"/>
        </w:pict>
      </w:r>
    </w:p>
    <w:p w14:paraId="0E052A93"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4" w:name="_Toc215316959"/>
      <w:r w:rsidRPr="00A2524E">
        <w:rPr>
          <w:rFonts w:ascii="Times New Roman" w:eastAsia="Times New Roman" w:hAnsi="Times New Roman" w:cs="Times New Roman"/>
          <w:b/>
          <w:bCs/>
          <w:kern w:val="0"/>
          <w:sz w:val="27"/>
          <w:szCs w:val="27"/>
          <w14:ligatures w14:val="none"/>
        </w:rPr>
        <w:t>12.1.2 −2: quantum seam and generic particles</w:t>
      </w:r>
      <w:bookmarkEnd w:id="84"/>
    </w:p>
    <w:p w14:paraId="773F073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−2 band</w:t>
      </w:r>
      <w:r w:rsidRPr="00A2524E">
        <w:rPr>
          <w:rFonts w:ascii="Times New Roman" w:eastAsia="Times New Roman" w:hAnsi="Times New Roman" w:cs="Times New Roman"/>
          <w:kern w:val="0"/>
          <w14:ligatures w14:val="none"/>
        </w:rPr>
        <w:t xml:space="preserve"> (nanometres, biomolecular / quantum domain) is the deepest context level we can still talk about in our +1 material picture:</w:t>
      </w:r>
    </w:p>
    <w:p w14:paraId="4804C390" w14:textId="77777777" w:rsidR="00A2524E" w:rsidRPr="00A2524E" w:rsidRDefault="00A2524E" w:rsidP="00A2524E">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where </w:t>
      </w:r>
      <w:r w:rsidRPr="00A2524E">
        <w:rPr>
          <w:rFonts w:ascii="Times New Roman" w:eastAsia="Times New Roman" w:hAnsi="Times New Roman" w:cs="Times New Roman"/>
          <w:b/>
          <w:bCs/>
          <w:kern w:val="0"/>
          <w14:ligatures w14:val="none"/>
        </w:rPr>
        <w:t>nano fractal windows cluster</w:t>
      </w:r>
      <w:r w:rsidRPr="00A2524E">
        <w:rPr>
          <w:rFonts w:ascii="Times New Roman" w:eastAsia="Times New Roman" w:hAnsi="Times New Roman" w:cs="Times New Roman"/>
          <w:kern w:val="0"/>
          <w14:ligatures w14:val="none"/>
        </w:rPr>
        <w:t xml:space="preserve"> (1–200 nm, with internal lanes like 10–40–60–140 nm).</w:t>
      </w:r>
    </w:p>
    <w:p w14:paraId="79CF4B71" w14:textId="77777777" w:rsidR="00A2524E" w:rsidRPr="00A2524E" w:rsidRDefault="00A2524E" w:rsidP="00A2524E">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where </w:t>
      </w:r>
      <w:r w:rsidRPr="00A2524E">
        <w:rPr>
          <w:rFonts w:ascii="Times New Roman" w:eastAsia="Times New Roman" w:hAnsi="Times New Roman" w:cs="Times New Roman"/>
          <w:b/>
          <w:bCs/>
          <w:kern w:val="0"/>
          <w14:ligatures w14:val="none"/>
        </w:rPr>
        <w:t>DNA↔cell/nucleus GM bridges</w:t>
      </w:r>
      <w:r w:rsidRPr="00A2524E">
        <w:rPr>
          <w:rFonts w:ascii="Times New Roman" w:eastAsia="Times New Roman" w:hAnsi="Times New Roman" w:cs="Times New Roman"/>
          <w:kern w:val="0"/>
          <w14:ligatures w14:val="none"/>
        </w:rPr>
        <w:t xml:space="preserve"> live.</w:t>
      </w:r>
    </w:p>
    <w:p w14:paraId="208E2FFB" w14:textId="77777777" w:rsidR="00A2524E" w:rsidRPr="00A2524E" w:rsidRDefault="00A2524E" w:rsidP="00A2524E">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It’s where our physics says “quantum mechanics lives.”</w:t>
      </w:r>
    </w:p>
    <w:p w14:paraId="09D3627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Role-wise:</w:t>
      </w:r>
    </w:p>
    <w:p w14:paraId="0D751E24" w14:textId="77777777" w:rsidR="00A2524E" w:rsidRPr="00A2524E" w:rsidRDefault="00A2524E" w:rsidP="00A2524E">
      <w:pPr>
        <w:numPr>
          <w:ilvl w:val="0"/>
          <w:numId w:val="72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Our 0/+1 present is behaving as </w:t>
      </w:r>
      <w:r w:rsidRPr="00A2524E">
        <w:rPr>
          <w:rFonts w:ascii="Times New Roman" w:eastAsia="Times New Roman" w:hAnsi="Times New Roman" w:cs="Times New Roman"/>
          <w:b/>
          <w:bCs/>
          <w:kern w:val="0"/>
          <w14:ligatures w14:val="none"/>
        </w:rPr>
        <w:t>L3 over −2</w:t>
      </w:r>
      <w:r w:rsidRPr="00A2524E">
        <w:rPr>
          <w:rFonts w:ascii="Times New Roman" w:eastAsia="Times New Roman" w:hAnsi="Times New Roman" w:cs="Times New Roman"/>
          <w:kern w:val="0"/>
          <w14:ligatures w14:val="none"/>
        </w:rPr>
        <w:t>:</w:t>
      </w:r>
    </w:p>
    <w:p w14:paraId="6111F350" w14:textId="77777777" w:rsidR="00A2524E" w:rsidRPr="00A2524E" w:rsidRDefault="00A2524E" w:rsidP="00A2524E">
      <w:pPr>
        <w:numPr>
          <w:ilvl w:val="1"/>
          <w:numId w:val="72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we’re the context that unifies a huge number of −2-level experiences-of-time into one act and one environment.</w:t>
      </w:r>
    </w:p>
    <w:p w14:paraId="08B032A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From that position:</w:t>
      </w:r>
    </w:p>
    <w:p w14:paraId="6A9434C4" w14:textId="77777777" w:rsidR="00A2524E" w:rsidRPr="00A2524E" w:rsidRDefault="00A2524E" w:rsidP="00A2524E">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all those deep −2 differences get </w:t>
      </w:r>
      <w:r w:rsidRPr="00A2524E">
        <w:rPr>
          <w:rFonts w:ascii="Times New Roman" w:eastAsia="Times New Roman" w:hAnsi="Times New Roman" w:cs="Times New Roman"/>
          <w:b/>
          <w:bCs/>
          <w:kern w:val="0"/>
          <w14:ligatures w14:val="none"/>
        </w:rPr>
        <w:t>compressed</w:t>
      </w:r>
      <w:r w:rsidRPr="00A2524E">
        <w:rPr>
          <w:rFonts w:ascii="Times New Roman" w:eastAsia="Times New Roman" w:hAnsi="Times New Roman" w:cs="Times New Roman"/>
          <w:kern w:val="0"/>
          <w14:ligatures w14:val="none"/>
        </w:rPr>
        <w:t xml:space="preserve"> into a small number of </w:t>
      </w:r>
      <w:r w:rsidRPr="00A2524E">
        <w:rPr>
          <w:rFonts w:ascii="Times New Roman" w:eastAsia="Times New Roman" w:hAnsi="Times New Roman" w:cs="Times New Roman"/>
          <w:b/>
          <w:bCs/>
          <w:kern w:val="0"/>
          <w14:ligatures w14:val="none"/>
        </w:rPr>
        <w:t>generic types</w:t>
      </w:r>
      <w:r w:rsidRPr="00A2524E">
        <w:rPr>
          <w:rFonts w:ascii="Times New Roman" w:eastAsia="Times New Roman" w:hAnsi="Times New Roman" w:cs="Times New Roman"/>
          <w:kern w:val="0"/>
          <w14:ligatures w14:val="none"/>
        </w:rPr>
        <w:t>:</w:t>
      </w:r>
    </w:p>
    <w:p w14:paraId="52B925F5" w14:textId="77777777" w:rsidR="00A2524E" w:rsidRPr="00A2524E" w:rsidRDefault="00A2524E" w:rsidP="00A2524E">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electrons, protons, neutrons, photons;</w:t>
      </w:r>
    </w:p>
    <w:p w14:paraId="23F21148" w14:textId="77777777" w:rsidR="00A2524E" w:rsidRPr="00A2524E" w:rsidRDefault="00A2524E" w:rsidP="00A2524E">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simple quantum numbers;</w:t>
      </w:r>
    </w:p>
    <w:p w14:paraId="188DB281" w14:textId="77777777" w:rsidR="00A2524E" w:rsidRPr="00A2524E" w:rsidRDefault="00A2524E" w:rsidP="00A2524E">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universal behaviors (same electron here as in a galaxy far away).</w:t>
      </w:r>
    </w:p>
    <w:p w14:paraId="0F05ACF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see:</w:t>
      </w:r>
    </w:p>
    <w:p w14:paraId="67C88E96" w14:textId="77777777" w:rsidR="00A2524E" w:rsidRPr="00A2524E" w:rsidRDefault="00A2524E" w:rsidP="00A2524E">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strong </w:t>
      </w:r>
      <w:r w:rsidRPr="00A2524E">
        <w:rPr>
          <w:rFonts w:ascii="Times New Roman" w:eastAsia="Times New Roman" w:hAnsi="Times New Roman" w:cs="Times New Roman"/>
          <w:b/>
          <w:bCs/>
          <w:kern w:val="0"/>
          <w14:ligatures w14:val="none"/>
        </w:rPr>
        <w:t>universality</w:t>
      </w:r>
      <w:r w:rsidRPr="00A2524E">
        <w:rPr>
          <w:rFonts w:ascii="Times New Roman" w:eastAsia="Times New Roman" w:hAnsi="Times New Roman" w:cs="Times New Roman"/>
          <w:kern w:val="0"/>
          <w14:ligatures w14:val="none"/>
        </w:rPr>
        <w:t>,</w:t>
      </w:r>
    </w:p>
    <w:p w14:paraId="1413060F" w14:textId="77777777" w:rsidR="00A2524E" w:rsidRPr="00A2524E" w:rsidRDefault="00A2524E" w:rsidP="00A2524E">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“identical” particles,</w:t>
      </w:r>
    </w:p>
    <w:p w14:paraId="38DC20B3" w14:textId="77777777" w:rsidR="00A2524E" w:rsidRPr="00A2524E" w:rsidRDefault="00A2524E" w:rsidP="00A2524E">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limited menus of states—exactly what you expect if the richness at that level has been collapsed into generic “slots” inside a higher present.</w:t>
      </w:r>
    </w:p>
    <w:p w14:paraId="6FDF562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the same time:</w:t>
      </w:r>
    </w:p>
    <w:p w14:paraId="65F92248" w14:textId="77777777" w:rsidR="00A2524E" w:rsidRPr="00A2524E" w:rsidRDefault="00A2524E" w:rsidP="00A2524E">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because our +1 material picture is already </w:t>
      </w:r>
      <w:r w:rsidRPr="00A2524E">
        <w:rPr>
          <w:rFonts w:ascii="Times New Roman" w:eastAsia="Times New Roman" w:hAnsi="Times New Roman" w:cs="Times New Roman"/>
          <w:b/>
          <w:bCs/>
          <w:kern w:val="0"/>
          <w14:ligatures w14:val="none"/>
        </w:rPr>
        <w:t>one level up</w:t>
      </w:r>
      <w:r w:rsidRPr="00A2524E">
        <w:rPr>
          <w:rFonts w:ascii="Times New Roman" w:eastAsia="Times New Roman" w:hAnsi="Times New Roman" w:cs="Times New Roman"/>
          <w:kern w:val="0"/>
          <w14:ligatures w14:val="none"/>
        </w:rPr>
        <w:t xml:space="preserve"> from where −2’s L1/L2/L3 chain really lives,</w:t>
      </w:r>
    </w:p>
    <w:p w14:paraId="21A517C6" w14:textId="77777777" w:rsidR="00A2524E" w:rsidRPr="00A2524E" w:rsidRDefault="00A2524E" w:rsidP="00A2524E">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only see quantum phenomena indirectly:</w:t>
      </w:r>
    </w:p>
    <w:p w14:paraId="558DC4D2" w14:textId="77777777" w:rsidR="00A2524E" w:rsidRPr="00A2524E" w:rsidRDefault="00A2524E" w:rsidP="00A2524E">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interference, superposition, nonlocal correlations, etc.,</w:t>
      </w:r>
    </w:p>
    <w:p w14:paraId="3AC4877A" w14:textId="77777777" w:rsidR="00A2524E" w:rsidRPr="00A2524E" w:rsidRDefault="00A2524E" w:rsidP="00A2524E">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as </w:t>
      </w:r>
      <w:r w:rsidRPr="00A2524E">
        <w:rPr>
          <w:rFonts w:ascii="Times New Roman" w:eastAsia="Times New Roman" w:hAnsi="Times New Roman" w:cs="Times New Roman"/>
          <w:b/>
          <w:bCs/>
          <w:kern w:val="0"/>
          <w14:ligatures w14:val="none"/>
        </w:rPr>
        <w:t>strange constraints</w:t>
      </w:r>
      <w:r w:rsidRPr="00A2524E">
        <w:rPr>
          <w:rFonts w:ascii="Times New Roman" w:eastAsia="Times New Roman" w:hAnsi="Times New Roman" w:cs="Times New Roman"/>
          <w:kern w:val="0"/>
          <w14:ligatures w14:val="none"/>
        </w:rPr>
        <w:t xml:space="preserve"> on what our higher-level world can do.</w:t>
      </w:r>
    </w:p>
    <w:p w14:paraId="208E2F5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This is the “quantum seam” interpretation:</w:t>
      </w:r>
    </w:p>
    <w:p w14:paraId="09BAABD2" w14:textId="77777777" w:rsidR="00A2524E" w:rsidRPr="00A2524E" w:rsidRDefault="00A2524E" w:rsidP="00A2524E">
      <w:pPr>
        <w:numPr>
          <w:ilvl w:val="0"/>
          <w:numId w:val="72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−2 is where our material picture stops being able to treat the domain as ordinary objects.</w:t>
      </w:r>
    </w:p>
    <w:p w14:paraId="595E45E5" w14:textId="77777777" w:rsidR="00A2524E" w:rsidRPr="00A2524E" w:rsidRDefault="00A2524E" w:rsidP="00A2524E">
      <w:pPr>
        <w:numPr>
          <w:ilvl w:val="0"/>
          <w:numId w:val="72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are L3 relative to −2’s inner dynamics, so:</w:t>
      </w:r>
    </w:p>
    <w:p w14:paraId="10AC3B49" w14:textId="77777777" w:rsidR="00A2524E" w:rsidRPr="00A2524E" w:rsidRDefault="00A2524E" w:rsidP="00A2524E">
      <w:pPr>
        <w:numPr>
          <w:ilvl w:val="1"/>
          <w:numId w:val="72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can </w:t>
      </w:r>
      <w:r w:rsidRPr="00A2524E">
        <w:rPr>
          <w:rFonts w:ascii="Times New Roman" w:eastAsia="Times New Roman" w:hAnsi="Times New Roman" w:cs="Times New Roman"/>
          <w:i/>
          <w:iCs/>
          <w:kern w:val="0"/>
          <w14:ligatures w14:val="none"/>
        </w:rPr>
        <w:t>sense</w:t>
      </w:r>
      <w:r w:rsidRPr="00A2524E">
        <w:rPr>
          <w:rFonts w:ascii="Times New Roman" w:eastAsia="Times New Roman" w:hAnsi="Times New Roman" w:cs="Times New Roman"/>
          <w:kern w:val="0"/>
          <w14:ligatures w14:val="none"/>
        </w:rPr>
        <w:t xml:space="preserve"> their structural constraints,</w:t>
      </w:r>
    </w:p>
    <w:p w14:paraId="3A6B11DF" w14:textId="77777777" w:rsidR="00A2524E" w:rsidRPr="00A2524E" w:rsidRDefault="00A2524E" w:rsidP="00A2524E">
      <w:pPr>
        <w:numPr>
          <w:ilvl w:val="1"/>
          <w:numId w:val="72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but we can’t re</w:t>
      </w:r>
      <w:r w:rsidRPr="00A2524E">
        <w:rPr>
          <w:rFonts w:ascii="Times New Roman" w:eastAsia="Times New Roman" w:hAnsi="Times New Roman" w:cs="Times New Roman"/>
          <w:kern w:val="0"/>
          <w14:ligatures w14:val="none"/>
        </w:rPr>
        <w:noBreakHyphen/>
        <w:t>express the full −2 experience space as a clean +1 environment.</w:t>
      </w:r>
    </w:p>
    <w:p w14:paraId="3899744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 is why:</w:t>
      </w:r>
    </w:p>
    <w:p w14:paraId="720D85BA" w14:textId="77777777" w:rsidR="00A2524E" w:rsidRPr="00A2524E" w:rsidRDefault="00A2524E" w:rsidP="00A2524E">
      <w:pPr>
        <w:numPr>
          <w:ilvl w:val="0"/>
          <w:numId w:val="72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QM feels like “a weird extra rulebook” sitting under classical physics,</w:t>
      </w:r>
    </w:p>
    <w:p w14:paraId="0BD01F8B" w14:textId="77777777" w:rsidR="00A2524E" w:rsidRPr="00A2524E" w:rsidRDefault="00A2524E" w:rsidP="00A2524E">
      <w:pPr>
        <w:numPr>
          <w:ilvl w:val="0"/>
          <w:numId w:val="72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rather than a simple extension of ordinary object behavior.</w:t>
      </w:r>
    </w:p>
    <w:p w14:paraId="4A56CB6C"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not that the world suddenly becomes mysterious at −2. It’s that </w:t>
      </w:r>
      <w:r w:rsidRPr="00A2524E">
        <w:rPr>
          <w:rFonts w:ascii="Times New Roman" w:eastAsia="Times New Roman" w:hAnsi="Times New Roman" w:cs="Times New Roman"/>
          <w:b/>
          <w:bCs/>
          <w:kern w:val="0"/>
          <w14:ligatures w14:val="none"/>
        </w:rPr>
        <w:t>we are looking at that domain from the wrong side of its L1/L2/L3 chain</w:t>
      </w:r>
      <w:r w:rsidRPr="00A2524E">
        <w:rPr>
          <w:rFonts w:ascii="Times New Roman" w:eastAsia="Times New Roman" w:hAnsi="Times New Roman" w:cs="Times New Roman"/>
          <w:kern w:val="0"/>
          <w14:ligatures w14:val="none"/>
        </w:rPr>
        <w:t>: as L3 unifiers trying to represent it in +1 language.</w:t>
      </w:r>
    </w:p>
    <w:p w14:paraId="7EC6C359"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519A5E">
          <v:rect id="_x0000_i1235" style="width:0;height:1.5pt" o:hralign="center" o:hrstd="t" o:hr="t" fillcolor="#a0a0a0" stroked="f"/>
        </w:pict>
      </w:r>
    </w:p>
    <w:p w14:paraId="2A413AB9"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5" w:name="_Toc215316960"/>
      <w:r w:rsidRPr="00A2524E">
        <w:rPr>
          <w:rFonts w:ascii="Times New Roman" w:eastAsia="Times New Roman" w:hAnsi="Times New Roman" w:cs="Times New Roman"/>
          <w:b/>
          <w:bCs/>
          <w:kern w:val="0"/>
          <w:sz w:val="27"/>
          <w:szCs w:val="27"/>
          <w14:ligatures w14:val="none"/>
        </w:rPr>
        <w:t>12.1.3 −1 and 0: micro</w:t>
      </w:r>
      <w:r w:rsidRPr="00A2524E">
        <w:rPr>
          <w:rFonts w:ascii="Times New Roman" w:eastAsia="Times New Roman" w:hAnsi="Times New Roman" w:cs="Times New Roman"/>
          <w:b/>
          <w:bCs/>
          <w:kern w:val="0"/>
          <w:sz w:val="27"/>
          <w:szCs w:val="27"/>
          <w14:ligatures w14:val="none"/>
        </w:rPr>
        <w:noBreakHyphen/>
        <w:t>plexity and UGM parts</w:t>
      </w:r>
      <w:bookmarkEnd w:id="85"/>
    </w:p>
    <w:p w14:paraId="23769BC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−1 band</w:t>
      </w:r>
      <w:r w:rsidRPr="00A2524E">
        <w:rPr>
          <w:rFonts w:ascii="Times New Roman" w:eastAsia="Times New Roman" w:hAnsi="Times New Roman" w:cs="Times New Roman"/>
          <w:kern w:val="0"/>
          <w14:ligatures w14:val="none"/>
        </w:rPr>
        <w:t xml:space="preserve"> (microns, cell/tissue scale) and </w:t>
      </w:r>
      <w:r w:rsidRPr="00A2524E">
        <w:rPr>
          <w:rFonts w:ascii="Times New Roman" w:eastAsia="Times New Roman" w:hAnsi="Times New Roman" w:cs="Times New Roman"/>
          <w:b/>
          <w:bCs/>
          <w:kern w:val="0"/>
          <w14:ligatures w14:val="none"/>
        </w:rPr>
        <w:t>0 band</w:t>
      </w:r>
      <w:r w:rsidRPr="00A2524E">
        <w:rPr>
          <w:rFonts w:ascii="Times New Roman" w:eastAsia="Times New Roman" w:hAnsi="Times New Roman" w:cs="Times New Roman"/>
          <w:kern w:val="0"/>
          <w14:ligatures w14:val="none"/>
        </w:rPr>
        <w:t xml:space="preserve"> (UGM ~0.1 mm) sit in between −2 and our body scale, and they show a similar L3</w:t>
      </w:r>
      <w:r w:rsidRPr="00A2524E">
        <w:rPr>
          <w:rFonts w:ascii="Times New Roman" w:eastAsia="Times New Roman" w:hAnsi="Times New Roman" w:cs="Times New Roman"/>
          <w:kern w:val="0"/>
          <w14:ligatures w14:val="none"/>
        </w:rPr>
        <w:noBreakHyphen/>
        <w:t>style “genericisation,” but with a more obvious structural flavour.</w:t>
      </w:r>
    </w:p>
    <w:p w14:paraId="18421F1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−1:</w:t>
      </w:r>
    </w:p>
    <w:p w14:paraId="3BAEB4DB" w14:textId="77777777" w:rsidR="00A2524E" w:rsidRPr="00A2524E" w:rsidRDefault="00A2524E" w:rsidP="00A2524E">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micro</w:t>
      </w:r>
      <w:r w:rsidRPr="00A2524E">
        <w:rPr>
          <w:rFonts w:ascii="Times New Roman" w:eastAsia="Times New Roman" w:hAnsi="Times New Roman" w:cs="Times New Roman"/>
          <w:kern w:val="0"/>
          <w14:ligatures w14:val="none"/>
        </w:rPr>
        <w:noBreakHyphen/>
        <w:t>structures (cells, micro</w:t>
      </w:r>
      <w:r w:rsidRPr="00A2524E">
        <w:rPr>
          <w:rFonts w:ascii="Times New Roman" w:eastAsia="Times New Roman" w:hAnsi="Times New Roman" w:cs="Times New Roman"/>
          <w:kern w:val="0"/>
          <w14:ligatures w14:val="none"/>
        </w:rPr>
        <w:noBreakHyphen/>
        <w:t>cracks, micro</w:t>
      </w:r>
      <w:r w:rsidRPr="00A2524E">
        <w:rPr>
          <w:rFonts w:ascii="Times New Roman" w:eastAsia="Times New Roman" w:hAnsi="Times New Roman" w:cs="Times New Roman"/>
          <w:kern w:val="0"/>
          <w14:ligatures w14:val="none"/>
        </w:rPr>
        <w:noBreakHyphen/>
        <w:t>pores, tissue micro</w:t>
      </w:r>
      <w:r w:rsidRPr="00A2524E">
        <w:rPr>
          <w:rFonts w:ascii="Times New Roman" w:eastAsia="Times New Roman" w:hAnsi="Times New Roman" w:cs="Times New Roman"/>
          <w:kern w:val="0"/>
          <w14:ligatures w14:val="none"/>
        </w:rPr>
        <w:noBreakHyphen/>
        <w:t>architecture) form finite windows (e.g. 0.5–10 µm).</w:t>
      </w:r>
    </w:p>
    <w:p w14:paraId="385CFBB1" w14:textId="77777777" w:rsidR="00A2524E" w:rsidRPr="00A2524E" w:rsidRDefault="00A2524E" w:rsidP="00A2524E">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You see repeated motifs: cell sizes, duct diameters, micro</w:t>
      </w:r>
      <w:r w:rsidRPr="00A2524E">
        <w:rPr>
          <w:rFonts w:ascii="Times New Roman" w:eastAsia="Times New Roman" w:hAnsi="Times New Roman" w:cs="Times New Roman"/>
          <w:kern w:val="0"/>
          <w14:ligatures w14:val="none"/>
        </w:rPr>
        <w:noBreakHyphen/>
        <w:t>void clusters, etc.</w:t>
      </w:r>
    </w:p>
    <w:p w14:paraId="62308FB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0 (UGM ~0.1 mm):</w:t>
      </w:r>
    </w:p>
    <w:p w14:paraId="7C0728B6" w14:textId="77777777" w:rsidR="00A2524E" w:rsidRPr="00A2524E" w:rsidRDefault="00A2524E" w:rsidP="00A2524E">
      <w:pPr>
        <w:numPr>
          <w:ilvl w:val="0"/>
          <w:numId w:val="72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many independent domains pivot in D(L), GM, and process behavior at roughly the same scale:</w:t>
      </w:r>
    </w:p>
    <w:p w14:paraId="39B1D344" w14:textId="77777777" w:rsidR="00A2524E" w:rsidRPr="00A2524E" w:rsidRDefault="00A2524E" w:rsidP="00A2524E">
      <w:pPr>
        <w:numPr>
          <w:ilvl w:val="1"/>
          <w:numId w:val="72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bone trabeculae, aerogel pores, interface roughness, various tissues.</w:t>
      </w:r>
    </w:p>
    <w:p w14:paraId="7602A8FF" w14:textId="77777777" w:rsidR="00A2524E" w:rsidRPr="00A2524E" w:rsidRDefault="00A2524E" w:rsidP="00A2524E">
      <w:pPr>
        <w:numPr>
          <w:ilvl w:val="0"/>
          <w:numId w:val="72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0 is where we </w:t>
      </w:r>
      <w:r w:rsidRPr="00A2524E">
        <w:rPr>
          <w:rFonts w:ascii="Times New Roman" w:eastAsia="Times New Roman" w:hAnsi="Times New Roman" w:cs="Times New Roman"/>
          <w:b/>
          <w:bCs/>
          <w:kern w:val="0"/>
          <w14:ligatures w14:val="none"/>
        </w:rPr>
        <w:t>start treating things as parts</w:t>
      </w:r>
      <w:r w:rsidRPr="00A2524E">
        <w:rPr>
          <w:rFonts w:ascii="Times New Roman" w:eastAsia="Times New Roman" w:hAnsi="Times New Roman" w:cs="Times New Roman"/>
          <w:kern w:val="0"/>
          <w14:ligatures w14:val="none"/>
        </w:rPr>
        <w:t xml:space="preserve"> in a stable way in our everyday environment.</w:t>
      </w:r>
    </w:p>
    <w:p w14:paraId="5F1A41E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Role-wise:</w:t>
      </w:r>
    </w:p>
    <w:p w14:paraId="0D5F6A7A" w14:textId="77777777" w:rsidR="00A2524E" w:rsidRPr="00A2524E" w:rsidRDefault="00A2524E" w:rsidP="00A2524E">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are still </w:t>
      </w:r>
      <w:r w:rsidRPr="00A2524E">
        <w:rPr>
          <w:rFonts w:ascii="Times New Roman" w:eastAsia="Times New Roman" w:hAnsi="Times New Roman" w:cs="Times New Roman"/>
          <w:b/>
          <w:bCs/>
          <w:kern w:val="0"/>
          <w14:ligatures w14:val="none"/>
        </w:rPr>
        <w:t>L3 relative</w:t>
      </w:r>
      <w:r w:rsidRPr="00A2524E">
        <w:rPr>
          <w:rFonts w:ascii="Times New Roman" w:eastAsia="Times New Roman" w:hAnsi="Times New Roman" w:cs="Times New Roman"/>
          <w:kern w:val="0"/>
          <w14:ligatures w14:val="none"/>
        </w:rPr>
        <w:t xml:space="preserve"> to −1 and 0; we unify them into one act.</w:t>
      </w:r>
    </w:p>
    <w:p w14:paraId="20849434" w14:textId="77777777" w:rsidR="00A2524E" w:rsidRPr="00A2524E" w:rsidRDefault="00A2524E" w:rsidP="00A2524E">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So we see a </w:t>
      </w:r>
      <w:r w:rsidRPr="00A2524E">
        <w:rPr>
          <w:rFonts w:ascii="Times New Roman" w:eastAsia="Times New Roman" w:hAnsi="Times New Roman" w:cs="Times New Roman"/>
          <w:b/>
          <w:bCs/>
          <w:kern w:val="0"/>
          <w14:ligatures w14:val="none"/>
        </w:rPr>
        <w:t>limited typology</w:t>
      </w:r>
      <w:r w:rsidRPr="00A2524E">
        <w:rPr>
          <w:rFonts w:ascii="Times New Roman" w:eastAsia="Times New Roman" w:hAnsi="Times New Roman" w:cs="Times New Roman"/>
          <w:kern w:val="0"/>
          <w14:ligatures w14:val="none"/>
        </w:rPr>
        <w:t xml:space="preserve"> of micro</w:t>
      </w:r>
      <w:r w:rsidRPr="00A2524E">
        <w:rPr>
          <w:rFonts w:ascii="Times New Roman" w:eastAsia="Times New Roman" w:hAnsi="Times New Roman" w:cs="Times New Roman"/>
          <w:kern w:val="0"/>
          <w14:ligatures w14:val="none"/>
        </w:rPr>
        <w:noBreakHyphen/>
        <w:t>parts:</w:t>
      </w:r>
    </w:p>
    <w:p w14:paraId="1936461E" w14:textId="77777777" w:rsidR="00A2524E" w:rsidRPr="00A2524E" w:rsidRDefault="00A2524E" w:rsidP="00A2524E">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“cells,” “fibers,” “grains,” “pores,” “roughness at some characteristic scale,”</w:t>
      </w:r>
      <w:r w:rsidRPr="00A2524E">
        <w:rPr>
          <w:rFonts w:ascii="Times New Roman" w:eastAsia="Times New Roman" w:hAnsi="Times New Roman" w:cs="Times New Roman"/>
          <w:kern w:val="0"/>
          <w14:ligatures w14:val="none"/>
        </w:rPr>
        <w:br/>
        <w:t>rather than a wild continuum.</w:t>
      </w:r>
    </w:p>
    <w:p w14:paraId="522C9B5A"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UGM is the cleanest expression of:</w:t>
      </w:r>
    </w:p>
    <w:p w14:paraId="1450BD37" w14:textId="77777777" w:rsidR="00A2524E" w:rsidRPr="00A2524E" w:rsidRDefault="00A2524E" w:rsidP="00A2524E">
      <w:pPr>
        <w:numPr>
          <w:ilvl w:val="0"/>
          <w:numId w:val="73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the deep inner variety “locks” into coherent mid</w:t>
      </w:r>
      <w:r w:rsidRPr="00A2524E">
        <w:rPr>
          <w:rFonts w:ascii="Times New Roman" w:eastAsia="Times New Roman" w:hAnsi="Times New Roman" w:cs="Times New Roman"/>
          <w:kern w:val="0"/>
          <w14:ligatures w14:val="none"/>
        </w:rPr>
        <w:noBreakHyphen/>
        <w:t>scale parts that our acts can handle as discrete ingredients.</w:t>
      </w:r>
    </w:p>
    <w:p w14:paraId="7877A19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w:t>
      </w:r>
    </w:p>
    <w:p w14:paraId="207E5FE4" w14:textId="77777777" w:rsidR="00A2524E" w:rsidRPr="00A2524E" w:rsidRDefault="00A2524E" w:rsidP="00A2524E">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−2</w:t>
      </w:r>
      <w:r w:rsidRPr="00A2524E">
        <w:rPr>
          <w:rFonts w:ascii="Times New Roman" w:eastAsia="Times New Roman" w:hAnsi="Times New Roman" w:cs="Times New Roman"/>
          <w:kern w:val="0"/>
          <w14:ligatures w14:val="none"/>
        </w:rPr>
        <w:t>: deepest generic particles + quantum seam.</w:t>
      </w:r>
    </w:p>
    <w:p w14:paraId="2B317F6D" w14:textId="77777777" w:rsidR="00A2524E" w:rsidRPr="00A2524E" w:rsidRDefault="00A2524E" w:rsidP="00A2524E">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−1</w:t>
      </w:r>
      <w:r w:rsidRPr="00A2524E">
        <w:rPr>
          <w:rFonts w:ascii="Times New Roman" w:eastAsia="Times New Roman" w:hAnsi="Times New Roman" w:cs="Times New Roman"/>
          <w:kern w:val="0"/>
          <w14:ligatures w14:val="none"/>
        </w:rPr>
        <w:t>: micro</w:t>
      </w:r>
      <w:r w:rsidRPr="00A2524E">
        <w:rPr>
          <w:rFonts w:ascii="Times New Roman" w:eastAsia="Times New Roman" w:hAnsi="Times New Roman" w:cs="Times New Roman"/>
          <w:kern w:val="0"/>
          <w14:ligatures w14:val="none"/>
        </w:rPr>
        <w:noBreakHyphen/>
        <w:t>plexity mostly collapsed into familiar cell/tissue modules.</w:t>
      </w:r>
    </w:p>
    <w:p w14:paraId="24F24B05" w14:textId="77777777" w:rsidR="00A2524E" w:rsidRPr="00A2524E" w:rsidRDefault="00A2524E" w:rsidP="00A2524E">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0 (UGM)</w:t>
      </w:r>
      <w:r w:rsidRPr="00A2524E">
        <w:rPr>
          <w:rFonts w:ascii="Times New Roman" w:eastAsia="Times New Roman" w:hAnsi="Times New Roman" w:cs="Times New Roman"/>
          <w:kern w:val="0"/>
          <w14:ligatures w14:val="none"/>
        </w:rPr>
        <w:t>: first reliable “part scale” for acts.</w:t>
      </w:r>
    </w:p>
    <w:p w14:paraId="7E34D12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All three are where our L3 role over inner domains is strongest, so we see </w:t>
      </w:r>
      <w:r w:rsidRPr="00A2524E">
        <w:rPr>
          <w:rFonts w:ascii="Times New Roman" w:eastAsia="Times New Roman" w:hAnsi="Times New Roman" w:cs="Times New Roman"/>
          <w:b/>
          <w:bCs/>
          <w:kern w:val="0"/>
          <w14:ligatures w14:val="none"/>
        </w:rPr>
        <w:t>generic building blocks</w:t>
      </w:r>
      <w:r w:rsidRPr="00A2524E">
        <w:rPr>
          <w:rFonts w:ascii="Times New Roman" w:eastAsia="Times New Roman" w:hAnsi="Times New Roman" w:cs="Times New Roman"/>
          <w:kern w:val="0"/>
          <w14:ligatures w14:val="none"/>
        </w:rPr>
        <w:t xml:space="preserve"> rather than fully individuated entities.</w:t>
      </w:r>
    </w:p>
    <w:p w14:paraId="4B4903A3"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9BCA4F">
          <v:rect id="_x0000_i1236" style="width:0;height:1.5pt" o:hralign="center" o:hrstd="t" o:hr="t" fillcolor="#a0a0a0" stroked="f"/>
        </w:pict>
      </w:r>
    </w:p>
    <w:p w14:paraId="4B1D53DD"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6" w:name="_Toc215316961"/>
      <w:r w:rsidRPr="00A2524E">
        <w:rPr>
          <w:rFonts w:ascii="Times New Roman" w:eastAsia="Times New Roman" w:hAnsi="Times New Roman" w:cs="Times New Roman"/>
          <w:b/>
          <w:bCs/>
          <w:kern w:val="0"/>
          <w:sz w:val="36"/>
          <w:szCs w:val="36"/>
          <w14:ligatures w14:val="none"/>
        </w:rPr>
        <w:t>12.2 Upward: why +1 / +2 / +3 look rich and specific</w:t>
      </w:r>
      <w:bookmarkEnd w:id="86"/>
    </w:p>
    <w:p w14:paraId="3F272259"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7" w:name="_Toc215316962"/>
      <w:r w:rsidRPr="00A2524E">
        <w:rPr>
          <w:rFonts w:ascii="Times New Roman" w:eastAsia="Times New Roman" w:hAnsi="Times New Roman" w:cs="Times New Roman"/>
          <w:b/>
          <w:bCs/>
          <w:kern w:val="0"/>
          <w:sz w:val="27"/>
          <w:szCs w:val="27"/>
          <w14:ligatures w14:val="none"/>
        </w:rPr>
        <w:t>12.2.1 We are L1/L2 relative to +2/+3</w:t>
      </w:r>
      <w:bookmarkEnd w:id="87"/>
    </w:p>
    <w:p w14:paraId="5B5D7ABC"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Outward from the hinge, we are no longer sitting “on top” of the domain—</w:t>
      </w:r>
      <w:r w:rsidRPr="00A2524E">
        <w:rPr>
          <w:rFonts w:ascii="Times New Roman" w:eastAsia="Times New Roman" w:hAnsi="Times New Roman" w:cs="Times New Roman"/>
          <w:b/>
          <w:bCs/>
          <w:kern w:val="0"/>
          <w14:ligatures w14:val="none"/>
        </w:rPr>
        <w:t>we live inside it</w:t>
      </w:r>
      <w:r w:rsidRPr="00A2524E">
        <w:rPr>
          <w:rFonts w:ascii="Times New Roman" w:eastAsia="Times New Roman" w:hAnsi="Times New Roman" w:cs="Times New Roman"/>
          <w:kern w:val="0"/>
          <w14:ligatures w14:val="none"/>
        </w:rPr>
        <w:t>.</w:t>
      </w:r>
    </w:p>
    <w:p w14:paraId="2C3A664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Relative to +2 and +3:</w:t>
      </w:r>
    </w:p>
    <w:p w14:paraId="57734FF1" w14:textId="77777777" w:rsidR="00A2524E" w:rsidRPr="00A2524E" w:rsidRDefault="00A2524E" w:rsidP="00A2524E">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are mostly in </w:t>
      </w:r>
      <w:r w:rsidRPr="00A2524E">
        <w:rPr>
          <w:rFonts w:ascii="Times New Roman" w:eastAsia="Times New Roman" w:hAnsi="Times New Roman" w:cs="Times New Roman"/>
          <w:b/>
          <w:bCs/>
          <w:kern w:val="0"/>
          <w14:ligatures w14:val="none"/>
        </w:rPr>
        <w:t>L1/L2 roles</w:t>
      </w:r>
      <w:r w:rsidRPr="00A2524E">
        <w:rPr>
          <w:rFonts w:ascii="Times New Roman" w:eastAsia="Times New Roman" w:hAnsi="Times New Roman" w:cs="Times New Roman"/>
          <w:kern w:val="0"/>
          <w14:ligatures w14:val="none"/>
        </w:rPr>
        <w:t>:</w:t>
      </w:r>
    </w:p>
    <w:p w14:paraId="7DCEC4B0" w14:textId="77777777" w:rsidR="00A2524E" w:rsidRPr="00A2524E" w:rsidRDefault="00A2524E" w:rsidP="00A2524E">
      <w:pPr>
        <w:numPr>
          <w:ilvl w:val="1"/>
          <w:numId w:val="73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are a tiny piece of a vast environment,</w:t>
      </w:r>
    </w:p>
    <w:p w14:paraId="005C829C" w14:textId="77777777" w:rsidR="00A2524E" w:rsidRPr="00A2524E" w:rsidRDefault="00A2524E" w:rsidP="00A2524E">
      <w:pPr>
        <w:numPr>
          <w:ilvl w:val="1"/>
          <w:numId w:val="73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move around inside that environment,</w:t>
      </w:r>
    </w:p>
    <w:p w14:paraId="780B5916" w14:textId="77777777" w:rsidR="00A2524E" w:rsidRPr="00A2524E" w:rsidRDefault="00A2524E" w:rsidP="00A2524E">
      <w:pPr>
        <w:numPr>
          <w:ilvl w:val="1"/>
          <w:numId w:val="73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experience it as a space of possibilities.</w:t>
      </w:r>
    </w:p>
    <w:p w14:paraId="6665869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This is why the outward levels do </w:t>
      </w:r>
      <w:r w:rsidRPr="00A2524E">
        <w:rPr>
          <w:rFonts w:ascii="Times New Roman" w:eastAsia="Times New Roman" w:hAnsi="Times New Roman" w:cs="Times New Roman"/>
          <w:i/>
          <w:iCs/>
          <w:kern w:val="0"/>
          <w14:ligatures w14:val="none"/>
        </w:rPr>
        <w:t>not</w:t>
      </w:r>
      <w:r w:rsidRPr="00A2524E">
        <w:rPr>
          <w:rFonts w:ascii="Times New Roman" w:eastAsia="Times New Roman" w:hAnsi="Times New Roman" w:cs="Times New Roman"/>
          <w:kern w:val="0"/>
          <w14:ligatures w14:val="none"/>
        </w:rPr>
        <w:t xml:space="preserve"> look generic in the way −2 does:</w:t>
      </w:r>
    </w:p>
    <w:p w14:paraId="5FE96922" w14:textId="77777777" w:rsidR="00A2524E" w:rsidRPr="00A2524E" w:rsidRDefault="00A2524E" w:rsidP="00A2524E">
      <w:pPr>
        <w:numPr>
          <w:ilvl w:val="0"/>
          <w:numId w:val="73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don’t see “one generic star type repeated perfectly everywhere,”</w:t>
      </w:r>
    </w:p>
    <w:p w14:paraId="1873171E" w14:textId="77777777" w:rsidR="00A2524E" w:rsidRPr="00A2524E" w:rsidRDefault="00A2524E" w:rsidP="00A2524E">
      <w:pPr>
        <w:numPr>
          <w:ilvl w:val="0"/>
          <w:numId w:val="73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see </w:t>
      </w:r>
      <w:r w:rsidRPr="00A2524E">
        <w:rPr>
          <w:rFonts w:ascii="Times New Roman" w:eastAsia="Times New Roman" w:hAnsi="Times New Roman" w:cs="Times New Roman"/>
          <w:b/>
          <w:bCs/>
          <w:kern w:val="0"/>
          <w14:ligatures w14:val="none"/>
        </w:rPr>
        <w:t>richly differentiated structures</w:t>
      </w:r>
      <w:r w:rsidRPr="00A2524E">
        <w:rPr>
          <w:rFonts w:ascii="Times New Roman" w:eastAsia="Times New Roman" w:hAnsi="Times New Roman" w:cs="Times New Roman"/>
          <w:kern w:val="0"/>
          <w14:ligatures w14:val="none"/>
        </w:rPr>
        <w:t>:</w:t>
      </w:r>
    </w:p>
    <w:p w14:paraId="124AA49B" w14:textId="77777777" w:rsidR="00A2524E" w:rsidRPr="00A2524E" w:rsidRDefault="00A2524E" w:rsidP="00A2524E">
      <w:pPr>
        <w:numPr>
          <w:ilvl w:val="1"/>
          <w:numId w:val="73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varied stars, varied planets, varied galaxies, varied cosmic structures.</w:t>
      </w:r>
    </w:p>
    <w:p w14:paraId="5499857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are now looking </w:t>
      </w:r>
      <w:r w:rsidRPr="00A2524E">
        <w:rPr>
          <w:rFonts w:ascii="Times New Roman" w:eastAsia="Times New Roman" w:hAnsi="Times New Roman" w:cs="Times New Roman"/>
          <w:b/>
          <w:bCs/>
          <w:kern w:val="0"/>
          <w14:ligatures w14:val="none"/>
        </w:rPr>
        <w:t>from below</w:t>
      </w:r>
      <w:r w:rsidRPr="00A2524E">
        <w:rPr>
          <w:rFonts w:ascii="Times New Roman" w:eastAsia="Times New Roman" w:hAnsi="Times New Roman" w:cs="Times New Roman"/>
          <w:kern w:val="0"/>
          <w14:ligatures w14:val="none"/>
        </w:rPr>
        <w:t>, so the container does not collapse into types for us; it spreads out as a world we can inhabit.</w:t>
      </w:r>
    </w:p>
    <w:p w14:paraId="20A1A75B"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AD2172">
          <v:rect id="_x0000_i1237" style="width:0;height:1.5pt" o:hralign="center" o:hrstd="t" o:hr="t" fillcolor="#a0a0a0" stroked="f"/>
        </w:pict>
      </w:r>
    </w:p>
    <w:p w14:paraId="749E1D54"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8" w:name="_Toc215316963"/>
      <w:r w:rsidRPr="00A2524E">
        <w:rPr>
          <w:rFonts w:ascii="Times New Roman" w:eastAsia="Times New Roman" w:hAnsi="Times New Roman" w:cs="Times New Roman"/>
          <w:b/>
          <w:bCs/>
          <w:kern w:val="0"/>
          <w:sz w:val="27"/>
          <w:szCs w:val="27"/>
          <w14:ligatures w14:val="none"/>
        </w:rPr>
        <w:t>12.2.2 +1: our “space of possibilities” at human scale</w:t>
      </w:r>
      <w:bookmarkEnd w:id="88"/>
    </w:p>
    <w:p w14:paraId="70D8267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+1 band</w:t>
      </w:r>
      <w:r w:rsidRPr="00A2524E">
        <w:rPr>
          <w:rFonts w:ascii="Times New Roman" w:eastAsia="Times New Roman" w:hAnsi="Times New Roman" w:cs="Times New Roman"/>
          <w:kern w:val="0"/>
          <w14:ligatures w14:val="none"/>
        </w:rPr>
        <w:t xml:space="preserve"> (1–100 km, GM ~10 km) is literally the </w:t>
      </w:r>
      <w:r w:rsidRPr="00A2524E">
        <w:rPr>
          <w:rFonts w:ascii="Times New Roman" w:eastAsia="Times New Roman" w:hAnsi="Times New Roman" w:cs="Times New Roman"/>
          <w:b/>
          <w:bCs/>
          <w:kern w:val="0"/>
          <w14:ligatures w14:val="none"/>
        </w:rPr>
        <w:t>Earth-surface CS</w:t>
      </w:r>
      <w:r w:rsidRPr="00A2524E">
        <w:rPr>
          <w:rFonts w:ascii="Times New Roman" w:eastAsia="Times New Roman" w:hAnsi="Times New Roman" w:cs="Times New Roman"/>
          <w:kern w:val="0"/>
          <w14:ligatures w14:val="none"/>
        </w:rPr>
        <w:t xml:space="preserve"> we live in.</w:t>
      </w:r>
    </w:p>
    <w:p w14:paraId="2F485BF4" w14:textId="77777777" w:rsidR="00A2524E" w:rsidRPr="00A2524E" w:rsidRDefault="00A2524E" w:rsidP="00A2524E">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It’s our default notion of “the world.”</w:t>
      </w:r>
    </w:p>
    <w:p w14:paraId="05FC6674" w14:textId="77777777" w:rsidR="00A2524E" w:rsidRPr="00A2524E" w:rsidRDefault="00A2524E" w:rsidP="00A2524E">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It’s where:</w:t>
      </w:r>
    </w:p>
    <w:p w14:paraId="3EF31634" w14:textId="77777777" w:rsidR="00A2524E" w:rsidRPr="00A2524E" w:rsidRDefault="00A2524E" w:rsidP="00A2524E">
      <w:pPr>
        <w:numPr>
          <w:ilvl w:val="1"/>
          <w:numId w:val="73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our bodies move,</w:t>
      </w:r>
    </w:p>
    <w:p w14:paraId="0EA7AD39" w14:textId="77777777" w:rsidR="00A2524E" w:rsidRPr="00A2524E" w:rsidRDefault="00A2524E" w:rsidP="00A2524E">
      <w:pPr>
        <w:numPr>
          <w:ilvl w:val="1"/>
          <w:numId w:val="73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cities, landscapes, weather, ecosystems, human-scale hazards live.</w:t>
      </w:r>
    </w:p>
    <w:p w14:paraId="51AD1F8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From the L2 perspective:</w:t>
      </w:r>
    </w:p>
    <w:p w14:paraId="799E4963" w14:textId="77777777" w:rsidR="00A2524E" w:rsidRPr="00A2524E" w:rsidRDefault="00A2524E" w:rsidP="00A2524E">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+1 is the </w:t>
      </w:r>
      <w:r w:rsidRPr="00A2524E">
        <w:rPr>
          <w:rFonts w:ascii="Times New Roman" w:eastAsia="Times New Roman" w:hAnsi="Times New Roman" w:cs="Times New Roman"/>
          <w:b/>
          <w:bCs/>
          <w:kern w:val="0"/>
          <w14:ligatures w14:val="none"/>
        </w:rPr>
        <w:t>environment-of-possibilities</w:t>
      </w:r>
      <w:r w:rsidRPr="00A2524E">
        <w:rPr>
          <w:rFonts w:ascii="Times New Roman" w:eastAsia="Times New Roman" w:hAnsi="Times New Roman" w:cs="Times New Roman"/>
          <w:kern w:val="0"/>
          <w14:ligatures w14:val="none"/>
        </w:rPr>
        <w:t xml:space="preserve"> for our 0</w:t>
      </w:r>
      <w:r w:rsidRPr="00A2524E">
        <w:rPr>
          <w:rFonts w:ascii="Times New Roman" w:eastAsia="Times New Roman" w:hAnsi="Times New Roman" w:cs="Times New Roman"/>
          <w:kern w:val="0"/>
          <w14:ligatures w14:val="none"/>
        </w:rPr>
        <w:noBreakHyphen/>
        <w:t>present.</w:t>
      </w:r>
    </w:p>
    <w:p w14:paraId="48725DA4" w14:textId="77777777" w:rsidR="00A2524E" w:rsidRPr="00A2524E" w:rsidRDefault="00A2524E" w:rsidP="00A2524E">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any given moment, the +1 environment encodes:</w:t>
      </w:r>
    </w:p>
    <w:p w14:paraId="667F2E06" w14:textId="77777777" w:rsidR="00A2524E" w:rsidRPr="00A2524E" w:rsidRDefault="00A2524E" w:rsidP="00A2524E">
      <w:pPr>
        <w:numPr>
          <w:ilvl w:val="1"/>
          <w:numId w:val="73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many possible futures of our inner plexity (bodily states, decisions, etc.),</w:t>
      </w:r>
    </w:p>
    <w:p w14:paraId="38158707" w14:textId="77777777" w:rsidR="00A2524E" w:rsidRPr="00A2524E" w:rsidRDefault="00A2524E" w:rsidP="00A2524E">
      <w:pPr>
        <w:numPr>
          <w:ilvl w:val="1"/>
          <w:numId w:val="73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and each point in that environment corresponds to a </w:t>
      </w:r>
      <w:r w:rsidRPr="00A2524E">
        <w:rPr>
          <w:rFonts w:ascii="Times New Roman" w:eastAsia="Times New Roman" w:hAnsi="Times New Roman" w:cs="Times New Roman"/>
          <w:i/>
          <w:iCs/>
          <w:kern w:val="0"/>
          <w14:ligatures w14:val="none"/>
        </w:rPr>
        <w:t>different way</w:t>
      </w:r>
      <w:r w:rsidRPr="00A2524E">
        <w:rPr>
          <w:rFonts w:ascii="Times New Roman" w:eastAsia="Times New Roman" w:hAnsi="Times New Roman" w:cs="Times New Roman"/>
          <w:kern w:val="0"/>
          <w14:ligatures w14:val="none"/>
        </w:rPr>
        <w:t xml:space="preserve"> our story could unfold.</w:t>
      </w:r>
    </w:p>
    <w:p w14:paraId="2CE9F22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why +1 feels like:</w:t>
      </w:r>
    </w:p>
    <w:p w14:paraId="25FACCFB" w14:textId="77777777" w:rsidR="00A2524E" w:rsidRPr="00A2524E" w:rsidRDefault="00A2524E" w:rsidP="00A2524E">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space you can move in,</w:t>
      </w:r>
    </w:p>
    <w:p w14:paraId="21968FBA" w14:textId="77777777" w:rsidR="00A2524E" w:rsidRPr="00A2524E" w:rsidRDefault="00A2524E" w:rsidP="00A2524E">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“places you could be instead of here,”</w:t>
      </w:r>
    </w:p>
    <w:p w14:paraId="2814A48B" w14:textId="77777777" w:rsidR="00A2524E" w:rsidRPr="00A2524E" w:rsidRDefault="00A2524E" w:rsidP="00A2524E">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paths you could take across the environment.</w:t>
      </w:r>
    </w:p>
    <w:p w14:paraId="3AF9376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CL results (finite 1–100 km windows, GM ~10 km cluster, D(L) features) are just:</w:t>
      </w:r>
    </w:p>
    <w:p w14:paraId="05CF01CD" w14:textId="77777777" w:rsidR="00A2524E" w:rsidRPr="00A2524E" w:rsidRDefault="00A2524E" w:rsidP="00A2524E">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signature that </w:t>
      </w:r>
      <w:r w:rsidRPr="00A2524E">
        <w:rPr>
          <w:rFonts w:ascii="Times New Roman" w:eastAsia="Times New Roman" w:hAnsi="Times New Roman" w:cs="Times New Roman"/>
          <w:b/>
          <w:bCs/>
          <w:kern w:val="0"/>
          <w14:ligatures w14:val="none"/>
        </w:rPr>
        <w:t>this scale band is where our environment role stabilises</w:t>
      </w:r>
      <w:r w:rsidRPr="00A2524E">
        <w:rPr>
          <w:rFonts w:ascii="Times New Roman" w:eastAsia="Times New Roman" w:hAnsi="Times New Roman" w:cs="Times New Roman"/>
          <w:kern w:val="0"/>
          <w14:ligatures w14:val="none"/>
        </w:rPr>
        <w:t>.</w:t>
      </w:r>
    </w:p>
    <w:p w14:paraId="7184BC5C" w14:textId="77777777" w:rsidR="00A2524E" w:rsidRPr="00A2524E" w:rsidRDefault="00A2524E" w:rsidP="00A2524E">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It’s where our L2 and L3 roles relative to the inner context are clean and robust.</w:t>
      </w:r>
    </w:p>
    <w:p w14:paraId="0C3AF9AE"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E91012">
          <v:rect id="_x0000_i1238" style="width:0;height:1.5pt" o:hralign="center" o:hrstd="t" o:hr="t" fillcolor="#a0a0a0" stroked="f"/>
        </w:pict>
      </w:r>
    </w:p>
    <w:p w14:paraId="4D893D2F"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9" w:name="_Toc215316964"/>
      <w:r w:rsidRPr="00A2524E">
        <w:rPr>
          <w:rFonts w:ascii="Times New Roman" w:eastAsia="Times New Roman" w:hAnsi="Times New Roman" w:cs="Times New Roman"/>
          <w:b/>
          <w:bCs/>
          <w:kern w:val="0"/>
          <w:sz w:val="27"/>
          <w:szCs w:val="27"/>
          <w14:ligatures w14:val="none"/>
        </w:rPr>
        <w:t>12.2.3 +2 / +3: specific stars, galaxies, cosmic shells</w:t>
      </w:r>
      <w:bookmarkEnd w:id="89"/>
    </w:p>
    <w:p w14:paraId="24FD1E0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+2 band</w:t>
      </w:r>
      <w:r w:rsidRPr="00A2524E">
        <w:rPr>
          <w:rFonts w:ascii="Times New Roman" w:eastAsia="Times New Roman" w:hAnsi="Times New Roman" w:cs="Times New Roman"/>
          <w:kern w:val="0"/>
          <w14:ligatures w14:val="none"/>
        </w:rPr>
        <w:t xml:space="preserve"> (kpc, galactic disks) and </w:t>
      </w:r>
      <w:r w:rsidRPr="00A2524E">
        <w:rPr>
          <w:rFonts w:ascii="Times New Roman" w:eastAsia="Times New Roman" w:hAnsi="Times New Roman" w:cs="Times New Roman"/>
          <w:b/>
          <w:bCs/>
          <w:kern w:val="0"/>
          <w14:ligatures w14:val="none"/>
        </w:rPr>
        <w:t>+3 band</w:t>
      </w:r>
      <w:r w:rsidRPr="00A2524E">
        <w:rPr>
          <w:rFonts w:ascii="Times New Roman" w:eastAsia="Times New Roman" w:hAnsi="Times New Roman" w:cs="Times New Roman"/>
          <w:kern w:val="0"/>
          <w14:ligatures w14:val="none"/>
        </w:rPr>
        <w:t xml:space="preserve"> (Gpc, cosmic shells) are outer versions of the same container logic:</w:t>
      </w:r>
    </w:p>
    <w:p w14:paraId="1D759FE1" w14:textId="77777777" w:rsidR="00A2524E" w:rsidRPr="00A2524E" w:rsidRDefault="00A2524E" w:rsidP="00A2524E">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+2: galaxies and their disks act as </w:t>
      </w:r>
      <w:r w:rsidRPr="00A2524E">
        <w:rPr>
          <w:rFonts w:ascii="Times New Roman" w:eastAsia="Times New Roman" w:hAnsi="Times New Roman" w:cs="Times New Roman"/>
          <w:b/>
          <w:bCs/>
          <w:kern w:val="0"/>
          <w14:ligatures w14:val="none"/>
        </w:rPr>
        <w:t>containers</w:t>
      </w:r>
      <w:r w:rsidRPr="00A2524E">
        <w:rPr>
          <w:rFonts w:ascii="Times New Roman" w:eastAsia="Times New Roman" w:hAnsi="Times New Roman" w:cs="Times New Roman"/>
          <w:kern w:val="0"/>
          <w14:ligatures w14:val="none"/>
        </w:rPr>
        <w:t xml:space="preserve"> for many +1 environments.</w:t>
      </w:r>
    </w:p>
    <w:p w14:paraId="44832A18" w14:textId="77777777" w:rsidR="00A2524E" w:rsidRPr="00A2524E" w:rsidRDefault="00A2524E" w:rsidP="00A2524E">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+3: cosmic shells / horizons act as containers for many +2/+1 contexts.</w:t>
      </w:r>
    </w:p>
    <w:p w14:paraId="76F2ACC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From our vantage, these levels show:</w:t>
      </w:r>
    </w:p>
    <w:p w14:paraId="56DAB112" w14:textId="77777777" w:rsidR="00A2524E" w:rsidRPr="00A2524E" w:rsidRDefault="00A2524E" w:rsidP="00A2524E">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high specificity</w:t>
      </w:r>
      <w:r w:rsidRPr="00A2524E">
        <w:rPr>
          <w:rFonts w:ascii="Times New Roman" w:eastAsia="Times New Roman" w:hAnsi="Times New Roman" w:cs="Times New Roman"/>
          <w:kern w:val="0"/>
          <w14:ligatures w14:val="none"/>
        </w:rPr>
        <w:t>:</w:t>
      </w:r>
    </w:p>
    <w:p w14:paraId="1EC7DFAD" w14:textId="77777777" w:rsidR="00A2524E" w:rsidRPr="00A2524E" w:rsidRDefault="00A2524E" w:rsidP="00A2524E">
      <w:pPr>
        <w:numPr>
          <w:ilvl w:val="1"/>
          <w:numId w:val="74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different stars and planets with unique histories,</w:t>
      </w:r>
    </w:p>
    <w:p w14:paraId="74DCA50B" w14:textId="77777777" w:rsidR="00A2524E" w:rsidRPr="00A2524E" w:rsidRDefault="00A2524E" w:rsidP="00A2524E">
      <w:pPr>
        <w:numPr>
          <w:ilvl w:val="1"/>
          <w:numId w:val="74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galaxies with different morphologies and structures,</w:t>
      </w:r>
    </w:p>
    <w:p w14:paraId="4FB495D9" w14:textId="77777777" w:rsidR="00A2524E" w:rsidRPr="00A2524E" w:rsidRDefault="00A2524E" w:rsidP="00A2524E">
      <w:pPr>
        <w:numPr>
          <w:ilvl w:val="1"/>
          <w:numId w:val="74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cosmic web that is not just “copies” of one pattern.</w:t>
      </w:r>
    </w:p>
    <w:p w14:paraId="5DE5939A"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are too small and local to be L3 relative to these bands; we are more like:</w:t>
      </w:r>
    </w:p>
    <w:p w14:paraId="4B5C58C1" w14:textId="77777777" w:rsidR="00A2524E" w:rsidRPr="00A2524E" w:rsidRDefault="00A2524E" w:rsidP="00A2524E">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 L1/L2 fragment embedded in a gigantic L2/L3 structure.</w:t>
      </w:r>
    </w:p>
    <w:p w14:paraId="30C5CDD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 instead of collapsing them into generic types, we see:</w:t>
      </w:r>
    </w:p>
    <w:p w14:paraId="2F766FE6" w14:textId="77777777" w:rsidR="00A2524E" w:rsidRPr="00A2524E" w:rsidRDefault="00A2524E" w:rsidP="00A2524E">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differences and individuality,</w:t>
      </w:r>
    </w:p>
    <w:p w14:paraId="6DAF8645" w14:textId="77777777" w:rsidR="00A2524E" w:rsidRPr="00A2524E" w:rsidRDefault="00A2524E" w:rsidP="00A2524E">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treat them as separate “objects in space” on top of which we live and move.</w:t>
      </w:r>
    </w:p>
    <w:p w14:paraId="01BEFC5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CL results (kpc windows, D≈2 shells, MW activation at +2↔+3, cosmic Gpc shells) are exactly what you expect from:</w:t>
      </w:r>
    </w:p>
    <w:p w14:paraId="16E3E921" w14:textId="77777777" w:rsidR="00A2524E" w:rsidRPr="00A2524E" w:rsidRDefault="00A2524E" w:rsidP="00A2524E">
      <w:pPr>
        <w:numPr>
          <w:ilvl w:val="0"/>
          <w:numId w:val="74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outer L2/L3 containers</w:t>
      </w:r>
      <w:r w:rsidRPr="00A2524E">
        <w:rPr>
          <w:rFonts w:ascii="Times New Roman" w:eastAsia="Times New Roman" w:hAnsi="Times New Roman" w:cs="Times New Roman"/>
          <w:kern w:val="0"/>
          <w14:ligatures w14:val="none"/>
        </w:rPr>
        <w:t xml:space="preserve"> whose diversity we inhabit rather than unify.</w:t>
      </w:r>
    </w:p>
    <w:p w14:paraId="40736810"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1A4D8B">
          <v:rect id="_x0000_i1239" style="width:0;height:1.5pt" o:hralign="center" o:hrstd="t" o:hr="t" fillcolor="#a0a0a0" stroked="f"/>
        </w:pict>
      </w:r>
    </w:p>
    <w:p w14:paraId="266C0CD3"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0" w:name="_Toc215316965"/>
      <w:r w:rsidRPr="00A2524E">
        <w:rPr>
          <w:rFonts w:ascii="Times New Roman" w:eastAsia="Times New Roman" w:hAnsi="Times New Roman" w:cs="Times New Roman"/>
          <w:b/>
          <w:bCs/>
          <w:kern w:val="0"/>
          <w:sz w:val="36"/>
          <w:szCs w:val="36"/>
          <w14:ligatures w14:val="none"/>
        </w:rPr>
        <w:t>12.3 GM Seams Reinterpreted</w:t>
      </w:r>
      <w:bookmarkEnd w:id="90"/>
    </w:p>
    <w:p w14:paraId="1A34BA6B"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1" w:name="_Toc215316966"/>
      <w:r w:rsidRPr="00A2524E">
        <w:rPr>
          <w:rFonts w:ascii="Times New Roman" w:eastAsia="Times New Roman" w:hAnsi="Times New Roman" w:cs="Times New Roman"/>
          <w:b/>
          <w:bCs/>
          <w:kern w:val="0"/>
          <w:sz w:val="27"/>
          <w:szCs w:val="27"/>
          <w14:ligatures w14:val="none"/>
        </w:rPr>
        <w:t>12.3.1 GM as balanced L1/L2 role</w:t>
      </w:r>
      <w:bookmarkEnd w:id="91"/>
    </w:p>
    <w:p w14:paraId="73E0647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At each seam—say between −2 and −1, or between 0 and +1—there’s a special scale where a context is </w:t>
      </w:r>
      <w:r w:rsidRPr="00A2524E">
        <w:rPr>
          <w:rFonts w:ascii="Times New Roman" w:eastAsia="Times New Roman" w:hAnsi="Times New Roman" w:cs="Times New Roman"/>
          <w:b/>
          <w:bCs/>
          <w:kern w:val="0"/>
          <w14:ligatures w14:val="none"/>
        </w:rPr>
        <w:t>playing inner and outer roles in balance</w:t>
      </w:r>
      <w:r w:rsidRPr="00A2524E">
        <w:rPr>
          <w:rFonts w:ascii="Times New Roman" w:eastAsia="Times New Roman" w:hAnsi="Times New Roman" w:cs="Times New Roman"/>
          <w:kern w:val="0"/>
          <w14:ligatures w14:val="none"/>
        </w:rPr>
        <w:t>:</w:t>
      </w:r>
    </w:p>
    <w:p w14:paraId="027A77DB" w14:textId="77777777" w:rsidR="00A2524E" w:rsidRPr="00A2524E" w:rsidRDefault="00A2524E" w:rsidP="00A2524E">
      <w:pPr>
        <w:numPr>
          <w:ilvl w:val="0"/>
          <w:numId w:val="74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from below, it acts as an </w:t>
      </w:r>
      <w:r w:rsidRPr="00A2524E">
        <w:rPr>
          <w:rFonts w:ascii="Times New Roman" w:eastAsia="Times New Roman" w:hAnsi="Times New Roman" w:cs="Times New Roman"/>
          <w:b/>
          <w:bCs/>
          <w:kern w:val="0"/>
          <w14:ligatures w14:val="none"/>
        </w:rPr>
        <w:t>L2 environment</w:t>
      </w:r>
      <w:r w:rsidRPr="00A2524E">
        <w:rPr>
          <w:rFonts w:ascii="Times New Roman" w:eastAsia="Times New Roman" w:hAnsi="Times New Roman" w:cs="Times New Roman"/>
          <w:kern w:val="0"/>
          <w14:ligatures w14:val="none"/>
        </w:rPr>
        <w:t xml:space="preserve"> for something deeper,</w:t>
      </w:r>
    </w:p>
    <w:p w14:paraId="2F54CB93" w14:textId="77777777" w:rsidR="00A2524E" w:rsidRPr="00A2524E" w:rsidRDefault="00A2524E" w:rsidP="00A2524E">
      <w:pPr>
        <w:numPr>
          <w:ilvl w:val="0"/>
          <w:numId w:val="74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from above, it acts as an </w:t>
      </w:r>
      <w:r w:rsidRPr="00A2524E">
        <w:rPr>
          <w:rFonts w:ascii="Times New Roman" w:eastAsia="Times New Roman" w:hAnsi="Times New Roman" w:cs="Times New Roman"/>
          <w:b/>
          <w:bCs/>
          <w:kern w:val="0"/>
          <w14:ligatures w14:val="none"/>
        </w:rPr>
        <w:t>L1 timeline</w:t>
      </w:r>
      <w:r w:rsidRPr="00A2524E">
        <w:rPr>
          <w:rFonts w:ascii="Times New Roman" w:eastAsia="Times New Roman" w:hAnsi="Times New Roman" w:cs="Times New Roman"/>
          <w:kern w:val="0"/>
          <w14:ligatures w14:val="none"/>
        </w:rPr>
        <w:t xml:space="preserve"> or inner plexity feeding into a higher present.</w:t>
      </w:r>
    </w:p>
    <w:p w14:paraId="6312970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used the </w:t>
      </w:r>
      <w:r w:rsidRPr="00A2524E">
        <w:rPr>
          <w:rFonts w:ascii="Times New Roman" w:eastAsia="Times New Roman" w:hAnsi="Times New Roman" w:cs="Times New Roman"/>
          <w:b/>
          <w:bCs/>
          <w:kern w:val="0"/>
          <w14:ligatures w14:val="none"/>
        </w:rPr>
        <w:t>geometric mean (GM)</w:t>
      </w:r>
      <w:r w:rsidRPr="00A2524E">
        <w:rPr>
          <w:rFonts w:ascii="Times New Roman" w:eastAsia="Times New Roman" w:hAnsi="Times New Roman" w:cs="Times New Roman"/>
          <w:kern w:val="0"/>
          <w14:ligatures w14:val="none"/>
        </w:rPr>
        <w:t xml:space="preserve"> to characterise these seams because GM is:</w:t>
      </w:r>
    </w:p>
    <w:p w14:paraId="5B38C31B" w14:textId="77777777" w:rsidR="00A2524E" w:rsidRPr="00A2524E" w:rsidRDefault="00A2524E" w:rsidP="00A2524E">
      <w:pPr>
        <w:numPr>
          <w:ilvl w:val="0"/>
          <w:numId w:val="74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unique scale that is:</w:t>
      </w:r>
    </w:p>
    <w:p w14:paraId="2BA1BB4D" w14:textId="77777777" w:rsidR="00A2524E" w:rsidRPr="00A2524E" w:rsidRDefault="00A2524E" w:rsidP="00A2524E">
      <w:pPr>
        <w:numPr>
          <w:ilvl w:val="1"/>
          <w:numId w:val="74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invariant under inner↔outer inversion within a band,</w:t>
      </w:r>
    </w:p>
    <w:p w14:paraId="769B404D" w14:textId="77777777" w:rsidR="00A2524E" w:rsidRPr="00A2524E" w:rsidRDefault="00A2524E" w:rsidP="00A2524E">
      <w:pPr>
        <w:numPr>
          <w:ilvl w:val="1"/>
          <w:numId w:val="74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equidistant in log-space between the “inner” and “outer” extents.</w:t>
      </w:r>
    </w:p>
    <w:p w14:paraId="3CFEC72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role terms, GM is:</w:t>
      </w:r>
    </w:p>
    <w:p w14:paraId="152BF74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“neutral” scale where a context is neither purely parts (inner) nor purely container (outer), but the hinge between those roles.</w:t>
      </w:r>
    </w:p>
    <w:p w14:paraId="52B9D77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why GM is such a natural fit for context seams.</w:t>
      </w:r>
    </w:p>
    <w:p w14:paraId="3E8B3842"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1DA084">
          <v:rect id="_x0000_i1240" style="width:0;height:1.5pt" o:hralign="center" o:hrstd="t" o:hr="t" fillcolor="#a0a0a0" stroked="f"/>
        </w:pict>
      </w:r>
    </w:p>
    <w:p w14:paraId="7DFA21E0"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2" w:name="_Toc215316967"/>
      <w:r w:rsidRPr="00A2524E">
        <w:rPr>
          <w:rFonts w:ascii="Times New Roman" w:eastAsia="Times New Roman" w:hAnsi="Times New Roman" w:cs="Times New Roman"/>
          <w:b/>
          <w:bCs/>
          <w:kern w:val="0"/>
          <w:sz w:val="27"/>
          <w:szCs w:val="27"/>
          <w14:ligatures w14:val="none"/>
        </w:rPr>
        <w:t>12.3.2 Why GM worked at the seams we found</w:t>
      </w:r>
      <w:bookmarkEnd w:id="92"/>
    </w:p>
    <w:p w14:paraId="7FF28FC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In the CL + probe work, GM seams showed up </w:t>
      </w:r>
      <w:r w:rsidRPr="00A2524E">
        <w:rPr>
          <w:rFonts w:ascii="Times New Roman" w:eastAsia="Times New Roman" w:hAnsi="Times New Roman" w:cs="Times New Roman"/>
          <w:i/>
          <w:iCs/>
          <w:kern w:val="0"/>
          <w14:ligatures w14:val="none"/>
        </w:rPr>
        <w:t>exactly</w:t>
      </w:r>
      <w:r w:rsidRPr="00A2524E">
        <w:rPr>
          <w:rFonts w:ascii="Times New Roman" w:eastAsia="Times New Roman" w:hAnsi="Times New Roman" w:cs="Times New Roman"/>
          <w:kern w:val="0"/>
          <w14:ligatures w14:val="none"/>
        </w:rPr>
        <w:t xml:space="preserve"> where you’d expect this inner/outer balance to sit:</w:t>
      </w:r>
    </w:p>
    <w:p w14:paraId="17829372" w14:textId="77777777" w:rsidR="00A2524E" w:rsidRPr="00A2524E" w:rsidRDefault="00A2524E" w:rsidP="00A2524E">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−2↔−1 seam</w:t>
      </w:r>
      <w:r w:rsidRPr="00A2524E">
        <w:rPr>
          <w:rFonts w:ascii="Times New Roman" w:eastAsia="Times New Roman" w:hAnsi="Times New Roman" w:cs="Times New Roman"/>
          <w:kern w:val="0"/>
          <w14:ligatures w14:val="none"/>
        </w:rPr>
        <w:t>:</w:t>
      </w:r>
    </w:p>
    <w:p w14:paraId="075F4147"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GM(DNA length, cell/nucleus size) lands in the nanoband,</w:t>
      </w:r>
    </w:p>
    <w:p w14:paraId="6C57F17E"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those GMs cluster in 10–200 nm, especially 60–140 nm.</w:t>
      </w:r>
    </w:p>
    <w:p w14:paraId="04D87187"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Interpretation: that’s where molecular L1 histories get encoded as cell-scale “environmental” structure.</w:t>
      </w:r>
    </w:p>
    <w:p w14:paraId="7E87FA2B" w14:textId="77777777" w:rsidR="00A2524E" w:rsidRPr="00A2524E" w:rsidRDefault="00A2524E" w:rsidP="00A2524E">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−1↔0 seam</w:t>
      </w:r>
      <w:r w:rsidRPr="00A2524E">
        <w:rPr>
          <w:rFonts w:ascii="Times New Roman" w:eastAsia="Times New Roman" w:hAnsi="Times New Roman" w:cs="Times New Roman"/>
          <w:kern w:val="0"/>
          <w14:ligatures w14:val="none"/>
        </w:rPr>
        <w:t>:</w:t>
      </w:r>
    </w:p>
    <w:p w14:paraId="41953151"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GM relationships between micro and UGM bands show characteristic scales where “micro complexity” becomes UGM parts.</w:t>
      </w:r>
    </w:p>
    <w:p w14:paraId="1391C745"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the scale at which “pieces of tissue” flip from being hidden structure to being explicit parts.</w:t>
      </w:r>
    </w:p>
    <w:p w14:paraId="5A96698C" w14:textId="77777777" w:rsidR="00A2524E" w:rsidRPr="00A2524E" w:rsidRDefault="00A2524E" w:rsidP="00A2524E">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0↔+1 hinge</w:t>
      </w:r>
      <w:r w:rsidRPr="00A2524E">
        <w:rPr>
          <w:rFonts w:ascii="Times New Roman" w:eastAsia="Times New Roman" w:hAnsi="Times New Roman" w:cs="Times New Roman"/>
          <w:kern w:val="0"/>
          <w14:ligatures w14:val="none"/>
        </w:rPr>
        <w:t>:</w:t>
      </w:r>
    </w:p>
    <w:p w14:paraId="575C04A3"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UGM is GM in its own measurement span,</w:t>
      </w:r>
    </w:p>
    <w:p w14:paraId="002AC6D2"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GM(UGM, Earth-scale) gives a plausible CNS size bracket,</w:t>
      </w:r>
    </w:p>
    <w:p w14:paraId="041A2575" w14:textId="77777777" w:rsidR="00A2524E" w:rsidRPr="00A2524E" w:rsidRDefault="00A2524E" w:rsidP="00A2524E">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the ~0.1 s act pixel is tightly connected to that pivot via the hinge identity.</w:t>
      </w:r>
    </w:p>
    <w:p w14:paraId="7A1BB1B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Each of these seams is precisely where you want:</w:t>
      </w:r>
    </w:p>
    <w:p w14:paraId="137D1115" w14:textId="77777777" w:rsidR="00A2524E" w:rsidRPr="00A2524E" w:rsidRDefault="00A2524E" w:rsidP="00A2524E">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 </w:t>
      </w:r>
      <w:r w:rsidRPr="00A2524E">
        <w:rPr>
          <w:rFonts w:ascii="Times New Roman" w:eastAsia="Times New Roman" w:hAnsi="Times New Roman" w:cs="Times New Roman"/>
          <w:b/>
          <w:bCs/>
          <w:kern w:val="0"/>
          <w14:ligatures w14:val="none"/>
        </w:rPr>
        <w:t>balance</w:t>
      </w:r>
      <w:r w:rsidRPr="00A2524E">
        <w:rPr>
          <w:rFonts w:ascii="Times New Roman" w:eastAsia="Times New Roman" w:hAnsi="Times New Roman" w:cs="Times New Roman"/>
          <w:kern w:val="0"/>
          <w14:ligatures w14:val="none"/>
        </w:rPr>
        <w:t xml:space="preserve"> between:</w:t>
      </w:r>
    </w:p>
    <w:p w14:paraId="40051949" w14:textId="77777777" w:rsidR="00A2524E" w:rsidRPr="00A2524E" w:rsidRDefault="00A2524E" w:rsidP="00A2524E">
      <w:pPr>
        <w:numPr>
          <w:ilvl w:val="1"/>
          <w:numId w:val="74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inner L1 role (lower experiences),</w:t>
      </w:r>
    </w:p>
    <w:p w14:paraId="1EA7EA60" w14:textId="77777777" w:rsidR="00A2524E" w:rsidRPr="00A2524E" w:rsidRDefault="00A2524E" w:rsidP="00A2524E">
      <w:pPr>
        <w:numPr>
          <w:ilvl w:val="1"/>
          <w:numId w:val="74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outer L2/L3 role (higher environment/container).</w:t>
      </w:r>
    </w:p>
    <w:p w14:paraId="2AD72B1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GM is then not just “nice numerically,” but:</w:t>
      </w:r>
    </w:p>
    <w:p w14:paraId="1B9CA60A" w14:textId="77777777" w:rsidR="00A2524E" w:rsidRPr="00A2524E" w:rsidRDefault="00A2524E" w:rsidP="00A2524E">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natural seam scale when you demand </w:t>
      </w:r>
      <w:r w:rsidRPr="00A2524E">
        <w:rPr>
          <w:rFonts w:ascii="Times New Roman" w:eastAsia="Times New Roman" w:hAnsi="Times New Roman" w:cs="Times New Roman"/>
          <w:b/>
          <w:bCs/>
          <w:kern w:val="0"/>
          <w14:ligatures w14:val="none"/>
        </w:rPr>
        <w:t>balanced relational roles</w:t>
      </w:r>
      <w:r w:rsidRPr="00A2524E">
        <w:rPr>
          <w:rFonts w:ascii="Times New Roman" w:eastAsia="Times New Roman" w:hAnsi="Times New Roman" w:cs="Times New Roman"/>
          <w:kern w:val="0"/>
          <w14:ligatures w14:val="none"/>
        </w:rPr>
        <w:t>.</w:t>
      </w:r>
    </w:p>
    <w:p w14:paraId="639A8634"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A3CBAE">
          <v:rect id="_x0000_i1241" style="width:0;height:1.5pt" o:hralign="center" o:hrstd="t" o:hr="t" fillcolor="#a0a0a0" stroked="f"/>
        </w:pict>
      </w:r>
    </w:p>
    <w:p w14:paraId="3A1B580D"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3" w:name="_Toc215316968"/>
      <w:r w:rsidRPr="00A2524E">
        <w:rPr>
          <w:rFonts w:ascii="Times New Roman" w:eastAsia="Times New Roman" w:hAnsi="Times New Roman" w:cs="Times New Roman"/>
          <w:b/>
          <w:bCs/>
          <w:kern w:val="0"/>
          <w:sz w:val="36"/>
          <w:szCs w:val="36"/>
          <w14:ligatures w14:val="none"/>
        </w:rPr>
        <w:t>12.4 Dimension Budgets &amp; L</w:t>
      </w:r>
      <w:r w:rsidRPr="00A2524E">
        <w:rPr>
          <w:rFonts w:ascii="Times New Roman" w:eastAsia="Times New Roman" w:hAnsi="Times New Roman" w:cs="Times New Roman"/>
          <w:b/>
          <w:bCs/>
          <w:kern w:val="0"/>
          <w:sz w:val="36"/>
          <w:szCs w:val="36"/>
          <w14:ligatures w14:val="none"/>
        </w:rPr>
        <w:noBreakHyphen/>
        <w:t>roles</w:t>
      </w:r>
      <w:bookmarkEnd w:id="93"/>
    </w:p>
    <w:p w14:paraId="460DB86C"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4" w:name="_Toc215316969"/>
      <w:r w:rsidRPr="00A2524E">
        <w:rPr>
          <w:rFonts w:ascii="Times New Roman" w:eastAsia="Times New Roman" w:hAnsi="Times New Roman" w:cs="Times New Roman"/>
          <w:b/>
          <w:bCs/>
          <w:kern w:val="0"/>
          <w:sz w:val="27"/>
          <w:szCs w:val="27"/>
          <w14:ligatures w14:val="none"/>
        </w:rPr>
        <w:t>12.4.1 Inner differences + outer container</w:t>
      </w:r>
      <w:bookmarkEnd w:id="94"/>
    </w:p>
    <w:p w14:paraId="1768EEF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dimension work (B</w:t>
      </w:r>
      <w:r w:rsidRPr="00A2524E">
        <w:rPr>
          <w:rFonts w:ascii="Times New Roman" w:eastAsia="Times New Roman" w:hAnsi="Times New Roman" w:cs="Times New Roman"/>
          <w:kern w:val="0"/>
          <w14:ligatures w14:val="none"/>
        </w:rPr>
        <w:noBreakHyphen/>
        <w:t>block) showed that for symmetric inner/outer pairs (−k, +k), you have:</w:t>
      </w:r>
    </w:p>
    <w:p w14:paraId="2FA32FA6" w14:textId="77777777" w:rsidR="00A2524E" w:rsidRPr="00A2524E" w:rsidRDefault="00A2524E" w:rsidP="00A2524E">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inner bulk dimensions</w:t>
      </w:r>
      <w:r w:rsidRPr="00A2524E">
        <w:rPr>
          <w:rFonts w:ascii="Times New Roman" w:eastAsia="Times New Roman" w:hAnsi="Times New Roman" w:cs="Times New Roman"/>
          <w:kern w:val="0"/>
          <w14:ligatures w14:val="none"/>
        </w:rPr>
        <w:t xml:space="preserve"> (how rich the inner plexity is),</w:t>
      </w:r>
    </w:p>
    <w:p w14:paraId="2267D191" w14:textId="77777777" w:rsidR="00A2524E" w:rsidRPr="00A2524E" w:rsidRDefault="00A2524E" w:rsidP="00A2524E">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outer boundary dimensions</w:t>
      </w:r>
      <w:r w:rsidRPr="00A2524E">
        <w:rPr>
          <w:rFonts w:ascii="Times New Roman" w:eastAsia="Times New Roman" w:hAnsi="Times New Roman" w:cs="Times New Roman"/>
          <w:kern w:val="0"/>
          <w14:ligatures w14:val="none"/>
        </w:rPr>
        <w:t xml:space="preserve"> (how complex the container’s shell/outline is).</w:t>
      </w:r>
    </w:p>
    <w:p w14:paraId="03DF6E7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For example:</w:t>
      </w:r>
    </w:p>
    <w:p w14:paraId="2D9E577A" w14:textId="77777777" w:rsidR="00A2524E" w:rsidRPr="00A2524E" w:rsidRDefault="00A2524E" w:rsidP="00A2524E">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−2 bulk vs +2 boundary,</w:t>
      </w:r>
    </w:p>
    <w:p w14:paraId="2E8EA14A" w14:textId="77777777" w:rsidR="00A2524E" w:rsidRPr="00A2524E" w:rsidRDefault="00A2524E" w:rsidP="00A2524E">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−1 bulk vs +1 boundary.</w:t>
      </w:r>
    </w:p>
    <w:p w14:paraId="30CE4FA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From a role perspective:</w:t>
      </w:r>
    </w:p>
    <w:p w14:paraId="75D377BC" w14:textId="77777777" w:rsidR="00A2524E" w:rsidRPr="00A2524E" w:rsidRDefault="00A2524E" w:rsidP="00A2524E">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Inner bulk</w:t>
      </w:r>
      <w:r w:rsidRPr="00A2524E">
        <w:rPr>
          <w:rFonts w:ascii="Times New Roman" w:eastAsia="Times New Roman" w:hAnsi="Times New Roman" w:cs="Times New Roman"/>
          <w:kern w:val="0"/>
          <w14:ligatures w14:val="none"/>
        </w:rPr>
        <w:t xml:space="preserve"> is where </w:t>
      </w:r>
      <w:r w:rsidRPr="00A2524E">
        <w:rPr>
          <w:rFonts w:ascii="Times New Roman" w:eastAsia="Times New Roman" w:hAnsi="Times New Roman" w:cs="Times New Roman"/>
          <w:b/>
          <w:bCs/>
          <w:kern w:val="0"/>
          <w14:ligatures w14:val="none"/>
        </w:rPr>
        <w:t>L1</w:t>
      </w:r>
      <w:r w:rsidRPr="00A2524E">
        <w:rPr>
          <w:rFonts w:ascii="Times New Roman" w:eastAsia="Times New Roman" w:hAnsi="Times New Roman" w:cs="Times New Roman"/>
          <w:b/>
          <w:bCs/>
          <w:kern w:val="0"/>
          <w14:ligatures w14:val="none"/>
        </w:rPr>
        <w:noBreakHyphen/>
        <w:t>style differences</w:t>
      </w:r>
      <w:r w:rsidRPr="00A2524E">
        <w:rPr>
          <w:rFonts w:ascii="Times New Roman" w:eastAsia="Times New Roman" w:hAnsi="Times New Roman" w:cs="Times New Roman"/>
          <w:kern w:val="0"/>
          <w14:ligatures w14:val="none"/>
        </w:rPr>
        <w:t xml:space="preserve"> live:</w:t>
      </w:r>
    </w:p>
    <w:p w14:paraId="4CA569F9" w14:textId="77777777" w:rsidR="00A2524E" w:rsidRPr="00A2524E" w:rsidRDefault="00A2524E" w:rsidP="00A2524E">
      <w:pPr>
        <w:numPr>
          <w:ilvl w:val="1"/>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variations in micro plexity,</w:t>
      </w:r>
    </w:p>
    <w:p w14:paraId="00DF46E9" w14:textId="77777777" w:rsidR="00A2524E" w:rsidRPr="00A2524E" w:rsidRDefault="00A2524E" w:rsidP="00A2524E">
      <w:pPr>
        <w:numPr>
          <w:ilvl w:val="1"/>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different ways inner experiences can differ.</w:t>
      </w:r>
    </w:p>
    <w:p w14:paraId="10AFF6C5" w14:textId="77777777" w:rsidR="00A2524E" w:rsidRPr="00A2524E" w:rsidRDefault="00A2524E" w:rsidP="00A2524E">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Outer boundary</w:t>
      </w:r>
      <w:r w:rsidRPr="00A2524E">
        <w:rPr>
          <w:rFonts w:ascii="Times New Roman" w:eastAsia="Times New Roman" w:hAnsi="Times New Roman" w:cs="Times New Roman"/>
          <w:kern w:val="0"/>
          <w14:ligatures w14:val="none"/>
        </w:rPr>
        <w:t xml:space="preserve"> is where </w:t>
      </w:r>
      <w:r w:rsidRPr="00A2524E">
        <w:rPr>
          <w:rFonts w:ascii="Times New Roman" w:eastAsia="Times New Roman" w:hAnsi="Times New Roman" w:cs="Times New Roman"/>
          <w:b/>
          <w:bCs/>
          <w:kern w:val="0"/>
          <w14:ligatures w14:val="none"/>
        </w:rPr>
        <w:t>L2/L3</w:t>
      </w:r>
      <w:r w:rsidRPr="00A2524E">
        <w:rPr>
          <w:rFonts w:ascii="Times New Roman" w:eastAsia="Times New Roman" w:hAnsi="Times New Roman" w:cs="Times New Roman"/>
          <w:b/>
          <w:bCs/>
          <w:kern w:val="0"/>
          <w14:ligatures w14:val="none"/>
        </w:rPr>
        <w:noBreakHyphen/>
        <w:t>style container differences</w:t>
      </w:r>
      <w:r w:rsidRPr="00A2524E">
        <w:rPr>
          <w:rFonts w:ascii="Times New Roman" w:eastAsia="Times New Roman" w:hAnsi="Times New Roman" w:cs="Times New Roman"/>
          <w:kern w:val="0"/>
          <w14:ligatures w14:val="none"/>
        </w:rPr>
        <w:t xml:space="preserve"> live:</w:t>
      </w:r>
    </w:p>
    <w:p w14:paraId="499A97CB" w14:textId="77777777" w:rsidR="00A2524E" w:rsidRPr="00A2524E" w:rsidRDefault="00A2524E" w:rsidP="00A2524E">
      <w:pPr>
        <w:numPr>
          <w:ilvl w:val="1"/>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variations in how those inner differences are held,</w:t>
      </w:r>
    </w:p>
    <w:p w14:paraId="4ABE1CE0" w14:textId="77777777" w:rsidR="00A2524E" w:rsidRPr="00A2524E" w:rsidRDefault="00A2524E" w:rsidP="00A2524E">
      <w:pPr>
        <w:numPr>
          <w:ilvl w:val="1"/>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they sit in the environment,</w:t>
      </w:r>
    </w:p>
    <w:p w14:paraId="7A66A286" w14:textId="77777777" w:rsidR="00A2524E" w:rsidRPr="00A2524E" w:rsidRDefault="00A2524E" w:rsidP="00A2524E">
      <w:pPr>
        <w:numPr>
          <w:ilvl w:val="1"/>
          <w:numId w:val="75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how the container’s shape encodes these options.</w:t>
      </w:r>
    </w:p>
    <w:p w14:paraId="4E75F72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Together, inner bulk + outer boundary give a picture of:</w:t>
      </w:r>
    </w:p>
    <w:p w14:paraId="1E9657A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differences are allowed to live and how many degrees of difference the pair can host.</w:t>
      </w:r>
    </w:p>
    <w:p w14:paraId="08AC562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exactly an L3</w:t>
      </w:r>
      <w:r w:rsidRPr="00A2524E">
        <w:rPr>
          <w:rFonts w:ascii="Times New Roman" w:eastAsia="Times New Roman" w:hAnsi="Times New Roman" w:cs="Times New Roman"/>
          <w:kern w:val="0"/>
          <w14:ligatures w14:val="none"/>
        </w:rPr>
        <w:noBreakHyphen/>
        <w:t>type “difference capacity” concept.</w:t>
      </w:r>
    </w:p>
    <w:p w14:paraId="56725635"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C9C959">
          <v:rect id="_x0000_i1242" style="width:0;height:1.5pt" o:hralign="center" o:hrstd="t" o:hr="t" fillcolor="#a0a0a0" stroked="f"/>
        </w:pict>
      </w:r>
    </w:p>
    <w:p w14:paraId="7B621DFF"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5" w:name="_Toc215316970"/>
      <w:r w:rsidRPr="00A2524E">
        <w:rPr>
          <w:rFonts w:ascii="Times New Roman" w:eastAsia="Times New Roman" w:hAnsi="Times New Roman" w:cs="Times New Roman"/>
          <w:b/>
          <w:bCs/>
          <w:kern w:val="0"/>
          <w:sz w:val="27"/>
          <w:szCs w:val="27"/>
          <w14:ligatures w14:val="none"/>
        </w:rPr>
        <w:t xml:space="preserve">12.4.2 Why </w:t>
      </w:r>
      <m:oMath>
        <m:sSubSup>
          <m:sSubSupPr>
            <m:ctrlPr>
              <w:rPr>
                <w:rFonts w:ascii="Cambria Math" w:eastAsia="Times New Roman" w:hAnsi="Cambria Math" w:cs="Times New Roman"/>
                <w:b/>
                <w:bCs/>
                <w:kern w:val="0"/>
                <w:sz w:val="27"/>
                <w:szCs w:val="27"/>
                <w14:ligatures w14:val="none"/>
              </w:rPr>
            </m:ctrlPr>
          </m:sSubSupPr>
          <m:e>
            <m:r>
              <m:rPr>
                <m:sty m:val="bi"/>
              </m:rPr>
              <w:rPr>
                <w:rFonts w:ascii="Cambria Math" w:eastAsia="Times New Roman" w:hAnsi="Cambria Math" w:cs="Times New Roman"/>
                <w:kern w:val="0"/>
                <w:sz w:val="27"/>
                <w:szCs w:val="27"/>
                <w14:ligatures w14:val="none"/>
              </w:rPr>
              <m:t>d</m:t>
            </m:r>
          </m:e>
          <m:sub>
            <m:r>
              <m:rPr>
                <m:sty m:val="bi"/>
              </m:rPr>
              <w:rPr>
                <w:rFonts w:ascii="Cambria Math" w:eastAsia="Times New Roman" w:hAnsi="Cambria Math" w:cs="Times New Roman"/>
                <w:kern w:val="0"/>
                <w:sz w:val="27"/>
                <w:szCs w:val="27"/>
                <w14:ligatures w14:val="none"/>
              </w:rPr>
              <m:t>-k</m:t>
            </m:r>
          </m:sub>
          <m:sup>
            <m:r>
              <m:rPr>
                <m:sty m:val="bi"/>
              </m:rPr>
              <w:rPr>
                <w:rFonts w:ascii="Cambria Math" w:eastAsia="Times New Roman" w:hAnsi="Cambria Math" w:cs="Times New Roman"/>
                <w:kern w:val="0"/>
                <w:sz w:val="27"/>
                <w:szCs w:val="27"/>
                <w14:ligatures w14:val="none"/>
              </w:rPr>
              <m:t>bulk</m:t>
            </m:r>
          </m:sup>
        </m:sSubSup>
        <m:r>
          <m:rPr>
            <m:sty m:val="bi"/>
          </m:rPr>
          <w:rPr>
            <w:rFonts w:ascii="Cambria Math" w:eastAsia="Times New Roman" w:hAnsi="Cambria Math" w:cs="Times New Roman"/>
            <w:kern w:val="0"/>
            <w:sz w:val="27"/>
            <w:szCs w:val="27"/>
            <w14:ligatures w14:val="none"/>
          </w:rPr>
          <m:t>+</m:t>
        </m:r>
        <m:sSubSup>
          <m:sSubSupPr>
            <m:ctrlPr>
              <w:rPr>
                <w:rFonts w:ascii="Cambria Math" w:eastAsia="Times New Roman" w:hAnsi="Cambria Math" w:cs="Times New Roman"/>
                <w:b/>
                <w:bCs/>
                <w:kern w:val="0"/>
                <w:sz w:val="27"/>
                <w:szCs w:val="27"/>
                <w14:ligatures w14:val="none"/>
              </w:rPr>
            </m:ctrlPr>
          </m:sSubSupPr>
          <m:e>
            <m:r>
              <m:rPr>
                <m:sty m:val="bi"/>
              </m:rPr>
              <w:rPr>
                <w:rFonts w:ascii="Cambria Math" w:eastAsia="Times New Roman" w:hAnsi="Cambria Math" w:cs="Times New Roman"/>
                <w:kern w:val="0"/>
                <w:sz w:val="27"/>
                <w:szCs w:val="27"/>
                <w14:ligatures w14:val="none"/>
              </w:rPr>
              <m:t>d</m:t>
            </m:r>
          </m:e>
          <m:sub>
            <m:r>
              <m:rPr>
                <m:sty m:val="bi"/>
              </m:rPr>
              <w:rPr>
                <w:rFonts w:ascii="Cambria Math" w:eastAsia="Times New Roman" w:hAnsi="Cambria Math" w:cs="Times New Roman"/>
                <w:kern w:val="0"/>
                <w:sz w:val="27"/>
                <w:szCs w:val="27"/>
                <w14:ligatures w14:val="none"/>
              </w:rPr>
              <m:t>+k</m:t>
            </m:r>
          </m:sub>
          <m:sup>
            <m:r>
              <m:rPr>
                <m:sty m:val="bi"/>
              </m:rPr>
              <w:rPr>
                <w:rFonts w:ascii="Cambria Math" w:eastAsia="Times New Roman" w:hAnsi="Cambria Math" w:cs="Times New Roman"/>
                <w:kern w:val="0"/>
                <w:sz w:val="27"/>
                <w:szCs w:val="27"/>
                <w14:ligatures w14:val="none"/>
              </w:rPr>
              <m:t>boundary</m:t>
            </m:r>
          </m:sup>
        </m:sSubSup>
        <m:r>
          <m:rPr>
            <m:sty m:val="bi"/>
          </m:rPr>
          <w:rPr>
            <w:rFonts w:ascii="Cambria Math" w:eastAsia="Times New Roman" w:hAnsi="Cambria Math" w:cs="Times New Roman"/>
            <w:kern w:val="0"/>
            <w:sz w:val="27"/>
            <w:szCs w:val="27"/>
            <w14:ligatures w14:val="none"/>
          </w:rPr>
          <m:t>≈5</m:t>
        </m:r>
      </m:oMath>
      <w:bookmarkEnd w:id="95"/>
    </w:p>
    <w:p w14:paraId="7E25AB4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Empirically, for the pairs we looked at, we saw something like:</w:t>
      </w:r>
    </w:p>
    <w:p w14:paraId="0629D04B" w14:textId="77777777" w:rsidR="00A2524E" w:rsidRPr="00A2524E" w:rsidRDefault="00C96FC8" w:rsidP="00A2524E">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boundary</m:t>
            </m:r>
          </m:sup>
        </m:sSubSup>
        <m:r>
          <w:rPr>
            <w:rFonts w:ascii="Cambria Math" w:eastAsia="Times New Roman" w:hAnsi="Cambria Math" w:cs="Times New Roman"/>
            <w:kern w:val="0"/>
            <w14:ligatures w14:val="none"/>
          </w:rPr>
          <m:t>≈5</m:t>
        </m:r>
      </m:oMath>
      <w:r w:rsidR="00A2524E" w:rsidRPr="00A2524E">
        <w:rPr>
          <w:rFonts w:ascii="Times New Roman" w:eastAsia="Times New Roman" w:hAnsi="Times New Roman" w:cs="Times New Roman"/>
          <w:kern w:val="0"/>
          <w14:ligatures w14:val="none"/>
        </w:rPr>
        <w:t>,</w:t>
      </w:r>
    </w:p>
    <w:p w14:paraId="0D287197" w14:textId="77777777" w:rsidR="00A2524E" w:rsidRPr="00A2524E" w:rsidRDefault="00C96FC8" w:rsidP="00A2524E">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boundary</m:t>
            </m:r>
          </m:sup>
        </m:sSubSup>
        <m:r>
          <w:rPr>
            <w:rFonts w:ascii="Cambria Math" w:eastAsia="Times New Roman" w:hAnsi="Cambria Math" w:cs="Times New Roman"/>
            <w:kern w:val="0"/>
            <w14:ligatures w14:val="none"/>
          </w:rPr>
          <m:t>≈5</m:t>
        </m:r>
      </m:oMath>
      <w:r w:rsidR="00A2524E" w:rsidRPr="00A2524E">
        <w:rPr>
          <w:rFonts w:ascii="Times New Roman" w:eastAsia="Times New Roman" w:hAnsi="Times New Roman" w:cs="Times New Roman"/>
          <w:kern w:val="0"/>
          <w14:ligatures w14:val="none"/>
        </w:rPr>
        <w:t>.</w:t>
      </w:r>
    </w:p>
    <w:p w14:paraId="639A650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This “≈5” looks like a </w:t>
      </w:r>
      <w:r w:rsidRPr="00A2524E">
        <w:rPr>
          <w:rFonts w:ascii="Times New Roman" w:eastAsia="Times New Roman" w:hAnsi="Times New Roman" w:cs="Times New Roman"/>
          <w:b/>
          <w:bCs/>
          <w:kern w:val="0"/>
          <w14:ligatures w14:val="none"/>
        </w:rPr>
        <w:t>fixed budget</w:t>
      </w:r>
      <w:r w:rsidRPr="00A2524E">
        <w:rPr>
          <w:rFonts w:ascii="Times New Roman" w:eastAsia="Times New Roman" w:hAnsi="Times New Roman" w:cs="Times New Roman"/>
          <w:kern w:val="0"/>
          <w14:ligatures w14:val="none"/>
        </w:rPr>
        <w:t xml:space="preserve"> per symmetric pair:</w:t>
      </w:r>
    </w:p>
    <w:p w14:paraId="3521A537" w14:textId="77777777" w:rsidR="00A2524E" w:rsidRPr="00A2524E" w:rsidRDefault="00A2524E" w:rsidP="00A2524E">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part of that budget goes into inner bulk complexity (L1 side),</w:t>
      </w:r>
    </w:p>
    <w:p w14:paraId="66CBFE41" w14:textId="77777777" w:rsidR="00A2524E" w:rsidRPr="00A2524E" w:rsidRDefault="00A2524E" w:rsidP="00A2524E">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part goes into outer boundary complexity (L2/L3 side).</w:t>
      </w:r>
    </w:p>
    <w:p w14:paraId="3AE5E43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the L</w:t>
      </w:r>
      <w:r w:rsidRPr="00A2524E">
        <w:rPr>
          <w:rFonts w:ascii="Times New Roman" w:eastAsia="Times New Roman" w:hAnsi="Times New Roman" w:cs="Times New Roman"/>
          <w:kern w:val="0"/>
          <w14:ligatures w14:val="none"/>
        </w:rPr>
        <w:noBreakHyphen/>
        <w:t>role picture:</w:t>
      </w:r>
    </w:p>
    <w:p w14:paraId="2070312D" w14:textId="77777777" w:rsidR="00A2524E" w:rsidRPr="00A2524E" w:rsidRDefault="00A2524E" w:rsidP="00A2524E">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that fixed sum is a sign that the </w:t>
      </w:r>
      <w:r w:rsidRPr="00A2524E">
        <w:rPr>
          <w:rFonts w:ascii="Times New Roman" w:eastAsia="Times New Roman" w:hAnsi="Times New Roman" w:cs="Times New Roman"/>
          <w:b/>
          <w:bCs/>
          <w:kern w:val="0"/>
          <w14:ligatures w14:val="none"/>
        </w:rPr>
        <w:t>total relational capacity</w:t>
      </w:r>
      <w:r w:rsidRPr="00A2524E">
        <w:rPr>
          <w:rFonts w:ascii="Times New Roman" w:eastAsia="Times New Roman" w:hAnsi="Times New Roman" w:cs="Times New Roman"/>
          <w:kern w:val="0"/>
          <w14:ligatures w14:val="none"/>
        </w:rPr>
        <w:t xml:space="preserve"> of the pair is constrained:</w:t>
      </w:r>
    </w:p>
    <w:p w14:paraId="0B1B4B1D" w14:textId="77777777" w:rsidR="00A2524E" w:rsidRPr="00A2524E" w:rsidRDefault="00A2524E" w:rsidP="00A2524E">
      <w:pPr>
        <w:numPr>
          <w:ilvl w:val="1"/>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you can’t arbitrarily crank up inner differences without also cranking up container structure, or vice versa, without violating consistency.</w:t>
      </w:r>
    </w:p>
    <w:p w14:paraId="311D611E" w14:textId="77777777" w:rsidR="00A2524E" w:rsidRPr="00A2524E" w:rsidRDefault="00A2524E" w:rsidP="00A2524E">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exact number (≈5) likely reflects features of:</w:t>
      </w:r>
    </w:p>
    <w:p w14:paraId="4F237D9C" w14:textId="77777777" w:rsidR="00A2524E" w:rsidRPr="00A2524E" w:rsidRDefault="00A2524E" w:rsidP="00A2524E">
      <w:pPr>
        <w:numPr>
          <w:ilvl w:val="1"/>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underlying CS geometry,</w:t>
      </w:r>
    </w:p>
    <w:p w14:paraId="1F96AEFA" w14:textId="77777777" w:rsidR="00A2524E" w:rsidRPr="00A2524E" w:rsidRDefault="00A2524E" w:rsidP="00A2524E">
      <w:pPr>
        <w:numPr>
          <w:ilvl w:val="1"/>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number of effective “tick directions,”</w:t>
      </w:r>
    </w:p>
    <w:p w14:paraId="72C37679" w14:textId="77777777" w:rsidR="00A2524E" w:rsidRPr="00A2524E" w:rsidRDefault="00A2524E" w:rsidP="00A2524E">
      <w:pPr>
        <w:numPr>
          <w:ilvl w:val="1"/>
          <w:numId w:val="75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the way shells vs volumes split in 3D.</w:t>
      </w:r>
    </w:p>
    <w:p w14:paraId="4FA4EF0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 the dimension budgets are not weird numerology; they are:</w:t>
      </w:r>
    </w:p>
    <w:p w14:paraId="0571B456" w14:textId="77777777" w:rsidR="00A2524E" w:rsidRPr="00A2524E" w:rsidRDefault="00A2524E" w:rsidP="00A2524E">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 quantitative expression of the rule that </w:t>
      </w:r>
      <w:r w:rsidRPr="00A2524E">
        <w:rPr>
          <w:rFonts w:ascii="Times New Roman" w:eastAsia="Times New Roman" w:hAnsi="Times New Roman" w:cs="Times New Roman"/>
          <w:b/>
          <w:bCs/>
          <w:kern w:val="0"/>
          <w14:ligatures w14:val="none"/>
        </w:rPr>
        <w:t>differences at a level must have somewhere to live</w:t>
      </w:r>
      <w:r w:rsidRPr="00A2524E">
        <w:rPr>
          <w:rFonts w:ascii="Times New Roman" w:eastAsia="Times New Roman" w:hAnsi="Times New Roman" w:cs="Times New Roman"/>
          <w:kern w:val="0"/>
          <w14:ligatures w14:val="none"/>
        </w:rPr>
        <w:t xml:space="preserve"> (an inner plexity and an outer container),</w:t>
      </w:r>
    </w:p>
    <w:p w14:paraId="761FF8D7" w14:textId="77777777" w:rsidR="00A2524E" w:rsidRPr="00A2524E" w:rsidRDefault="00A2524E" w:rsidP="00A2524E">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that each symmetric pair has a roughly fixed amount of “difference capacity”—how many distinct patterns it can support as part of a coherent AR present.</w:t>
      </w:r>
    </w:p>
    <w:p w14:paraId="439A59C0"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3E2DD4">
          <v:rect id="_x0000_i1243" style="width:0;height:1.5pt" o:hralign="center" o:hrstd="t" o:hr="t" fillcolor="#a0a0a0" stroked="f"/>
        </w:pict>
      </w:r>
    </w:p>
    <w:p w14:paraId="1371E82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Taken together, this re</w:t>
      </w:r>
      <w:r w:rsidRPr="00A2524E">
        <w:rPr>
          <w:rFonts w:ascii="Times New Roman" w:eastAsia="Times New Roman" w:hAnsi="Times New Roman" w:cs="Times New Roman"/>
          <w:kern w:val="0"/>
          <w14:ligatures w14:val="none"/>
        </w:rPr>
        <w:noBreakHyphen/>
        <w:t>reading gives a unified story:</w:t>
      </w:r>
    </w:p>
    <w:p w14:paraId="13E3EC00" w14:textId="77777777" w:rsidR="00A2524E" w:rsidRPr="00A2524E" w:rsidRDefault="00A2524E" w:rsidP="00A2524E">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Downward</w:t>
      </w:r>
      <w:r w:rsidRPr="00A2524E">
        <w:rPr>
          <w:rFonts w:ascii="Times New Roman" w:eastAsia="Times New Roman" w:hAnsi="Times New Roman" w:cs="Times New Roman"/>
          <w:kern w:val="0"/>
          <w14:ligatures w14:val="none"/>
        </w:rPr>
        <w:t xml:space="preserve"> (−2, −1, 0):</w:t>
      </w:r>
      <w:r w:rsidRPr="00A2524E">
        <w:rPr>
          <w:rFonts w:ascii="Times New Roman" w:eastAsia="Times New Roman" w:hAnsi="Times New Roman" w:cs="Times New Roman"/>
          <w:kern w:val="0"/>
          <w14:ligatures w14:val="none"/>
        </w:rPr>
        <w:br/>
        <w:t>we are L3, so things look generic and building</w:t>
      </w:r>
      <w:r w:rsidRPr="00A2524E">
        <w:rPr>
          <w:rFonts w:ascii="Times New Roman" w:eastAsia="Times New Roman" w:hAnsi="Times New Roman" w:cs="Times New Roman"/>
          <w:kern w:val="0"/>
          <w14:ligatures w14:val="none"/>
        </w:rPr>
        <w:noBreakHyphen/>
        <w:t>block</w:t>
      </w:r>
      <w:r w:rsidRPr="00A2524E">
        <w:rPr>
          <w:rFonts w:ascii="Times New Roman" w:eastAsia="Times New Roman" w:hAnsi="Times New Roman" w:cs="Times New Roman"/>
          <w:kern w:val="0"/>
          <w14:ligatures w14:val="none"/>
        </w:rPr>
        <w:noBreakHyphen/>
        <w:t>like; GM seams and UGM mark where inner complexity flips into usable parts.</w:t>
      </w:r>
    </w:p>
    <w:p w14:paraId="29E16896" w14:textId="77777777" w:rsidR="00A2524E" w:rsidRPr="00A2524E" w:rsidRDefault="00A2524E" w:rsidP="00A2524E">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Upward</w:t>
      </w:r>
      <w:r w:rsidRPr="00A2524E">
        <w:rPr>
          <w:rFonts w:ascii="Times New Roman" w:eastAsia="Times New Roman" w:hAnsi="Times New Roman" w:cs="Times New Roman"/>
          <w:kern w:val="0"/>
          <w14:ligatures w14:val="none"/>
        </w:rPr>
        <w:t xml:space="preserve"> (+1, +2, +3):</w:t>
      </w:r>
      <w:r w:rsidRPr="00A2524E">
        <w:rPr>
          <w:rFonts w:ascii="Times New Roman" w:eastAsia="Times New Roman" w:hAnsi="Times New Roman" w:cs="Times New Roman"/>
          <w:kern w:val="0"/>
          <w14:ligatures w14:val="none"/>
        </w:rPr>
        <w:br/>
        <w:t>we are inside L2/L3 containers, so things look specific and world</w:t>
      </w:r>
      <w:r w:rsidRPr="00A2524E">
        <w:rPr>
          <w:rFonts w:ascii="Times New Roman" w:eastAsia="Times New Roman" w:hAnsi="Times New Roman" w:cs="Times New Roman"/>
          <w:kern w:val="0"/>
          <w14:ligatures w14:val="none"/>
        </w:rPr>
        <w:noBreakHyphen/>
        <w:t>like; the CL bands and activation mark where new containers take over.</w:t>
      </w:r>
    </w:p>
    <w:p w14:paraId="4775F8E4" w14:textId="77777777" w:rsidR="00A2524E" w:rsidRPr="00A2524E" w:rsidRDefault="00A2524E" w:rsidP="00A2524E">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GM seams</w:t>
      </w:r>
      <w:r w:rsidRPr="00A2524E">
        <w:rPr>
          <w:rFonts w:ascii="Times New Roman" w:eastAsia="Times New Roman" w:hAnsi="Times New Roman" w:cs="Times New Roman"/>
          <w:kern w:val="0"/>
          <w14:ligatures w14:val="none"/>
        </w:rPr>
        <w:t>:</w:t>
      </w:r>
      <w:r w:rsidRPr="00A2524E">
        <w:rPr>
          <w:rFonts w:ascii="Times New Roman" w:eastAsia="Times New Roman" w:hAnsi="Times New Roman" w:cs="Times New Roman"/>
          <w:kern w:val="0"/>
          <w14:ligatures w14:val="none"/>
        </w:rPr>
        <w:br/>
        <w:t>are where inner and outer roles are balanced.</w:t>
      </w:r>
    </w:p>
    <w:p w14:paraId="13DA17BA" w14:textId="77777777" w:rsidR="00A2524E" w:rsidRPr="00A2524E" w:rsidRDefault="00A2524E" w:rsidP="00A2524E">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Dimension budgets</w:t>
      </w:r>
      <w:r w:rsidRPr="00A2524E">
        <w:rPr>
          <w:rFonts w:ascii="Times New Roman" w:eastAsia="Times New Roman" w:hAnsi="Times New Roman" w:cs="Times New Roman"/>
          <w:kern w:val="0"/>
          <w14:ligatures w14:val="none"/>
        </w:rPr>
        <w:t>:</w:t>
      </w:r>
      <w:r w:rsidRPr="00A2524E">
        <w:rPr>
          <w:rFonts w:ascii="Times New Roman" w:eastAsia="Times New Roman" w:hAnsi="Times New Roman" w:cs="Times New Roman"/>
          <w:kern w:val="0"/>
          <w14:ligatures w14:val="none"/>
        </w:rPr>
        <w:br/>
        <w:t>are the numeric footprints of how inner differences and outer containers share a fixed relational capacity.</w:t>
      </w:r>
    </w:p>
    <w:p w14:paraId="30CCE65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next sections will take this relational picture and explicitly </w:t>
      </w:r>
      <w:r w:rsidRPr="00A2524E">
        <w:rPr>
          <w:rFonts w:ascii="Times New Roman" w:eastAsia="Times New Roman" w:hAnsi="Times New Roman" w:cs="Times New Roman"/>
          <w:b/>
          <w:bCs/>
          <w:kern w:val="0"/>
          <w14:ligatures w14:val="none"/>
        </w:rPr>
        <w:t>contrast it with the standard materialist “objects in space” view</w:t>
      </w:r>
      <w:r w:rsidRPr="00A2524E">
        <w:rPr>
          <w:rFonts w:ascii="Times New Roman" w:eastAsia="Times New Roman" w:hAnsi="Times New Roman" w:cs="Times New Roman"/>
          <w:kern w:val="0"/>
          <w14:ligatures w14:val="none"/>
        </w:rPr>
        <w:t xml:space="preserve">, then show how to </w:t>
      </w:r>
      <w:r w:rsidRPr="00A2524E">
        <w:rPr>
          <w:rFonts w:ascii="Times New Roman" w:eastAsia="Times New Roman" w:hAnsi="Times New Roman" w:cs="Times New Roman"/>
          <w:i/>
          <w:iCs/>
          <w:kern w:val="0"/>
          <w14:ligatures w14:val="none"/>
        </w:rPr>
        <w:t>use</w:t>
      </w:r>
      <w:r w:rsidRPr="00A2524E">
        <w:rPr>
          <w:rFonts w:ascii="Times New Roman" w:eastAsia="Times New Roman" w:hAnsi="Times New Roman" w:cs="Times New Roman"/>
          <w:kern w:val="0"/>
          <w14:ligatures w14:val="none"/>
        </w:rPr>
        <w:t xml:space="preserve"> this framework and what new math it suggests.</w:t>
      </w:r>
    </w:p>
    <w:p w14:paraId="2A998F03" w14:textId="77777777" w:rsidR="00A2524E" w:rsidRDefault="00A2524E" w:rsidP="00E66BE8"/>
    <w:p w14:paraId="43BD2108"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6" w:name="_Toc215316971"/>
      <w:r w:rsidRPr="00A2524E">
        <w:rPr>
          <w:rFonts w:ascii="Times New Roman" w:eastAsia="Times New Roman" w:hAnsi="Times New Roman" w:cs="Times New Roman"/>
          <w:b/>
          <w:bCs/>
          <w:kern w:val="0"/>
          <w:sz w:val="27"/>
          <w:szCs w:val="27"/>
          <w14:ligatures w14:val="none"/>
        </w:rPr>
        <w:t xml:space="preserve">13. AR vs Materialism: How to </w:t>
      </w:r>
      <w:r w:rsidRPr="00A2524E">
        <w:rPr>
          <w:rFonts w:ascii="Times New Roman" w:eastAsia="Times New Roman" w:hAnsi="Times New Roman" w:cs="Times New Roman"/>
          <w:b/>
          <w:bCs/>
          <w:i/>
          <w:iCs/>
          <w:kern w:val="0"/>
          <w:sz w:val="27"/>
          <w:szCs w:val="27"/>
          <w14:ligatures w14:val="none"/>
        </w:rPr>
        <w:t>Use</w:t>
      </w:r>
      <w:r w:rsidRPr="00A2524E">
        <w:rPr>
          <w:rFonts w:ascii="Times New Roman" w:eastAsia="Times New Roman" w:hAnsi="Times New Roman" w:cs="Times New Roman"/>
          <w:b/>
          <w:bCs/>
          <w:kern w:val="0"/>
          <w:sz w:val="27"/>
          <w:szCs w:val="27"/>
          <w14:ligatures w14:val="none"/>
        </w:rPr>
        <w:t xml:space="preserve"> This Theory</w:t>
      </w:r>
      <w:bookmarkEnd w:id="96"/>
    </w:p>
    <w:p w14:paraId="49A917C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Up to now, we’ve mostly been talking </w:t>
      </w:r>
      <w:r w:rsidRPr="00A2524E">
        <w:rPr>
          <w:rFonts w:ascii="Times New Roman" w:eastAsia="Times New Roman" w:hAnsi="Times New Roman" w:cs="Times New Roman"/>
          <w:i/>
          <w:iCs/>
          <w:kern w:val="0"/>
          <w14:ligatures w14:val="none"/>
        </w:rPr>
        <w:t>inside</w:t>
      </w:r>
      <w:r w:rsidRPr="00A2524E">
        <w:rPr>
          <w:rFonts w:ascii="Times New Roman" w:eastAsia="Times New Roman" w:hAnsi="Times New Roman" w:cs="Times New Roman"/>
          <w:kern w:val="0"/>
          <w14:ligatures w14:val="none"/>
        </w:rPr>
        <w:t xml:space="preserve"> the AR framework: presents, roles, context levels, seams, hinges. But most people who encounter this theory will be coming from a </w:t>
      </w:r>
      <w:r w:rsidRPr="00A2524E">
        <w:rPr>
          <w:rFonts w:ascii="Times New Roman" w:eastAsia="Times New Roman" w:hAnsi="Times New Roman" w:cs="Times New Roman"/>
          <w:b/>
          <w:bCs/>
          <w:kern w:val="0"/>
          <w14:ligatures w14:val="none"/>
        </w:rPr>
        <w:t>materialist “objects in spacetime” mindset</w:t>
      </w:r>
      <w:r w:rsidRPr="00A2524E">
        <w:rPr>
          <w:rFonts w:ascii="Times New Roman" w:eastAsia="Times New Roman" w:hAnsi="Times New Roman" w:cs="Times New Roman"/>
          <w:kern w:val="0"/>
          <w14:ligatures w14:val="none"/>
        </w:rPr>
        <w:t>. If you try to read AR with that mindset still in place, everything looks strange:</w:t>
      </w:r>
    </w:p>
    <w:p w14:paraId="77013DDF" w14:textId="77777777" w:rsidR="00A2524E" w:rsidRPr="00A2524E" w:rsidRDefault="00A2524E" w:rsidP="00A2524E">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context levels look like arbitrary bands,</w:t>
      </w:r>
    </w:p>
    <w:p w14:paraId="05AF9066" w14:textId="77777777" w:rsidR="00A2524E" w:rsidRPr="00A2524E" w:rsidRDefault="00A2524E" w:rsidP="00A2524E">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GM seams look suspiciously like numerology,</w:t>
      </w:r>
    </w:p>
    <w:p w14:paraId="3B433A40" w14:textId="77777777" w:rsidR="00A2524E" w:rsidRPr="00A2524E" w:rsidRDefault="00A2524E" w:rsidP="00A2524E">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hinge and L1/L2/L3 roles are hard to place,</w:t>
      </w:r>
    </w:p>
    <w:p w14:paraId="1D1E6EA3" w14:textId="77777777" w:rsidR="00A2524E" w:rsidRPr="00A2524E" w:rsidRDefault="00A2524E" w:rsidP="00A2524E">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the evidence feels “indirect,” even when it’s actually strong.</w:t>
      </w:r>
    </w:p>
    <w:p w14:paraId="33871E5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This section is about:</w:t>
      </w:r>
    </w:p>
    <w:p w14:paraId="61A388C8" w14:textId="77777777" w:rsidR="00A2524E" w:rsidRPr="00A2524E" w:rsidRDefault="00A2524E" w:rsidP="00A2524E">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Making very clear how </w:t>
      </w:r>
      <w:r w:rsidRPr="00A2524E">
        <w:rPr>
          <w:rFonts w:ascii="Times New Roman" w:eastAsia="Times New Roman" w:hAnsi="Times New Roman" w:cs="Times New Roman"/>
          <w:b/>
          <w:bCs/>
          <w:kern w:val="0"/>
          <w14:ligatures w14:val="none"/>
        </w:rPr>
        <w:t>materialism frames things</w:t>
      </w:r>
      <w:r w:rsidRPr="00A2524E">
        <w:rPr>
          <w:rFonts w:ascii="Times New Roman" w:eastAsia="Times New Roman" w:hAnsi="Times New Roman" w:cs="Times New Roman"/>
          <w:kern w:val="0"/>
          <w14:ligatures w14:val="none"/>
        </w:rPr>
        <w:t>,</w:t>
      </w:r>
    </w:p>
    <w:p w14:paraId="59C33BB1" w14:textId="77777777" w:rsidR="00A2524E" w:rsidRPr="00A2524E" w:rsidRDefault="00A2524E" w:rsidP="00A2524E">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Showing how </w:t>
      </w:r>
      <w:r w:rsidRPr="00A2524E">
        <w:rPr>
          <w:rFonts w:ascii="Times New Roman" w:eastAsia="Times New Roman" w:hAnsi="Times New Roman" w:cs="Times New Roman"/>
          <w:b/>
          <w:bCs/>
          <w:kern w:val="0"/>
          <w14:ligatures w14:val="none"/>
        </w:rPr>
        <w:t>AR frames them differently</w:t>
      </w:r>
      <w:r w:rsidRPr="00A2524E">
        <w:rPr>
          <w:rFonts w:ascii="Times New Roman" w:eastAsia="Times New Roman" w:hAnsi="Times New Roman" w:cs="Times New Roman"/>
          <w:kern w:val="0"/>
          <w14:ligatures w14:val="none"/>
        </w:rPr>
        <w:t>,</w:t>
      </w:r>
    </w:p>
    <w:p w14:paraId="31D5E9BE" w14:textId="77777777" w:rsidR="00A2524E" w:rsidRPr="00A2524E" w:rsidRDefault="00A2524E" w:rsidP="00A2524E">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Explaining </w:t>
      </w:r>
      <w:r w:rsidRPr="00A2524E">
        <w:rPr>
          <w:rFonts w:ascii="Times New Roman" w:eastAsia="Times New Roman" w:hAnsi="Times New Roman" w:cs="Times New Roman"/>
          <w:b/>
          <w:bCs/>
          <w:kern w:val="0"/>
          <w14:ligatures w14:val="none"/>
        </w:rPr>
        <w:t>why the same empirical patterns look subtle or obvious depending on the frame</w:t>
      </w:r>
      <w:r w:rsidRPr="00A2524E">
        <w:rPr>
          <w:rFonts w:ascii="Times New Roman" w:eastAsia="Times New Roman" w:hAnsi="Times New Roman" w:cs="Times New Roman"/>
          <w:kern w:val="0"/>
          <w14:ligatures w14:val="none"/>
        </w:rPr>
        <w:t>,</w:t>
      </w:r>
    </w:p>
    <w:p w14:paraId="7674DBD6" w14:textId="77777777" w:rsidR="00A2524E" w:rsidRPr="00A2524E" w:rsidRDefault="00A2524E" w:rsidP="00A2524E">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And giving you a </w:t>
      </w:r>
      <w:r w:rsidRPr="00A2524E">
        <w:rPr>
          <w:rFonts w:ascii="Times New Roman" w:eastAsia="Times New Roman" w:hAnsi="Times New Roman" w:cs="Times New Roman"/>
          <w:b/>
          <w:bCs/>
          <w:kern w:val="0"/>
          <w14:ligatures w14:val="none"/>
        </w:rPr>
        <w:t>practical sense of how to use the AR framework</w:t>
      </w:r>
      <w:r w:rsidRPr="00A2524E">
        <w:rPr>
          <w:rFonts w:ascii="Times New Roman" w:eastAsia="Times New Roman" w:hAnsi="Times New Roman" w:cs="Times New Roman"/>
          <w:kern w:val="0"/>
          <w14:ligatures w14:val="none"/>
        </w:rPr>
        <w:t xml:space="preserve"> when thinking, modelling, or designing tests.</w:t>
      </w:r>
    </w:p>
    <w:p w14:paraId="7C229B52"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6BA0D0">
          <v:rect id="_x0000_i1244" style="width:0;height:1.5pt" o:hralign="center" o:hrstd="t" o:hr="t" fillcolor="#a0a0a0" stroked="f"/>
        </w:pict>
      </w:r>
    </w:p>
    <w:p w14:paraId="56AD9F49"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7" w:name="_Toc215316972"/>
      <w:r w:rsidRPr="00A2524E">
        <w:rPr>
          <w:rFonts w:ascii="Times New Roman" w:eastAsia="Times New Roman" w:hAnsi="Times New Roman" w:cs="Times New Roman"/>
          <w:b/>
          <w:bCs/>
          <w:kern w:val="0"/>
          <w:sz w:val="36"/>
          <w:szCs w:val="36"/>
          <w14:ligatures w14:val="none"/>
        </w:rPr>
        <w:t>13.1 The standard materialist picture</w:t>
      </w:r>
      <w:bookmarkEnd w:id="97"/>
    </w:p>
    <w:p w14:paraId="5DC48F28"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8" w:name="_Toc215316973"/>
      <w:r w:rsidRPr="00A2524E">
        <w:rPr>
          <w:rFonts w:ascii="Times New Roman" w:eastAsia="Times New Roman" w:hAnsi="Times New Roman" w:cs="Times New Roman"/>
          <w:b/>
          <w:bCs/>
          <w:kern w:val="0"/>
          <w:sz w:val="27"/>
          <w:szCs w:val="27"/>
          <w14:ligatures w14:val="none"/>
        </w:rPr>
        <w:t>13.1.1 Objects in a pre-given spacetime</w:t>
      </w:r>
      <w:bookmarkEnd w:id="98"/>
    </w:p>
    <w:p w14:paraId="58B4D0F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the usual materialist view:</w:t>
      </w:r>
    </w:p>
    <w:p w14:paraId="2BC2637C" w14:textId="77777777" w:rsidR="00A2524E" w:rsidRPr="00A2524E" w:rsidRDefault="00A2524E" w:rsidP="00A2524E">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There is a </w:t>
      </w:r>
      <w:r w:rsidRPr="00A2524E">
        <w:rPr>
          <w:rFonts w:ascii="Times New Roman" w:eastAsia="Times New Roman" w:hAnsi="Times New Roman" w:cs="Times New Roman"/>
          <w:b/>
          <w:bCs/>
          <w:kern w:val="0"/>
          <w14:ligatures w14:val="none"/>
        </w:rPr>
        <w:t>pre-existing spacetime</w:t>
      </w:r>
      <w:r w:rsidRPr="00A2524E">
        <w:rPr>
          <w:rFonts w:ascii="Times New Roman" w:eastAsia="Times New Roman" w:hAnsi="Times New Roman" w:cs="Times New Roman"/>
          <w:kern w:val="0"/>
          <w14:ligatures w14:val="none"/>
        </w:rPr>
        <w:t>:</w:t>
      </w:r>
    </w:p>
    <w:p w14:paraId="5B6F6343"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3D space, plus a 1D time axis,</w:t>
      </w:r>
    </w:p>
    <w:p w14:paraId="5B3FEBA9"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fixed and “there” whether anything experiences it or not.</w:t>
      </w:r>
    </w:p>
    <w:p w14:paraId="3E40A8EE" w14:textId="77777777" w:rsidR="00A2524E" w:rsidRPr="00A2524E" w:rsidRDefault="00A2524E" w:rsidP="00A2524E">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Matter</w:t>
      </w:r>
      <w:r w:rsidRPr="00A2524E">
        <w:rPr>
          <w:rFonts w:ascii="Times New Roman" w:eastAsia="Times New Roman" w:hAnsi="Times New Roman" w:cs="Times New Roman"/>
          <w:kern w:val="0"/>
          <w14:ligatures w14:val="none"/>
        </w:rPr>
        <w:t xml:space="preserve"> consists of </w:t>
      </w:r>
      <w:r w:rsidRPr="00A2524E">
        <w:rPr>
          <w:rFonts w:ascii="Times New Roman" w:eastAsia="Times New Roman" w:hAnsi="Times New Roman" w:cs="Times New Roman"/>
          <w:b/>
          <w:bCs/>
          <w:kern w:val="0"/>
          <w14:ligatures w14:val="none"/>
        </w:rPr>
        <w:t>objects</w:t>
      </w:r>
      <w:r w:rsidRPr="00A2524E">
        <w:rPr>
          <w:rFonts w:ascii="Times New Roman" w:eastAsia="Times New Roman" w:hAnsi="Times New Roman" w:cs="Times New Roman"/>
          <w:kern w:val="0"/>
          <w14:ligatures w14:val="none"/>
        </w:rPr>
        <w:t xml:space="preserve"> (or fields) with intrinsic properties:</w:t>
      </w:r>
    </w:p>
    <w:p w14:paraId="519D99F0"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positions, momenta, masses, charges, spins, etc.,</w:t>
      </w:r>
    </w:p>
    <w:p w14:paraId="2627601C"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moving around in that spacetime, or filling it.</w:t>
      </w:r>
    </w:p>
    <w:p w14:paraId="4F9ED66E" w14:textId="77777777" w:rsidR="00A2524E" w:rsidRPr="00A2524E" w:rsidRDefault="00A2524E" w:rsidP="00A2524E">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job of physics is:</w:t>
      </w:r>
    </w:p>
    <w:p w14:paraId="1B952603"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to write down </w:t>
      </w:r>
      <w:r w:rsidRPr="00A2524E">
        <w:rPr>
          <w:rFonts w:ascii="Times New Roman" w:eastAsia="Times New Roman" w:hAnsi="Times New Roman" w:cs="Times New Roman"/>
          <w:b/>
          <w:bCs/>
          <w:kern w:val="0"/>
          <w14:ligatures w14:val="none"/>
        </w:rPr>
        <w:t>laws</w:t>
      </w:r>
      <w:r w:rsidRPr="00A2524E">
        <w:rPr>
          <w:rFonts w:ascii="Times New Roman" w:eastAsia="Times New Roman" w:hAnsi="Times New Roman" w:cs="Times New Roman"/>
          <w:kern w:val="0"/>
          <w14:ligatures w14:val="none"/>
        </w:rPr>
        <w:t xml:space="preserve"> that tell these objects how to move and interact,</w:t>
      </w:r>
    </w:p>
    <w:p w14:paraId="43DFF1B8" w14:textId="77777777" w:rsidR="00A2524E" w:rsidRPr="00A2524E" w:rsidRDefault="00A2524E" w:rsidP="00A2524E">
      <w:pPr>
        <w:numPr>
          <w:ilvl w:val="1"/>
          <w:numId w:val="75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typically as differential equations on fields or trajectories in spacetime.</w:t>
      </w:r>
    </w:p>
    <w:p w14:paraId="0148F54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From this standpoint:</w:t>
      </w:r>
    </w:p>
    <w:p w14:paraId="66F5E7E0" w14:textId="77777777" w:rsidR="00A2524E" w:rsidRPr="00A2524E" w:rsidRDefault="00A2524E" w:rsidP="00A2524E">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“Reality” = objects + spacetime + laws.</w:t>
      </w:r>
    </w:p>
    <w:p w14:paraId="02CD62BB" w14:textId="77777777" w:rsidR="00A2524E" w:rsidRPr="00A2524E" w:rsidRDefault="00A2524E" w:rsidP="00A2524E">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“Experience” is either:</w:t>
      </w:r>
    </w:p>
    <w:p w14:paraId="1C516385" w14:textId="77777777" w:rsidR="00A2524E" w:rsidRPr="00A2524E" w:rsidRDefault="00A2524E" w:rsidP="00A2524E">
      <w:pPr>
        <w:numPr>
          <w:ilvl w:val="1"/>
          <w:numId w:val="76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 emergent byproduct of matter,</w:t>
      </w:r>
    </w:p>
    <w:p w14:paraId="7963B903" w14:textId="77777777" w:rsidR="00A2524E" w:rsidRPr="00A2524E" w:rsidRDefault="00A2524E" w:rsidP="00A2524E">
      <w:pPr>
        <w:numPr>
          <w:ilvl w:val="1"/>
          <w:numId w:val="76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or something epiphenomenal that doesn’t affect the core ontology.</w:t>
      </w:r>
    </w:p>
    <w:p w14:paraId="01BD94D1"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050CFA">
          <v:rect id="_x0000_i1245" style="width:0;height:1.5pt" o:hralign="center" o:hrstd="t" o:hr="t" fillcolor="#a0a0a0" stroked="f"/>
        </w:pict>
      </w:r>
    </w:p>
    <w:p w14:paraId="6102B89E"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9" w:name="_Toc215316974"/>
      <w:r w:rsidRPr="00A2524E">
        <w:rPr>
          <w:rFonts w:ascii="Times New Roman" w:eastAsia="Times New Roman" w:hAnsi="Times New Roman" w:cs="Times New Roman"/>
          <w:b/>
          <w:bCs/>
          <w:kern w:val="0"/>
          <w:sz w:val="27"/>
          <w:szCs w:val="27"/>
          <w14:ligatures w14:val="none"/>
        </w:rPr>
        <w:t>13.1.2 Correlations as secondary</w:t>
      </w:r>
      <w:bookmarkEnd w:id="99"/>
    </w:p>
    <w:p w14:paraId="4071631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In that framework, </w:t>
      </w:r>
      <w:r w:rsidRPr="00A2524E">
        <w:rPr>
          <w:rFonts w:ascii="Times New Roman" w:eastAsia="Times New Roman" w:hAnsi="Times New Roman" w:cs="Times New Roman"/>
          <w:b/>
          <w:bCs/>
          <w:kern w:val="0"/>
          <w14:ligatures w14:val="none"/>
        </w:rPr>
        <w:t>correlations</w:t>
      </w:r>
      <w:r w:rsidRPr="00A2524E">
        <w:rPr>
          <w:rFonts w:ascii="Times New Roman" w:eastAsia="Times New Roman" w:hAnsi="Times New Roman" w:cs="Times New Roman"/>
          <w:kern w:val="0"/>
          <w14:ligatures w14:val="none"/>
        </w:rPr>
        <w:t xml:space="preserve"> (how things are related) are:</w:t>
      </w:r>
    </w:p>
    <w:p w14:paraId="58F2293D" w14:textId="77777777" w:rsidR="00A2524E" w:rsidRPr="00A2524E" w:rsidRDefault="00A2524E" w:rsidP="00A2524E">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derivative facts about </w:t>
      </w:r>
      <w:r w:rsidRPr="00A2524E">
        <w:rPr>
          <w:rFonts w:ascii="Times New Roman" w:eastAsia="Times New Roman" w:hAnsi="Times New Roman" w:cs="Times New Roman"/>
          <w:b/>
          <w:bCs/>
          <w:kern w:val="0"/>
          <w14:ligatures w14:val="none"/>
        </w:rPr>
        <w:t>objects in spacetime</w:t>
      </w:r>
      <w:r w:rsidRPr="00A2524E">
        <w:rPr>
          <w:rFonts w:ascii="Times New Roman" w:eastAsia="Times New Roman" w:hAnsi="Times New Roman" w:cs="Times New Roman"/>
          <w:kern w:val="0"/>
          <w14:ligatures w14:val="none"/>
        </w:rPr>
        <w:t>:</w:t>
      </w:r>
    </w:p>
    <w:p w14:paraId="5D24ED7D" w14:textId="77777777" w:rsidR="00A2524E" w:rsidRPr="00A2524E" w:rsidRDefault="00A2524E" w:rsidP="00A2524E">
      <w:pPr>
        <w:numPr>
          <w:ilvl w:val="1"/>
          <w:numId w:val="76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“this particle is correlated with that one,”</w:t>
      </w:r>
    </w:p>
    <w:p w14:paraId="6CB7B690" w14:textId="77777777" w:rsidR="00A2524E" w:rsidRPr="00A2524E" w:rsidRDefault="00A2524E" w:rsidP="00A2524E">
      <w:pPr>
        <w:numPr>
          <w:ilvl w:val="1"/>
          <w:numId w:val="76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“this field fluctuation is correlated with that region,”</w:t>
      </w:r>
    </w:p>
    <w:p w14:paraId="5EE3B091" w14:textId="77777777" w:rsidR="00A2524E" w:rsidRPr="00A2524E" w:rsidRDefault="00A2524E" w:rsidP="00A2524E">
      <w:pPr>
        <w:numPr>
          <w:ilvl w:val="1"/>
          <w:numId w:val="76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“this measurement outcome is correlated with that hidden variable,” etc.</w:t>
      </w:r>
    </w:p>
    <w:p w14:paraId="5FF9871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They’re not the fundamental story; they’re what happens </w:t>
      </w:r>
      <w:r w:rsidRPr="00A2524E">
        <w:rPr>
          <w:rFonts w:ascii="Times New Roman" w:eastAsia="Times New Roman" w:hAnsi="Times New Roman" w:cs="Times New Roman"/>
          <w:b/>
          <w:bCs/>
          <w:kern w:val="0"/>
          <w14:ligatures w14:val="none"/>
        </w:rPr>
        <w:t>after</w:t>
      </w:r>
      <w:r w:rsidRPr="00A2524E">
        <w:rPr>
          <w:rFonts w:ascii="Times New Roman" w:eastAsia="Times New Roman" w:hAnsi="Times New Roman" w:cs="Times New Roman"/>
          <w:kern w:val="0"/>
          <w14:ligatures w14:val="none"/>
        </w:rPr>
        <w:t xml:space="preserve"> you specify:</w:t>
      </w:r>
    </w:p>
    <w:p w14:paraId="02BF493B" w14:textId="77777777" w:rsidR="00A2524E" w:rsidRPr="00A2524E" w:rsidRDefault="00A2524E" w:rsidP="00A2524E">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objects,</w:t>
      </w:r>
    </w:p>
    <w:p w14:paraId="7F691CCB" w14:textId="77777777" w:rsidR="00A2524E" w:rsidRPr="00A2524E" w:rsidRDefault="00A2524E" w:rsidP="00A2524E">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background arena,</w:t>
      </w:r>
    </w:p>
    <w:p w14:paraId="7E829912" w14:textId="77777777" w:rsidR="00A2524E" w:rsidRPr="00A2524E" w:rsidRDefault="00A2524E" w:rsidP="00A2524E">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the dynamics.</w:t>
      </w:r>
    </w:p>
    <w:p w14:paraId="73374C1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w:t>
      </w:r>
    </w:p>
    <w:p w14:paraId="2B6ECE45" w14:textId="77777777" w:rsidR="00A2524E" w:rsidRPr="00A2524E" w:rsidRDefault="00A2524E" w:rsidP="00A2524E">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when you see patterns in data, you tend to ask:</w:t>
      </w:r>
    </w:p>
    <w:p w14:paraId="54EC04A8" w14:textId="77777777" w:rsidR="00A2524E" w:rsidRPr="00A2524E" w:rsidRDefault="00A2524E" w:rsidP="00A2524E">
      <w:pPr>
        <w:numPr>
          <w:ilvl w:val="1"/>
          <w:numId w:val="76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objects caused that?”,</w:t>
      </w:r>
    </w:p>
    <w:p w14:paraId="7D7B87D4" w14:textId="77777777" w:rsidR="00A2524E" w:rsidRPr="00A2524E" w:rsidRDefault="00A2524E" w:rsidP="00A2524E">
      <w:pPr>
        <w:numPr>
          <w:ilvl w:val="1"/>
          <w:numId w:val="76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field configuration explains that?”,</w:t>
      </w:r>
    </w:p>
    <w:p w14:paraId="0716D850" w14:textId="77777777" w:rsidR="00A2524E" w:rsidRPr="00A2524E" w:rsidRDefault="00A2524E" w:rsidP="00A2524E">
      <w:pPr>
        <w:numPr>
          <w:ilvl w:val="1"/>
          <w:numId w:val="76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initial conditions created that pattern?”</w:t>
      </w:r>
    </w:p>
    <w:p w14:paraId="1275382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idea that </w:t>
      </w:r>
      <w:r w:rsidRPr="00A2524E">
        <w:rPr>
          <w:rFonts w:ascii="Times New Roman" w:eastAsia="Times New Roman" w:hAnsi="Times New Roman" w:cs="Times New Roman"/>
          <w:b/>
          <w:bCs/>
          <w:kern w:val="0"/>
          <w14:ligatures w14:val="none"/>
        </w:rPr>
        <w:t>correlation structure itself might be primary</w:t>
      </w:r>
      <w:r w:rsidRPr="00A2524E">
        <w:rPr>
          <w:rFonts w:ascii="Times New Roman" w:eastAsia="Times New Roman" w:hAnsi="Times New Roman" w:cs="Times New Roman"/>
          <w:kern w:val="0"/>
          <w14:ligatures w14:val="none"/>
        </w:rPr>
        <w:t xml:space="preserve"> — that “reality” could be nothing but presents and how they relate — is foreign to this picture.</w:t>
      </w:r>
    </w:p>
    <w:p w14:paraId="35F6ECE8"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CF9C40">
          <v:rect id="_x0000_i1246" style="width:0;height:1.5pt" o:hralign="center" o:hrstd="t" o:hr="t" fillcolor="#a0a0a0" stroked="f"/>
        </w:pict>
      </w:r>
    </w:p>
    <w:p w14:paraId="5CEB4C7B"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0" w:name="_Toc215316975"/>
      <w:r w:rsidRPr="00A2524E">
        <w:rPr>
          <w:rFonts w:ascii="Times New Roman" w:eastAsia="Times New Roman" w:hAnsi="Times New Roman" w:cs="Times New Roman"/>
          <w:b/>
          <w:bCs/>
          <w:kern w:val="0"/>
          <w:sz w:val="27"/>
          <w:szCs w:val="27"/>
          <w14:ligatures w14:val="none"/>
        </w:rPr>
        <w:t>13.1.3 Intuitive consequences</w:t>
      </w:r>
      <w:bookmarkEnd w:id="100"/>
    </w:p>
    <w:p w14:paraId="49E2007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Because of that, our intuitions become:</w:t>
      </w:r>
    </w:p>
    <w:p w14:paraId="7E38EA1C" w14:textId="77777777" w:rsidR="00A2524E" w:rsidRPr="00A2524E" w:rsidRDefault="00A2524E" w:rsidP="00A2524E">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“Space” = an empty container that things sit in.</w:t>
      </w:r>
    </w:p>
    <w:p w14:paraId="687A314D" w14:textId="77777777" w:rsidR="00A2524E" w:rsidRPr="00A2524E" w:rsidRDefault="00A2524E" w:rsidP="00A2524E">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“Time” = a global parameter that ticks the same for everything (or a dimension in spacetime you can slice).</w:t>
      </w:r>
    </w:p>
    <w:p w14:paraId="32C23E00" w14:textId="77777777" w:rsidR="00A2524E" w:rsidRPr="00A2524E" w:rsidRDefault="00A2524E" w:rsidP="00A2524E">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“Objects” = the real stuff; everything else is patterns in how objects behave.</w:t>
      </w:r>
    </w:p>
    <w:p w14:paraId="60D1567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 we naturally phrase problems as:</w:t>
      </w:r>
    </w:p>
    <w:p w14:paraId="59EF3CF1" w14:textId="77777777" w:rsidR="00A2524E" w:rsidRPr="00A2524E" w:rsidRDefault="00A2524E" w:rsidP="00A2524E">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is this object?”</w:t>
      </w:r>
    </w:p>
    <w:p w14:paraId="4A01D359" w14:textId="77777777" w:rsidR="00A2524E" w:rsidRPr="00A2524E" w:rsidRDefault="00A2524E" w:rsidP="00A2524E">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is it located?”</w:t>
      </w:r>
    </w:p>
    <w:p w14:paraId="4315E974" w14:textId="77777777" w:rsidR="00A2524E" w:rsidRPr="00A2524E" w:rsidRDefault="00A2524E" w:rsidP="00A2524E">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forces/fields act on it in spacetime?”</w:t>
      </w:r>
    </w:p>
    <w:p w14:paraId="3AA9E51A"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and we expect </w:t>
      </w:r>
      <w:r w:rsidRPr="00A2524E">
        <w:rPr>
          <w:rFonts w:ascii="Times New Roman" w:eastAsia="Times New Roman" w:hAnsi="Times New Roman" w:cs="Times New Roman"/>
          <w:b/>
          <w:bCs/>
          <w:kern w:val="0"/>
          <w14:ligatures w14:val="none"/>
        </w:rPr>
        <w:t>good theories</w:t>
      </w:r>
      <w:r w:rsidRPr="00A2524E">
        <w:rPr>
          <w:rFonts w:ascii="Times New Roman" w:eastAsia="Times New Roman" w:hAnsi="Times New Roman" w:cs="Times New Roman"/>
          <w:kern w:val="0"/>
          <w14:ligatures w14:val="none"/>
        </w:rPr>
        <w:t xml:space="preserve"> to give us:</w:t>
      </w:r>
    </w:p>
    <w:p w14:paraId="22C6E7BF" w14:textId="77777777" w:rsidR="00A2524E" w:rsidRPr="00A2524E" w:rsidRDefault="00A2524E" w:rsidP="00A2524E">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field equations on a manifold,</w:t>
      </w:r>
    </w:p>
    <w:p w14:paraId="43B540EF" w14:textId="77777777" w:rsidR="00A2524E" w:rsidRPr="00A2524E" w:rsidRDefault="00A2524E" w:rsidP="00A2524E">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trajectories,</w:t>
      </w:r>
    </w:p>
    <w:p w14:paraId="1B88F3A8" w14:textId="77777777" w:rsidR="00A2524E" w:rsidRPr="00A2524E" w:rsidRDefault="00A2524E" w:rsidP="00A2524E">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energy/momentum conservation,</w:t>
      </w:r>
    </w:p>
    <w:p w14:paraId="6FF83DE8" w14:textId="77777777" w:rsidR="00A2524E" w:rsidRPr="00A2524E" w:rsidRDefault="00A2524E" w:rsidP="00A2524E">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maybe some probabilistic rules when we hit quantum effects.</w:t>
      </w:r>
    </w:p>
    <w:p w14:paraId="216BF13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All of that works extremely well inside the materialist paradigm — </w:t>
      </w:r>
      <w:r w:rsidRPr="00A2524E">
        <w:rPr>
          <w:rFonts w:ascii="Times New Roman" w:eastAsia="Times New Roman" w:hAnsi="Times New Roman" w:cs="Times New Roman"/>
          <w:b/>
          <w:bCs/>
          <w:kern w:val="0"/>
          <w14:ligatures w14:val="none"/>
        </w:rPr>
        <w:t>once</w:t>
      </w:r>
      <w:r w:rsidRPr="00A2524E">
        <w:rPr>
          <w:rFonts w:ascii="Times New Roman" w:eastAsia="Times New Roman" w:hAnsi="Times New Roman" w:cs="Times New Roman"/>
          <w:kern w:val="0"/>
          <w14:ligatures w14:val="none"/>
        </w:rPr>
        <w:t xml:space="preserve"> you assume the ontological starting point.</w:t>
      </w:r>
    </w:p>
    <w:p w14:paraId="4512395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AR starts at a different place.</w:t>
      </w:r>
    </w:p>
    <w:p w14:paraId="672E1DA3"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AA1D64">
          <v:rect id="_x0000_i1247" style="width:0;height:1.5pt" o:hralign="center" o:hrstd="t" o:hr="t" fillcolor="#a0a0a0" stroked="f"/>
        </w:pict>
      </w:r>
    </w:p>
    <w:p w14:paraId="6F33D30C"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1" w:name="_Toc215316976"/>
      <w:r w:rsidRPr="00A2524E">
        <w:rPr>
          <w:rFonts w:ascii="Times New Roman" w:eastAsia="Times New Roman" w:hAnsi="Times New Roman" w:cs="Times New Roman"/>
          <w:b/>
          <w:bCs/>
          <w:kern w:val="0"/>
          <w:sz w:val="36"/>
          <w:szCs w:val="36"/>
          <w14:ligatures w14:val="none"/>
        </w:rPr>
        <w:t>13.2 The AR picture: experiences-of-time and roles</w:t>
      </w:r>
      <w:bookmarkEnd w:id="101"/>
    </w:p>
    <w:p w14:paraId="32347596"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2" w:name="_Toc215316977"/>
      <w:r w:rsidRPr="00A2524E">
        <w:rPr>
          <w:rFonts w:ascii="Times New Roman" w:eastAsia="Times New Roman" w:hAnsi="Times New Roman" w:cs="Times New Roman"/>
          <w:b/>
          <w:bCs/>
          <w:kern w:val="0"/>
          <w:sz w:val="27"/>
          <w:szCs w:val="27"/>
          <w14:ligatures w14:val="none"/>
        </w:rPr>
        <w:t>13.2.1 Experiences-of-time are primary</w:t>
      </w:r>
      <w:bookmarkEnd w:id="102"/>
    </w:p>
    <w:p w14:paraId="218FC9A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 Absolute Relativity, you flip the stack:</w:t>
      </w:r>
    </w:p>
    <w:p w14:paraId="243783BA" w14:textId="77777777" w:rsidR="00A2524E" w:rsidRPr="00A2524E" w:rsidRDefault="00A2524E" w:rsidP="00A2524E">
      <w:pPr>
        <w:numPr>
          <w:ilvl w:val="0"/>
          <w:numId w:val="76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primitive objects are </w:t>
      </w:r>
      <w:r w:rsidRPr="00A2524E">
        <w:rPr>
          <w:rFonts w:ascii="Times New Roman" w:eastAsia="Times New Roman" w:hAnsi="Times New Roman" w:cs="Times New Roman"/>
          <w:b/>
          <w:bCs/>
          <w:kern w:val="0"/>
          <w14:ligatures w14:val="none"/>
        </w:rPr>
        <w:t>present experiences of time</w:t>
      </w:r>
      <w:r w:rsidRPr="00A2524E">
        <w:rPr>
          <w:rFonts w:ascii="Times New Roman" w:eastAsia="Times New Roman" w:hAnsi="Times New Roman" w:cs="Times New Roman"/>
          <w:kern w:val="0"/>
          <w14:ligatures w14:val="none"/>
        </w:rPr>
        <w:t xml:space="preserve"> (“presents”),</w:t>
      </w:r>
    </w:p>
    <w:p w14:paraId="00C546AC" w14:textId="77777777" w:rsidR="00A2524E" w:rsidRPr="00A2524E" w:rsidRDefault="00A2524E" w:rsidP="00A2524E">
      <w:pPr>
        <w:numPr>
          <w:ilvl w:val="0"/>
          <w:numId w:val="76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Along with the </w:t>
      </w:r>
      <w:r w:rsidRPr="00A2524E">
        <w:rPr>
          <w:rFonts w:ascii="Times New Roman" w:eastAsia="Times New Roman" w:hAnsi="Times New Roman" w:cs="Times New Roman"/>
          <w:b/>
          <w:bCs/>
          <w:kern w:val="0"/>
          <w14:ligatures w14:val="none"/>
        </w:rPr>
        <w:t>relational operations</w:t>
      </w:r>
      <w:r w:rsidRPr="00A2524E">
        <w:rPr>
          <w:rFonts w:ascii="Times New Roman" w:eastAsia="Times New Roman" w:hAnsi="Times New Roman" w:cs="Times New Roman"/>
          <w:kern w:val="0"/>
          <w14:ligatures w14:val="none"/>
        </w:rPr>
        <w:t xml:space="preserve"> that link them:</w:t>
      </w:r>
    </w:p>
    <w:p w14:paraId="2B34EEA1" w14:textId="77777777" w:rsidR="00A2524E" w:rsidRPr="00A2524E" w:rsidRDefault="00A2524E" w:rsidP="00A2524E">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Sink (carrying past forward),</w:t>
      </w:r>
    </w:p>
    <w:p w14:paraId="28B36E88" w14:textId="77777777" w:rsidR="00A2524E" w:rsidRPr="00A2524E" w:rsidRDefault="00A2524E" w:rsidP="00A2524E">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Renew (creating new presents),</w:t>
      </w:r>
    </w:p>
    <w:p w14:paraId="06A426CC" w14:textId="77777777" w:rsidR="00A2524E" w:rsidRPr="00A2524E" w:rsidRDefault="00A2524E" w:rsidP="00A2524E">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various relational ticks between them.</w:t>
      </w:r>
    </w:p>
    <w:p w14:paraId="6271119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There is no pre-given spacetime in which these presents sit. Instead:</w:t>
      </w:r>
    </w:p>
    <w:p w14:paraId="26BD0698" w14:textId="77777777" w:rsidR="00A2524E" w:rsidRPr="00A2524E" w:rsidRDefault="00A2524E" w:rsidP="00A2524E">
      <w:pPr>
        <w:numPr>
          <w:ilvl w:val="0"/>
          <w:numId w:val="76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Spacetime-like structure is something that </w:t>
      </w:r>
      <w:r w:rsidRPr="00A2524E">
        <w:rPr>
          <w:rFonts w:ascii="Times New Roman" w:eastAsia="Times New Roman" w:hAnsi="Times New Roman" w:cs="Times New Roman"/>
          <w:b/>
          <w:bCs/>
          <w:kern w:val="0"/>
          <w14:ligatures w14:val="none"/>
        </w:rPr>
        <w:t>emerges</w:t>
      </w:r>
      <w:r w:rsidRPr="00A2524E">
        <w:rPr>
          <w:rFonts w:ascii="Times New Roman" w:eastAsia="Times New Roman" w:hAnsi="Times New Roman" w:cs="Times New Roman"/>
          <w:kern w:val="0"/>
          <w14:ligatures w14:val="none"/>
        </w:rPr>
        <w:t xml:space="preserve"> from:</w:t>
      </w:r>
    </w:p>
    <w:p w14:paraId="3CB2B582" w14:textId="77777777" w:rsidR="00A2524E" w:rsidRPr="00A2524E" w:rsidRDefault="00A2524E" w:rsidP="00A2524E">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how presents relate,</w:t>
      </w:r>
    </w:p>
    <w:p w14:paraId="2EEA1039" w14:textId="77777777" w:rsidR="00A2524E" w:rsidRPr="00A2524E" w:rsidRDefault="00A2524E" w:rsidP="00A2524E">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how they branch and unify (L1/L2/L3),</w:t>
      </w:r>
    </w:p>
    <w:p w14:paraId="647D25EF" w14:textId="77777777" w:rsidR="00A2524E" w:rsidRPr="00A2524E" w:rsidRDefault="00A2524E" w:rsidP="00A2524E">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how context levels organise those relations across scale.</w:t>
      </w:r>
    </w:p>
    <w:p w14:paraId="302529C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w:t>
      </w:r>
    </w:p>
    <w:p w14:paraId="1CBF821E" w14:textId="77777777" w:rsidR="00A2524E" w:rsidRPr="00A2524E" w:rsidRDefault="00A2524E" w:rsidP="00A2524E">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“Reality” = a web of presents and their relations,</w:t>
      </w:r>
    </w:p>
    <w:p w14:paraId="79EF8ACB" w14:textId="77777777" w:rsidR="00A2524E" w:rsidRPr="00A2524E" w:rsidRDefault="00A2524E" w:rsidP="00A2524E">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“Objects,” “space,” “time,” “fields,” etc. are </w:t>
      </w:r>
      <w:r w:rsidRPr="00A2524E">
        <w:rPr>
          <w:rFonts w:ascii="Times New Roman" w:eastAsia="Times New Roman" w:hAnsi="Times New Roman" w:cs="Times New Roman"/>
          <w:b/>
          <w:bCs/>
          <w:kern w:val="0"/>
          <w14:ligatures w14:val="none"/>
        </w:rPr>
        <w:t>higher-level constructs</w:t>
      </w:r>
      <w:r w:rsidRPr="00A2524E">
        <w:rPr>
          <w:rFonts w:ascii="Times New Roman" w:eastAsia="Times New Roman" w:hAnsi="Times New Roman" w:cs="Times New Roman"/>
          <w:kern w:val="0"/>
          <w14:ligatures w14:val="none"/>
        </w:rPr>
        <w:t xml:space="preserve"> we use to summarise parts of that web from a particular hinge.</w:t>
      </w:r>
    </w:p>
    <w:p w14:paraId="75AC7C0A"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364C83">
          <v:rect id="_x0000_i1248" style="width:0;height:1.5pt" o:hralign="center" o:hrstd="t" o:hr="t" fillcolor="#a0a0a0" stroked="f"/>
        </w:pict>
      </w:r>
    </w:p>
    <w:p w14:paraId="751F73DB"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3" w:name="_Toc215316978"/>
      <w:r w:rsidRPr="00A2524E">
        <w:rPr>
          <w:rFonts w:ascii="Times New Roman" w:eastAsia="Times New Roman" w:hAnsi="Times New Roman" w:cs="Times New Roman"/>
          <w:b/>
          <w:bCs/>
          <w:kern w:val="0"/>
          <w:sz w:val="27"/>
          <w:szCs w:val="27"/>
          <w14:ligatures w14:val="none"/>
        </w:rPr>
        <w:t>13.2.2 Space as encoded futures, not a container</w:t>
      </w:r>
      <w:bookmarkEnd w:id="103"/>
    </w:p>
    <w:p w14:paraId="52AC8BDF"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In this view, what we call “space” at +1 is </w:t>
      </w:r>
      <w:r w:rsidRPr="00A2524E">
        <w:rPr>
          <w:rFonts w:ascii="Times New Roman" w:eastAsia="Times New Roman" w:hAnsi="Times New Roman" w:cs="Times New Roman"/>
          <w:i/>
          <w:iCs/>
          <w:kern w:val="0"/>
          <w14:ligatures w14:val="none"/>
        </w:rPr>
        <w:t>not</w:t>
      </w:r>
      <w:r w:rsidRPr="00A2524E">
        <w:rPr>
          <w:rFonts w:ascii="Times New Roman" w:eastAsia="Times New Roman" w:hAnsi="Times New Roman" w:cs="Times New Roman"/>
          <w:kern w:val="0"/>
          <w14:ligatures w14:val="none"/>
        </w:rPr>
        <w:t xml:space="preserve"> an independently-existing arena. It is:</w:t>
      </w:r>
    </w:p>
    <w:p w14:paraId="407ED8D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internal structure of a higher-level present (an L2/L3 context),</w:t>
      </w:r>
      <w:r w:rsidRPr="00A2524E">
        <w:rPr>
          <w:rFonts w:ascii="Times New Roman" w:eastAsia="Times New Roman" w:hAnsi="Times New Roman" w:cs="Times New Roman"/>
          <w:kern w:val="0"/>
          <w14:ligatures w14:val="none"/>
        </w:rPr>
        <w:br/>
        <w:t xml:space="preserve">encoding </w:t>
      </w:r>
      <w:r w:rsidRPr="00A2524E">
        <w:rPr>
          <w:rFonts w:ascii="Times New Roman" w:eastAsia="Times New Roman" w:hAnsi="Times New Roman" w:cs="Times New Roman"/>
          <w:b/>
          <w:bCs/>
          <w:kern w:val="0"/>
          <w14:ligatures w14:val="none"/>
        </w:rPr>
        <w:t>many possible futures of lower experiences</w:t>
      </w:r>
      <w:r w:rsidRPr="00A2524E">
        <w:rPr>
          <w:rFonts w:ascii="Times New Roman" w:eastAsia="Times New Roman" w:hAnsi="Times New Roman" w:cs="Times New Roman"/>
          <w:kern w:val="0"/>
          <w14:ligatures w14:val="none"/>
        </w:rPr>
        <w:t xml:space="preserve"> as different “locations.”</w:t>
      </w:r>
    </w:p>
    <w:p w14:paraId="5D512FA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More concretely:</w:t>
      </w:r>
    </w:p>
    <w:p w14:paraId="0E9E166D" w14:textId="77777777" w:rsidR="00A2524E" w:rsidRPr="00A2524E" w:rsidRDefault="00A2524E" w:rsidP="00A2524E">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our hinge (0↔+1):</w:t>
      </w:r>
    </w:p>
    <w:p w14:paraId="61CF17A1" w14:textId="77777777" w:rsidR="00A2524E" w:rsidRPr="00A2524E" w:rsidRDefault="00A2524E" w:rsidP="00A2524E">
      <w:pPr>
        <w:numPr>
          <w:ilvl w:val="1"/>
          <w:numId w:val="77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lower domain</w:t>
      </w:r>
      <w:r w:rsidRPr="00A2524E">
        <w:rPr>
          <w:rFonts w:ascii="Times New Roman" w:eastAsia="Times New Roman" w:hAnsi="Times New Roman" w:cs="Times New Roman"/>
          <w:kern w:val="0"/>
          <w14:ligatures w14:val="none"/>
        </w:rPr>
        <w:t xml:space="preserve"> (−2/−1/0) consists of:</w:t>
      </w:r>
    </w:p>
    <w:p w14:paraId="60CA78FE" w14:textId="77777777" w:rsidR="00A2524E" w:rsidRPr="00A2524E" w:rsidRDefault="00A2524E" w:rsidP="00A2524E">
      <w:pPr>
        <w:numPr>
          <w:ilvl w:val="2"/>
          <w:numId w:val="77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all the micro-scale and meso-scale experiences of time that make up our body, brain, near environment.</w:t>
      </w:r>
    </w:p>
    <w:p w14:paraId="52908BA1" w14:textId="77777777" w:rsidR="00A2524E" w:rsidRPr="00A2524E" w:rsidRDefault="00A2524E" w:rsidP="00A2524E">
      <w:pPr>
        <w:numPr>
          <w:ilvl w:val="1"/>
          <w:numId w:val="77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w:t>
      </w:r>
      <w:r w:rsidRPr="00A2524E">
        <w:rPr>
          <w:rFonts w:ascii="Times New Roman" w:eastAsia="Times New Roman" w:hAnsi="Times New Roman" w:cs="Times New Roman"/>
          <w:b/>
          <w:bCs/>
          <w:kern w:val="0"/>
          <w14:ligatures w14:val="none"/>
        </w:rPr>
        <w:t>+1 environment</w:t>
      </w:r>
      <w:r w:rsidRPr="00A2524E">
        <w:rPr>
          <w:rFonts w:ascii="Times New Roman" w:eastAsia="Times New Roman" w:hAnsi="Times New Roman" w:cs="Times New Roman"/>
          <w:kern w:val="0"/>
          <w14:ligatures w14:val="none"/>
        </w:rPr>
        <w:t xml:space="preserve"> (Earth-surface CS) is:</w:t>
      </w:r>
    </w:p>
    <w:p w14:paraId="0E4973C9" w14:textId="77777777" w:rsidR="00A2524E" w:rsidRPr="00A2524E" w:rsidRDefault="00A2524E" w:rsidP="00A2524E">
      <w:pPr>
        <w:numPr>
          <w:ilvl w:val="2"/>
          <w:numId w:val="77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one higher present whose internal structure correlates to </w:t>
      </w:r>
      <w:r w:rsidRPr="00A2524E">
        <w:rPr>
          <w:rFonts w:ascii="Times New Roman" w:eastAsia="Times New Roman" w:hAnsi="Times New Roman" w:cs="Times New Roman"/>
          <w:b/>
          <w:bCs/>
          <w:kern w:val="0"/>
          <w14:ligatures w14:val="none"/>
        </w:rPr>
        <w:t>different possible ways</w:t>
      </w:r>
      <w:r w:rsidRPr="00A2524E">
        <w:rPr>
          <w:rFonts w:ascii="Times New Roman" w:eastAsia="Times New Roman" w:hAnsi="Times New Roman" w:cs="Times New Roman"/>
          <w:kern w:val="0"/>
          <w14:ligatures w14:val="none"/>
        </w:rPr>
        <w:t xml:space="preserve"> that lower domain could continue.</w:t>
      </w:r>
    </w:p>
    <w:p w14:paraId="32EBA6C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w:t>
      </w:r>
    </w:p>
    <w:p w14:paraId="156937EC" w14:textId="77777777" w:rsidR="00A2524E" w:rsidRPr="00A2524E" w:rsidRDefault="00A2524E" w:rsidP="00A2524E">
      <w:pPr>
        <w:numPr>
          <w:ilvl w:val="0"/>
          <w:numId w:val="77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“Right here” vs “over there” in space =</w:t>
      </w:r>
      <w:r w:rsidRPr="00A2524E">
        <w:rPr>
          <w:rFonts w:ascii="Times New Roman" w:eastAsia="Times New Roman" w:hAnsi="Times New Roman" w:cs="Times New Roman"/>
          <w:kern w:val="0"/>
          <w14:ligatures w14:val="none"/>
        </w:rPr>
        <w:br/>
        <w:t>different encodings of lower futures inside a higher present.</w:t>
      </w:r>
    </w:p>
    <w:p w14:paraId="00930B3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why:</w:t>
      </w:r>
    </w:p>
    <w:p w14:paraId="2422E6F9" w14:textId="77777777" w:rsidR="00A2524E" w:rsidRPr="00A2524E" w:rsidRDefault="00A2524E" w:rsidP="00A2524E">
      <w:pPr>
        <w:numPr>
          <w:ilvl w:val="0"/>
          <w:numId w:val="77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Space feels like a </w:t>
      </w:r>
      <w:r w:rsidRPr="00A2524E">
        <w:rPr>
          <w:rFonts w:ascii="Times New Roman" w:eastAsia="Times New Roman" w:hAnsi="Times New Roman" w:cs="Times New Roman"/>
          <w:b/>
          <w:bCs/>
          <w:kern w:val="0"/>
          <w14:ligatures w14:val="none"/>
        </w:rPr>
        <w:t>space of possibilities</w:t>
      </w:r>
      <w:r w:rsidRPr="00A2524E">
        <w:rPr>
          <w:rFonts w:ascii="Times New Roman" w:eastAsia="Times New Roman" w:hAnsi="Times New Roman" w:cs="Times New Roman"/>
          <w:kern w:val="0"/>
          <w14:ligatures w14:val="none"/>
        </w:rPr>
        <w:t>:</w:t>
      </w:r>
    </w:p>
    <w:p w14:paraId="6A03A0B1" w14:textId="77777777" w:rsidR="00A2524E" w:rsidRPr="00A2524E" w:rsidRDefault="00A2524E" w:rsidP="00A2524E">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 could walk over there,”</w:t>
      </w:r>
    </w:p>
    <w:p w14:paraId="2838A186" w14:textId="77777777" w:rsidR="00A2524E" w:rsidRPr="00A2524E" w:rsidRDefault="00A2524E" w:rsidP="00A2524E">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 object could have been somewhere else,”</w:t>
      </w:r>
    </w:p>
    <w:p w14:paraId="1F994D2D" w14:textId="77777777" w:rsidR="00A2524E" w:rsidRPr="00A2524E" w:rsidRDefault="00A2524E" w:rsidP="00A2524E">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“this environment could be different.”</w:t>
      </w:r>
    </w:p>
    <w:p w14:paraId="5732735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That modal character is not an add-on; it’s baked into what the environment </w:t>
      </w:r>
      <w:r w:rsidRPr="00A2524E">
        <w:rPr>
          <w:rFonts w:ascii="Times New Roman" w:eastAsia="Times New Roman" w:hAnsi="Times New Roman" w:cs="Times New Roman"/>
          <w:i/>
          <w:iCs/>
          <w:kern w:val="0"/>
          <w14:ligatures w14:val="none"/>
        </w:rPr>
        <w:t>is</w:t>
      </w:r>
      <w:r w:rsidRPr="00A2524E">
        <w:rPr>
          <w:rFonts w:ascii="Times New Roman" w:eastAsia="Times New Roman" w:hAnsi="Times New Roman" w:cs="Times New Roman"/>
          <w:kern w:val="0"/>
          <w14:ligatures w14:val="none"/>
        </w:rPr>
        <w:t xml:space="preserve"> in the AR picture: a way of representing many potential lower futures concurrently inside one higher experience.</w:t>
      </w:r>
    </w:p>
    <w:p w14:paraId="4580A395"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22067F">
          <v:rect id="_x0000_i1249" style="width:0;height:1.5pt" o:hralign="center" o:hrstd="t" o:hr="t" fillcolor="#a0a0a0" stroked="f"/>
        </w:pict>
      </w:r>
    </w:p>
    <w:p w14:paraId="73105B13"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4" w:name="_Toc215316979"/>
      <w:r w:rsidRPr="00A2524E">
        <w:rPr>
          <w:rFonts w:ascii="Times New Roman" w:eastAsia="Times New Roman" w:hAnsi="Times New Roman" w:cs="Times New Roman"/>
          <w:b/>
          <w:bCs/>
          <w:kern w:val="0"/>
          <w:sz w:val="27"/>
          <w:szCs w:val="27"/>
          <w14:ligatures w14:val="none"/>
        </w:rPr>
        <w:t>13.2.3 Objects as stable correlation bundles</w:t>
      </w:r>
      <w:bookmarkEnd w:id="104"/>
    </w:p>
    <w:p w14:paraId="5582E0D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Likewise, “objects” are not metaphysically primitive; they are:</w:t>
      </w:r>
    </w:p>
    <w:p w14:paraId="18F8522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stable bundles of correlations across many presents and roles.</w:t>
      </w:r>
    </w:p>
    <w:p w14:paraId="0975596C"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 “electron” is:</w:t>
      </w:r>
    </w:p>
    <w:p w14:paraId="75F44C3D" w14:textId="77777777" w:rsidR="00A2524E" w:rsidRPr="00A2524E" w:rsidRDefault="00A2524E" w:rsidP="00A2524E">
      <w:pPr>
        <w:numPr>
          <w:ilvl w:val="0"/>
          <w:numId w:val="77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pattern in how certain lower experiences-of-time:</w:t>
      </w:r>
    </w:p>
    <w:p w14:paraId="381DAF5B" w14:textId="77777777" w:rsidR="00A2524E" w:rsidRPr="00A2524E" w:rsidRDefault="00A2524E" w:rsidP="00A2524E">
      <w:pPr>
        <w:numPr>
          <w:ilvl w:val="1"/>
          <w:numId w:val="77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always show up in certain ways,</w:t>
      </w:r>
    </w:p>
    <w:p w14:paraId="65DCFED0" w14:textId="77777777" w:rsidR="00A2524E" w:rsidRPr="00A2524E" w:rsidRDefault="00A2524E" w:rsidP="00A2524E">
      <w:pPr>
        <w:numPr>
          <w:ilvl w:val="1"/>
          <w:numId w:val="77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fill certain slots in the environment structure,</w:t>
      </w:r>
    </w:p>
    <w:p w14:paraId="6A2859B6" w14:textId="77777777" w:rsidR="00A2524E" w:rsidRPr="00A2524E" w:rsidRDefault="00A2524E" w:rsidP="00A2524E">
      <w:pPr>
        <w:numPr>
          <w:ilvl w:val="1"/>
          <w:numId w:val="77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respond to constraints consistently.</w:t>
      </w:r>
    </w:p>
    <w:p w14:paraId="2906876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 “atom,” “cell,” “rock,” “planet,” “star”:</w:t>
      </w:r>
    </w:p>
    <w:p w14:paraId="7A84CCDC" w14:textId="77777777" w:rsidR="00A2524E" w:rsidRPr="00A2524E" w:rsidRDefault="00A2524E" w:rsidP="00A2524E">
      <w:pPr>
        <w:numPr>
          <w:ilvl w:val="0"/>
          <w:numId w:val="77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each is a more complicated bundle that:</w:t>
      </w:r>
    </w:p>
    <w:p w14:paraId="53B40357" w14:textId="77777777" w:rsidR="00A2524E" w:rsidRPr="00A2524E" w:rsidRDefault="00A2524E" w:rsidP="00A2524E">
      <w:pPr>
        <w:numPr>
          <w:ilvl w:val="1"/>
          <w:numId w:val="77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persists across acts,</w:t>
      </w:r>
    </w:p>
    <w:p w14:paraId="3BF0FE57" w14:textId="77777777" w:rsidR="00A2524E" w:rsidRPr="00A2524E" w:rsidRDefault="00A2524E" w:rsidP="00A2524E">
      <w:pPr>
        <w:numPr>
          <w:ilvl w:val="1"/>
          <w:numId w:val="77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shows similar behaviour whenever it’s in comparable contexts,</w:t>
      </w:r>
    </w:p>
    <w:p w14:paraId="275A325D" w14:textId="77777777" w:rsidR="00A2524E" w:rsidRPr="00A2524E" w:rsidRDefault="00A2524E" w:rsidP="00A2524E">
      <w:pPr>
        <w:numPr>
          <w:ilvl w:val="1"/>
          <w:numId w:val="77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has many of its internal degrees of freedom hidden at our hinge and only certain aspects “exposed.”</w:t>
      </w:r>
    </w:p>
    <w:p w14:paraId="4A4ADCB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 AR says:</w:t>
      </w:r>
    </w:p>
    <w:p w14:paraId="35017A5F" w14:textId="77777777" w:rsidR="00A2524E" w:rsidRPr="00A2524E" w:rsidRDefault="00A2524E" w:rsidP="00A2524E">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We don’t start with “objects” inside “space,”</w:t>
      </w:r>
    </w:p>
    <w:p w14:paraId="14C062F5" w14:textId="77777777" w:rsidR="00A2524E" w:rsidRPr="00A2524E" w:rsidRDefault="00A2524E" w:rsidP="00A2524E">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We start with </w:t>
      </w:r>
      <w:r w:rsidRPr="00A2524E">
        <w:rPr>
          <w:rFonts w:ascii="Times New Roman" w:eastAsia="Times New Roman" w:hAnsi="Times New Roman" w:cs="Times New Roman"/>
          <w:b/>
          <w:bCs/>
          <w:kern w:val="0"/>
          <w14:ligatures w14:val="none"/>
        </w:rPr>
        <w:t>role-structured presents</w:t>
      </w:r>
      <w:r w:rsidRPr="00A2524E">
        <w:rPr>
          <w:rFonts w:ascii="Times New Roman" w:eastAsia="Times New Roman" w:hAnsi="Times New Roman" w:cs="Times New Roman"/>
          <w:kern w:val="0"/>
          <w14:ligatures w14:val="none"/>
        </w:rPr>
        <w:t>, and “object-ness” is what we call certain persistent correlation patterns across those presents.</w:t>
      </w:r>
    </w:p>
    <w:p w14:paraId="33A11FA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why:</w:t>
      </w:r>
    </w:p>
    <w:p w14:paraId="47492569" w14:textId="77777777" w:rsidR="00A2524E" w:rsidRPr="00A2524E" w:rsidRDefault="00A2524E" w:rsidP="00A2524E">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at −2, where we’re L3 to the domain, objects look extremely generic (all electrons identical),</w:t>
      </w:r>
    </w:p>
    <w:p w14:paraId="5C2D06C2" w14:textId="77777777" w:rsidR="00A2524E" w:rsidRPr="00A2524E" w:rsidRDefault="00A2524E" w:rsidP="00A2524E">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while at +1/+2/+3, where we’re inside the container, objects look richly specific (unique planets, stars, galaxies).</w:t>
      </w:r>
    </w:p>
    <w:p w14:paraId="4669239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a </w:t>
      </w:r>
      <w:r w:rsidRPr="00A2524E">
        <w:rPr>
          <w:rFonts w:ascii="Times New Roman" w:eastAsia="Times New Roman" w:hAnsi="Times New Roman" w:cs="Times New Roman"/>
          <w:b/>
          <w:bCs/>
          <w:kern w:val="0"/>
          <w14:ligatures w14:val="none"/>
        </w:rPr>
        <w:t>role effect</w:t>
      </w:r>
      <w:r w:rsidRPr="00A2524E">
        <w:rPr>
          <w:rFonts w:ascii="Times New Roman" w:eastAsia="Times New Roman" w:hAnsi="Times New Roman" w:cs="Times New Roman"/>
          <w:kern w:val="0"/>
          <w14:ligatures w14:val="none"/>
        </w:rPr>
        <w:t>, not a property of “matter itself.”</w:t>
      </w:r>
    </w:p>
    <w:p w14:paraId="4A87D710"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6005DC">
          <v:rect id="_x0000_i1250" style="width:0;height:1.5pt" o:hralign="center" o:hrstd="t" o:hr="t" fillcolor="#a0a0a0" stroked="f"/>
        </w:pict>
      </w:r>
    </w:p>
    <w:p w14:paraId="58524DEA"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5" w:name="_Toc215316980"/>
      <w:r w:rsidRPr="00A2524E">
        <w:rPr>
          <w:rFonts w:ascii="Times New Roman" w:eastAsia="Times New Roman" w:hAnsi="Times New Roman" w:cs="Times New Roman"/>
          <w:b/>
          <w:bCs/>
          <w:kern w:val="0"/>
          <w:sz w:val="36"/>
          <w:szCs w:val="36"/>
          <w14:ligatures w14:val="none"/>
        </w:rPr>
        <w:t>13.3 Why the evidence is strong but easy to miss</w:t>
      </w:r>
      <w:bookmarkEnd w:id="105"/>
    </w:p>
    <w:p w14:paraId="6883E053"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6" w:name="_Toc215316981"/>
      <w:r w:rsidRPr="00A2524E">
        <w:rPr>
          <w:rFonts w:ascii="Times New Roman" w:eastAsia="Times New Roman" w:hAnsi="Times New Roman" w:cs="Times New Roman"/>
          <w:b/>
          <w:bCs/>
          <w:kern w:val="0"/>
          <w:sz w:val="27"/>
          <w:szCs w:val="27"/>
          <w14:ligatures w14:val="none"/>
        </w:rPr>
        <w:t>13.3.1 Materialist lens: patterns look like coincidences or curve-fitting</w:t>
      </w:r>
      <w:bookmarkEnd w:id="106"/>
    </w:p>
    <w:p w14:paraId="2641B39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If you look at the context ladder and CL results through a materialist lens, you see:</w:t>
      </w:r>
    </w:p>
    <w:p w14:paraId="41933664" w14:textId="77777777" w:rsidR="00A2524E" w:rsidRPr="00A2524E" w:rsidRDefault="00A2524E" w:rsidP="00A2524E">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“Huh, interesting that there are fractal windows at roughly these scales (nm, µm, 0.1 mm, km, kpc, Gpc)… maybe nature just likes those.”</w:t>
      </w:r>
    </w:p>
    <w:p w14:paraId="479A7D4F" w14:textId="77777777" w:rsidR="00A2524E" w:rsidRPr="00A2524E" w:rsidRDefault="00A2524E" w:rsidP="00A2524E">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“GM seams? Might be a nice numerical convenience or a fit artifact.”</w:t>
      </w:r>
    </w:p>
    <w:p w14:paraId="0CC61785" w14:textId="77777777" w:rsidR="00A2524E" w:rsidRPr="00A2524E" w:rsidRDefault="00A2524E" w:rsidP="00A2524E">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“Dimension budgets? Could be statistical quirks.”</w:t>
      </w:r>
    </w:p>
    <w:p w14:paraId="2680F84C" w14:textId="77777777" w:rsidR="00A2524E" w:rsidRPr="00A2524E" w:rsidRDefault="00A2524E" w:rsidP="00A2524E">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“Milky Way activation in lensing? Maybe a halo-structure thing.”</w:t>
      </w:r>
    </w:p>
    <w:p w14:paraId="3CC2512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Because you’re assuming:</w:t>
      </w:r>
    </w:p>
    <w:p w14:paraId="05B115D3" w14:textId="77777777" w:rsidR="00A2524E" w:rsidRPr="00A2524E" w:rsidRDefault="00A2524E" w:rsidP="00A2524E">
      <w:pPr>
        <w:numPr>
          <w:ilvl w:val="0"/>
          <w:numId w:val="77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space and matter are primary,</w:t>
      </w:r>
    </w:p>
    <w:p w14:paraId="759EF765" w14:textId="77777777" w:rsidR="00A2524E" w:rsidRPr="00A2524E" w:rsidRDefault="00A2524E" w:rsidP="00A2524E">
      <w:pPr>
        <w:numPr>
          <w:ilvl w:val="0"/>
          <w:numId w:val="77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correlation structure is derivative and should be explained by objects + fields + initial conditions in that arena.</w:t>
      </w:r>
    </w:p>
    <w:p w14:paraId="6E85E34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So any </w:t>
      </w:r>
      <w:r w:rsidRPr="00A2524E">
        <w:rPr>
          <w:rFonts w:ascii="Times New Roman" w:eastAsia="Times New Roman" w:hAnsi="Times New Roman" w:cs="Times New Roman"/>
          <w:b/>
          <w:bCs/>
          <w:kern w:val="0"/>
          <w14:ligatures w14:val="none"/>
        </w:rPr>
        <w:t>cross-domain</w:t>
      </w:r>
      <w:r w:rsidRPr="00A2524E">
        <w:rPr>
          <w:rFonts w:ascii="Times New Roman" w:eastAsia="Times New Roman" w:hAnsi="Times New Roman" w:cs="Times New Roman"/>
          <w:kern w:val="0"/>
          <w14:ligatures w14:val="none"/>
        </w:rPr>
        <w:t xml:space="preserve"> pattern (like the ladder) is interpreted as:</w:t>
      </w:r>
    </w:p>
    <w:p w14:paraId="216D62A1" w14:textId="77777777" w:rsidR="00A2524E" w:rsidRPr="00A2524E" w:rsidRDefault="00A2524E" w:rsidP="00A2524E">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“maybe interesting,”</w:t>
      </w:r>
    </w:p>
    <w:p w14:paraId="7C6D7EBF" w14:textId="77777777" w:rsidR="00A2524E" w:rsidRPr="00A2524E" w:rsidRDefault="00A2524E" w:rsidP="00A2524E">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but not something that demands a new ontology.</w:t>
      </w:r>
    </w:p>
    <w:p w14:paraId="0FA45170"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CDACF3">
          <v:rect id="_x0000_i1251" style="width:0;height:1.5pt" o:hralign="center" o:hrstd="t" o:hr="t" fillcolor="#a0a0a0" stroked="f"/>
        </w:pict>
      </w:r>
    </w:p>
    <w:p w14:paraId="2DD4E678"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7" w:name="_Toc215316982"/>
      <w:r w:rsidRPr="00A2524E">
        <w:rPr>
          <w:rFonts w:ascii="Times New Roman" w:eastAsia="Times New Roman" w:hAnsi="Times New Roman" w:cs="Times New Roman"/>
          <w:b/>
          <w:bCs/>
          <w:kern w:val="0"/>
          <w:sz w:val="27"/>
          <w:szCs w:val="27"/>
          <w14:ligatures w14:val="none"/>
        </w:rPr>
        <w:t>13.3.2 AR lens: those patterns are exactly what you’d expect</w:t>
      </w:r>
      <w:bookmarkEnd w:id="107"/>
    </w:p>
    <w:p w14:paraId="5B9A469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Once you adopt the AR frame, the same patterns look almost </w:t>
      </w:r>
      <w:r w:rsidRPr="00A2524E">
        <w:rPr>
          <w:rFonts w:ascii="Times New Roman" w:eastAsia="Times New Roman" w:hAnsi="Times New Roman" w:cs="Times New Roman"/>
          <w:i/>
          <w:iCs/>
          <w:kern w:val="0"/>
          <w14:ligatures w14:val="none"/>
        </w:rPr>
        <w:t>too</w:t>
      </w:r>
      <w:r w:rsidRPr="00A2524E">
        <w:rPr>
          <w:rFonts w:ascii="Times New Roman" w:eastAsia="Times New Roman" w:hAnsi="Times New Roman" w:cs="Times New Roman"/>
          <w:kern w:val="0"/>
          <w14:ligatures w14:val="none"/>
        </w:rPr>
        <w:t xml:space="preserve"> expected:</w:t>
      </w:r>
    </w:p>
    <w:p w14:paraId="4892BCC9" w14:textId="77777777" w:rsidR="00A2524E" w:rsidRPr="00A2524E" w:rsidRDefault="00A2524E" w:rsidP="00A2524E">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fact that there are </w:t>
      </w:r>
      <w:r w:rsidRPr="00A2524E">
        <w:rPr>
          <w:rFonts w:ascii="Times New Roman" w:eastAsia="Times New Roman" w:hAnsi="Times New Roman" w:cs="Times New Roman"/>
          <w:b/>
          <w:bCs/>
          <w:kern w:val="0"/>
          <w14:ligatures w14:val="none"/>
        </w:rPr>
        <w:t>finite scale bands</w:t>
      </w:r>
      <w:r w:rsidRPr="00A2524E">
        <w:rPr>
          <w:rFonts w:ascii="Times New Roman" w:eastAsia="Times New Roman" w:hAnsi="Times New Roman" w:cs="Times New Roman"/>
          <w:kern w:val="0"/>
          <w14:ligatures w14:val="none"/>
        </w:rPr>
        <w:t xml:space="preserve"> where behaviour stabilises (−2, −1, 0, +1, +2, +3):</w:t>
      </w:r>
      <w:r w:rsidRPr="00A2524E">
        <w:rPr>
          <w:rFonts w:ascii="Times New Roman" w:eastAsia="Times New Roman" w:hAnsi="Times New Roman" w:cs="Times New Roman"/>
          <w:kern w:val="0"/>
          <w14:ligatures w14:val="none"/>
        </w:rPr>
        <w:br/>
        <w:t>→ is exactly what you’d expect from contexts where L1/L2/L3 roles align neatly for our hinge.</w:t>
      </w:r>
    </w:p>
    <w:p w14:paraId="4061521F" w14:textId="77777777" w:rsidR="00A2524E" w:rsidRPr="00A2524E" w:rsidRDefault="00A2524E" w:rsidP="00A2524E">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fact that </w:t>
      </w:r>
      <w:r w:rsidRPr="00A2524E">
        <w:rPr>
          <w:rFonts w:ascii="Times New Roman" w:eastAsia="Times New Roman" w:hAnsi="Times New Roman" w:cs="Times New Roman"/>
          <w:b/>
          <w:bCs/>
          <w:kern w:val="0"/>
          <w14:ligatures w14:val="none"/>
        </w:rPr>
        <w:t>GM seams</w:t>
      </w:r>
      <w:r w:rsidRPr="00A2524E">
        <w:rPr>
          <w:rFonts w:ascii="Times New Roman" w:eastAsia="Times New Roman" w:hAnsi="Times New Roman" w:cs="Times New Roman"/>
          <w:kern w:val="0"/>
          <w14:ligatures w14:val="none"/>
        </w:rPr>
        <w:t xml:space="preserve"> sit between bands:</w:t>
      </w:r>
      <w:r w:rsidRPr="00A2524E">
        <w:rPr>
          <w:rFonts w:ascii="Times New Roman" w:eastAsia="Times New Roman" w:hAnsi="Times New Roman" w:cs="Times New Roman"/>
          <w:kern w:val="0"/>
          <w14:ligatures w14:val="none"/>
        </w:rPr>
        <w:br/>
        <w:t>→ is exactly what you’d expect if seams are where inner (L1) and outer (L2/L3) roles are in balance, and GM is the unique inner/outer neutral point in log</w:t>
      </w:r>
      <w:r w:rsidRPr="00A2524E">
        <w:rPr>
          <w:rFonts w:ascii="Times New Roman" w:eastAsia="Times New Roman" w:hAnsi="Times New Roman" w:cs="Times New Roman"/>
          <w:kern w:val="0"/>
          <w14:ligatures w14:val="none"/>
        </w:rPr>
        <w:noBreakHyphen/>
        <w:t>space.</w:t>
      </w:r>
    </w:p>
    <w:p w14:paraId="709846B3" w14:textId="77777777" w:rsidR="00A2524E" w:rsidRPr="00A2524E" w:rsidRDefault="00A2524E" w:rsidP="00A2524E">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fact that </w:t>
      </w:r>
      <w:r w:rsidRPr="00A2524E">
        <w:rPr>
          <w:rFonts w:ascii="Times New Roman" w:eastAsia="Times New Roman" w:hAnsi="Times New Roman" w:cs="Times New Roman"/>
          <w:b/>
          <w:bCs/>
          <w:kern w:val="0"/>
          <w14:ligatures w14:val="none"/>
        </w:rPr>
        <w:t>dimension budgets</w:t>
      </w:r>
      <w:r w:rsidRPr="00A2524E">
        <w:rPr>
          <w:rFonts w:ascii="Times New Roman" w:eastAsia="Times New Roman" w:hAnsi="Times New Roman" w:cs="Times New Roman"/>
          <w:kern w:val="0"/>
          <w14:ligatures w14:val="none"/>
        </w:rPr>
        <w:t xml:space="preserve"> sum to a nearly fixed number across symmetric pairs:</w:t>
      </w:r>
      <w:r w:rsidRPr="00A2524E">
        <w:rPr>
          <w:rFonts w:ascii="Times New Roman" w:eastAsia="Times New Roman" w:hAnsi="Times New Roman" w:cs="Times New Roman"/>
          <w:kern w:val="0"/>
          <w14:ligatures w14:val="none"/>
        </w:rPr>
        <w:br/>
        <w:t>→ matches the idea that inner differences and outer container differences share a fixed “difference capacity” at each scale pair.</w:t>
      </w:r>
    </w:p>
    <w:p w14:paraId="1CDD4042" w14:textId="77777777" w:rsidR="00A2524E" w:rsidRPr="00A2524E" w:rsidRDefault="00A2524E" w:rsidP="00A2524E">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fact that we see </w:t>
      </w:r>
      <w:r w:rsidRPr="00A2524E">
        <w:rPr>
          <w:rFonts w:ascii="Times New Roman" w:eastAsia="Times New Roman" w:hAnsi="Times New Roman" w:cs="Times New Roman"/>
          <w:b/>
          <w:bCs/>
          <w:kern w:val="0"/>
          <w14:ligatures w14:val="none"/>
        </w:rPr>
        <w:t>strong genericity</w:t>
      </w:r>
      <w:r w:rsidRPr="00A2524E">
        <w:rPr>
          <w:rFonts w:ascii="Times New Roman" w:eastAsia="Times New Roman" w:hAnsi="Times New Roman" w:cs="Times New Roman"/>
          <w:kern w:val="0"/>
          <w14:ligatures w14:val="none"/>
        </w:rPr>
        <w:t xml:space="preserve"> at −2 and rich specificity at +2/+3:</w:t>
      </w:r>
      <w:r w:rsidRPr="00A2524E">
        <w:rPr>
          <w:rFonts w:ascii="Times New Roman" w:eastAsia="Times New Roman" w:hAnsi="Times New Roman" w:cs="Times New Roman"/>
          <w:kern w:val="0"/>
          <w14:ligatures w14:val="none"/>
        </w:rPr>
        <w:br/>
        <w:t>→ is predicted by the asymmetry of our L3 role downward and L1/L2 role upward.</w:t>
      </w:r>
    </w:p>
    <w:p w14:paraId="6EF6E7EF" w14:textId="77777777" w:rsidR="00A2524E" w:rsidRPr="00A2524E" w:rsidRDefault="00A2524E" w:rsidP="00A2524E">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fact that a </w:t>
      </w:r>
      <w:r w:rsidRPr="00A2524E">
        <w:rPr>
          <w:rFonts w:ascii="Times New Roman" w:eastAsia="Times New Roman" w:hAnsi="Times New Roman" w:cs="Times New Roman"/>
          <w:b/>
          <w:bCs/>
          <w:kern w:val="0"/>
          <w14:ligatures w14:val="none"/>
        </w:rPr>
        <w:t>Milky-Way-scale activation term</w:t>
      </w:r>
      <w:r w:rsidRPr="00A2524E">
        <w:rPr>
          <w:rFonts w:ascii="Times New Roman" w:eastAsia="Times New Roman" w:hAnsi="Times New Roman" w:cs="Times New Roman"/>
          <w:kern w:val="0"/>
          <w14:ligatures w14:val="none"/>
        </w:rPr>
        <w:t xml:space="preserve"> improves lensing fits:</w:t>
      </w:r>
      <w:r w:rsidRPr="00A2524E">
        <w:rPr>
          <w:rFonts w:ascii="Times New Roman" w:eastAsia="Times New Roman" w:hAnsi="Times New Roman" w:cs="Times New Roman"/>
          <w:kern w:val="0"/>
          <w14:ligatures w14:val="none"/>
        </w:rPr>
        <w:br/>
        <w:t>→ is exactly what you’d expect if there is a context seam at +2↔+3 where a new container’s role becomes dynamically relevant.</w:t>
      </w:r>
    </w:p>
    <w:p w14:paraId="112CB25D"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Under the AR lens:</w:t>
      </w:r>
    </w:p>
    <w:p w14:paraId="7AC35B0B" w14:textId="77777777" w:rsidR="00A2524E" w:rsidRPr="00A2524E" w:rsidRDefault="00A2524E" w:rsidP="00A2524E">
      <w:pPr>
        <w:numPr>
          <w:ilvl w:val="0"/>
          <w:numId w:val="78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These aren’t loose coincidences; they make a coherent story about </w:t>
      </w:r>
      <w:r w:rsidRPr="00A2524E">
        <w:rPr>
          <w:rFonts w:ascii="Times New Roman" w:eastAsia="Times New Roman" w:hAnsi="Times New Roman" w:cs="Times New Roman"/>
          <w:b/>
          <w:bCs/>
          <w:kern w:val="0"/>
          <w14:ligatures w14:val="none"/>
        </w:rPr>
        <w:t>where and how role shifts occur</w:t>
      </w:r>
      <w:r w:rsidRPr="00A2524E">
        <w:rPr>
          <w:rFonts w:ascii="Times New Roman" w:eastAsia="Times New Roman" w:hAnsi="Times New Roman" w:cs="Times New Roman"/>
          <w:kern w:val="0"/>
          <w14:ligatures w14:val="none"/>
        </w:rPr>
        <w:t xml:space="preserve"> and how that shows up in data.</w:t>
      </w:r>
    </w:p>
    <w:p w14:paraId="3388BD38"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70D2ED">
          <v:rect id="_x0000_i1252" style="width:0;height:1.5pt" o:hralign="center" o:hrstd="t" o:hr="t" fillcolor="#a0a0a0" stroked="f"/>
        </w:pict>
      </w:r>
    </w:p>
    <w:p w14:paraId="1FCFC983"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8" w:name="_Toc215316983"/>
      <w:r w:rsidRPr="00A2524E">
        <w:rPr>
          <w:rFonts w:ascii="Times New Roman" w:eastAsia="Times New Roman" w:hAnsi="Times New Roman" w:cs="Times New Roman"/>
          <w:b/>
          <w:bCs/>
          <w:kern w:val="0"/>
          <w:sz w:val="27"/>
          <w:szCs w:val="27"/>
          <w14:ligatures w14:val="none"/>
        </w:rPr>
        <w:t>13.3.3 Why this makes the evidence look subtle from the outside</w:t>
      </w:r>
      <w:bookmarkEnd w:id="108"/>
    </w:p>
    <w:p w14:paraId="01727AF7"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From the outside, the evidence is easy to underrate because:</w:t>
      </w:r>
    </w:p>
    <w:p w14:paraId="1FE3F713" w14:textId="77777777" w:rsidR="00A2524E" w:rsidRPr="00A2524E" w:rsidRDefault="00A2524E" w:rsidP="00A2524E">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It isn’t “one knockout experiment” like seeing a new particle at some energy.</w:t>
      </w:r>
    </w:p>
    <w:p w14:paraId="078A673A" w14:textId="77777777" w:rsidR="00A2524E" w:rsidRPr="00A2524E" w:rsidRDefault="00A2524E" w:rsidP="00A2524E">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It’s a </w:t>
      </w:r>
      <w:r w:rsidRPr="00A2524E">
        <w:rPr>
          <w:rFonts w:ascii="Times New Roman" w:eastAsia="Times New Roman" w:hAnsi="Times New Roman" w:cs="Times New Roman"/>
          <w:b/>
          <w:bCs/>
          <w:kern w:val="0"/>
          <w14:ligatures w14:val="none"/>
        </w:rPr>
        <w:t>systematic pattern across many domains and scales</w:t>
      </w:r>
      <w:r w:rsidRPr="00A2524E">
        <w:rPr>
          <w:rFonts w:ascii="Times New Roman" w:eastAsia="Times New Roman" w:hAnsi="Times New Roman" w:cs="Times New Roman"/>
          <w:kern w:val="0"/>
          <w14:ligatures w14:val="none"/>
        </w:rPr>
        <w:t>:</w:t>
      </w:r>
    </w:p>
    <w:p w14:paraId="63A6DA72" w14:textId="77777777" w:rsidR="00A2524E" w:rsidRPr="00A2524E" w:rsidRDefault="00A2524E" w:rsidP="00A2524E">
      <w:pPr>
        <w:numPr>
          <w:ilvl w:val="1"/>
          <w:numId w:val="78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geology, biology, materials, cosmology, psychophysics.</w:t>
      </w:r>
    </w:p>
    <w:p w14:paraId="13173CB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Materialist intuition expects:</w:t>
      </w:r>
    </w:p>
    <w:p w14:paraId="7D810CD9" w14:textId="77777777" w:rsidR="00A2524E" w:rsidRPr="00A2524E" w:rsidRDefault="00A2524E" w:rsidP="00A2524E">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clean new field equation, or</w:t>
      </w:r>
    </w:p>
    <w:p w14:paraId="5AD6CEE6" w14:textId="77777777" w:rsidR="00A2524E" w:rsidRPr="00A2524E" w:rsidRDefault="00A2524E" w:rsidP="00A2524E">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new particle, or</w:t>
      </w:r>
    </w:p>
    <w:p w14:paraId="7DCC474F" w14:textId="77777777" w:rsidR="00A2524E" w:rsidRPr="00A2524E" w:rsidRDefault="00A2524E" w:rsidP="00A2524E">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single decisive deviation from GR/QM.</w:t>
      </w:r>
    </w:p>
    <w:p w14:paraId="20D8A84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AR, instead, reveals </w:t>
      </w:r>
      <w:r w:rsidRPr="00A2524E">
        <w:rPr>
          <w:rFonts w:ascii="Times New Roman" w:eastAsia="Times New Roman" w:hAnsi="Times New Roman" w:cs="Times New Roman"/>
          <w:b/>
          <w:bCs/>
          <w:kern w:val="0"/>
          <w14:ligatures w14:val="none"/>
        </w:rPr>
        <w:t>structure in the organisation of scales and contexts themselves</w:t>
      </w:r>
      <w:r w:rsidRPr="00A2524E">
        <w:rPr>
          <w:rFonts w:ascii="Times New Roman" w:eastAsia="Times New Roman" w:hAnsi="Times New Roman" w:cs="Times New Roman"/>
          <w:kern w:val="0"/>
          <w14:ligatures w14:val="none"/>
        </w:rPr>
        <w:t>, which:</w:t>
      </w:r>
    </w:p>
    <w:p w14:paraId="32BC4199" w14:textId="77777777" w:rsidR="00A2524E" w:rsidRPr="00A2524E" w:rsidRDefault="00A2524E" w:rsidP="00A2524E">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looks like “meta-structure” rather than a single effect,</w:t>
      </w:r>
    </w:p>
    <w:p w14:paraId="7B2D5EF3" w14:textId="77777777" w:rsidR="00A2524E" w:rsidRPr="00A2524E" w:rsidRDefault="00A2524E" w:rsidP="00A2524E">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is easily dismissed as curve-fitting if you’re not looking for relational constraints,</w:t>
      </w:r>
    </w:p>
    <w:p w14:paraId="16A07E5A" w14:textId="77777777" w:rsidR="00A2524E" w:rsidRPr="00A2524E" w:rsidRDefault="00A2524E" w:rsidP="00A2524E">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but is exactly what you’d expect if the ontology is “presents + roles” rather than “objects + background space.”</w:t>
      </w:r>
    </w:p>
    <w:p w14:paraId="261BEFBB"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So the evidence is strong </w:t>
      </w:r>
      <w:r w:rsidRPr="00A2524E">
        <w:rPr>
          <w:rFonts w:ascii="Times New Roman" w:eastAsia="Times New Roman" w:hAnsi="Times New Roman" w:cs="Times New Roman"/>
          <w:i/>
          <w:iCs/>
          <w:kern w:val="0"/>
          <w14:ligatures w14:val="none"/>
        </w:rPr>
        <w:t>for the kind of thing AR is claiming</w:t>
      </w:r>
      <w:r w:rsidRPr="00A2524E">
        <w:rPr>
          <w:rFonts w:ascii="Times New Roman" w:eastAsia="Times New Roman" w:hAnsi="Times New Roman" w:cs="Times New Roman"/>
          <w:kern w:val="0"/>
          <w14:ligatures w14:val="none"/>
        </w:rPr>
        <w:t>, but that type of evidence is easy to misread if you assume the materialist starting point.</w:t>
      </w:r>
    </w:p>
    <w:p w14:paraId="18C892C8"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589042">
          <v:rect id="_x0000_i1253" style="width:0;height:1.5pt" o:hralign="center" o:hrstd="t" o:hr="t" fillcolor="#a0a0a0" stroked="f"/>
        </w:pict>
      </w:r>
    </w:p>
    <w:p w14:paraId="61B3BED2" w14:textId="77777777" w:rsidR="00A2524E" w:rsidRPr="00A2524E" w:rsidRDefault="00A2524E" w:rsidP="00A252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9" w:name="_Toc215316984"/>
      <w:r w:rsidRPr="00A2524E">
        <w:rPr>
          <w:rFonts w:ascii="Times New Roman" w:eastAsia="Times New Roman" w:hAnsi="Times New Roman" w:cs="Times New Roman"/>
          <w:b/>
          <w:bCs/>
          <w:kern w:val="0"/>
          <w:sz w:val="36"/>
          <w:szCs w:val="36"/>
          <w14:ligatures w14:val="none"/>
        </w:rPr>
        <w:t xml:space="preserve">13.4 How to actually </w:t>
      </w:r>
      <w:r w:rsidRPr="00A2524E">
        <w:rPr>
          <w:rFonts w:ascii="Times New Roman" w:eastAsia="Times New Roman" w:hAnsi="Times New Roman" w:cs="Times New Roman"/>
          <w:b/>
          <w:bCs/>
          <w:i/>
          <w:iCs/>
          <w:kern w:val="0"/>
          <w:sz w:val="36"/>
          <w:szCs w:val="36"/>
          <w14:ligatures w14:val="none"/>
        </w:rPr>
        <w:t>use</w:t>
      </w:r>
      <w:r w:rsidRPr="00A2524E">
        <w:rPr>
          <w:rFonts w:ascii="Times New Roman" w:eastAsia="Times New Roman" w:hAnsi="Times New Roman" w:cs="Times New Roman"/>
          <w:b/>
          <w:bCs/>
          <w:kern w:val="0"/>
          <w:sz w:val="36"/>
          <w:szCs w:val="36"/>
          <w14:ligatures w14:val="none"/>
        </w:rPr>
        <w:t xml:space="preserve"> the AR framework</w:t>
      </w:r>
      <w:bookmarkEnd w:id="109"/>
    </w:p>
    <w:p w14:paraId="47AC7905"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 how do you work with this theory in practice? Here’s a concrete mental shift.</w:t>
      </w:r>
    </w:p>
    <w:p w14:paraId="3EABA2E3"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0" w:name="_Toc215316985"/>
      <w:r w:rsidRPr="00A2524E">
        <w:rPr>
          <w:rFonts w:ascii="Times New Roman" w:eastAsia="Times New Roman" w:hAnsi="Times New Roman" w:cs="Times New Roman"/>
          <w:b/>
          <w:bCs/>
          <w:kern w:val="0"/>
          <w:sz w:val="27"/>
          <w:szCs w:val="27"/>
          <w14:ligatures w14:val="none"/>
        </w:rPr>
        <w:t>13.4.1 The right questions to ask</w:t>
      </w:r>
      <w:bookmarkEnd w:id="110"/>
    </w:p>
    <w:p w14:paraId="5994B1C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Instead of starting with:</w:t>
      </w:r>
    </w:p>
    <w:p w14:paraId="38754543" w14:textId="77777777" w:rsidR="00A2524E" w:rsidRPr="00A2524E" w:rsidRDefault="00A2524E" w:rsidP="00A2524E">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object is this?”</w:t>
      </w:r>
    </w:p>
    <w:p w14:paraId="05EEDBA2" w14:textId="77777777" w:rsidR="00A2524E" w:rsidRPr="00A2524E" w:rsidRDefault="00A2524E" w:rsidP="00A2524E">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in space is it?”</w:t>
      </w:r>
    </w:p>
    <w:p w14:paraId="376C837C" w14:textId="77777777" w:rsidR="00A2524E" w:rsidRPr="00A2524E" w:rsidRDefault="00A2524E" w:rsidP="00A2524E">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“What forces does it feel?”</w:t>
      </w:r>
    </w:p>
    <w:p w14:paraId="58FCF74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You start with:</w:t>
      </w:r>
    </w:p>
    <w:p w14:paraId="7BA7205A" w14:textId="77777777" w:rsidR="00A2524E" w:rsidRPr="00A2524E" w:rsidRDefault="00A2524E" w:rsidP="00A2524E">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What present/context am I talking about?</w:t>
      </w:r>
    </w:p>
    <w:p w14:paraId="55911A6D"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Is it inner (−2, −1, 0), outer (+1, +2, +3), or some subcontext?</w:t>
      </w:r>
    </w:p>
    <w:p w14:paraId="3AAF99A5"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How does it sit relative to my hinge (0↔+1)?</w:t>
      </w:r>
    </w:p>
    <w:p w14:paraId="7DA624CE" w14:textId="77777777" w:rsidR="00A2524E" w:rsidRPr="00A2524E" w:rsidRDefault="00A2524E" w:rsidP="00A2524E">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What role is this context playing relative to my hinge?</w:t>
      </w:r>
    </w:p>
    <w:p w14:paraId="69DEF92E"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Is it mostly in its L1 role (hidden plexity, timeline of experiences)?</w:t>
      </w:r>
    </w:p>
    <w:p w14:paraId="2A0A4DC7"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Is it mostly in its L2 role (environment-of-possibilities)?</w:t>
      </w:r>
    </w:p>
    <w:p w14:paraId="68568CA1"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Is it acting in an L3 role (unifying differences among lower paths)?</w:t>
      </w:r>
    </w:p>
    <w:p w14:paraId="5B5DE550" w14:textId="77777777" w:rsidR="00A2524E" w:rsidRPr="00A2524E" w:rsidRDefault="00A2524E" w:rsidP="00A2524E">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Where am I relative to that context?</w:t>
      </w:r>
    </w:p>
    <w:p w14:paraId="3C330C53"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Am I above it (so I’ll see it as generic, collapsed, type-like)?</w:t>
      </w:r>
    </w:p>
    <w:p w14:paraId="0D6C92F7"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Inside it (so I’ll see it as a world of specific objects)?</w:t>
      </w:r>
    </w:p>
    <w:p w14:paraId="194EB3CC" w14:textId="77777777" w:rsidR="00A2524E" w:rsidRPr="00A2524E" w:rsidRDefault="00A2524E" w:rsidP="00A2524E">
      <w:pPr>
        <w:numPr>
          <w:ilvl w:val="1"/>
          <w:numId w:val="786"/>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Or is it one of my containers (so I’ll treat it as “space”)?</w:t>
      </w:r>
    </w:p>
    <w:p w14:paraId="7B54571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These questions re-orient you to:</w:t>
      </w:r>
    </w:p>
    <w:p w14:paraId="6D9D560E" w14:textId="77777777" w:rsidR="00A2524E" w:rsidRPr="00A2524E" w:rsidRDefault="00A2524E" w:rsidP="00A2524E">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correlation structure,</w:t>
      </w:r>
    </w:p>
    <w:p w14:paraId="47FB557D" w14:textId="77777777" w:rsidR="00A2524E" w:rsidRPr="00A2524E" w:rsidRDefault="00A2524E" w:rsidP="00A2524E">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roles,</w:t>
      </w:r>
    </w:p>
    <w:p w14:paraId="100B86BD" w14:textId="77777777" w:rsidR="00A2524E" w:rsidRPr="00A2524E" w:rsidRDefault="00A2524E" w:rsidP="00A2524E">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hinge relationships,</w:t>
      </w:r>
    </w:p>
    <w:p w14:paraId="253CAA7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rather than to “objects in positions.”</w:t>
      </w:r>
    </w:p>
    <w:p w14:paraId="2364A512"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A31CBA">
          <v:rect id="_x0000_i1254" style="width:0;height:1.5pt" o:hralign="center" o:hrstd="t" o:hr="t" fillcolor="#a0a0a0" stroked="f"/>
        </w:pict>
      </w:r>
    </w:p>
    <w:p w14:paraId="671D7775"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1" w:name="_Toc215316986"/>
      <w:r w:rsidRPr="00A2524E">
        <w:rPr>
          <w:rFonts w:ascii="Times New Roman" w:eastAsia="Times New Roman" w:hAnsi="Times New Roman" w:cs="Times New Roman"/>
          <w:b/>
          <w:bCs/>
          <w:kern w:val="0"/>
          <w:sz w:val="27"/>
          <w:szCs w:val="27"/>
          <w14:ligatures w14:val="none"/>
        </w:rPr>
        <w:t>13.4.2 How to design AR-style tests and models</w:t>
      </w:r>
      <w:bookmarkEnd w:id="111"/>
    </w:p>
    <w:p w14:paraId="707CAE20"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When you’re designing a probe or a model, you don’t just fit arbitrary patterns. You look for </w:t>
      </w:r>
      <w:r w:rsidRPr="00A2524E">
        <w:rPr>
          <w:rFonts w:ascii="Times New Roman" w:eastAsia="Times New Roman" w:hAnsi="Times New Roman" w:cs="Times New Roman"/>
          <w:b/>
          <w:bCs/>
          <w:kern w:val="0"/>
          <w14:ligatures w14:val="none"/>
        </w:rPr>
        <w:t>role transitions</w:t>
      </w:r>
      <w:r w:rsidRPr="00A2524E">
        <w:rPr>
          <w:rFonts w:ascii="Times New Roman" w:eastAsia="Times New Roman" w:hAnsi="Times New Roman" w:cs="Times New Roman"/>
          <w:kern w:val="0"/>
          <w14:ligatures w14:val="none"/>
        </w:rPr>
        <w:t xml:space="preserve"> and their signatures:</w:t>
      </w:r>
    </w:p>
    <w:p w14:paraId="7A30EDAB" w14:textId="77777777" w:rsidR="00A2524E" w:rsidRPr="00A2524E" w:rsidRDefault="00A2524E" w:rsidP="00A2524E">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Finite windows / bands</w:t>
      </w:r>
      <w:r w:rsidRPr="00A2524E">
        <w:rPr>
          <w:rFonts w:ascii="Times New Roman" w:eastAsia="Times New Roman" w:hAnsi="Times New Roman" w:cs="Times New Roman"/>
          <w:kern w:val="0"/>
          <w14:ligatures w14:val="none"/>
        </w:rPr>
        <w:t xml:space="preserve"> in scale or time:</w:t>
      </w:r>
    </w:p>
    <w:p w14:paraId="421AB6A0"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sign that you’re in a context where roles are stable in one regime and change in another.</w:t>
      </w:r>
    </w:p>
    <w:p w14:paraId="15DCFB8F" w14:textId="77777777" w:rsidR="00A2524E" w:rsidRPr="00A2524E" w:rsidRDefault="00A2524E" w:rsidP="00A2524E">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GM pivots / seams</w:t>
      </w:r>
      <w:r w:rsidRPr="00A2524E">
        <w:rPr>
          <w:rFonts w:ascii="Times New Roman" w:eastAsia="Times New Roman" w:hAnsi="Times New Roman" w:cs="Times New Roman"/>
          <w:kern w:val="0"/>
          <w14:ligatures w14:val="none"/>
        </w:rPr>
        <w:t>:</w:t>
      </w:r>
    </w:p>
    <w:p w14:paraId="59AB51D9"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Candidate places where inner and outer roles are balanced; test whether behaviour really changes there (D(L), process thresholds, correlations).</w:t>
      </w:r>
    </w:p>
    <w:p w14:paraId="1C6FD4D1" w14:textId="77777777" w:rsidR="00A2524E" w:rsidRPr="00A2524E" w:rsidRDefault="00A2524E" w:rsidP="00A2524E">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D(L) plateaus and breakpoints</w:t>
      </w:r>
      <w:r w:rsidRPr="00A2524E">
        <w:rPr>
          <w:rFonts w:ascii="Times New Roman" w:eastAsia="Times New Roman" w:hAnsi="Times New Roman" w:cs="Times New Roman"/>
          <w:kern w:val="0"/>
          <w14:ligatures w14:val="none"/>
        </w:rPr>
        <w:t>:</w:t>
      </w:r>
    </w:p>
    <w:p w14:paraId="09440762"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Use them to see where “inner plexity” (bulk) vs “container” (boundary) roles are dominating; see if you can reorganise them into symmetric pairs and budgets.</w:t>
      </w:r>
    </w:p>
    <w:p w14:paraId="11DBE996" w14:textId="77777777" w:rsidR="00A2524E" w:rsidRPr="00A2524E" w:rsidRDefault="00A2524E" w:rsidP="00A2524E">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Activation effects</w:t>
      </w:r>
      <w:r w:rsidRPr="00A2524E">
        <w:rPr>
          <w:rFonts w:ascii="Times New Roman" w:eastAsia="Times New Roman" w:hAnsi="Times New Roman" w:cs="Times New Roman"/>
          <w:kern w:val="0"/>
          <w14:ligatures w14:val="none"/>
        </w:rPr>
        <w:t>:</w:t>
      </w:r>
    </w:p>
    <w:p w14:paraId="3C9CCEB3"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Introduce seam-aware variables (like “fraction of systems near a given scale band”) into dynamic fits;</w:t>
      </w:r>
    </w:p>
    <w:p w14:paraId="66B26D23"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ask whether adding that container-level variable (context activation) improves fits in a way consistent with AR (e.g. positive activation slopes).</w:t>
      </w:r>
    </w:p>
    <w:p w14:paraId="6611B5D3" w14:textId="77777777" w:rsidR="00A2524E" w:rsidRPr="00A2524E" w:rsidRDefault="00A2524E" w:rsidP="00A2524E">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Time-band analogues</w:t>
      </w:r>
      <w:r w:rsidRPr="00A2524E">
        <w:rPr>
          <w:rFonts w:ascii="Times New Roman" w:eastAsia="Times New Roman" w:hAnsi="Times New Roman" w:cs="Times New Roman"/>
          <w:kern w:val="0"/>
          <w14:ligatures w14:val="none"/>
        </w:rPr>
        <w:t>:</w:t>
      </w:r>
    </w:p>
    <w:p w14:paraId="50793EE3" w14:textId="77777777" w:rsidR="00A2524E" w:rsidRPr="00A2524E" w:rsidRDefault="00A2524E" w:rsidP="00A2524E">
      <w:pPr>
        <w:numPr>
          <w:ilvl w:val="1"/>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Look for similar behaviour in time scales:</w:t>
      </w:r>
    </w:p>
    <w:p w14:paraId="566E5F22" w14:textId="77777777" w:rsidR="00A2524E" w:rsidRPr="00A2524E" w:rsidRDefault="00A2524E" w:rsidP="00A2524E">
      <w:pPr>
        <w:numPr>
          <w:ilvl w:val="2"/>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plateaus in complexity vs time-window,</w:t>
      </w:r>
    </w:p>
    <w:p w14:paraId="63447EEE" w14:textId="77777777" w:rsidR="00A2524E" w:rsidRPr="00A2524E" w:rsidRDefault="00A2524E" w:rsidP="00A2524E">
      <w:pPr>
        <w:numPr>
          <w:ilvl w:val="2"/>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breakpoints where integration/coherence behaviours shift,</w:t>
      </w:r>
    </w:p>
    <w:p w14:paraId="55C659A9" w14:textId="77777777" w:rsidR="00A2524E" w:rsidRPr="00A2524E" w:rsidRDefault="00A2524E" w:rsidP="00A2524E">
      <w:pPr>
        <w:numPr>
          <w:ilvl w:val="2"/>
          <w:numId w:val="788"/>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candidate “time seams” matching inner context roles.</w:t>
      </w:r>
    </w:p>
    <w:p w14:paraId="356A8322"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metric for “good AR support” isn’t just “fit improved,” but:</w:t>
      </w:r>
    </w:p>
    <w:p w14:paraId="523587EB" w14:textId="77777777" w:rsidR="00A2524E" w:rsidRPr="00A2524E" w:rsidRDefault="00A2524E" w:rsidP="00A2524E">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Did the improvement occur </w:t>
      </w:r>
      <w:r w:rsidRPr="00A2524E">
        <w:rPr>
          <w:rFonts w:ascii="Times New Roman" w:eastAsia="Times New Roman" w:hAnsi="Times New Roman" w:cs="Times New Roman"/>
          <w:b/>
          <w:bCs/>
          <w:kern w:val="0"/>
          <w14:ligatures w14:val="none"/>
        </w:rPr>
        <w:t>where</w:t>
      </w:r>
      <w:r w:rsidRPr="00A2524E">
        <w:rPr>
          <w:rFonts w:ascii="Times New Roman" w:eastAsia="Times New Roman" w:hAnsi="Times New Roman" w:cs="Times New Roman"/>
          <w:kern w:val="0"/>
          <w14:ligatures w14:val="none"/>
        </w:rPr>
        <w:t xml:space="preserve"> a role shift is predicted?</w:t>
      </w:r>
    </w:p>
    <w:p w14:paraId="6AAC10AB" w14:textId="77777777" w:rsidR="00A2524E" w:rsidRPr="00A2524E" w:rsidRDefault="00A2524E" w:rsidP="00A2524E">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Did the sign, magnitude, or pattern match what the role interpretation would imply?</w:t>
      </w:r>
    </w:p>
    <w:p w14:paraId="66086934"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91E2DD">
          <v:rect id="_x0000_i1255" style="width:0;height:1.5pt" o:hralign="center" o:hrstd="t" o:hr="t" fillcolor="#a0a0a0" stroked="f"/>
        </w:pict>
      </w:r>
    </w:p>
    <w:p w14:paraId="6BB8DE1C"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2" w:name="_Toc215316987"/>
      <w:r w:rsidRPr="00A2524E">
        <w:rPr>
          <w:rFonts w:ascii="Times New Roman" w:eastAsia="Times New Roman" w:hAnsi="Times New Roman" w:cs="Times New Roman"/>
          <w:b/>
          <w:bCs/>
          <w:kern w:val="0"/>
          <w:sz w:val="27"/>
          <w:szCs w:val="27"/>
          <w14:ligatures w14:val="none"/>
        </w:rPr>
        <w:t>13.4.3 When to expect QM vs classical behaviour</w:t>
      </w:r>
      <w:bookmarkEnd w:id="112"/>
    </w:p>
    <w:p w14:paraId="2E2DB96E"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AR also gives you a way to anticipate where </w:t>
      </w:r>
      <w:r w:rsidRPr="00A2524E">
        <w:rPr>
          <w:rFonts w:ascii="Times New Roman" w:eastAsia="Times New Roman" w:hAnsi="Times New Roman" w:cs="Times New Roman"/>
          <w:b/>
          <w:bCs/>
          <w:kern w:val="0"/>
          <w14:ligatures w14:val="none"/>
        </w:rPr>
        <w:t>quantum-like vs classical-like</w:t>
      </w:r>
      <w:r w:rsidRPr="00A2524E">
        <w:rPr>
          <w:rFonts w:ascii="Times New Roman" w:eastAsia="Times New Roman" w:hAnsi="Times New Roman" w:cs="Times New Roman"/>
          <w:kern w:val="0"/>
          <w14:ligatures w14:val="none"/>
        </w:rPr>
        <w:t xml:space="preserve"> behaviour should show up:</w:t>
      </w:r>
    </w:p>
    <w:p w14:paraId="2B2F821C" w14:textId="77777777" w:rsidR="00A2524E" w:rsidRPr="00A2524E" w:rsidRDefault="00A2524E" w:rsidP="00A2524E">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Where you are L3 over a domain (like −2)</w:t>
      </w:r>
      <w:r w:rsidRPr="00A2524E">
        <w:rPr>
          <w:rFonts w:ascii="Times New Roman" w:eastAsia="Times New Roman" w:hAnsi="Times New Roman" w:cs="Times New Roman"/>
          <w:kern w:val="0"/>
          <w14:ligatures w14:val="none"/>
        </w:rPr>
        <w:t>:</w:t>
      </w:r>
    </w:p>
    <w:p w14:paraId="589F3B25" w14:textId="77777777" w:rsidR="00A2524E" w:rsidRPr="00A2524E" w:rsidRDefault="00A2524E" w:rsidP="00A2524E">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expect:</w:t>
      </w:r>
    </w:p>
    <w:p w14:paraId="6FACE583"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generic particles,</w:t>
      </w:r>
    </w:p>
    <w:p w14:paraId="56EDC215"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universal amplitudes,</w:t>
      </w:r>
    </w:p>
    <w:p w14:paraId="7A3B8441"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Born-rule-type behaviour,</w:t>
      </w:r>
    </w:p>
    <w:p w14:paraId="584DAFA4"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interference and “collapse” phenomena.</w:t>
      </w:r>
    </w:p>
    <w:p w14:paraId="37581480" w14:textId="77777777" w:rsidR="00A2524E" w:rsidRPr="00A2524E" w:rsidRDefault="00A2524E" w:rsidP="00A2524E">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b/>
          <w:bCs/>
          <w:kern w:val="0"/>
          <w14:ligatures w14:val="none"/>
        </w:rPr>
        <w:t>Where you are inside an L2/L3 container (like +1/+2/+3)</w:t>
      </w:r>
      <w:r w:rsidRPr="00A2524E">
        <w:rPr>
          <w:rFonts w:ascii="Times New Roman" w:eastAsia="Times New Roman" w:hAnsi="Times New Roman" w:cs="Times New Roman"/>
          <w:kern w:val="0"/>
          <w14:ligatures w14:val="none"/>
        </w:rPr>
        <w:t>:</w:t>
      </w:r>
    </w:p>
    <w:p w14:paraId="491737E2" w14:textId="77777777" w:rsidR="00A2524E" w:rsidRPr="00A2524E" w:rsidRDefault="00A2524E" w:rsidP="00A2524E">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expect:</w:t>
      </w:r>
    </w:p>
    <w:p w14:paraId="1AC7BA96"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classical-looking objects,</w:t>
      </w:r>
    </w:p>
    <w:p w14:paraId="7B4DCC07"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distinct histories,</w:t>
      </w:r>
    </w:p>
    <w:p w14:paraId="729929F1"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 “space of possibilities” you can move around in,</w:t>
      </w:r>
    </w:p>
    <w:p w14:paraId="78EAF710" w14:textId="77777777" w:rsidR="00A2524E" w:rsidRPr="00A2524E" w:rsidRDefault="00A2524E" w:rsidP="00A2524E">
      <w:pPr>
        <w:numPr>
          <w:ilvl w:val="2"/>
          <w:numId w:val="790"/>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familiar cause–effect narratives.</w:t>
      </w:r>
    </w:p>
    <w:p w14:paraId="69150C08"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So you don’t ask:</w:t>
      </w:r>
    </w:p>
    <w:p w14:paraId="677B8C69" w14:textId="77777777" w:rsidR="00A2524E" w:rsidRPr="00A2524E" w:rsidRDefault="00A2524E" w:rsidP="00A2524E">
      <w:pPr>
        <w:numPr>
          <w:ilvl w:val="0"/>
          <w:numId w:val="791"/>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“Where does quantum end and classical begin?” as if there’s one magic boundary,</w:t>
      </w:r>
    </w:p>
    <w:p w14:paraId="09C67B81"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but instead:</w:t>
      </w:r>
    </w:p>
    <w:p w14:paraId="1E7CB1CC" w14:textId="77777777" w:rsidR="00A2524E" w:rsidRPr="00A2524E" w:rsidRDefault="00A2524E" w:rsidP="00A2524E">
      <w:pPr>
        <w:numPr>
          <w:ilvl w:val="0"/>
          <w:numId w:val="792"/>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“Relative to this hinge and this context, am I above this domain (L3)? Inside it (L1/L2)? Or below it?”</w:t>
      </w:r>
    </w:p>
    <w:p w14:paraId="30BD9FD9"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 tells you what kind of behaviour to expect and what modelling language (QM vs classical vs AR-native) is appropriate.</w:t>
      </w:r>
    </w:p>
    <w:p w14:paraId="75AA1F45" w14:textId="77777777" w:rsidR="00A2524E" w:rsidRPr="00A2524E" w:rsidRDefault="00C96FC8" w:rsidP="00A252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B90337">
          <v:rect id="_x0000_i1256" style="width:0;height:1.5pt" o:hralign="center" o:hrstd="t" o:hr="t" fillcolor="#a0a0a0" stroked="f"/>
        </w:pict>
      </w:r>
    </w:p>
    <w:p w14:paraId="1A7E994C" w14:textId="77777777" w:rsidR="00A2524E" w:rsidRPr="00A2524E" w:rsidRDefault="00A2524E" w:rsidP="00A252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3" w:name="_Toc215316988"/>
      <w:r w:rsidRPr="00A2524E">
        <w:rPr>
          <w:rFonts w:ascii="Times New Roman" w:eastAsia="Times New Roman" w:hAnsi="Times New Roman" w:cs="Times New Roman"/>
          <w:b/>
          <w:bCs/>
          <w:kern w:val="0"/>
          <w:sz w:val="27"/>
          <w:szCs w:val="27"/>
          <w14:ligatures w14:val="none"/>
        </w:rPr>
        <w:t>13.4.4 A new kind of “rival” to standard physics</w:t>
      </w:r>
      <w:bookmarkEnd w:id="113"/>
    </w:p>
    <w:p w14:paraId="05CBBC93"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Finally, using AR is not about </w:t>
      </w:r>
      <w:r w:rsidRPr="00A2524E">
        <w:rPr>
          <w:rFonts w:ascii="Times New Roman" w:eastAsia="Times New Roman" w:hAnsi="Times New Roman" w:cs="Times New Roman"/>
          <w:b/>
          <w:bCs/>
          <w:kern w:val="0"/>
          <w14:ligatures w14:val="none"/>
        </w:rPr>
        <w:t>throwing away</w:t>
      </w:r>
      <w:r w:rsidRPr="00A2524E">
        <w:rPr>
          <w:rFonts w:ascii="Times New Roman" w:eastAsia="Times New Roman" w:hAnsi="Times New Roman" w:cs="Times New Roman"/>
          <w:kern w:val="0"/>
          <w14:ligatures w14:val="none"/>
        </w:rPr>
        <w:t xml:space="preserve"> existing physics; it’s about:</w:t>
      </w:r>
    </w:p>
    <w:p w14:paraId="740DFD36" w14:textId="77777777" w:rsidR="00A2524E" w:rsidRPr="00A2524E" w:rsidRDefault="00A2524E" w:rsidP="00A2524E">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seeing GR, QM, and classical mechanics as </w:t>
      </w:r>
      <w:r w:rsidRPr="00A2524E">
        <w:rPr>
          <w:rFonts w:ascii="Times New Roman" w:eastAsia="Times New Roman" w:hAnsi="Times New Roman" w:cs="Times New Roman"/>
          <w:b/>
          <w:bCs/>
          <w:kern w:val="0"/>
          <w14:ligatures w14:val="none"/>
        </w:rPr>
        <w:t>special cases</w:t>
      </w:r>
      <w:r w:rsidRPr="00A2524E">
        <w:rPr>
          <w:rFonts w:ascii="Times New Roman" w:eastAsia="Times New Roman" w:hAnsi="Times New Roman" w:cs="Times New Roman"/>
          <w:kern w:val="0"/>
          <w14:ligatures w14:val="none"/>
        </w:rPr>
        <w:t xml:space="preserve"> of a deeper relational structure,</w:t>
      </w:r>
    </w:p>
    <w:p w14:paraId="57B7E818" w14:textId="77777777" w:rsidR="00A2524E" w:rsidRPr="00A2524E" w:rsidRDefault="00A2524E" w:rsidP="00A2524E">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understanding </w:t>
      </w:r>
      <w:r w:rsidRPr="00A2524E">
        <w:rPr>
          <w:rFonts w:ascii="Times New Roman" w:eastAsia="Times New Roman" w:hAnsi="Times New Roman" w:cs="Times New Roman"/>
          <w:i/>
          <w:iCs/>
          <w:kern w:val="0"/>
          <w14:ligatures w14:val="none"/>
        </w:rPr>
        <w:t>why</w:t>
      </w:r>
      <w:r w:rsidRPr="00A2524E">
        <w:rPr>
          <w:rFonts w:ascii="Times New Roman" w:eastAsia="Times New Roman" w:hAnsi="Times New Roman" w:cs="Times New Roman"/>
          <w:kern w:val="0"/>
          <w14:ligatures w14:val="none"/>
        </w:rPr>
        <w:t xml:space="preserve"> they look the way they do at certain context levels,</w:t>
      </w:r>
    </w:p>
    <w:p w14:paraId="454FB4B7" w14:textId="77777777" w:rsidR="00A2524E" w:rsidRPr="00A2524E" w:rsidRDefault="00A2524E" w:rsidP="00A2524E">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extending beyond them where their ontological assumptions (objects + background spacetime) hit conceptual limits.</w:t>
      </w:r>
    </w:p>
    <w:p w14:paraId="1DD49BB6"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The context ladder plus L1/L2/L3 roles give you:</w:t>
      </w:r>
    </w:p>
    <w:p w14:paraId="006656AF" w14:textId="77777777" w:rsidR="00A2524E" w:rsidRPr="00A2524E" w:rsidRDefault="00A2524E" w:rsidP="00A2524E">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 way to position all known physics inside a </w:t>
      </w:r>
      <w:r w:rsidRPr="00A2524E">
        <w:rPr>
          <w:rFonts w:ascii="Times New Roman" w:eastAsia="Times New Roman" w:hAnsi="Times New Roman" w:cs="Times New Roman"/>
          <w:b/>
          <w:bCs/>
          <w:kern w:val="0"/>
          <w14:ligatures w14:val="none"/>
        </w:rPr>
        <w:t>broader relational framework</w:t>
      </w:r>
      <w:r w:rsidRPr="00A2524E">
        <w:rPr>
          <w:rFonts w:ascii="Times New Roman" w:eastAsia="Times New Roman" w:hAnsi="Times New Roman" w:cs="Times New Roman"/>
          <w:kern w:val="0"/>
          <w14:ligatures w14:val="none"/>
        </w:rPr>
        <w:t>,</w:t>
      </w:r>
    </w:p>
    <w:p w14:paraId="71182893" w14:textId="77777777" w:rsidR="00A2524E" w:rsidRPr="00A2524E" w:rsidRDefault="00A2524E" w:rsidP="00A2524E">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and a set of </w:t>
      </w:r>
      <w:r w:rsidRPr="00A2524E">
        <w:rPr>
          <w:rFonts w:ascii="Times New Roman" w:eastAsia="Times New Roman" w:hAnsi="Times New Roman" w:cs="Times New Roman"/>
          <w:b/>
          <w:bCs/>
          <w:kern w:val="0"/>
          <w14:ligatures w14:val="none"/>
        </w:rPr>
        <w:t>new structures</w:t>
      </w:r>
      <w:r w:rsidRPr="00A2524E">
        <w:rPr>
          <w:rFonts w:ascii="Times New Roman" w:eastAsia="Times New Roman" w:hAnsi="Times New Roman" w:cs="Times New Roman"/>
          <w:kern w:val="0"/>
          <w14:ligatures w14:val="none"/>
        </w:rPr>
        <w:t xml:space="preserve"> (seams, hinges, budgets, activations) that you can test empirically.</w:t>
      </w:r>
    </w:p>
    <w:p w14:paraId="46D987AA"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That’s the sense in which AR is moving toward “rivaling” existing physics:</w:t>
      </w:r>
    </w:p>
    <w:p w14:paraId="22365B27" w14:textId="77777777" w:rsidR="00A2524E" w:rsidRPr="00A2524E" w:rsidRDefault="00A2524E" w:rsidP="00A2524E">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not by rewriting every equation from scratch,</w:t>
      </w:r>
    </w:p>
    <w:p w14:paraId="1A53AB35" w14:textId="77777777" w:rsidR="00A2524E" w:rsidRPr="00A2524E" w:rsidRDefault="00A2524E" w:rsidP="00A2524E">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but by providing a deeper, more coherent account of </w:t>
      </w:r>
      <w:r w:rsidRPr="00A2524E">
        <w:rPr>
          <w:rFonts w:ascii="Times New Roman" w:eastAsia="Times New Roman" w:hAnsi="Times New Roman" w:cs="Times New Roman"/>
          <w:b/>
          <w:bCs/>
          <w:kern w:val="0"/>
          <w14:ligatures w14:val="none"/>
        </w:rPr>
        <w:t>why</w:t>
      </w:r>
      <w:r w:rsidRPr="00A2524E">
        <w:rPr>
          <w:rFonts w:ascii="Times New Roman" w:eastAsia="Times New Roman" w:hAnsi="Times New Roman" w:cs="Times New Roman"/>
          <w:kern w:val="0"/>
          <w14:ligatures w14:val="none"/>
        </w:rPr>
        <w:t xml:space="preserve"> those equations work where they do,</w:t>
      </w:r>
    </w:p>
    <w:p w14:paraId="16DBC109" w14:textId="77777777" w:rsidR="00A2524E" w:rsidRPr="00A2524E" w:rsidRDefault="00A2524E" w:rsidP="00A2524E">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and what you should expect to find when you probe the structure of reality in places those equations treat as “just background.”</w:t>
      </w:r>
    </w:p>
    <w:p w14:paraId="07893344" w14:textId="77777777" w:rsidR="00A2524E" w:rsidRPr="00A2524E" w:rsidRDefault="00A2524E" w:rsidP="00A2524E">
      <w:pPr>
        <w:spacing w:before="100" w:beforeAutospacing="1" w:after="100" w:afterAutospacing="1" w:line="240" w:lineRule="auto"/>
        <w:rPr>
          <w:rFonts w:ascii="Times New Roman" w:eastAsia="Times New Roman" w:hAnsi="Times New Roman" w:cs="Times New Roman"/>
          <w:kern w:val="0"/>
          <w14:ligatures w14:val="none"/>
        </w:rPr>
      </w:pPr>
      <w:r w:rsidRPr="00A2524E">
        <w:rPr>
          <w:rFonts w:ascii="Times New Roman" w:eastAsia="Times New Roman" w:hAnsi="Times New Roman" w:cs="Times New Roman"/>
          <w:kern w:val="0"/>
          <w14:ligatures w14:val="none"/>
        </w:rPr>
        <w:t xml:space="preserve">The next sections take this conceptual contrast and turn it into </w:t>
      </w:r>
      <w:r w:rsidRPr="00A2524E">
        <w:rPr>
          <w:rFonts w:ascii="Times New Roman" w:eastAsia="Times New Roman" w:hAnsi="Times New Roman" w:cs="Times New Roman"/>
          <w:b/>
          <w:bCs/>
          <w:kern w:val="0"/>
          <w14:ligatures w14:val="none"/>
        </w:rPr>
        <w:t>new mathematical targets</w:t>
      </w:r>
      <w:r w:rsidRPr="00A2524E">
        <w:rPr>
          <w:rFonts w:ascii="Times New Roman" w:eastAsia="Times New Roman" w:hAnsi="Times New Roman" w:cs="Times New Roman"/>
          <w:kern w:val="0"/>
          <w14:ligatures w14:val="none"/>
        </w:rPr>
        <w:t xml:space="preserve"> and </w:t>
      </w:r>
      <w:r w:rsidRPr="00A2524E">
        <w:rPr>
          <w:rFonts w:ascii="Times New Roman" w:eastAsia="Times New Roman" w:hAnsi="Times New Roman" w:cs="Times New Roman"/>
          <w:b/>
          <w:bCs/>
          <w:kern w:val="0"/>
          <w14:ligatures w14:val="none"/>
        </w:rPr>
        <w:t>formal structures</w:t>
      </w:r>
      <w:r w:rsidRPr="00A2524E">
        <w:rPr>
          <w:rFonts w:ascii="Times New Roman" w:eastAsia="Times New Roman" w:hAnsi="Times New Roman" w:cs="Times New Roman"/>
          <w:kern w:val="0"/>
          <w14:ligatures w14:val="none"/>
        </w:rPr>
        <w:t xml:space="preserve"> (role algebra, GM extremum principles, dimension-budget theorems, activation positivity, quantum seam formalisation) that can be developed into precise theorems and testable predictions.</w:t>
      </w:r>
    </w:p>
    <w:p w14:paraId="24A28764" w14:textId="77777777" w:rsidR="00A2524E" w:rsidRDefault="00A2524E" w:rsidP="00E66BE8"/>
    <w:p w14:paraId="3B3EBDBA"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4" w:name="_Toc215316989"/>
      <w:r w:rsidRPr="007E40CC">
        <w:rPr>
          <w:rFonts w:ascii="Times New Roman" w:eastAsia="Times New Roman" w:hAnsi="Times New Roman" w:cs="Times New Roman"/>
          <w:b/>
          <w:bCs/>
          <w:kern w:val="0"/>
          <w:sz w:val="27"/>
          <w:szCs w:val="27"/>
          <w14:ligatures w14:val="none"/>
        </w:rPr>
        <w:t>14. New Math &amp; Formal Structures from the Role View</w:t>
      </w:r>
      <w:bookmarkEnd w:id="114"/>
    </w:p>
    <w:p w14:paraId="7101634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Up to here, we’ve used the L1/L2/L3 logic mostly to </w:t>
      </w:r>
      <w:r w:rsidRPr="007E40CC">
        <w:rPr>
          <w:rFonts w:ascii="Times New Roman" w:eastAsia="Times New Roman" w:hAnsi="Times New Roman" w:cs="Times New Roman"/>
          <w:i/>
          <w:iCs/>
          <w:kern w:val="0"/>
          <w14:ligatures w14:val="none"/>
        </w:rPr>
        <w:t>interpret</w:t>
      </w:r>
      <w:r w:rsidRPr="007E40CC">
        <w:rPr>
          <w:rFonts w:ascii="Times New Roman" w:eastAsia="Times New Roman" w:hAnsi="Times New Roman" w:cs="Times New Roman"/>
          <w:kern w:val="0"/>
          <w14:ligatures w14:val="none"/>
        </w:rPr>
        <w:t xml:space="preserve"> the context ladder and the existing results. In this section, we flip that around:</w:t>
      </w:r>
    </w:p>
    <w:p w14:paraId="5D4BA643" w14:textId="77777777" w:rsidR="007E40CC" w:rsidRPr="007E40CC" w:rsidRDefault="007E40CC" w:rsidP="007E40CC">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We ask: </w:t>
      </w:r>
      <w:r w:rsidRPr="007E40CC">
        <w:rPr>
          <w:rFonts w:ascii="Times New Roman" w:eastAsia="Times New Roman" w:hAnsi="Times New Roman" w:cs="Times New Roman"/>
          <w:b/>
          <w:bCs/>
          <w:kern w:val="0"/>
          <w14:ligatures w14:val="none"/>
        </w:rPr>
        <w:t>what new math does this role-based view naturally suggest?</w:t>
      </w:r>
    </w:p>
    <w:p w14:paraId="3A364D27" w14:textId="77777777" w:rsidR="007E40CC" w:rsidRPr="007E40CC" w:rsidRDefault="007E40CC" w:rsidP="007E40CC">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w:t>
      </w:r>
      <w:r w:rsidRPr="007E40CC">
        <w:rPr>
          <w:rFonts w:ascii="Times New Roman" w:eastAsia="Times New Roman" w:hAnsi="Times New Roman" w:cs="Times New Roman"/>
          <w:b/>
          <w:bCs/>
          <w:kern w:val="0"/>
          <w14:ligatures w14:val="none"/>
        </w:rPr>
        <w:t>how can we turn the intuitive role story into actual formal structures and theorems?</w:t>
      </w:r>
    </w:p>
    <w:p w14:paraId="503AB1D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This doesn’t replace the existing CL math; it </w:t>
      </w:r>
      <w:r w:rsidRPr="007E40CC">
        <w:rPr>
          <w:rFonts w:ascii="Times New Roman" w:eastAsia="Times New Roman" w:hAnsi="Times New Roman" w:cs="Times New Roman"/>
          <w:b/>
          <w:bCs/>
          <w:kern w:val="0"/>
          <w14:ligatures w14:val="none"/>
        </w:rPr>
        <w:t>sits on top of it</w:t>
      </w:r>
      <w:r w:rsidRPr="007E40CC">
        <w:rPr>
          <w:rFonts w:ascii="Times New Roman" w:eastAsia="Times New Roman" w:hAnsi="Times New Roman" w:cs="Times New Roman"/>
          <w:kern w:val="0"/>
          <w14:ligatures w14:val="none"/>
        </w:rPr>
        <w:t>, giving you:</w:t>
      </w:r>
    </w:p>
    <w:p w14:paraId="76C4D1A0" w14:textId="77777777" w:rsidR="007E40CC" w:rsidRPr="007E40CC" w:rsidRDefault="007E40CC" w:rsidP="007E40CC">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cleaner way to formalise what context levels are,</w:t>
      </w:r>
    </w:p>
    <w:p w14:paraId="77AAEF7E" w14:textId="77777777" w:rsidR="007E40CC" w:rsidRPr="007E40CC" w:rsidRDefault="007E40CC" w:rsidP="007E40CC">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way to derive why GM seams and dimension budgets should exist,</w:t>
      </w:r>
    </w:p>
    <w:p w14:paraId="73B2A517" w14:textId="77777777" w:rsidR="007E40CC" w:rsidRPr="007E40CC" w:rsidRDefault="007E40CC" w:rsidP="007E40CC">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a more precise connection between AR and things like activation and QM.</w:t>
      </w:r>
    </w:p>
    <w:p w14:paraId="277447FC"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D124AC">
          <v:rect id="_x0000_i1257" style="width:0;height:1.5pt" o:hralign="center" o:hrstd="t" o:hr="t" fillcolor="#a0a0a0" stroked="f"/>
        </w:pict>
      </w:r>
    </w:p>
    <w:p w14:paraId="32FA664A"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5" w:name="_Toc215316990"/>
      <w:r w:rsidRPr="007E40CC">
        <w:rPr>
          <w:rFonts w:ascii="Times New Roman" w:eastAsia="Times New Roman" w:hAnsi="Times New Roman" w:cs="Times New Roman"/>
          <w:b/>
          <w:bCs/>
          <w:kern w:val="0"/>
          <w:sz w:val="36"/>
          <w:szCs w:val="36"/>
          <w14:ligatures w14:val="none"/>
        </w:rPr>
        <w:t>14.1 Role algebra on the context graph</w:t>
      </w:r>
      <w:bookmarkEnd w:id="115"/>
    </w:p>
    <w:p w14:paraId="4B32F342"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6" w:name="_Toc215316991"/>
      <w:r w:rsidRPr="007E40CC">
        <w:rPr>
          <w:rFonts w:ascii="Times New Roman" w:eastAsia="Times New Roman" w:hAnsi="Times New Roman" w:cs="Times New Roman"/>
          <w:b/>
          <w:bCs/>
          <w:kern w:val="0"/>
          <w:sz w:val="27"/>
          <w:szCs w:val="27"/>
          <w14:ligatures w14:val="none"/>
        </w:rPr>
        <w:t>14.1.1 Context graph and role projectors</w:t>
      </w:r>
      <w:bookmarkEnd w:id="116"/>
    </w:p>
    <w:p w14:paraId="7CAB04A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first natural mathematical object is a </w:t>
      </w:r>
      <w:r w:rsidRPr="007E40CC">
        <w:rPr>
          <w:rFonts w:ascii="Times New Roman" w:eastAsia="Times New Roman" w:hAnsi="Times New Roman" w:cs="Times New Roman"/>
          <w:b/>
          <w:bCs/>
          <w:kern w:val="0"/>
          <w14:ligatures w14:val="none"/>
        </w:rPr>
        <w:t>context graph</w:t>
      </w:r>
      <w:r w:rsidRPr="007E40CC">
        <w:rPr>
          <w:rFonts w:ascii="Times New Roman" w:eastAsia="Times New Roman" w:hAnsi="Times New Roman" w:cs="Times New Roman"/>
          <w:kern w:val="0"/>
          <w14:ligatures w14:val="none"/>
        </w:rPr>
        <w:t>.</w:t>
      </w:r>
    </w:p>
    <w:p w14:paraId="47DED7DB" w14:textId="77777777" w:rsidR="007E40CC" w:rsidRPr="007E40CC" w:rsidRDefault="007E40CC" w:rsidP="007E40CC">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Nodes</w:t>
      </w:r>
      <w:r w:rsidRPr="007E40CC">
        <w:rPr>
          <w:rFonts w:ascii="Times New Roman" w:eastAsia="Times New Roman" w:hAnsi="Times New Roman" w:cs="Times New Roman"/>
          <w:kern w:val="0"/>
          <w14:ligatures w14:val="none"/>
        </w:rPr>
        <w:t>: contexts — in the simplest version:</w:t>
      </w:r>
    </w:p>
    <w:p w14:paraId="4B0BCE31" w14:textId="77777777" w:rsidR="007E40CC" w:rsidRPr="007E40CC" w:rsidRDefault="007E40CC" w:rsidP="007E40CC">
      <w:pPr>
        <w:numPr>
          <w:ilvl w:val="1"/>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six main bands: −2, −1, 0, +1, +2, +3,</w:t>
      </w:r>
    </w:p>
    <w:p w14:paraId="1EF1FB47" w14:textId="77777777" w:rsidR="007E40CC" w:rsidRPr="007E40CC" w:rsidRDefault="007E40CC" w:rsidP="007E40CC">
      <w:pPr>
        <w:numPr>
          <w:ilvl w:val="1"/>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plus subcontexts if needed (e.g. specific systems, sub-bands).</w:t>
      </w:r>
    </w:p>
    <w:p w14:paraId="4441A597" w14:textId="77777777" w:rsidR="007E40CC" w:rsidRPr="007E40CC" w:rsidRDefault="007E40CC" w:rsidP="007E40CC">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Edges</w:t>
      </w:r>
      <w:r w:rsidRPr="007E40CC">
        <w:rPr>
          <w:rFonts w:ascii="Times New Roman" w:eastAsia="Times New Roman" w:hAnsi="Times New Roman" w:cs="Times New Roman"/>
          <w:kern w:val="0"/>
          <w14:ligatures w14:val="none"/>
        </w:rPr>
        <w:t>: inner/outer relations, e.g.:</w:t>
      </w:r>
    </w:p>
    <w:p w14:paraId="257A60AF" w14:textId="77777777" w:rsidR="007E40CC" w:rsidRPr="007E40CC" w:rsidRDefault="007E40CC" w:rsidP="007E40CC">
      <w:pPr>
        <w:numPr>
          <w:ilvl w:val="1"/>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“−2 is inner to −1,”</w:t>
      </w:r>
    </w:p>
    <w:p w14:paraId="62DBD058" w14:textId="77777777" w:rsidR="007E40CC" w:rsidRPr="007E40CC" w:rsidRDefault="007E40CC" w:rsidP="007E40CC">
      <w:pPr>
        <w:numPr>
          <w:ilvl w:val="1"/>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“0 is inner to +1,”</w:t>
      </w:r>
    </w:p>
    <w:p w14:paraId="25D4B7B5" w14:textId="77777777" w:rsidR="007E40CC" w:rsidRPr="007E40CC" w:rsidRDefault="007E40CC" w:rsidP="007E40CC">
      <w:pPr>
        <w:numPr>
          <w:ilvl w:val="1"/>
          <w:numId w:val="79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“+1 is inner to +2,” etc.</w:t>
      </w:r>
    </w:p>
    <w:p w14:paraId="6C98584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You can think of it as a directed graph where arrows point from </w:t>
      </w:r>
      <w:r w:rsidRPr="007E40CC">
        <w:rPr>
          <w:rFonts w:ascii="Times New Roman" w:eastAsia="Times New Roman" w:hAnsi="Times New Roman" w:cs="Times New Roman"/>
          <w:b/>
          <w:bCs/>
          <w:kern w:val="0"/>
          <w14:ligatures w14:val="none"/>
        </w:rPr>
        <w:t>inner to outer</w:t>
      </w:r>
      <w:r w:rsidRPr="007E40CC">
        <w:rPr>
          <w:rFonts w:ascii="Times New Roman" w:eastAsia="Times New Roman" w:hAnsi="Times New Roman" w:cs="Times New Roman"/>
          <w:kern w:val="0"/>
          <w14:ligatures w14:val="none"/>
        </w:rPr>
        <w:t xml:space="preserve"> contexts.</w:t>
      </w:r>
    </w:p>
    <w:p w14:paraId="2B7F2DC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Relative to a chosen </w:t>
      </w:r>
      <w:r w:rsidRPr="007E40CC">
        <w:rPr>
          <w:rFonts w:ascii="Times New Roman" w:eastAsia="Times New Roman" w:hAnsi="Times New Roman" w:cs="Times New Roman"/>
          <w:b/>
          <w:bCs/>
          <w:kern w:val="0"/>
          <w14:ligatures w14:val="none"/>
        </w:rPr>
        <w:t>hinge H</w:t>
      </w:r>
      <w:r w:rsidRPr="007E40CC">
        <w:rPr>
          <w:rFonts w:ascii="Times New Roman" w:eastAsia="Times New Roman" w:hAnsi="Times New Roman" w:cs="Times New Roman"/>
          <w:kern w:val="0"/>
          <w14:ligatures w14:val="none"/>
        </w:rPr>
        <w:t xml:space="preserve"> (for us, usually H = 0↔+1), we then define </w:t>
      </w:r>
      <w:r w:rsidRPr="007E40CC">
        <w:rPr>
          <w:rFonts w:ascii="Times New Roman" w:eastAsia="Times New Roman" w:hAnsi="Times New Roman" w:cs="Times New Roman"/>
          <w:b/>
          <w:bCs/>
          <w:kern w:val="0"/>
          <w14:ligatures w14:val="none"/>
        </w:rPr>
        <w:t>role projectors</w:t>
      </w:r>
      <w:r w:rsidRPr="007E40CC">
        <w:rPr>
          <w:rFonts w:ascii="Times New Roman" w:eastAsia="Times New Roman" w:hAnsi="Times New Roman" w:cs="Times New Roman"/>
          <w:kern w:val="0"/>
          <w14:ligatures w14:val="none"/>
        </w:rPr>
        <w:t xml:space="preserve"> for each context </w:t>
      </w:r>
      <m:oMath>
        <m:r>
          <w:rPr>
            <w:rFonts w:ascii="Cambria Math" w:eastAsia="Times New Roman" w:hAnsi="Cambria Math" w:cs="Times New Roman"/>
            <w:kern w:val="0"/>
            <w14:ligatures w14:val="none"/>
          </w:rPr>
          <m:t>C</m:t>
        </m:r>
      </m:oMath>
      <w:r w:rsidRPr="007E40CC">
        <w:rPr>
          <w:rFonts w:ascii="Times New Roman" w:eastAsia="Times New Roman" w:hAnsi="Times New Roman" w:cs="Times New Roman"/>
          <w:kern w:val="0"/>
          <w14:ligatures w14:val="none"/>
        </w:rPr>
        <w:t>:</w:t>
      </w:r>
    </w:p>
    <w:p w14:paraId="490BF58C" w14:textId="77777777" w:rsidR="007E40CC" w:rsidRPr="007E40CC" w:rsidRDefault="00C96FC8" w:rsidP="007E40CC">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bSup>
        <m:r>
          <w:rPr>
            <w:rFonts w:ascii="Cambria Math" w:eastAsia="Times New Roman" w:hAnsi="Cambria Math" w:cs="Times New Roman"/>
            <w:kern w:val="0"/>
            <w14:ligatures w14:val="none"/>
          </w:rPr>
          <m:t>(C)</m:t>
        </m:r>
      </m:oMath>
      <w:r w:rsidR="007E40CC" w:rsidRPr="007E40CC">
        <w:rPr>
          <w:rFonts w:ascii="Times New Roman" w:eastAsia="Times New Roman" w:hAnsi="Times New Roman" w:cs="Times New Roman"/>
          <w:kern w:val="0"/>
          <w14:ligatures w14:val="none"/>
        </w:rPr>
        <w:t xml:space="preserve">: C in its </w:t>
      </w:r>
      <w:r w:rsidR="007E40CC" w:rsidRPr="007E40CC">
        <w:rPr>
          <w:rFonts w:ascii="Times New Roman" w:eastAsia="Times New Roman" w:hAnsi="Times New Roman" w:cs="Times New Roman"/>
          <w:b/>
          <w:bCs/>
          <w:kern w:val="0"/>
          <w14:ligatures w14:val="none"/>
        </w:rPr>
        <w:t>L1 role</w:t>
      </w:r>
      <w:r w:rsidR="007E40CC" w:rsidRPr="007E40CC">
        <w:rPr>
          <w:rFonts w:ascii="Times New Roman" w:eastAsia="Times New Roman" w:hAnsi="Times New Roman" w:cs="Times New Roman"/>
          <w:kern w:val="0"/>
          <w14:ligatures w14:val="none"/>
        </w:rPr>
        <w:t xml:space="preserve"> (timeline / past-units) relative to H.</w:t>
      </w:r>
    </w:p>
    <w:p w14:paraId="6AD7D5EC" w14:textId="77777777" w:rsidR="007E40CC" w:rsidRPr="007E40CC" w:rsidRDefault="00C96FC8" w:rsidP="007E40CC">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bSup>
        <m:r>
          <w:rPr>
            <w:rFonts w:ascii="Cambria Math" w:eastAsia="Times New Roman" w:hAnsi="Cambria Math" w:cs="Times New Roman"/>
            <w:kern w:val="0"/>
            <w14:ligatures w14:val="none"/>
          </w:rPr>
          <m:t>(C)</m:t>
        </m:r>
      </m:oMath>
      <w:r w:rsidR="007E40CC" w:rsidRPr="007E40CC">
        <w:rPr>
          <w:rFonts w:ascii="Times New Roman" w:eastAsia="Times New Roman" w:hAnsi="Times New Roman" w:cs="Times New Roman"/>
          <w:kern w:val="0"/>
          <w14:ligatures w14:val="none"/>
        </w:rPr>
        <w:t xml:space="preserve">: C in its </w:t>
      </w:r>
      <w:r w:rsidR="007E40CC" w:rsidRPr="007E40CC">
        <w:rPr>
          <w:rFonts w:ascii="Times New Roman" w:eastAsia="Times New Roman" w:hAnsi="Times New Roman" w:cs="Times New Roman"/>
          <w:b/>
          <w:bCs/>
          <w:kern w:val="0"/>
          <w14:ligatures w14:val="none"/>
        </w:rPr>
        <w:t>L2 role</w:t>
      </w:r>
      <w:r w:rsidR="007E40CC" w:rsidRPr="007E40CC">
        <w:rPr>
          <w:rFonts w:ascii="Times New Roman" w:eastAsia="Times New Roman" w:hAnsi="Times New Roman" w:cs="Times New Roman"/>
          <w:kern w:val="0"/>
          <w14:ligatures w14:val="none"/>
        </w:rPr>
        <w:t xml:space="preserve"> (environment-of-possibilities) relative to H.</w:t>
      </w:r>
    </w:p>
    <w:p w14:paraId="7536A54F" w14:textId="77777777" w:rsidR="007E40CC" w:rsidRPr="007E40CC" w:rsidRDefault="00C96FC8" w:rsidP="007E40CC">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m:t>
                </m:r>
              </m:e>
            </m:d>
          </m:sup>
        </m:sSubSup>
        <m:r>
          <w:rPr>
            <w:rFonts w:ascii="Cambria Math" w:eastAsia="Times New Roman" w:hAnsi="Cambria Math" w:cs="Times New Roman"/>
            <w:kern w:val="0"/>
            <w14:ligatures w14:val="none"/>
          </w:rPr>
          <m:t>(C)</m:t>
        </m:r>
      </m:oMath>
      <w:r w:rsidR="007E40CC" w:rsidRPr="007E40CC">
        <w:rPr>
          <w:rFonts w:ascii="Times New Roman" w:eastAsia="Times New Roman" w:hAnsi="Times New Roman" w:cs="Times New Roman"/>
          <w:kern w:val="0"/>
          <w14:ligatures w14:val="none"/>
        </w:rPr>
        <w:t xml:space="preserve">: C in its </w:t>
      </w:r>
      <w:r w:rsidR="007E40CC" w:rsidRPr="007E40CC">
        <w:rPr>
          <w:rFonts w:ascii="Times New Roman" w:eastAsia="Times New Roman" w:hAnsi="Times New Roman" w:cs="Times New Roman"/>
          <w:b/>
          <w:bCs/>
          <w:kern w:val="0"/>
          <w14:ligatures w14:val="none"/>
        </w:rPr>
        <w:t>L3 role</w:t>
      </w:r>
      <w:r w:rsidR="007E40CC" w:rsidRPr="007E40CC">
        <w:rPr>
          <w:rFonts w:ascii="Times New Roman" w:eastAsia="Times New Roman" w:hAnsi="Times New Roman" w:cs="Times New Roman"/>
          <w:kern w:val="0"/>
          <w14:ligatures w14:val="none"/>
        </w:rPr>
        <w:t xml:space="preserve"> (unifier-of-differences) relative to its subcontexts, as seen from H.</w:t>
      </w:r>
    </w:p>
    <w:p w14:paraId="4C70BB2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These projectors are abstractly:</w:t>
      </w:r>
    </w:p>
    <w:p w14:paraId="1BC910A7" w14:textId="77777777" w:rsidR="007E40CC" w:rsidRPr="007E40CC" w:rsidRDefault="007E40CC" w:rsidP="007E40CC">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maps from “raw context” to “role-view of that context relative to H.”</w:t>
      </w:r>
    </w:p>
    <w:p w14:paraId="0B909AB5" w14:textId="77777777" w:rsidR="007E40CC" w:rsidRPr="007E40CC" w:rsidRDefault="007E40CC" w:rsidP="007E40CC">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They won’t literally be matrices at first; think of them as formal operators in the theory.</w:t>
      </w:r>
    </w:p>
    <w:p w14:paraId="458BC288"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788557">
          <v:rect id="_x0000_i1258" style="width:0;height:1.5pt" o:hralign="center" o:hrstd="t" o:hr="t" fillcolor="#a0a0a0" stroked="f"/>
        </w:pict>
      </w:r>
    </w:p>
    <w:p w14:paraId="1DB2BEC3"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7" w:name="_Toc215316992"/>
      <w:r w:rsidRPr="007E40CC">
        <w:rPr>
          <w:rFonts w:ascii="Times New Roman" w:eastAsia="Times New Roman" w:hAnsi="Times New Roman" w:cs="Times New Roman"/>
          <w:b/>
          <w:bCs/>
          <w:kern w:val="0"/>
          <w:sz w:val="27"/>
          <w:szCs w:val="27"/>
          <w14:ligatures w14:val="none"/>
        </w:rPr>
        <w:t>14.1.2 Consistency and composition</w:t>
      </w:r>
      <w:bookmarkEnd w:id="117"/>
    </w:p>
    <w:p w14:paraId="6D4D1322"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We want these projectors to satisfy some natural conditions:</w:t>
      </w:r>
    </w:p>
    <w:p w14:paraId="40E3E674" w14:textId="77777777" w:rsidR="007E40CC" w:rsidRPr="007E40CC" w:rsidRDefault="007E40CC" w:rsidP="007E40CC">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Normalisation</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For each C and hinge H, the roles should “cover” all the ways C can be seen relative to H. That can be encoded as something like:</w:t>
      </w:r>
    </w:p>
    <w:p w14:paraId="020CC796" w14:textId="77777777" w:rsidR="007E40CC" w:rsidRPr="007E40CC" w:rsidRDefault="00C96FC8"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bSup>
          <m:r>
            <w:rPr>
              <w:rFonts w:ascii="Cambria Math" w:eastAsia="Times New Roman" w:hAnsi="Cambria Math" w:cs="Times New Roman"/>
              <w:kern w:val="0"/>
              <w14:ligatures w14:val="none"/>
            </w:rPr>
            <m:t>(C)+</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bSup>
          <m:r>
            <w:rPr>
              <w:rFonts w:ascii="Cambria Math" w:eastAsia="Times New Roman" w:hAnsi="Cambria Math" w:cs="Times New Roman"/>
              <w:kern w:val="0"/>
              <w14:ligatures w14:val="none"/>
            </w:rPr>
            <m:t>(C)+</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m:t>
                  </m:r>
                </m:e>
              </m:d>
            </m:sup>
          </m:sSubSup>
          <m:r>
            <w:rPr>
              <w:rFonts w:ascii="Cambria Math" w:eastAsia="Times New Roman" w:hAnsi="Cambria Math" w:cs="Times New Roman"/>
              <w:kern w:val="0"/>
              <w14:ligatures w14:val="none"/>
            </w:rPr>
            <m:t>(C)=</m:t>
          </m:r>
          <m:sSub>
            <m:sSubPr>
              <m:ctrlPr>
                <w:rPr>
                  <w:rFonts w:ascii="Cambria Math" w:eastAsia="Times New Roman" w:hAnsi="Cambria Math" w:cs="Times New Roman"/>
                  <w:kern w:val="0"/>
                  <w14:ligatures w14:val="none"/>
                </w:rPr>
              </m:ctrlPr>
            </m:sSubPr>
            <m:e>
              <m:r>
                <m:rPr>
                  <m:scr m:val="double-struck"/>
                  <m:sty m:val="p"/>
                </m:rPr>
                <w:rPr>
                  <w:rFonts w:ascii="Cambria Math" w:eastAsia="Times New Roman" w:hAnsi="Cambria Math" w:cs="Times New Roman"/>
                  <w:kern w:val="0"/>
                  <w14:ligatures w14:val="none"/>
                </w:rPr>
                <m:t>1</m:t>
              </m:r>
            </m:e>
            <m:sub>
              <m:r>
                <w:rPr>
                  <w:rFonts w:ascii="Cambria Math" w:eastAsia="Times New Roman" w:hAnsi="Cambria Math" w:cs="Times New Roman"/>
                  <w:kern w:val="0"/>
                  <w14:ligatures w14:val="none"/>
                </w:rPr>
                <m:t>C</m:t>
              </m:r>
            </m:sub>
          </m:sSub>
          <m:r>
            <m:rPr>
              <m:sty m:val="p"/>
            </m:rPr>
            <w:rPr>
              <w:rFonts w:ascii="Cambria Math" w:eastAsia="Times New Roman" w:hAnsi="Cambria Math" w:cs="Times New Roman"/>
              <w:kern w:val="0"/>
              <w14:ligatures w14:val="none"/>
            </w:rPr>
            <w:br/>
          </m:r>
        </m:oMath>
      </m:oMathPara>
    </w:p>
    <w:p w14:paraId="3F5177FF"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whatever algebra you use (with the understanding that these are “decomposition” operators, not literal orthogonal projectors in a Hilbert space, unless you choose that).</w:t>
      </w:r>
    </w:p>
    <w:p w14:paraId="33753573" w14:textId="77777777" w:rsidR="007E40CC" w:rsidRPr="007E40CC" w:rsidRDefault="007E40CC" w:rsidP="007E40CC">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Composition across hinges</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If you switch hinges (e.g. from H = 0↔+1 to H' = +1↔+2), the roles must transform consistently. There should be composition rules like:</w:t>
      </w:r>
    </w:p>
    <w:p w14:paraId="32905605" w14:textId="77777777" w:rsidR="007E40CC" w:rsidRPr="007E40CC" w:rsidRDefault="00C96FC8"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H</m:t>
                  </m:r>
                </m:e>
                <m:sup>
                  <m:r>
                    <m:rPr>
                      <m:sty m:val="p"/>
                    </m:rPr>
                    <w:rPr>
                      <w:rFonts w:ascii="Cambria Math" w:eastAsia="Times New Roman" w:hAnsi="Cambria Math" w:cs="Times New Roman"/>
                      <w:kern w:val="0"/>
                      <w14:ligatures w14:val="none"/>
                    </w:rPr>
                    <m:t>'</m:t>
                  </m:r>
                </m:sup>
              </m:sSup>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k</m:t>
                  </m:r>
                </m:e>
              </m:d>
            </m:sup>
          </m:sSubSup>
          <m:r>
            <w:rPr>
              <w:rFonts w:ascii="Cambria Math" w:eastAsia="Times New Roman" w:hAnsi="Cambria Math" w:cs="Times New Roman"/>
              <w:kern w:val="0"/>
              <w14:ligatures w14:val="none"/>
            </w:rPr>
            <m:t>(C)=</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H</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←H</m:t>
              </m:r>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bSup>
          <m:r>
            <w:rPr>
              <w:rFonts w:ascii="Cambria Math" w:eastAsia="Times New Roman" w:hAnsi="Cambria Math" w:cs="Times New Roman"/>
              <w:kern w:val="0"/>
              <w14:ligatures w14:val="none"/>
            </w:rPr>
            <m:t>(C),</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bSup>
          <m:r>
            <w:rPr>
              <w:rFonts w:ascii="Cambria Math" w:eastAsia="Times New Roman" w:hAnsi="Cambria Math" w:cs="Times New Roman"/>
              <w:kern w:val="0"/>
              <w14:ligatures w14:val="none"/>
            </w:rPr>
            <m:t>(C),</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H</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m:t>
                  </m:r>
                </m:e>
              </m:d>
            </m:sup>
          </m:sSubSup>
          <m:r>
            <w:rPr>
              <w:rFonts w:ascii="Cambria Math" w:eastAsia="Times New Roman" w:hAnsi="Cambria Math" w:cs="Times New Roman"/>
              <w:kern w:val="0"/>
              <w14:ligatures w14:val="none"/>
            </w:rPr>
            <m:t>(C))</m:t>
          </m:r>
          <m:r>
            <m:rPr>
              <m:sty m:val="p"/>
            </m:rPr>
            <w:rPr>
              <w:rFonts w:ascii="Cambria Math" w:eastAsia="Times New Roman" w:hAnsi="Cambria Math" w:cs="Times New Roman"/>
              <w:kern w:val="0"/>
              <w14:ligatures w14:val="none"/>
            </w:rPr>
            <w:br/>
          </m:r>
        </m:oMath>
      </m:oMathPara>
    </w:p>
    <w:p w14:paraId="6640BE1A"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for some transformation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F</m:t>
            </m:r>
          </m:e>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H</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←H</m:t>
            </m:r>
          </m:sub>
        </m:sSub>
      </m:oMath>
      <w:r w:rsidRPr="007E40CC">
        <w:rPr>
          <w:rFonts w:ascii="Times New Roman" w:eastAsia="Times New Roman" w:hAnsi="Times New Roman" w:cs="Times New Roman"/>
          <w:kern w:val="0"/>
          <w14:ligatures w14:val="none"/>
        </w:rPr>
        <w:t>encoding “re-framing” around a different hinge.</w:t>
      </w:r>
    </w:p>
    <w:p w14:paraId="5CC9E5CD" w14:textId="77777777" w:rsidR="007E40CC" w:rsidRPr="007E40CC" w:rsidRDefault="007E40CC" w:rsidP="007E40CC">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Monotonicity with inner/outer depth</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As you go further inward relative to H (e.g. −2 vs −1 vs 0):</w:t>
      </w:r>
    </w:p>
    <w:p w14:paraId="4881DB10" w14:textId="77777777" w:rsidR="007E40CC" w:rsidRPr="007E40CC" w:rsidRDefault="007E40CC" w:rsidP="007E40CC">
      <w:pPr>
        <w:numPr>
          <w:ilvl w:val="1"/>
          <w:numId w:val="80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w:t>
      </w:r>
      <w:r w:rsidRPr="007E40CC">
        <w:rPr>
          <w:rFonts w:ascii="Times New Roman" w:eastAsia="Times New Roman" w:hAnsi="Times New Roman" w:cs="Times New Roman"/>
          <w:b/>
          <w:bCs/>
          <w:kern w:val="0"/>
          <w14:ligatures w14:val="none"/>
        </w:rPr>
        <w:t>L1 weight</w:t>
      </w:r>
      <w:r w:rsidRPr="007E40CC">
        <w:rPr>
          <w:rFonts w:ascii="Times New Roman" w:eastAsia="Times New Roman" w:hAnsi="Times New Roman" w:cs="Times New Roman"/>
          <w:kern w:val="0"/>
          <w14:ligatures w14:val="none"/>
        </w:rPr>
        <w:t xml:space="preserve"> should grow (more “hidden plexity”),</w:t>
      </w:r>
    </w:p>
    <w:p w14:paraId="38BDDCBD" w14:textId="77777777" w:rsidR="007E40CC" w:rsidRPr="007E40CC" w:rsidRDefault="007E40CC" w:rsidP="007E40CC">
      <w:pPr>
        <w:numPr>
          <w:ilvl w:val="1"/>
          <w:numId w:val="80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the </w:t>
      </w:r>
      <w:r w:rsidRPr="007E40CC">
        <w:rPr>
          <w:rFonts w:ascii="Times New Roman" w:eastAsia="Times New Roman" w:hAnsi="Times New Roman" w:cs="Times New Roman"/>
          <w:b/>
          <w:bCs/>
          <w:kern w:val="0"/>
          <w14:ligatures w14:val="none"/>
        </w:rPr>
        <w:t>L2 weight</w:t>
      </w:r>
      <w:r w:rsidRPr="007E40CC">
        <w:rPr>
          <w:rFonts w:ascii="Times New Roman" w:eastAsia="Times New Roman" w:hAnsi="Times New Roman" w:cs="Times New Roman"/>
          <w:kern w:val="0"/>
          <w14:ligatures w14:val="none"/>
        </w:rPr>
        <w:t xml:space="preserve"> should shrink.</w:t>
      </w:r>
      <w:r w:rsidRPr="007E40CC">
        <w:rPr>
          <w:rFonts w:ascii="Times New Roman" w:eastAsia="Times New Roman" w:hAnsi="Times New Roman" w:cs="Times New Roman"/>
          <w:kern w:val="0"/>
          <w14:ligatures w14:val="none"/>
        </w:rPr>
        <w:br/>
        <w:t>Outward, the opposite should happen.</w:t>
      </w:r>
    </w:p>
    <w:p w14:paraId="66CA160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These aren’t full theorems yet, but they give you a </w:t>
      </w:r>
      <w:r w:rsidRPr="007E40CC">
        <w:rPr>
          <w:rFonts w:ascii="Times New Roman" w:eastAsia="Times New Roman" w:hAnsi="Times New Roman" w:cs="Times New Roman"/>
          <w:b/>
          <w:bCs/>
          <w:kern w:val="0"/>
          <w14:ligatures w14:val="none"/>
        </w:rPr>
        <w:t>target structure</w:t>
      </w:r>
      <w:r w:rsidRPr="007E40CC">
        <w:rPr>
          <w:rFonts w:ascii="Times New Roman" w:eastAsia="Times New Roman" w:hAnsi="Times New Roman" w:cs="Times New Roman"/>
          <w:kern w:val="0"/>
          <w14:ligatures w14:val="none"/>
        </w:rPr>
        <w:t>: an algebra in which:</w:t>
      </w:r>
    </w:p>
    <w:p w14:paraId="71BBDC70" w14:textId="77777777" w:rsidR="007E40CC" w:rsidRPr="007E40CC" w:rsidRDefault="007E40CC" w:rsidP="007E40CC">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contexts are nodes,</w:t>
      </w:r>
    </w:p>
    <w:p w14:paraId="4F04A2FB" w14:textId="77777777" w:rsidR="007E40CC" w:rsidRPr="007E40CC" w:rsidRDefault="007E40CC" w:rsidP="007E40CC">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roles are operators,</w:t>
      </w:r>
    </w:p>
    <w:p w14:paraId="7FED5F68" w14:textId="77777777" w:rsidR="007E40CC" w:rsidRPr="007E40CC" w:rsidRDefault="007E40CC" w:rsidP="007E40CC">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inner/outer relations constrain how those operators can behave.</w:t>
      </w:r>
    </w:p>
    <w:p w14:paraId="50720C05"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A056EA">
          <v:rect id="_x0000_i1259" style="width:0;height:1.5pt" o:hralign="center" o:hrstd="t" o:hr="t" fillcolor="#a0a0a0" stroked="f"/>
        </w:pict>
      </w:r>
    </w:p>
    <w:p w14:paraId="424403BE"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8" w:name="_Toc215316993"/>
      <w:r w:rsidRPr="007E40CC">
        <w:rPr>
          <w:rFonts w:ascii="Times New Roman" w:eastAsia="Times New Roman" w:hAnsi="Times New Roman" w:cs="Times New Roman"/>
          <w:b/>
          <w:bCs/>
          <w:kern w:val="0"/>
          <w:sz w:val="27"/>
          <w:szCs w:val="27"/>
          <w14:ligatures w14:val="none"/>
        </w:rPr>
        <w:t>14.1.3 Use cases</w:t>
      </w:r>
      <w:bookmarkEnd w:id="118"/>
    </w:p>
    <w:p w14:paraId="46506764"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Once that algebra is set up, you can use it to:</w:t>
      </w:r>
    </w:p>
    <w:p w14:paraId="159B393A" w14:textId="77777777" w:rsidR="007E40CC" w:rsidRPr="007E40CC" w:rsidRDefault="007E40CC" w:rsidP="007E40CC">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Rephrase known CL structures</w:t>
      </w:r>
      <w:r w:rsidRPr="007E40CC">
        <w:rPr>
          <w:rFonts w:ascii="Times New Roman" w:eastAsia="Times New Roman" w:hAnsi="Times New Roman" w:cs="Times New Roman"/>
          <w:kern w:val="0"/>
          <w14:ligatures w14:val="none"/>
        </w:rPr>
        <w:t>:</w:t>
      </w:r>
    </w:p>
    <w:p w14:paraId="7EEF2DFF" w14:textId="77777777" w:rsidR="007E40CC" w:rsidRPr="007E40CC" w:rsidRDefault="007E40CC" w:rsidP="007E40CC">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GM seams: conditions where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p>
      </m:oMath>
      <w:r w:rsidRPr="007E40CC">
        <w:rPr>
          <w:rFonts w:ascii="Times New Roman" w:eastAsia="Times New Roman" w:hAnsi="Times New Roman" w:cs="Times New Roman"/>
          <w:kern w:val="0"/>
          <w14:ligatures w14:val="none"/>
        </w:rPr>
        <w:t xml:space="preserve">and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p>
      </m:oMath>
      <w:r w:rsidRPr="007E40CC">
        <w:rPr>
          <w:rFonts w:ascii="Times New Roman" w:eastAsia="Times New Roman" w:hAnsi="Times New Roman" w:cs="Times New Roman"/>
          <w:kern w:val="0"/>
          <w14:ligatures w14:val="none"/>
        </w:rPr>
        <w:t>are balanced.</w:t>
      </w:r>
    </w:p>
    <w:p w14:paraId="38C49E3A" w14:textId="77777777" w:rsidR="007E40CC" w:rsidRPr="007E40CC" w:rsidRDefault="007E40CC" w:rsidP="007E40CC">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Dimension budgets: constraints on how much “difference capacity”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1</m:t>
                </m:r>
              </m:e>
            </m:d>
          </m:sup>
        </m:sSup>
      </m:oMath>
      <w:r w:rsidRPr="007E40CC">
        <w:rPr>
          <w:rFonts w:ascii="Times New Roman" w:eastAsia="Times New Roman" w:hAnsi="Times New Roman" w:cs="Times New Roman"/>
          <w:kern w:val="0"/>
          <w14:ligatures w14:val="none"/>
        </w:rPr>
        <w:t xml:space="preserve">and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2</m:t>
                </m:r>
              </m:e>
            </m:d>
          </m:sup>
        </m:sSup>
      </m:oMath>
      <w:r w:rsidRPr="007E40CC">
        <w:rPr>
          <w:rFonts w:ascii="Times New Roman" w:eastAsia="Times New Roman" w:hAnsi="Times New Roman" w:cs="Times New Roman"/>
          <w:kern w:val="0"/>
          <w14:ligatures w14:val="none"/>
        </w:rPr>
        <w:t xml:space="preserve">share under an over-arching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P</m:t>
            </m:r>
          </m:e>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3</m:t>
                </m:r>
              </m:e>
            </m:d>
          </m:sup>
        </m:sSup>
      </m:oMath>
      <w:r w:rsidRPr="007E40CC">
        <w:rPr>
          <w:rFonts w:ascii="Times New Roman" w:eastAsia="Times New Roman" w:hAnsi="Times New Roman" w:cs="Times New Roman"/>
          <w:kern w:val="0"/>
          <w14:ligatures w14:val="none"/>
        </w:rPr>
        <w:t>.</w:t>
      </w:r>
    </w:p>
    <w:p w14:paraId="69F6E405" w14:textId="77777777" w:rsidR="007E40CC" w:rsidRPr="007E40CC" w:rsidRDefault="007E40CC" w:rsidP="007E40CC">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Hinge uniqueness: where some functional of these projectors is extremal or uniquely symmetric.</w:t>
      </w:r>
    </w:p>
    <w:p w14:paraId="3F968290" w14:textId="77777777" w:rsidR="007E40CC" w:rsidRPr="007E40CC" w:rsidRDefault="007E40CC" w:rsidP="007E40CC">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Express invariants</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 xml:space="preserve">You can define invariants like a “role-symmetry index”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H</m:t>
            </m:r>
          </m:sub>
        </m:sSub>
      </m:oMath>
      <w:r w:rsidRPr="007E40CC">
        <w:rPr>
          <w:rFonts w:ascii="Times New Roman" w:eastAsia="Times New Roman" w:hAnsi="Times New Roman" w:cs="Times New Roman"/>
          <w:kern w:val="0"/>
          <w14:ligatures w14:val="none"/>
        </w:rPr>
        <w:t>that measures how asymmetric the L1/L2 distribution is across the ladder for a given hinge—and show that our actual labeling (−2…+3 with 0↔+1 hinge) minimises or maximises it.</w:t>
      </w:r>
    </w:p>
    <w:p w14:paraId="0C1B93A0" w14:textId="77777777" w:rsidR="007E40CC" w:rsidRPr="007E40CC" w:rsidRDefault="007E40CC" w:rsidP="007E40CC">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Generalise to other hinges</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For hypothetical other observers (different scales, AI presents, etc.), you can apply the same machinery with different H and ask how the ladder looks from their vantage.</w:t>
      </w:r>
    </w:p>
    <w:p w14:paraId="18FB154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This makes the </w:t>
      </w:r>
      <w:r w:rsidRPr="007E40CC">
        <w:rPr>
          <w:rFonts w:ascii="Times New Roman" w:eastAsia="Times New Roman" w:hAnsi="Times New Roman" w:cs="Times New Roman"/>
          <w:b/>
          <w:bCs/>
          <w:kern w:val="0"/>
          <w14:ligatures w14:val="none"/>
        </w:rPr>
        <w:t>“roles, not layers”</w:t>
      </w:r>
      <w:r w:rsidRPr="007E40CC">
        <w:rPr>
          <w:rFonts w:ascii="Times New Roman" w:eastAsia="Times New Roman" w:hAnsi="Times New Roman" w:cs="Times New Roman"/>
          <w:kern w:val="0"/>
          <w14:ligatures w14:val="none"/>
        </w:rPr>
        <w:t xml:space="preserve"> idea precise and gives you something you can plug into the rest of the math.</w:t>
      </w:r>
    </w:p>
    <w:p w14:paraId="736C0873"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330FAC">
          <v:rect id="_x0000_i1260" style="width:0;height:1.5pt" o:hralign="center" o:hrstd="t" o:hr="t" fillcolor="#a0a0a0" stroked="f"/>
        </w:pict>
      </w:r>
    </w:p>
    <w:p w14:paraId="128D24CF"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9" w:name="_Toc215316994"/>
      <w:r w:rsidRPr="007E40CC">
        <w:rPr>
          <w:rFonts w:ascii="Times New Roman" w:eastAsia="Times New Roman" w:hAnsi="Times New Roman" w:cs="Times New Roman"/>
          <w:b/>
          <w:bCs/>
          <w:kern w:val="0"/>
          <w:sz w:val="36"/>
          <w:szCs w:val="36"/>
          <w14:ligatures w14:val="none"/>
        </w:rPr>
        <w:t>14.2 GM seams as extremum of a role-balance functional</w:t>
      </w:r>
      <w:bookmarkEnd w:id="119"/>
    </w:p>
    <w:p w14:paraId="4BC9C495"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0" w:name="_Toc215316995"/>
      <w:r w:rsidRPr="007E40CC">
        <w:rPr>
          <w:rFonts w:ascii="Times New Roman" w:eastAsia="Times New Roman" w:hAnsi="Times New Roman" w:cs="Times New Roman"/>
          <w:b/>
          <w:bCs/>
          <w:kern w:val="0"/>
          <w:sz w:val="27"/>
          <w:szCs w:val="27"/>
          <w14:ligatures w14:val="none"/>
        </w:rPr>
        <w:t>14.2.1 Define a role-balance functional</w:t>
      </w:r>
      <w:bookmarkEnd w:id="120"/>
    </w:p>
    <w:p w14:paraId="1687687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We know empirically that geometric means show up at seams. Now we want a conceptual proof that </w:t>
      </w:r>
      <w:r w:rsidRPr="007E40CC">
        <w:rPr>
          <w:rFonts w:ascii="Times New Roman" w:eastAsia="Times New Roman" w:hAnsi="Times New Roman" w:cs="Times New Roman"/>
          <w:b/>
          <w:bCs/>
          <w:kern w:val="0"/>
          <w14:ligatures w14:val="none"/>
        </w:rPr>
        <w:t>GM is the natural seam scale</w:t>
      </w:r>
      <w:r w:rsidRPr="007E40CC">
        <w:rPr>
          <w:rFonts w:ascii="Times New Roman" w:eastAsia="Times New Roman" w:hAnsi="Times New Roman" w:cs="Times New Roman"/>
          <w:kern w:val="0"/>
          <w14:ligatures w14:val="none"/>
        </w:rPr>
        <w:t xml:space="preserve"> under AR assumptions.</w:t>
      </w:r>
    </w:p>
    <w:p w14:paraId="63C04D8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Idea:</w:t>
      </w:r>
    </w:p>
    <w:p w14:paraId="636A8D14" w14:textId="77777777" w:rsidR="007E40CC" w:rsidRPr="007E40CC" w:rsidRDefault="007E40CC" w:rsidP="007E40CC">
      <w:pPr>
        <w:numPr>
          <w:ilvl w:val="0"/>
          <w:numId w:val="80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For a given band between two context-relevant scales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inner</m:t>
            </m:r>
          </m:sub>
        </m:sSub>
      </m:oMath>
      <w:r w:rsidRPr="007E40CC">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outer</m:t>
            </m:r>
          </m:sub>
        </m:sSub>
      </m:oMath>
      <w:r w:rsidRPr="007E40CC">
        <w:rPr>
          <w:rFonts w:ascii="Times New Roman" w:eastAsia="Times New Roman" w:hAnsi="Times New Roman" w:cs="Times New Roman"/>
          <w:kern w:val="0"/>
          <w14:ligatures w14:val="none"/>
        </w:rPr>
        <w:t xml:space="preserve">, consider log-scale </w:t>
      </w:r>
      <m:oMath>
        <m:r>
          <w:rPr>
            <w:rFonts w:ascii="Cambria Math" w:eastAsia="Times New Roman" w:hAnsi="Cambria Math" w:cs="Times New Roman"/>
            <w:kern w:val="0"/>
            <w14:ligatures w14:val="none"/>
          </w:rPr>
          <m:t>r=</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⁡L</m:t>
        </m:r>
      </m:oMath>
      <w:r w:rsidRPr="007E40CC">
        <w:rPr>
          <w:rFonts w:ascii="Times New Roman" w:eastAsia="Times New Roman" w:hAnsi="Times New Roman" w:cs="Times New Roman"/>
          <w:kern w:val="0"/>
          <w14:ligatures w14:val="none"/>
        </w:rPr>
        <w:t>.</w:t>
      </w:r>
    </w:p>
    <w:p w14:paraId="09B32717" w14:textId="77777777" w:rsidR="007E40CC" w:rsidRPr="007E40CC" w:rsidRDefault="007E40CC" w:rsidP="007E40CC">
      <w:pPr>
        <w:numPr>
          <w:ilvl w:val="0"/>
          <w:numId w:val="80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Define a </w:t>
      </w:r>
      <w:r w:rsidRPr="007E40CC">
        <w:rPr>
          <w:rFonts w:ascii="Times New Roman" w:eastAsia="Times New Roman" w:hAnsi="Times New Roman" w:cs="Times New Roman"/>
          <w:b/>
          <w:bCs/>
          <w:kern w:val="0"/>
          <w14:ligatures w14:val="none"/>
        </w:rPr>
        <w:t>role-balance functional</w:t>
      </w:r>
      <w:r w:rsidRPr="007E40CC">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F(r)</m:t>
        </m:r>
      </m:oMath>
      <w:r w:rsidRPr="007E40CC">
        <w:rPr>
          <w:rFonts w:ascii="Times New Roman" w:eastAsia="Times New Roman" w:hAnsi="Times New Roman" w:cs="Times New Roman"/>
          <w:kern w:val="0"/>
          <w14:ligatures w14:val="none"/>
        </w:rPr>
        <w:t xml:space="preserve">that measures how “unbalanced” the L1 vs L2 roles are at scale </w:t>
      </w:r>
      <m:oMath>
        <m:r>
          <w:rPr>
            <w:rFonts w:ascii="Cambria Math" w:eastAsia="Times New Roman" w:hAnsi="Cambria Math" w:cs="Times New Roman"/>
            <w:kern w:val="0"/>
            <w14:ligatures w14:val="none"/>
          </w:rPr>
          <m:t>r</m:t>
        </m:r>
      </m:oMath>
      <w:r w:rsidRPr="007E40CC">
        <w:rPr>
          <w:rFonts w:ascii="Times New Roman" w:eastAsia="Times New Roman" w:hAnsi="Times New Roman" w:cs="Times New Roman"/>
          <w:kern w:val="0"/>
          <w14:ligatures w14:val="none"/>
        </w:rPr>
        <w:t>. For example:</w:t>
      </w:r>
    </w:p>
    <w:p w14:paraId="38EF4345" w14:textId="77777777" w:rsidR="007E40CC" w:rsidRPr="007E40CC" w:rsidRDefault="007E40CC" w:rsidP="007E40CC">
      <w:pPr>
        <w:numPr>
          <w:ilvl w:val="1"/>
          <w:numId w:val="804"/>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F(r)</m:t>
        </m:r>
      </m:oMath>
      <w:r w:rsidRPr="007E40CC">
        <w:rPr>
          <w:rFonts w:ascii="Times New Roman" w:eastAsia="Times New Roman" w:hAnsi="Times New Roman" w:cs="Times New Roman"/>
          <w:kern w:val="0"/>
          <w14:ligatures w14:val="none"/>
        </w:rPr>
        <w:t>could encode the difference between “how much this scale is used as inner plexity” and “how much it is used as outer environment” in the role algebra.</w:t>
      </w:r>
    </w:p>
    <w:p w14:paraId="4DF4847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We expect:</w:t>
      </w:r>
    </w:p>
    <w:p w14:paraId="388A66E7" w14:textId="77777777" w:rsidR="007E40CC" w:rsidRPr="007E40CC" w:rsidRDefault="007E40CC" w:rsidP="007E40CC">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When </w:t>
      </w:r>
      <m:oMath>
        <m:r>
          <w:rPr>
            <w:rFonts w:ascii="Cambria Math" w:eastAsia="Times New Roman" w:hAnsi="Cambria Math" w:cs="Times New Roman"/>
            <w:kern w:val="0"/>
            <w14:ligatures w14:val="none"/>
          </w:rPr>
          <m:t>F(r)</m:t>
        </m:r>
      </m:oMath>
      <w:r w:rsidRPr="007E40CC">
        <w:rPr>
          <w:rFonts w:ascii="Times New Roman" w:eastAsia="Times New Roman" w:hAnsi="Times New Roman" w:cs="Times New Roman"/>
          <w:kern w:val="0"/>
          <w14:ligatures w14:val="none"/>
        </w:rPr>
        <w:t xml:space="preserve">is </w:t>
      </w:r>
      <w:r w:rsidRPr="007E40CC">
        <w:rPr>
          <w:rFonts w:ascii="Times New Roman" w:eastAsia="Times New Roman" w:hAnsi="Times New Roman" w:cs="Times New Roman"/>
          <w:b/>
          <w:bCs/>
          <w:kern w:val="0"/>
          <w14:ligatures w14:val="none"/>
        </w:rPr>
        <w:t>large</w:t>
      </w:r>
      <w:r w:rsidRPr="007E40CC">
        <w:rPr>
          <w:rFonts w:ascii="Times New Roman" w:eastAsia="Times New Roman" w:hAnsi="Times New Roman" w:cs="Times New Roman"/>
          <w:kern w:val="0"/>
          <w14:ligatures w14:val="none"/>
        </w:rPr>
        <w:t xml:space="preserve"> in magnitude, the scale is heavily biased:</w:t>
      </w:r>
    </w:p>
    <w:p w14:paraId="309A8310" w14:textId="77777777" w:rsidR="007E40CC" w:rsidRPr="007E40CC" w:rsidRDefault="007E40CC" w:rsidP="007E40CC">
      <w:pPr>
        <w:numPr>
          <w:ilvl w:val="1"/>
          <w:numId w:val="80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mostly inner (L1-ish), or mostly outer (L2-ish).</w:t>
      </w:r>
    </w:p>
    <w:p w14:paraId="32A2B9CE" w14:textId="77777777" w:rsidR="007E40CC" w:rsidRPr="007E40CC" w:rsidRDefault="007E40CC" w:rsidP="007E40CC">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At the seam, we want </w:t>
      </w:r>
      <w:r w:rsidRPr="007E40CC">
        <w:rPr>
          <w:rFonts w:ascii="Times New Roman" w:eastAsia="Times New Roman" w:hAnsi="Times New Roman" w:cs="Times New Roman"/>
          <w:b/>
          <w:bCs/>
          <w:kern w:val="0"/>
          <w14:ligatures w14:val="none"/>
        </w:rPr>
        <w:t>balanced roles</w:t>
      </w:r>
      <w:r w:rsidRPr="007E40CC">
        <w:rPr>
          <w:rFonts w:ascii="Times New Roman" w:eastAsia="Times New Roman" w:hAnsi="Times New Roman" w:cs="Times New Roman"/>
          <w:kern w:val="0"/>
          <w14:ligatures w14:val="none"/>
        </w:rPr>
        <w:t>:</w:t>
      </w:r>
    </w:p>
    <w:p w14:paraId="27BEE822" w14:textId="77777777" w:rsidR="007E40CC" w:rsidRPr="007E40CC" w:rsidRDefault="007E40CC" w:rsidP="007E40CC">
      <w:pPr>
        <w:numPr>
          <w:ilvl w:val="1"/>
          <w:numId w:val="80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L1 and L2 contributions equal in some sense,</w:t>
      </w:r>
    </w:p>
    <w:p w14:paraId="61DC2116" w14:textId="77777777" w:rsidR="007E40CC" w:rsidRPr="007E40CC" w:rsidRDefault="007E40CC" w:rsidP="007E40CC">
      <w:pPr>
        <w:numPr>
          <w:ilvl w:val="1"/>
          <w:numId w:val="80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so </w:t>
      </w:r>
      <m:oMath>
        <m:r>
          <w:rPr>
            <w:rFonts w:ascii="Cambria Math" w:eastAsia="Times New Roman" w:hAnsi="Cambria Math" w:cs="Times New Roman"/>
            <w:kern w:val="0"/>
            <w14:ligatures w14:val="none"/>
          </w:rPr>
          <m:t>F(</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)=0</m:t>
        </m:r>
      </m:oMath>
      <w:r w:rsidRPr="007E40CC">
        <w:rPr>
          <w:rFonts w:ascii="Times New Roman" w:eastAsia="Times New Roman" w:hAnsi="Times New Roman" w:cs="Times New Roman"/>
          <w:kern w:val="0"/>
          <w14:ligatures w14:val="none"/>
        </w:rPr>
        <w:t xml:space="preserve">or </w:t>
      </w:r>
      <m:oMath>
        <m:r>
          <w:rPr>
            <w:rFonts w:ascii="Cambria Math" w:eastAsia="Times New Roman" w:hAnsi="Cambria Math" w:cs="Times New Roman"/>
            <w:kern w:val="0"/>
            <w14:ligatures w14:val="none"/>
          </w:rPr>
          <m:t>F(</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oMath>
      <w:r w:rsidRPr="007E40CC">
        <w:rPr>
          <w:rFonts w:ascii="Times New Roman" w:eastAsia="Times New Roman" w:hAnsi="Times New Roman" w:cs="Times New Roman"/>
          <w:kern w:val="0"/>
          <w14:ligatures w14:val="none"/>
        </w:rPr>
        <w:t>is extremal (minimised “role tension”).</w:t>
      </w:r>
    </w:p>
    <w:p w14:paraId="54EE46CC"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ED09F6">
          <v:rect id="_x0000_i1261" style="width:0;height:1.5pt" o:hralign="center" o:hrstd="t" o:hr="t" fillcolor="#a0a0a0" stroked="f"/>
        </w:pict>
      </w:r>
    </w:p>
    <w:p w14:paraId="541ED8F9"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1" w:name="_Toc215316996"/>
      <w:r w:rsidRPr="007E40CC">
        <w:rPr>
          <w:rFonts w:ascii="Times New Roman" w:eastAsia="Times New Roman" w:hAnsi="Times New Roman" w:cs="Times New Roman"/>
          <w:b/>
          <w:bCs/>
          <w:kern w:val="0"/>
          <w:sz w:val="27"/>
          <w:szCs w:val="27"/>
          <w14:ligatures w14:val="none"/>
        </w:rPr>
        <w:t>14.2.2 Show GM as fixed point</w:t>
      </w:r>
      <w:bookmarkEnd w:id="121"/>
    </w:p>
    <w:p w14:paraId="3E76B2A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Under mild assumptions:</w:t>
      </w:r>
    </w:p>
    <w:p w14:paraId="6AAFB316" w14:textId="77777777" w:rsidR="007E40CC" w:rsidRPr="007E40CC" w:rsidRDefault="007E40CC" w:rsidP="007E40CC">
      <w:pPr>
        <w:numPr>
          <w:ilvl w:val="0"/>
          <w:numId w:val="80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inner/outer relation across the band behaves like an inversion in log-space:</w:t>
      </w:r>
    </w:p>
    <w:p w14:paraId="717642B5" w14:textId="77777777" w:rsidR="007E40CC" w:rsidRPr="007E40CC" w:rsidRDefault="007E40CC"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r↦</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inner</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outer</m:t>
              </m:r>
            </m:sub>
          </m:sSub>
          <m:r>
            <w:rPr>
              <w:rFonts w:ascii="Cambria Math" w:eastAsia="Times New Roman" w:hAnsi="Cambria Math" w:cs="Times New Roman"/>
              <w:kern w:val="0"/>
              <w14:ligatures w14:val="none"/>
            </w:rPr>
            <m:t>)-r</m:t>
          </m:r>
          <m:r>
            <m:rPr>
              <m:sty m:val="p"/>
            </m:rPr>
            <w:rPr>
              <w:rFonts w:ascii="Cambria Math" w:eastAsia="Times New Roman" w:hAnsi="Cambria Math" w:cs="Times New Roman"/>
              <w:kern w:val="0"/>
              <w14:ligatures w14:val="none"/>
            </w:rPr>
            <w:br/>
          </m:r>
        </m:oMath>
      </m:oMathPara>
    </w:p>
    <w:p w14:paraId="60EA1349"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 the product of scales at symmetric points is constant).</w:t>
      </w:r>
    </w:p>
    <w:p w14:paraId="0EF2C95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If you require:</w:t>
      </w:r>
    </w:p>
    <w:p w14:paraId="1322BEB6" w14:textId="77777777" w:rsidR="007E40CC" w:rsidRPr="007E40CC" w:rsidRDefault="007E40CC" w:rsidP="007E40CC">
      <w:pPr>
        <w:numPr>
          <w:ilvl w:val="0"/>
          <w:numId w:val="80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that the seam scale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w:rPr>
                <w:rFonts w:ascii="Cambria Math" w:eastAsia="Times New Roman" w:hAnsi="Cambria Math" w:cs="Times New Roman"/>
                <w:kern w:val="0"/>
                <w14:ligatures w14:val="none"/>
              </w:rPr>
              <m:t>*</m:t>
            </m:r>
          </m:sup>
        </m:sSup>
      </m:oMath>
      <w:r w:rsidRPr="007E40CC">
        <w:rPr>
          <w:rFonts w:ascii="Times New Roman" w:eastAsia="Times New Roman" w:hAnsi="Times New Roman" w:cs="Times New Roman"/>
          <w:kern w:val="0"/>
          <w14:ligatures w14:val="none"/>
        </w:rPr>
        <w:t>be:</w:t>
      </w:r>
    </w:p>
    <w:p w14:paraId="36FB171F" w14:textId="77777777" w:rsidR="007E40CC" w:rsidRPr="007E40CC" w:rsidRDefault="007E40CC" w:rsidP="007E40CC">
      <w:pPr>
        <w:numPr>
          <w:ilvl w:val="1"/>
          <w:numId w:val="80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invariant under that inversion, and</w:t>
      </w:r>
    </w:p>
    <w:p w14:paraId="59B2D348" w14:textId="77777777" w:rsidR="007E40CC" w:rsidRPr="007E40CC" w:rsidRDefault="007E40CC" w:rsidP="007E40CC">
      <w:pPr>
        <w:numPr>
          <w:ilvl w:val="1"/>
          <w:numId w:val="80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point where role-balance is maximised or tension is minimised,</w:t>
      </w:r>
    </w:p>
    <w:p w14:paraId="3C6054E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then you get:</w:t>
      </w:r>
    </w:p>
    <w:p w14:paraId="56A5593D" w14:textId="77777777" w:rsidR="007E40CC" w:rsidRPr="007E40CC" w:rsidRDefault="00C96FC8" w:rsidP="007E40CC">
      <w:pPr>
        <w:numPr>
          <w:ilvl w:val="0"/>
          <w:numId w:val="808"/>
        </w:numPr>
        <w:spacing w:before="100" w:beforeAutospacing="1" w:after="100" w:afterAutospacing="1" w:line="240" w:lineRule="auto"/>
        <w:rPr>
          <w:rFonts w:ascii="Times New Roman" w:eastAsia="Times New Roman" w:hAnsi="Times New Roman" w:cs="Times New Roman"/>
          <w:kern w:val="0"/>
          <w14:ligatures w14:val="none"/>
        </w:rPr>
      </w:pP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2</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inner</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log</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outer</m:t>
            </m:r>
          </m:sub>
        </m:sSub>
        <m:r>
          <w:rPr>
            <w:rFonts w:ascii="Cambria Math" w:eastAsia="Times New Roman" w:hAnsi="Cambria Math" w:cs="Times New Roman"/>
            <w:kern w:val="0"/>
            <w14:ligatures w14:val="none"/>
          </w:rPr>
          <m:t>)</m:t>
        </m:r>
      </m:oMath>
      <w:r w:rsidR="007E40CC" w:rsidRPr="007E40CC">
        <w:rPr>
          <w:rFonts w:ascii="Times New Roman" w:eastAsia="Times New Roman" w:hAnsi="Times New Roman" w:cs="Times New Roman"/>
          <w:kern w:val="0"/>
          <w14:ligatures w14:val="none"/>
        </w:rPr>
        <w:t>,</w:t>
      </w:r>
      <w:r w:rsidR="007E40CC" w:rsidRPr="007E40CC">
        <w:rPr>
          <w:rFonts w:ascii="Times New Roman" w:eastAsia="Times New Roman" w:hAnsi="Times New Roman" w:cs="Times New Roman"/>
          <w:kern w:val="0"/>
          <w14:ligatures w14:val="none"/>
        </w:rPr>
        <w:br/>
        <w:t xml:space="preserve">i.e.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L</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inner</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outer</m:t>
                </m:r>
              </m:sub>
            </m:sSub>
          </m:e>
        </m:rad>
      </m:oMath>
      <w:r w:rsidR="007E40CC" w:rsidRPr="007E40CC">
        <w:rPr>
          <w:rFonts w:ascii="Times New Roman" w:eastAsia="Times New Roman" w:hAnsi="Times New Roman" w:cs="Times New Roman"/>
          <w:kern w:val="0"/>
          <w14:ligatures w14:val="none"/>
        </w:rPr>
        <w:t>, the geometric mean.</w:t>
      </w:r>
    </w:p>
    <w:p w14:paraId="205D4BA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 you can aim to prove:</w:t>
      </w:r>
    </w:p>
    <w:p w14:paraId="362C455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Under AR’s inner/outer duality and a symmetric role-balance criterion, the only possible seam scale is the geometric mean of the band’s endpoints.</w:t>
      </w:r>
    </w:p>
    <w:p w14:paraId="5B6D2E9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That would explain </w:t>
      </w:r>
      <w:r w:rsidRPr="007E40CC">
        <w:rPr>
          <w:rFonts w:ascii="Times New Roman" w:eastAsia="Times New Roman" w:hAnsi="Times New Roman" w:cs="Times New Roman"/>
          <w:b/>
          <w:bCs/>
          <w:kern w:val="0"/>
          <w14:ligatures w14:val="none"/>
        </w:rPr>
        <w:t>why GM keeps appearing</w:t>
      </w:r>
      <w:r w:rsidRPr="007E40CC">
        <w:rPr>
          <w:rFonts w:ascii="Times New Roman" w:eastAsia="Times New Roman" w:hAnsi="Times New Roman" w:cs="Times New Roman"/>
          <w:kern w:val="0"/>
          <w14:ligatures w14:val="none"/>
        </w:rPr>
        <w:t xml:space="preserve"> in the ladder: not as numerology, but as a mathematical consequence of demanding a balanced L1/L2 role at the seam.</w:t>
      </w:r>
    </w:p>
    <w:p w14:paraId="06A126BC"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A3D8FD">
          <v:rect id="_x0000_i1262" style="width:0;height:1.5pt" o:hralign="center" o:hrstd="t" o:hr="t" fillcolor="#a0a0a0" stroked="f"/>
        </w:pict>
      </w:r>
    </w:p>
    <w:p w14:paraId="6F579F89"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2" w:name="_Toc215316997"/>
      <w:r w:rsidRPr="007E40CC">
        <w:rPr>
          <w:rFonts w:ascii="Times New Roman" w:eastAsia="Times New Roman" w:hAnsi="Times New Roman" w:cs="Times New Roman"/>
          <w:b/>
          <w:bCs/>
          <w:kern w:val="0"/>
          <w:sz w:val="27"/>
          <w:szCs w:val="27"/>
          <w14:ligatures w14:val="none"/>
        </w:rPr>
        <w:t>14.2.3 Implications</w:t>
      </w:r>
      <w:bookmarkEnd w:id="122"/>
    </w:p>
    <w:p w14:paraId="0F902F2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If you can formalise and prove that:</w:t>
      </w:r>
    </w:p>
    <w:p w14:paraId="296E941C" w14:textId="77777777" w:rsidR="007E40CC" w:rsidRPr="007E40CC" w:rsidRDefault="007E40CC" w:rsidP="007E40CC">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GM seams become a </w:t>
      </w:r>
      <w:r w:rsidRPr="007E40CC">
        <w:rPr>
          <w:rFonts w:ascii="Times New Roman" w:eastAsia="Times New Roman" w:hAnsi="Times New Roman" w:cs="Times New Roman"/>
          <w:b/>
          <w:bCs/>
          <w:kern w:val="0"/>
          <w14:ligatures w14:val="none"/>
        </w:rPr>
        <w:t>theorem</w:t>
      </w:r>
      <w:r w:rsidRPr="007E40CC">
        <w:rPr>
          <w:rFonts w:ascii="Times New Roman" w:eastAsia="Times New Roman" w:hAnsi="Times New Roman" w:cs="Times New Roman"/>
          <w:kern w:val="0"/>
          <w14:ligatures w14:val="none"/>
        </w:rPr>
        <w:t>,</w:t>
      </w:r>
    </w:p>
    <w:p w14:paraId="1234C9F2" w14:textId="77777777" w:rsidR="007E40CC" w:rsidRPr="007E40CC" w:rsidRDefault="007E40CC" w:rsidP="007E40CC">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places where we empirically find GM clusters (DNA↔cell, UGM, CNS brackets, MW-scale seams) look like the </w:t>
      </w:r>
      <w:r w:rsidRPr="007E40CC">
        <w:rPr>
          <w:rFonts w:ascii="Times New Roman" w:eastAsia="Times New Roman" w:hAnsi="Times New Roman" w:cs="Times New Roman"/>
          <w:b/>
          <w:bCs/>
          <w:kern w:val="0"/>
          <w14:ligatures w14:val="none"/>
        </w:rPr>
        <w:t>expected outputs</w:t>
      </w:r>
      <w:r w:rsidRPr="007E40CC">
        <w:rPr>
          <w:rFonts w:ascii="Times New Roman" w:eastAsia="Times New Roman" w:hAnsi="Times New Roman" w:cs="Times New Roman"/>
          <w:kern w:val="0"/>
          <w14:ligatures w14:val="none"/>
        </w:rPr>
        <w:t xml:space="preserve"> of a deeper role principle.</w:t>
      </w:r>
    </w:p>
    <w:p w14:paraId="0E33FF3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 helps you:</w:t>
      </w:r>
    </w:p>
    <w:p w14:paraId="7BD39515" w14:textId="77777777" w:rsidR="007E40CC" w:rsidRPr="007E40CC" w:rsidRDefault="007E40CC" w:rsidP="007E40CC">
      <w:pPr>
        <w:numPr>
          <w:ilvl w:val="0"/>
          <w:numId w:val="81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defend the CL structure as non-arbitrary,</w:t>
      </w:r>
    </w:p>
    <w:p w14:paraId="7F0B433B" w14:textId="77777777" w:rsidR="007E40CC" w:rsidRPr="007E40CC" w:rsidRDefault="007E40CC" w:rsidP="007E40CC">
      <w:pPr>
        <w:numPr>
          <w:ilvl w:val="0"/>
          <w:numId w:val="81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gives you a basis for predicting new seam scales in domains you haven’t looked at yet (e.g. time seams, +4/−3 candidates).</w:t>
      </w:r>
    </w:p>
    <w:p w14:paraId="6E1F3155"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C84BB7">
          <v:rect id="_x0000_i1263" style="width:0;height:1.5pt" o:hralign="center" o:hrstd="t" o:hr="t" fillcolor="#a0a0a0" stroked="f"/>
        </w:pict>
      </w:r>
    </w:p>
    <w:p w14:paraId="3DB4704E"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3" w:name="_Toc215316998"/>
      <w:r w:rsidRPr="007E40CC">
        <w:rPr>
          <w:rFonts w:ascii="Times New Roman" w:eastAsia="Times New Roman" w:hAnsi="Times New Roman" w:cs="Times New Roman"/>
          <w:b/>
          <w:bCs/>
          <w:kern w:val="0"/>
          <w:sz w:val="36"/>
          <w:szCs w:val="36"/>
          <w14:ligatures w14:val="none"/>
        </w:rPr>
        <w:t>14.3 Dimension-budget theorem</w:t>
      </w:r>
      <w:bookmarkEnd w:id="123"/>
    </w:p>
    <w:p w14:paraId="4E4545DD"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4" w:name="_Toc215316999"/>
      <w:r w:rsidRPr="007E40CC">
        <w:rPr>
          <w:rFonts w:ascii="Times New Roman" w:eastAsia="Times New Roman" w:hAnsi="Times New Roman" w:cs="Times New Roman"/>
          <w:b/>
          <w:bCs/>
          <w:kern w:val="0"/>
          <w:sz w:val="27"/>
          <w:szCs w:val="27"/>
          <w14:ligatures w14:val="none"/>
        </w:rPr>
        <w:t>14.3.1 Interpret d-values as “difference capacity”</w:t>
      </w:r>
      <w:bookmarkEnd w:id="124"/>
    </w:p>
    <w:p w14:paraId="52960DD8"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the B-block analysis, we saw:</w:t>
      </w:r>
    </w:p>
    <w:p w14:paraId="619DFA26" w14:textId="77777777" w:rsidR="007E40CC" w:rsidRPr="007E40CC" w:rsidRDefault="007E40CC" w:rsidP="007E40CC">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inner “bulk” dimensions at −k,</w:t>
      </w:r>
    </w:p>
    <w:p w14:paraId="0492661D" w14:textId="77777777" w:rsidR="007E40CC" w:rsidRPr="007E40CC" w:rsidRDefault="007E40CC" w:rsidP="007E40CC">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outer “boundary” dimensions at +k,</w:t>
      </w:r>
    </w:p>
    <w:p w14:paraId="7F6425F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empirically:</w:t>
      </w:r>
    </w:p>
    <w:p w14:paraId="4012A212" w14:textId="77777777" w:rsidR="007E40CC" w:rsidRPr="007E40CC" w:rsidRDefault="00C96FC8" w:rsidP="007E40CC">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boundary</m:t>
            </m:r>
          </m:sup>
        </m:sSub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constant</m:t>
        </m:r>
      </m:oMath>
      <w:r w:rsidR="007E40CC" w:rsidRPr="007E40CC">
        <w:rPr>
          <w:rFonts w:ascii="Times New Roman" w:eastAsia="Times New Roman" w:hAnsi="Times New Roman" w:cs="Times New Roman"/>
          <w:kern w:val="0"/>
          <w14:ligatures w14:val="none"/>
        </w:rPr>
        <w:t>,</w:t>
      </w:r>
    </w:p>
    <w:p w14:paraId="25E05EE3" w14:textId="77777777" w:rsidR="007E40CC" w:rsidRPr="007E40CC" w:rsidRDefault="00C96FC8" w:rsidP="007E40CC">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+2</m:t>
            </m:r>
          </m:sub>
          <m:sup>
            <m:r>
              <w:rPr>
                <w:rFonts w:ascii="Cambria Math" w:eastAsia="Times New Roman" w:hAnsi="Cambria Math" w:cs="Times New Roman"/>
                <w:kern w:val="0"/>
                <w14:ligatures w14:val="none"/>
              </w:rPr>
              <m:t>boundary</m:t>
            </m:r>
          </m:sup>
        </m:sSub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same constant</m:t>
        </m:r>
      </m:oMath>
      <w:r w:rsidR="007E40CC" w:rsidRPr="007E40CC">
        <w:rPr>
          <w:rFonts w:ascii="Times New Roman" w:eastAsia="Times New Roman" w:hAnsi="Times New Roman" w:cs="Times New Roman"/>
          <w:kern w:val="0"/>
          <w14:ligatures w14:val="none"/>
        </w:rPr>
        <w:t>.</w:t>
      </w:r>
    </w:p>
    <w:p w14:paraId="2BA4F5D8"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role interpretation is:</w:t>
      </w:r>
    </w:p>
    <w:p w14:paraId="72782EF7" w14:textId="77777777" w:rsidR="007E40CC" w:rsidRPr="007E40CC" w:rsidRDefault="00C96FC8" w:rsidP="007E40CC">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bulk</m:t>
            </m:r>
          </m:sup>
        </m:sSubSup>
      </m:oMath>
      <w:r w:rsidR="007E40CC" w:rsidRPr="007E40CC">
        <w:rPr>
          <w:rFonts w:ascii="Times New Roman" w:eastAsia="Times New Roman" w:hAnsi="Times New Roman" w:cs="Times New Roman"/>
          <w:kern w:val="0"/>
          <w14:ligatures w14:val="none"/>
        </w:rPr>
        <w:t xml:space="preserve">: how many </w:t>
      </w:r>
      <w:r w:rsidR="007E40CC" w:rsidRPr="007E40CC">
        <w:rPr>
          <w:rFonts w:ascii="Times New Roman" w:eastAsia="Times New Roman" w:hAnsi="Times New Roman" w:cs="Times New Roman"/>
          <w:b/>
          <w:bCs/>
          <w:kern w:val="0"/>
          <w14:ligatures w14:val="none"/>
        </w:rPr>
        <w:t>degrees of difference</w:t>
      </w:r>
      <w:r w:rsidR="007E40CC" w:rsidRPr="007E40CC">
        <w:rPr>
          <w:rFonts w:ascii="Times New Roman" w:eastAsia="Times New Roman" w:hAnsi="Times New Roman" w:cs="Times New Roman"/>
          <w:kern w:val="0"/>
          <w14:ligatures w14:val="none"/>
        </w:rPr>
        <w:t xml:space="preserve"> can live in inner plexity (L1-type differences among lower experiences).</w:t>
      </w:r>
    </w:p>
    <w:p w14:paraId="07AEAF39" w14:textId="77777777" w:rsidR="007E40CC" w:rsidRPr="007E40CC" w:rsidRDefault="00C96FC8" w:rsidP="007E40CC">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boundary</m:t>
            </m:r>
          </m:sup>
        </m:sSubSup>
      </m:oMath>
      <w:r w:rsidR="007E40CC" w:rsidRPr="007E40CC">
        <w:rPr>
          <w:rFonts w:ascii="Times New Roman" w:eastAsia="Times New Roman" w:hAnsi="Times New Roman" w:cs="Times New Roman"/>
          <w:kern w:val="0"/>
          <w14:ligatures w14:val="none"/>
        </w:rPr>
        <w:t xml:space="preserve">: how many </w:t>
      </w:r>
      <w:r w:rsidR="007E40CC" w:rsidRPr="007E40CC">
        <w:rPr>
          <w:rFonts w:ascii="Times New Roman" w:eastAsia="Times New Roman" w:hAnsi="Times New Roman" w:cs="Times New Roman"/>
          <w:b/>
          <w:bCs/>
          <w:kern w:val="0"/>
          <w14:ligatures w14:val="none"/>
        </w:rPr>
        <w:t>degrees of difference</w:t>
      </w:r>
      <w:r w:rsidR="007E40CC" w:rsidRPr="007E40CC">
        <w:rPr>
          <w:rFonts w:ascii="Times New Roman" w:eastAsia="Times New Roman" w:hAnsi="Times New Roman" w:cs="Times New Roman"/>
          <w:kern w:val="0"/>
          <w14:ligatures w14:val="none"/>
        </w:rPr>
        <w:t xml:space="preserve"> can live in the container’s shell (L2/L3-type differences in how they’re held).</w:t>
      </w:r>
    </w:p>
    <w:p w14:paraId="5384C9F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Together they form a </w:t>
      </w:r>
      <w:r w:rsidRPr="007E40CC">
        <w:rPr>
          <w:rFonts w:ascii="Times New Roman" w:eastAsia="Times New Roman" w:hAnsi="Times New Roman" w:cs="Times New Roman"/>
          <w:b/>
          <w:bCs/>
          <w:kern w:val="0"/>
          <w14:ligatures w14:val="none"/>
        </w:rPr>
        <w:t>difference capacity</w:t>
      </w:r>
      <w:r w:rsidRPr="007E40CC">
        <w:rPr>
          <w:rFonts w:ascii="Times New Roman" w:eastAsia="Times New Roman" w:hAnsi="Times New Roman" w:cs="Times New Roman"/>
          <w:kern w:val="0"/>
          <w14:ligatures w14:val="none"/>
        </w:rPr>
        <w:t xml:space="preserve"> for the pair:</w:t>
      </w:r>
    </w:p>
    <w:p w14:paraId="2845D62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much distinct structural variation the pair (−k, +k) can support while remaining part of one coherent AR present.</w:t>
      </w:r>
    </w:p>
    <w:p w14:paraId="1A35C846"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0D61F4">
          <v:rect id="_x0000_i1264" style="width:0;height:1.5pt" o:hralign="center" o:hrstd="t" o:hr="t" fillcolor="#a0a0a0" stroked="f"/>
        </w:pict>
      </w:r>
    </w:p>
    <w:p w14:paraId="1C50F60E"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5" w:name="_Toc215317000"/>
      <w:r w:rsidRPr="007E40CC">
        <w:rPr>
          <w:rFonts w:ascii="Times New Roman" w:eastAsia="Times New Roman" w:hAnsi="Times New Roman" w:cs="Times New Roman"/>
          <w:b/>
          <w:bCs/>
          <w:kern w:val="0"/>
          <w:sz w:val="27"/>
          <w:szCs w:val="27"/>
          <w14:ligatures w14:val="none"/>
        </w:rPr>
        <w:t>14.3.2 Prove fixed-sum constraint</w:t>
      </w:r>
      <w:bookmarkEnd w:id="125"/>
    </w:p>
    <w:p w14:paraId="68FC3BA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natural conjecture is:</w:t>
      </w:r>
    </w:p>
    <w:p w14:paraId="2F890A80" w14:textId="77777777" w:rsidR="007E40CC" w:rsidRPr="007E40CC" w:rsidRDefault="007E40CC" w:rsidP="007E40CC">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 for each symmetric pair (−k, +k) under our hinge, there is a fixed total:</w:t>
      </w:r>
    </w:p>
    <w:p w14:paraId="37649702" w14:textId="77777777" w:rsidR="007E40CC" w:rsidRPr="007E40CC" w:rsidRDefault="00C96FC8"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bulk</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+k</m:t>
              </m:r>
            </m:sub>
            <m:sup>
              <m:r>
                <w:rPr>
                  <w:rFonts w:ascii="Cambria Math" w:eastAsia="Times New Roman" w:hAnsi="Cambria Math" w:cs="Times New Roman"/>
                  <w:kern w:val="0"/>
                  <w14:ligatures w14:val="none"/>
                </w:rPr>
                <m:t>boundary</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tot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k</m:t>
              </m:r>
            </m:sub>
          </m:sSub>
          <m:r>
            <m:rPr>
              <m:sty m:val="p"/>
            </m:rPr>
            <w:rPr>
              <w:rFonts w:ascii="Cambria Math" w:eastAsia="Times New Roman" w:hAnsi="Cambria Math" w:cs="Times New Roman"/>
              <w:kern w:val="0"/>
              <w14:ligatures w14:val="none"/>
            </w:rPr>
            <w:br/>
          </m:r>
        </m:oMath>
      </m:oMathPara>
    </w:p>
    <w:p w14:paraId="2901FEA5"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tot</m:t>
            </m:r>
          </m:sub>
        </m:sSub>
      </m:oMath>
      <w:r w:rsidRPr="007E40CC">
        <w:rPr>
          <w:rFonts w:ascii="Times New Roman" w:eastAsia="Times New Roman" w:hAnsi="Times New Roman" w:cs="Times New Roman"/>
          <w:kern w:val="0"/>
          <w14:ligatures w14:val="none"/>
        </w:rPr>
        <w:t xml:space="preserve">is a constant for that hinge (maybe ≈ 5)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ϵ</m:t>
            </m:r>
          </m:e>
          <m:sub>
            <m:r>
              <w:rPr>
                <w:rFonts w:ascii="Cambria Math" w:eastAsia="Times New Roman" w:hAnsi="Cambria Math" w:cs="Times New Roman"/>
                <w:kern w:val="0"/>
                <w14:ligatures w14:val="none"/>
              </w:rPr>
              <m:t>k</m:t>
            </m:r>
          </m:sub>
        </m:sSub>
      </m:oMath>
      <w:r w:rsidRPr="007E40CC">
        <w:rPr>
          <w:rFonts w:ascii="Times New Roman" w:eastAsia="Times New Roman" w:hAnsi="Times New Roman" w:cs="Times New Roman"/>
          <w:kern w:val="0"/>
          <w14:ligatures w14:val="none"/>
        </w:rPr>
        <w:t>is a small deviation.</w:t>
      </w:r>
    </w:p>
    <w:p w14:paraId="4C92CE64"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would then:</w:t>
      </w:r>
    </w:p>
    <w:p w14:paraId="3704B2FD" w14:textId="77777777" w:rsidR="007E40CC" w:rsidRPr="007E40CC" w:rsidRDefault="007E40CC" w:rsidP="007E40CC">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Model the present-act structure over an idealised context pair as an iterated function system (IFS) or similar.</w:t>
      </w:r>
    </w:p>
    <w:p w14:paraId="4A535386" w14:textId="77777777" w:rsidR="007E40CC" w:rsidRPr="007E40CC" w:rsidRDefault="007E40CC" w:rsidP="007E40CC">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Associate to each side (−k bulk, +k boundary) an effective fractal dimension or capacity.</w:t>
      </w:r>
    </w:p>
    <w:p w14:paraId="79B81DAF" w14:textId="77777777" w:rsidR="007E40CC" w:rsidRPr="007E40CC" w:rsidRDefault="007E40CC" w:rsidP="007E40CC">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Show that under AR’s constraints (finite act budget, CS geometry, inner/outer role coupling), their sum is constrained to a fixed value.</w:t>
      </w:r>
    </w:p>
    <w:p w14:paraId="2757B2E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This would turn the empirical “≈5” finding into a </w:t>
      </w:r>
      <w:r w:rsidRPr="007E40CC">
        <w:rPr>
          <w:rFonts w:ascii="Times New Roman" w:eastAsia="Times New Roman" w:hAnsi="Times New Roman" w:cs="Times New Roman"/>
          <w:b/>
          <w:bCs/>
          <w:kern w:val="0"/>
          <w14:ligatures w14:val="none"/>
        </w:rPr>
        <w:t>dimension-budget theorem</w:t>
      </w:r>
      <w:r w:rsidRPr="007E40CC">
        <w:rPr>
          <w:rFonts w:ascii="Times New Roman" w:eastAsia="Times New Roman" w:hAnsi="Times New Roman" w:cs="Times New Roman"/>
          <w:kern w:val="0"/>
          <w14:ligatures w14:val="none"/>
        </w:rPr>
        <w:t>:</w:t>
      </w:r>
    </w:p>
    <w:p w14:paraId="6A76B974"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For a given hinge, inner plexity differences and outer container differences at symmetric levels must share a fixed total relational capacity.</w:t>
      </w:r>
    </w:p>
    <w:p w14:paraId="67B5952B"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73A981">
          <v:rect id="_x0000_i1265" style="width:0;height:1.5pt" o:hralign="center" o:hrstd="t" o:hr="t" fillcolor="#a0a0a0" stroked="f"/>
        </w:pict>
      </w:r>
    </w:p>
    <w:p w14:paraId="3C288064"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6" w:name="_Toc215317001"/>
      <w:r w:rsidRPr="007E40CC">
        <w:rPr>
          <w:rFonts w:ascii="Times New Roman" w:eastAsia="Times New Roman" w:hAnsi="Times New Roman" w:cs="Times New Roman"/>
          <w:b/>
          <w:bCs/>
          <w:kern w:val="0"/>
          <w:sz w:val="27"/>
          <w:szCs w:val="27"/>
          <w14:ligatures w14:val="none"/>
        </w:rPr>
        <w:t>14.3.3 Relation to IFS / CS geometry</w:t>
      </w:r>
      <w:bookmarkEnd w:id="126"/>
    </w:p>
    <w:p w14:paraId="78D25A2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This isn’t arbitrary; it should reflect:</w:t>
      </w:r>
    </w:p>
    <w:p w14:paraId="38D8DA70" w14:textId="77777777" w:rsidR="007E40CC" w:rsidRPr="007E40CC" w:rsidRDefault="007E40CC" w:rsidP="007E40CC">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underlying </w:t>
      </w:r>
      <w:r w:rsidRPr="007E40CC">
        <w:rPr>
          <w:rFonts w:ascii="Times New Roman" w:eastAsia="Times New Roman" w:hAnsi="Times New Roman" w:cs="Times New Roman"/>
          <w:b/>
          <w:bCs/>
          <w:kern w:val="0"/>
          <w14:ligatures w14:val="none"/>
        </w:rPr>
        <w:t>dimension of the CS</w:t>
      </w:r>
      <w:r w:rsidRPr="007E40CC">
        <w:rPr>
          <w:rFonts w:ascii="Times New Roman" w:eastAsia="Times New Roman" w:hAnsi="Times New Roman" w:cs="Times New Roman"/>
          <w:kern w:val="0"/>
          <w14:ligatures w14:val="none"/>
        </w:rPr>
        <w:t xml:space="preserve"> (e.g. 3D-like embedding, but with effective degrees for time/role),</w:t>
      </w:r>
    </w:p>
    <w:p w14:paraId="7240DFEA" w14:textId="77777777" w:rsidR="007E40CC" w:rsidRPr="007E40CC" w:rsidRDefault="007E40CC" w:rsidP="007E40CC">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w:t>
      </w:r>
      <w:r w:rsidRPr="007E40CC">
        <w:rPr>
          <w:rFonts w:ascii="Times New Roman" w:eastAsia="Times New Roman" w:hAnsi="Times New Roman" w:cs="Times New Roman"/>
          <w:b/>
          <w:bCs/>
          <w:kern w:val="0"/>
          <w14:ligatures w14:val="none"/>
        </w:rPr>
        <w:t>number of independent tick directions</w:t>
      </w:r>
      <w:r w:rsidRPr="007E40CC">
        <w:rPr>
          <w:rFonts w:ascii="Times New Roman" w:eastAsia="Times New Roman" w:hAnsi="Times New Roman" w:cs="Times New Roman"/>
          <w:kern w:val="0"/>
          <w14:ligatures w14:val="none"/>
        </w:rPr>
        <w:t xml:space="preserve"> (e.g. IN vs ON, separate axes),</w:t>
      </w:r>
    </w:p>
    <w:p w14:paraId="3DDAFD0F" w14:textId="77777777" w:rsidR="007E40CC" w:rsidRPr="007E40CC" w:rsidRDefault="007E40CC" w:rsidP="007E40CC">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the way in which “surface vs volume” trade off in AR’s present geometry.</w:t>
      </w:r>
    </w:p>
    <w:p w14:paraId="152AF56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 part of the work is:</w:t>
      </w:r>
    </w:p>
    <w:p w14:paraId="2C1538CD" w14:textId="77777777" w:rsidR="007E40CC" w:rsidRPr="007E40CC" w:rsidRDefault="007E40CC" w:rsidP="007E40CC">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to connect the dimension budget to known fractal and geometric results:</w:t>
      </w:r>
    </w:p>
    <w:p w14:paraId="4530D5C8" w14:textId="77777777" w:rsidR="007E40CC" w:rsidRPr="007E40CC" w:rsidRDefault="007E40CC" w:rsidP="007E40CC">
      <w:pPr>
        <w:numPr>
          <w:ilvl w:val="1"/>
          <w:numId w:val="81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e.g. surface dimension vs volume dimension in random IFSes,</w:t>
      </w:r>
    </w:p>
    <w:p w14:paraId="7D86342B" w14:textId="77777777" w:rsidR="007E40CC" w:rsidRPr="007E40CC" w:rsidRDefault="007E40CC" w:rsidP="007E40CC">
      <w:pPr>
        <w:numPr>
          <w:ilvl w:val="1"/>
          <w:numId w:val="81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restrictions from self-similarity and measure conservation.</w:t>
      </w:r>
    </w:p>
    <w:p w14:paraId="208C3FA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If successful, you get:</w:t>
      </w:r>
    </w:p>
    <w:p w14:paraId="3F7277AE" w14:textId="77777777" w:rsidR="007E40CC" w:rsidRPr="007E40CC" w:rsidRDefault="007E40CC" w:rsidP="007E40CC">
      <w:pPr>
        <w:numPr>
          <w:ilvl w:val="0"/>
          <w:numId w:val="81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not just a better understanding of existing B-block results,</w:t>
      </w:r>
    </w:p>
    <w:p w14:paraId="256626C7" w14:textId="77777777" w:rsidR="007E40CC" w:rsidRPr="007E40CC" w:rsidRDefault="007E40CC" w:rsidP="007E40CC">
      <w:pPr>
        <w:numPr>
          <w:ilvl w:val="0"/>
          <w:numId w:val="81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but a tool to </w:t>
      </w:r>
      <w:r w:rsidRPr="007E40CC">
        <w:rPr>
          <w:rFonts w:ascii="Times New Roman" w:eastAsia="Times New Roman" w:hAnsi="Times New Roman" w:cs="Times New Roman"/>
          <w:b/>
          <w:bCs/>
          <w:kern w:val="0"/>
          <w14:ligatures w14:val="none"/>
        </w:rPr>
        <w:t>predict</w:t>
      </w:r>
      <w:r w:rsidRPr="007E40CC">
        <w:rPr>
          <w:rFonts w:ascii="Times New Roman" w:eastAsia="Times New Roman" w:hAnsi="Times New Roman" w:cs="Times New Roman"/>
          <w:kern w:val="0"/>
          <w14:ligatures w14:val="none"/>
        </w:rPr>
        <w:t xml:space="preserve"> what kind of bulk/boundary dimensions are allowed for new candidate context levels.</w:t>
      </w:r>
    </w:p>
    <w:p w14:paraId="5AEA6E97"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3A87DD">
          <v:rect id="_x0000_i1266" style="width:0;height:1.5pt" o:hralign="center" o:hrstd="t" o:hr="t" fillcolor="#a0a0a0" stroked="f"/>
        </w:pict>
      </w:r>
    </w:p>
    <w:p w14:paraId="6EA18FF0"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7" w:name="_Toc215317002"/>
      <w:r w:rsidRPr="007E40CC">
        <w:rPr>
          <w:rFonts w:ascii="Times New Roman" w:eastAsia="Times New Roman" w:hAnsi="Times New Roman" w:cs="Times New Roman"/>
          <w:b/>
          <w:bCs/>
          <w:kern w:val="0"/>
          <w:sz w:val="36"/>
          <w:szCs w:val="36"/>
          <w14:ligatures w14:val="none"/>
        </w:rPr>
        <w:t>14.4 Activation positivity from container logic</w:t>
      </w:r>
      <w:bookmarkEnd w:id="127"/>
    </w:p>
    <w:p w14:paraId="471BD868"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8" w:name="_Toc215317003"/>
      <w:r w:rsidRPr="007E40CC">
        <w:rPr>
          <w:rFonts w:ascii="Times New Roman" w:eastAsia="Times New Roman" w:hAnsi="Times New Roman" w:cs="Times New Roman"/>
          <w:b/>
          <w:bCs/>
          <w:kern w:val="0"/>
          <w:sz w:val="27"/>
          <w:szCs w:val="27"/>
          <w14:ligatures w14:val="none"/>
        </w:rPr>
        <w:t>14.4.1 A as a monotone functional of futures</w:t>
      </w:r>
      <w:bookmarkEnd w:id="128"/>
    </w:p>
    <w:p w14:paraId="1249EF1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T3-B and the context-based activation models, we treat:</w:t>
      </w:r>
    </w:p>
    <w:p w14:paraId="39670380" w14:textId="77777777" w:rsidR="007E40CC" w:rsidRPr="007E40CC" w:rsidRDefault="007E40CC" w:rsidP="007E40CC">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 amplitude (e.g. lensing strength, hazard intensity, transport probability) as a functional </w:t>
      </w:r>
      <m:oMath>
        <m:r>
          <w:rPr>
            <w:rFonts w:ascii="Cambria Math" w:eastAsia="Times New Roman" w:hAnsi="Cambria Math" w:cs="Times New Roman"/>
            <w:kern w:val="0"/>
            <w14:ligatures w14:val="none"/>
          </w:rPr>
          <m:t>A</m:t>
        </m:r>
      </m:oMath>
      <w:r w:rsidRPr="007E40CC">
        <w:rPr>
          <w:rFonts w:ascii="Times New Roman" w:eastAsia="Times New Roman" w:hAnsi="Times New Roman" w:cs="Times New Roman"/>
          <w:kern w:val="0"/>
          <w14:ligatures w14:val="none"/>
        </w:rPr>
        <w:t>of:</w:t>
      </w:r>
    </w:p>
    <w:p w14:paraId="3FFE28C8" w14:textId="77777777" w:rsidR="007E40CC" w:rsidRPr="007E40CC" w:rsidRDefault="007E40CC" w:rsidP="007E40CC">
      <w:pPr>
        <w:numPr>
          <w:ilvl w:val="1"/>
          <w:numId w:val="81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much “feasible future structure” is available, and</w:t>
      </w:r>
    </w:p>
    <w:p w14:paraId="146F4DFC" w14:textId="77777777" w:rsidR="007E40CC" w:rsidRPr="007E40CC" w:rsidRDefault="007E40CC" w:rsidP="007E40CC">
      <w:pPr>
        <w:numPr>
          <w:ilvl w:val="1"/>
          <w:numId w:val="81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context containers (like MW or +3 shell) shape that.</w:t>
      </w:r>
    </w:p>
    <w:p w14:paraId="0D0F816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From the AR perspective:</w:t>
      </w:r>
    </w:p>
    <w:p w14:paraId="26E449DA" w14:textId="77777777" w:rsidR="007E40CC" w:rsidRPr="007E40CC" w:rsidRDefault="007E40CC" w:rsidP="007E40CC">
      <w:pPr>
        <w:numPr>
          <w:ilvl w:val="0"/>
          <w:numId w:val="82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Outer containers play L2/L3 roles:</w:t>
      </w:r>
      <w:r w:rsidRPr="007E40CC">
        <w:rPr>
          <w:rFonts w:ascii="Times New Roman" w:eastAsia="Times New Roman" w:hAnsi="Times New Roman" w:cs="Times New Roman"/>
          <w:kern w:val="0"/>
          <w14:ligatures w14:val="none"/>
        </w:rPr>
        <w:br/>
        <w:t xml:space="preserve">they </w:t>
      </w:r>
      <w:r w:rsidRPr="007E40CC">
        <w:rPr>
          <w:rFonts w:ascii="Times New Roman" w:eastAsia="Times New Roman" w:hAnsi="Times New Roman" w:cs="Times New Roman"/>
          <w:b/>
          <w:bCs/>
          <w:kern w:val="0"/>
          <w14:ligatures w14:val="none"/>
        </w:rPr>
        <w:t>add</w:t>
      </w:r>
      <w:r w:rsidRPr="007E40CC">
        <w:rPr>
          <w:rFonts w:ascii="Times New Roman" w:eastAsia="Times New Roman" w:hAnsi="Times New Roman" w:cs="Times New Roman"/>
          <w:kern w:val="0"/>
          <w14:ligatures w14:val="none"/>
        </w:rPr>
        <w:t xml:space="preserve"> accessible futures (paths, configurations), rather than subtract them.</w:t>
      </w:r>
    </w:p>
    <w:p w14:paraId="1EF1E63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w:t>
      </w:r>
    </w:p>
    <w:p w14:paraId="4119CAC2" w14:textId="77777777" w:rsidR="007E40CC" w:rsidRPr="007E40CC" w:rsidRDefault="007E40CC" w:rsidP="007E40CC">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it’s natural to model </w:t>
      </w:r>
      <m:oMath>
        <m:r>
          <w:rPr>
            <w:rFonts w:ascii="Cambria Math" w:eastAsia="Times New Roman" w:hAnsi="Cambria Math" w:cs="Times New Roman"/>
            <w:kern w:val="0"/>
            <w14:ligatures w14:val="none"/>
          </w:rPr>
          <m:t>A</m:t>
        </m:r>
      </m:oMath>
      <w:r w:rsidRPr="007E40CC">
        <w:rPr>
          <w:rFonts w:ascii="Times New Roman" w:eastAsia="Times New Roman" w:hAnsi="Times New Roman" w:cs="Times New Roman"/>
          <w:kern w:val="0"/>
          <w14:ligatures w14:val="none"/>
        </w:rPr>
        <w:t xml:space="preserve">as a </w:t>
      </w:r>
      <w:r w:rsidRPr="007E40CC">
        <w:rPr>
          <w:rFonts w:ascii="Times New Roman" w:eastAsia="Times New Roman" w:hAnsi="Times New Roman" w:cs="Times New Roman"/>
          <w:b/>
          <w:bCs/>
          <w:kern w:val="0"/>
          <w14:ligatures w14:val="none"/>
        </w:rPr>
        <w:t>monotone functional</w:t>
      </w:r>
      <w:r w:rsidRPr="007E40CC">
        <w:rPr>
          <w:rFonts w:ascii="Times New Roman" w:eastAsia="Times New Roman" w:hAnsi="Times New Roman" w:cs="Times New Roman"/>
          <w:kern w:val="0"/>
          <w14:ligatures w14:val="none"/>
        </w:rPr>
        <w:t xml:space="preserve"> of “amount of available future”:</w:t>
      </w:r>
    </w:p>
    <w:p w14:paraId="15845B35" w14:textId="77777777" w:rsidR="007E40CC" w:rsidRPr="007E40CC" w:rsidRDefault="007E40CC" w:rsidP="007E40CC">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add more legitimate futures → </w:t>
      </w:r>
      <m:oMath>
        <m:r>
          <w:rPr>
            <w:rFonts w:ascii="Cambria Math" w:eastAsia="Times New Roman" w:hAnsi="Cambria Math" w:cs="Times New Roman"/>
            <w:kern w:val="0"/>
            <w14:ligatures w14:val="none"/>
          </w:rPr>
          <m:t>A</m:t>
        </m:r>
      </m:oMath>
      <w:r w:rsidRPr="007E40CC">
        <w:rPr>
          <w:rFonts w:ascii="Times New Roman" w:eastAsia="Times New Roman" w:hAnsi="Times New Roman" w:cs="Times New Roman"/>
          <w:kern w:val="0"/>
          <w14:ligatures w14:val="none"/>
        </w:rPr>
        <w:t>should not decrease at first order.</w:t>
      </w:r>
    </w:p>
    <w:p w14:paraId="11ABB4DB"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7B0680">
          <v:rect id="_x0000_i1267" style="width:0;height:1.5pt" o:hralign="center" o:hrstd="t" o:hr="t" fillcolor="#a0a0a0" stroked="f"/>
        </w:pict>
      </w:r>
    </w:p>
    <w:p w14:paraId="0345FCAB"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9" w:name="_Toc215317004"/>
      <w:r w:rsidRPr="007E40CC">
        <w:rPr>
          <w:rFonts w:ascii="Times New Roman" w:eastAsia="Times New Roman" w:hAnsi="Times New Roman" w:cs="Times New Roman"/>
          <w:b/>
          <w:bCs/>
          <w:kern w:val="0"/>
          <w:sz w:val="27"/>
          <w:szCs w:val="27"/>
          <w14:ligatures w14:val="none"/>
        </w:rPr>
        <w:t>14.4.2 Turning on a container can’t lower A at first order</w:t>
      </w:r>
      <w:bookmarkEnd w:id="129"/>
    </w:p>
    <w:p w14:paraId="2EFAEE0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 suggests a theorem of the form:</w:t>
      </w:r>
    </w:p>
    <w:p w14:paraId="6B8B894B" w14:textId="77777777" w:rsidR="007E40CC" w:rsidRPr="007E40CC" w:rsidRDefault="007E40CC" w:rsidP="007E40CC">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Let </w:t>
      </w:r>
      <m:oMath>
        <m:r>
          <w:rPr>
            <w:rFonts w:ascii="Cambria Math" w:eastAsia="Times New Roman" w:hAnsi="Cambria Math" w:cs="Times New Roman"/>
            <w:kern w:val="0"/>
            <w14:ligatures w14:val="none"/>
          </w:rPr>
          <m:t>A(α)</m:t>
        </m:r>
      </m:oMath>
      <w:r w:rsidRPr="007E40CC">
        <w:rPr>
          <w:rFonts w:ascii="Times New Roman" w:eastAsia="Times New Roman" w:hAnsi="Times New Roman" w:cs="Times New Roman"/>
          <w:kern w:val="0"/>
          <w14:ligatures w14:val="none"/>
        </w:rPr>
        <w:t xml:space="preserve">be amplitude as a function of an activation parameter </w:t>
      </w:r>
      <m:oMath>
        <m:r>
          <w:rPr>
            <w:rFonts w:ascii="Cambria Math" w:eastAsia="Times New Roman" w:hAnsi="Cambria Math" w:cs="Times New Roman"/>
            <w:kern w:val="0"/>
            <w14:ligatures w14:val="none"/>
          </w:rPr>
          <m:t>α</m:t>
        </m:r>
      </m:oMath>
      <w:r w:rsidRPr="007E40CC">
        <w:rPr>
          <w:rFonts w:ascii="Times New Roman" w:eastAsia="Times New Roman" w:hAnsi="Times New Roman" w:cs="Times New Roman"/>
          <w:kern w:val="0"/>
          <w14:ligatures w14:val="none"/>
        </w:rPr>
        <w:t>, where:</w:t>
      </w:r>
    </w:p>
    <w:p w14:paraId="631EFCE7" w14:textId="77777777" w:rsidR="007E40CC" w:rsidRPr="007E40CC" w:rsidRDefault="007E40CC" w:rsidP="007E40CC">
      <w:pPr>
        <w:numPr>
          <w:ilvl w:val="1"/>
          <w:numId w:val="822"/>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α=0</m:t>
        </m:r>
      </m:oMath>
      <w:r w:rsidRPr="007E40CC">
        <w:rPr>
          <w:rFonts w:ascii="Times New Roman" w:eastAsia="Times New Roman" w:hAnsi="Times New Roman" w:cs="Times New Roman"/>
          <w:kern w:val="0"/>
          <w14:ligatures w14:val="none"/>
        </w:rPr>
        <w:t>: container absent/irrelevant,</w:t>
      </w:r>
    </w:p>
    <w:p w14:paraId="36D91118" w14:textId="77777777" w:rsidR="007E40CC" w:rsidRPr="007E40CC" w:rsidRDefault="007E40CC" w:rsidP="007E40CC">
      <w:pPr>
        <w:numPr>
          <w:ilvl w:val="1"/>
          <w:numId w:val="822"/>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α=1</m:t>
        </m:r>
      </m:oMath>
      <w:r w:rsidRPr="007E40CC">
        <w:rPr>
          <w:rFonts w:ascii="Times New Roman" w:eastAsia="Times New Roman" w:hAnsi="Times New Roman" w:cs="Times New Roman"/>
          <w:kern w:val="0"/>
          <w14:ligatures w14:val="none"/>
        </w:rPr>
        <w:t>: container fully active.</w:t>
      </w:r>
    </w:p>
    <w:p w14:paraId="4071A421" w14:textId="77777777" w:rsidR="007E40CC" w:rsidRPr="007E40CC" w:rsidRDefault="007E40CC" w:rsidP="007E40CC">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Then under AR’s feasibility assumptions:</w:t>
      </w:r>
    </w:p>
    <w:p w14:paraId="62B25ABB" w14:textId="77777777" w:rsidR="007E40CC" w:rsidRPr="007E40CC" w:rsidRDefault="00C96FC8"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A</m:t>
                  </m:r>
                </m:num>
                <m:den>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α</m:t>
                  </m:r>
                </m:den>
              </m:f>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α=0</m:t>
              </m:r>
            </m:sub>
          </m:sSub>
          <m:r>
            <w:rPr>
              <w:rFonts w:ascii="Cambria Math" w:eastAsia="Times New Roman" w:hAnsi="Cambria Math" w:cs="Times New Roman"/>
              <w:kern w:val="0"/>
              <w14:ligatures w14:val="none"/>
            </w:rPr>
            <m:t>≥0</m:t>
          </m:r>
          <m:r>
            <m:rPr>
              <m:sty m:val="p"/>
            </m:rPr>
            <w:rPr>
              <w:rFonts w:ascii="Cambria Math" w:eastAsia="Times New Roman" w:hAnsi="Cambria Math" w:cs="Times New Roman"/>
              <w:kern w:val="0"/>
              <w14:ligatures w14:val="none"/>
            </w:rPr>
            <w:br/>
          </m:r>
        </m:oMath>
      </m:oMathPara>
    </w:p>
    <w:p w14:paraId="6F4FA27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words:</w:t>
      </w:r>
    </w:p>
    <w:p w14:paraId="5D192DC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the seam where a new container’s influence begins, activating that container can’t reduce amplitude at first order; it either leaves it unchanged or increases it.</w:t>
      </w:r>
    </w:p>
    <w:p w14:paraId="29FD6D0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Physically:</w:t>
      </w:r>
    </w:p>
    <w:p w14:paraId="7A4C818D" w14:textId="77777777" w:rsidR="007E40CC" w:rsidRPr="007E40CC" w:rsidRDefault="007E40CC" w:rsidP="007E40CC">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If a container is genuinely adding new feasible futures (not removing them),</w:t>
      </w:r>
      <w:r w:rsidRPr="007E40CC">
        <w:rPr>
          <w:rFonts w:ascii="Times New Roman" w:eastAsia="Times New Roman" w:hAnsi="Times New Roman" w:cs="Times New Roman"/>
          <w:kern w:val="0"/>
          <w14:ligatures w14:val="none"/>
        </w:rPr>
        <w:br/>
        <w:t>then the “amount of possibility” should not shrink—so no negative activation at leading order.</w:t>
      </w:r>
    </w:p>
    <w:p w14:paraId="64130085"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B50E79">
          <v:rect id="_x0000_i1268" style="width:0;height:1.5pt" o:hralign="center" o:hrstd="t" o:hr="t" fillcolor="#a0a0a0" stroked="f"/>
        </w:pict>
      </w:r>
    </w:p>
    <w:p w14:paraId="4807E9B9"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0" w:name="_Toc215317005"/>
      <w:r w:rsidRPr="007E40CC">
        <w:rPr>
          <w:rFonts w:ascii="Times New Roman" w:eastAsia="Times New Roman" w:hAnsi="Times New Roman" w:cs="Times New Roman"/>
          <w:b/>
          <w:bCs/>
          <w:kern w:val="0"/>
          <w:sz w:val="27"/>
          <w:szCs w:val="27"/>
          <w14:ligatures w14:val="none"/>
        </w:rPr>
        <w:t>14.4.3 Cross-check with T3-B and future probes</w:t>
      </w:r>
      <w:bookmarkEnd w:id="130"/>
    </w:p>
    <w:p w14:paraId="729E3E4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T3-B, the activation coefficient d in the size+activation model for lensing:</w:t>
      </w:r>
    </w:p>
    <w:p w14:paraId="3BC78B4C" w14:textId="77777777" w:rsidR="007E40CC" w:rsidRPr="007E40CC" w:rsidRDefault="007E40CC" w:rsidP="007E40CC">
      <w:pPr>
        <w:numPr>
          <w:ilvl w:val="0"/>
          <w:numId w:val="82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comes out </w:t>
      </w:r>
      <w:r w:rsidRPr="007E40CC">
        <w:rPr>
          <w:rFonts w:ascii="Times New Roman" w:eastAsia="Times New Roman" w:hAnsi="Times New Roman" w:cs="Times New Roman"/>
          <w:b/>
          <w:bCs/>
          <w:kern w:val="0"/>
          <w14:ligatures w14:val="none"/>
        </w:rPr>
        <w:t>positive and significant</w:t>
      </w:r>
      <w:r w:rsidRPr="007E40CC">
        <w:rPr>
          <w:rFonts w:ascii="Times New Roman" w:eastAsia="Times New Roman" w:hAnsi="Times New Roman" w:cs="Times New Roman"/>
          <w:kern w:val="0"/>
          <w14:ligatures w14:val="none"/>
        </w:rPr>
        <w:t xml:space="preserve"> when using MW-scale activation,</w:t>
      </w:r>
    </w:p>
    <w:p w14:paraId="7137BF4B" w14:textId="77777777" w:rsidR="007E40CC" w:rsidRPr="007E40CC" w:rsidRDefault="007E40CC" w:rsidP="007E40CC">
      <w:pPr>
        <w:numPr>
          <w:ilvl w:val="0"/>
          <w:numId w:val="82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improves fits vs size-only.</w:t>
      </w:r>
    </w:p>
    <w:p w14:paraId="02B2948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That’s an empirical instance of:</w:t>
      </w:r>
    </w:p>
    <w:p w14:paraId="17F92204" w14:textId="77777777" w:rsidR="007E40CC" w:rsidRPr="007E40CC" w:rsidRDefault="007E40CC" w:rsidP="007E40CC">
      <w:pPr>
        <w:numPr>
          <w:ilvl w:val="0"/>
          <w:numId w:val="825"/>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A</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α&gt;0</m:t>
        </m:r>
      </m:oMath>
      <w:r w:rsidRPr="007E40CC">
        <w:rPr>
          <w:rFonts w:ascii="Times New Roman" w:eastAsia="Times New Roman" w:hAnsi="Times New Roman" w:cs="Times New Roman"/>
          <w:kern w:val="0"/>
          <w14:ligatures w14:val="none"/>
        </w:rPr>
        <w:t>at a +2↔+3 seam.</w:t>
      </w:r>
    </w:p>
    <w:p w14:paraId="4B9AA98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Future probes (nano/micron activation at inner seams) will:</w:t>
      </w:r>
    </w:p>
    <w:p w14:paraId="07677C9D" w14:textId="77777777" w:rsidR="007E40CC" w:rsidRPr="007E40CC" w:rsidRDefault="007E40CC" w:rsidP="007E40CC">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test whether the same positivity pattern holds at −2↔−1 and −1↔0,</w:t>
      </w:r>
    </w:p>
    <w:p w14:paraId="28244637" w14:textId="77777777" w:rsidR="007E40CC" w:rsidRPr="007E40CC" w:rsidRDefault="007E40CC" w:rsidP="007E40CC">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whether any negative activation terms appear (which would be a serious anomaly for AR’s container interpretation).</w:t>
      </w:r>
    </w:p>
    <w:p w14:paraId="12A661C8"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 activation positivity is:</w:t>
      </w:r>
    </w:p>
    <w:p w14:paraId="1401F92B" w14:textId="77777777" w:rsidR="007E40CC" w:rsidRPr="007E40CC" w:rsidRDefault="007E40CC" w:rsidP="007E40CC">
      <w:pPr>
        <w:numPr>
          <w:ilvl w:val="0"/>
          <w:numId w:val="82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place where AR makes a </w:t>
      </w:r>
      <w:r w:rsidRPr="007E40CC">
        <w:rPr>
          <w:rFonts w:ascii="Times New Roman" w:eastAsia="Times New Roman" w:hAnsi="Times New Roman" w:cs="Times New Roman"/>
          <w:b/>
          <w:bCs/>
          <w:kern w:val="0"/>
          <w14:ligatures w14:val="none"/>
        </w:rPr>
        <w:t>sign-constrained prediction</w:t>
      </w:r>
      <w:r w:rsidRPr="007E40CC">
        <w:rPr>
          <w:rFonts w:ascii="Times New Roman" w:eastAsia="Times New Roman" w:hAnsi="Times New Roman" w:cs="Times New Roman"/>
          <w:kern w:val="0"/>
          <w14:ligatures w14:val="none"/>
        </w:rPr>
        <w:t>:</w:t>
      </w:r>
      <w:r w:rsidRPr="007E40CC">
        <w:rPr>
          <w:rFonts w:ascii="Times New Roman" w:eastAsia="Times New Roman" w:hAnsi="Times New Roman" w:cs="Times New Roman"/>
          <w:kern w:val="0"/>
          <w14:ligatures w14:val="none"/>
        </w:rPr>
        <w:br/>
        <w:t>containers should, in first approximation, only boost amplitude or leave it unchanged as they switch on.</w:t>
      </w:r>
    </w:p>
    <w:p w14:paraId="2AC0B359"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F93E15">
          <v:rect id="_x0000_i1269" style="width:0;height:1.5pt" o:hralign="center" o:hrstd="t" o:hr="t" fillcolor="#a0a0a0" stroked="f"/>
        </w:pict>
      </w:r>
    </w:p>
    <w:p w14:paraId="3DAD372C"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1" w:name="_Toc215317006"/>
      <w:r w:rsidRPr="007E40CC">
        <w:rPr>
          <w:rFonts w:ascii="Times New Roman" w:eastAsia="Times New Roman" w:hAnsi="Times New Roman" w:cs="Times New Roman"/>
          <w:b/>
          <w:bCs/>
          <w:kern w:val="0"/>
          <w:sz w:val="36"/>
          <w:szCs w:val="36"/>
          <w14:ligatures w14:val="none"/>
        </w:rPr>
        <w:t>14.5 QM as counting lower futures via L2 encoding</w:t>
      </w:r>
      <w:bookmarkEnd w:id="131"/>
    </w:p>
    <w:p w14:paraId="392A64A8"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2" w:name="_Toc215317007"/>
      <w:r w:rsidRPr="007E40CC">
        <w:rPr>
          <w:rFonts w:ascii="Times New Roman" w:eastAsia="Times New Roman" w:hAnsi="Times New Roman" w:cs="Times New Roman"/>
          <w:b/>
          <w:bCs/>
          <w:kern w:val="0"/>
          <w:sz w:val="27"/>
          <w:szCs w:val="27"/>
          <w14:ligatures w14:val="none"/>
        </w:rPr>
        <w:t>14.5.1 −2 as quantum seam and L3 status</w:t>
      </w:r>
      <w:bookmarkEnd w:id="132"/>
    </w:p>
    <w:p w14:paraId="2A645A6C"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We saw that:</w:t>
      </w:r>
    </w:p>
    <w:p w14:paraId="66EDAF75" w14:textId="77777777" w:rsidR="007E40CC" w:rsidRPr="007E40CC" w:rsidRDefault="007E40CC" w:rsidP="007E40CC">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at −2, we are in a strong </w:t>
      </w:r>
      <w:r w:rsidRPr="007E40CC">
        <w:rPr>
          <w:rFonts w:ascii="Times New Roman" w:eastAsia="Times New Roman" w:hAnsi="Times New Roman" w:cs="Times New Roman"/>
          <w:b/>
          <w:bCs/>
          <w:kern w:val="0"/>
          <w14:ligatures w14:val="none"/>
        </w:rPr>
        <w:t>L3 role</w:t>
      </w:r>
      <w:r w:rsidRPr="007E40CC">
        <w:rPr>
          <w:rFonts w:ascii="Times New Roman" w:eastAsia="Times New Roman" w:hAnsi="Times New Roman" w:cs="Times New Roman"/>
          <w:kern w:val="0"/>
          <w14:ligatures w14:val="none"/>
        </w:rPr>
        <w:t xml:space="preserve"> relative to the inner dynamics,</w:t>
      </w:r>
    </w:p>
    <w:p w14:paraId="47710D9F" w14:textId="77777777" w:rsidR="007E40CC" w:rsidRPr="007E40CC" w:rsidRDefault="007E40CC" w:rsidP="007E40CC">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but we’re using a +1 material representation that is already “one level up,”</w:t>
      </w:r>
    </w:p>
    <w:p w14:paraId="572458BD" w14:textId="77777777" w:rsidR="007E40CC" w:rsidRPr="007E40CC" w:rsidRDefault="007E40CC" w:rsidP="007E40CC">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 we see:</w:t>
      </w:r>
    </w:p>
    <w:p w14:paraId="286D2B8B" w14:textId="77777777" w:rsidR="007E40CC" w:rsidRPr="007E40CC" w:rsidRDefault="007E40CC" w:rsidP="007E40CC">
      <w:pPr>
        <w:numPr>
          <w:ilvl w:val="1"/>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generic particles,</w:t>
      </w:r>
    </w:p>
    <w:p w14:paraId="7F2C4803" w14:textId="77777777" w:rsidR="007E40CC" w:rsidRPr="007E40CC" w:rsidRDefault="007E40CC" w:rsidP="007E40CC">
      <w:pPr>
        <w:numPr>
          <w:ilvl w:val="1"/>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universal amplitudes,</w:t>
      </w:r>
    </w:p>
    <w:p w14:paraId="60D39718" w14:textId="77777777" w:rsidR="007E40CC" w:rsidRPr="007E40CC" w:rsidRDefault="007E40CC" w:rsidP="007E40CC">
      <w:pPr>
        <w:numPr>
          <w:ilvl w:val="1"/>
          <w:numId w:val="82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interference and “collapse” phenomena.</w:t>
      </w:r>
    </w:p>
    <w:p w14:paraId="3058653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AR says:</w:t>
      </w:r>
    </w:p>
    <w:p w14:paraId="4A308FC1" w14:textId="77777777" w:rsidR="007E40CC" w:rsidRPr="007E40CC" w:rsidRDefault="007E40CC" w:rsidP="007E40CC">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QM is what </w:t>
      </w:r>
      <w:r w:rsidRPr="007E40CC">
        <w:rPr>
          <w:rFonts w:ascii="Times New Roman" w:eastAsia="Times New Roman" w:hAnsi="Times New Roman" w:cs="Times New Roman"/>
          <w:b/>
          <w:bCs/>
          <w:kern w:val="0"/>
          <w14:ligatures w14:val="none"/>
        </w:rPr>
        <w:t>this mismatch</w:t>
      </w:r>
      <w:r w:rsidRPr="007E40CC">
        <w:rPr>
          <w:rFonts w:ascii="Times New Roman" w:eastAsia="Times New Roman" w:hAnsi="Times New Roman" w:cs="Times New Roman"/>
          <w:kern w:val="0"/>
          <w14:ligatures w14:val="none"/>
        </w:rPr>
        <w:t xml:space="preserve"> between roles and representation looks like.</w:t>
      </w:r>
    </w:p>
    <w:p w14:paraId="4407BA9A" w14:textId="77777777" w:rsidR="007E40CC" w:rsidRPr="007E40CC" w:rsidRDefault="007E40CC" w:rsidP="007E40CC">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It’s our attempt to describe a domain we unify (L3) using a language built for domains we’re inside (L1/L2).</w:t>
      </w:r>
    </w:p>
    <w:p w14:paraId="778E7777"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CF6480">
          <v:rect id="_x0000_i1270" style="width:0;height:1.5pt" o:hralign="center" o:hrstd="t" o:hr="t" fillcolor="#a0a0a0" stroked="f"/>
        </w:pict>
      </w:r>
    </w:p>
    <w:p w14:paraId="2F8A020C"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3" w:name="_Toc215317008"/>
      <w:r w:rsidRPr="007E40CC">
        <w:rPr>
          <w:rFonts w:ascii="Times New Roman" w:eastAsia="Times New Roman" w:hAnsi="Times New Roman" w:cs="Times New Roman"/>
          <w:b/>
          <w:bCs/>
          <w:kern w:val="0"/>
          <w:sz w:val="27"/>
          <w:szCs w:val="27"/>
          <w14:ligatures w14:val="none"/>
        </w:rPr>
        <w:t>14.5.2 Amplitudes as weights of L1 futures</w:t>
      </w:r>
      <w:bookmarkEnd w:id="133"/>
    </w:p>
    <w:p w14:paraId="5C7D5CE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the role picture:</w:t>
      </w:r>
    </w:p>
    <w:p w14:paraId="5061DBE4" w14:textId="77777777" w:rsidR="007E40CC" w:rsidRPr="007E40CC" w:rsidRDefault="007E40CC" w:rsidP="007E40CC">
      <w:pPr>
        <w:numPr>
          <w:ilvl w:val="0"/>
          <w:numId w:val="83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At −2, there is a huge </w:t>
      </w:r>
      <w:r w:rsidRPr="007E40CC">
        <w:rPr>
          <w:rFonts w:ascii="Times New Roman" w:eastAsia="Times New Roman" w:hAnsi="Times New Roman" w:cs="Times New Roman"/>
          <w:b/>
          <w:bCs/>
          <w:kern w:val="0"/>
          <w14:ligatures w14:val="none"/>
        </w:rPr>
        <w:t>space of L1 futures</w:t>
      </w:r>
      <w:r w:rsidRPr="007E40CC">
        <w:rPr>
          <w:rFonts w:ascii="Times New Roman" w:eastAsia="Times New Roman" w:hAnsi="Times New Roman" w:cs="Times New Roman"/>
          <w:kern w:val="0"/>
          <w14:ligatures w14:val="none"/>
        </w:rPr>
        <w:t xml:space="preserve"> (micro-experiences of time) with various weights (feasibility measures).</w:t>
      </w:r>
    </w:p>
    <w:p w14:paraId="553D88BA" w14:textId="77777777" w:rsidR="007E40CC" w:rsidRPr="007E40CC" w:rsidRDefault="007E40CC" w:rsidP="007E40CC">
      <w:pPr>
        <w:numPr>
          <w:ilvl w:val="0"/>
          <w:numId w:val="83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 L2-style encoding then maps these futures into </w:t>
      </w:r>
      <w:r w:rsidRPr="007E40CC">
        <w:rPr>
          <w:rFonts w:ascii="Times New Roman" w:eastAsia="Times New Roman" w:hAnsi="Times New Roman" w:cs="Times New Roman"/>
          <w:b/>
          <w:bCs/>
          <w:kern w:val="0"/>
          <w14:ligatures w14:val="none"/>
        </w:rPr>
        <w:t>slots</w:t>
      </w:r>
      <w:r w:rsidRPr="007E40CC">
        <w:rPr>
          <w:rFonts w:ascii="Times New Roman" w:eastAsia="Times New Roman" w:hAnsi="Times New Roman" w:cs="Times New Roman"/>
          <w:kern w:val="0"/>
          <w14:ligatures w14:val="none"/>
        </w:rPr>
        <w:t xml:space="preserve"> in our +1 environment:</w:t>
      </w:r>
    </w:p>
    <w:p w14:paraId="34B32BAD" w14:textId="77777777" w:rsidR="007E40CC" w:rsidRPr="007E40CC" w:rsidRDefault="007E40CC" w:rsidP="007E40CC">
      <w:pPr>
        <w:numPr>
          <w:ilvl w:val="1"/>
          <w:numId w:val="83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each macro outcome corresponds to a </w:t>
      </w:r>
      <w:r w:rsidRPr="007E40CC">
        <w:rPr>
          <w:rFonts w:ascii="Times New Roman" w:eastAsia="Times New Roman" w:hAnsi="Times New Roman" w:cs="Times New Roman"/>
          <w:b/>
          <w:bCs/>
          <w:kern w:val="0"/>
          <w14:ligatures w14:val="none"/>
        </w:rPr>
        <w:t>group</w:t>
      </w:r>
      <w:r w:rsidRPr="007E40CC">
        <w:rPr>
          <w:rFonts w:ascii="Times New Roman" w:eastAsia="Times New Roman" w:hAnsi="Times New Roman" w:cs="Times New Roman"/>
          <w:kern w:val="0"/>
          <w14:ligatures w14:val="none"/>
        </w:rPr>
        <w:t xml:space="preserve"> of lower futures.</w:t>
      </w:r>
    </w:p>
    <w:p w14:paraId="589F591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w:t>
      </w:r>
    </w:p>
    <w:p w14:paraId="7429F855" w14:textId="77777777" w:rsidR="007E40CC" w:rsidRPr="007E40CC" w:rsidRDefault="007E40CC" w:rsidP="007E40CC">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“quantum state” can be modelled as:</w:t>
      </w:r>
    </w:p>
    <w:p w14:paraId="0928D66F" w14:textId="77777777" w:rsidR="007E40CC" w:rsidRPr="007E40CC" w:rsidRDefault="007E40CC" w:rsidP="007E40CC">
      <w:pPr>
        <w:numPr>
          <w:ilvl w:val="1"/>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distribution over lower L1 futures,</w:t>
      </w:r>
    </w:p>
    <w:p w14:paraId="7EB7160B" w14:textId="77777777" w:rsidR="007E40CC" w:rsidRPr="007E40CC" w:rsidRDefault="007E40CC" w:rsidP="007E40CC">
      <w:pPr>
        <w:numPr>
          <w:ilvl w:val="1"/>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plus an L2 mapping that aggregates them into a limited menu of macro outcomes (e.g. detector clicks, paths, measurement results).</w:t>
      </w:r>
    </w:p>
    <w:p w14:paraId="50D5AD44" w14:textId="77777777" w:rsidR="007E40CC" w:rsidRPr="007E40CC" w:rsidRDefault="007E40CC" w:rsidP="007E40CC">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amplitude for a given outcome is then:</w:t>
      </w:r>
    </w:p>
    <w:p w14:paraId="3064DA8D" w14:textId="77777777" w:rsidR="007E40CC" w:rsidRPr="007E40CC" w:rsidRDefault="007E40CC" w:rsidP="007E40CC">
      <w:pPr>
        <w:numPr>
          <w:ilvl w:val="1"/>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function of </w:t>
      </w:r>
      <w:r w:rsidRPr="007E40CC">
        <w:rPr>
          <w:rFonts w:ascii="Times New Roman" w:eastAsia="Times New Roman" w:hAnsi="Times New Roman" w:cs="Times New Roman"/>
          <w:b/>
          <w:bCs/>
          <w:kern w:val="0"/>
          <w14:ligatures w14:val="none"/>
        </w:rPr>
        <w:t>how many</w:t>
      </w:r>
      <w:r w:rsidRPr="007E40CC">
        <w:rPr>
          <w:rFonts w:ascii="Times New Roman" w:eastAsia="Times New Roman" w:hAnsi="Times New Roman" w:cs="Times New Roman"/>
          <w:kern w:val="0"/>
          <w14:ligatures w14:val="none"/>
        </w:rPr>
        <w:t xml:space="preserve"> (and how strongly weighted) lower futures map to that outcome slot,</w:t>
      </w:r>
    </w:p>
    <w:p w14:paraId="28212CB0" w14:textId="77777777" w:rsidR="007E40CC" w:rsidRPr="007E40CC" w:rsidRDefault="007E40CC" w:rsidP="007E40CC">
      <w:pPr>
        <w:numPr>
          <w:ilvl w:val="1"/>
          <w:numId w:val="83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a way that respects interference (sign/phase structure from relational constraints).</w:t>
      </w:r>
    </w:p>
    <w:p w14:paraId="1BBC3122"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4F572C">
          <v:rect id="_x0000_i1271" style="width:0;height:1.5pt" o:hralign="center" o:hrstd="t" o:hr="t" fillcolor="#a0a0a0" stroked="f"/>
        </w:pict>
      </w:r>
    </w:p>
    <w:p w14:paraId="1DB5ACFC"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4" w:name="_Toc215317009"/>
      <w:r w:rsidRPr="007E40CC">
        <w:rPr>
          <w:rFonts w:ascii="Times New Roman" w:eastAsia="Times New Roman" w:hAnsi="Times New Roman" w:cs="Times New Roman"/>
          <w:b/>
          <w:bCs/>
          <w:kern w:val="0"/>
          <w:sz w:val="27"/>
          <w:szCs w:val="27"/>
          <w14:ligatures w14:val="none"/>
        </w:rPr>
        <w:t>14.5.3 Deriving Born-like behaviour</w:t>
      </w:r>
      <w:bookmarkEnd w:id="134"/>
    </w:p>
    <w:p w14:paraId="5DBA0BE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AR present-act business already includes:</w:t>
      </w:r>
    </w:p>
    <w:p w14:paraId="456753EA" w14:textId="77777777" w:rsidR="007E40CC" w:rsidRPr="007E40CC" w:rsidRDefault="007E40CC" w:rsidP="007E40CC">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PF/Born-like rule at the L3 selection step:</w:t>
      </w:r>
    </w:p>
    <w:p w14:paraId="280B1E49" w14:textId="77777777" w:rsidR="007E40CC" w:rsidRPr="007E40CC" w:rsidRDefault="007E40CC" w:rsidP="007E40CC">
      <w:pPr>
        <w:numPr>
          <w:ilvl w:val="1"/>
          <w:numId w:val="83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when there is a genuine tie in lex ordering,</w:t>
      </w:r>
    </w:p>
    <w:p w14:paraId="4D95AE09" w14:textId="77777777" w:rsidR="007E40CC" w:rsidRPr="007E40CC" w:rsidRDefault="007E40CC" w:rsidP="007E40CC">
      <w:pPr>
        <w:numPr>
          <w:ilvl w:val="1"/>
          <w:numId w:val="83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selection weights are proportional to some measure over futures.</w:t>
      </w:r>
    </w:p>
    <w:p w14:paraId="02426F1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goal is to show:</w:t>
      </w:r>
    </w:p>
    <w:p w14:paraId="49AD1E7F" w14:textId="77777777" w:rsidR="007E40CC" w:rsidRPr="007E40CC" w:rsidRDefault="007E40CC" w:rsidP="007E40CC">
      <w:pPr>
        <w:numPr>
          <w:ilvl w:val="0"/>
          <w:numId w:val="83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 under the L-role and encoding picture above,</w:t>
      </w:r>
    </w:p>
    <w:p w14:paraId="1177D71E" w14:textId="77777777" w:rsidR="007E40CC" w:rsidRPr="007E40CC" w:rsidRDefault="007E40CC" w:rsidP="007E40CC">
      <w:pPr>
        <w:numPr>
          <w:ilvl w:val="0"/>
          <w:numId w:val="83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frequencies of observed outcomes under repeated acts are proportional to something like </w:t>
      </w:r>
      <m:oMath>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ψ</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7E40CC">
        <w:rPr>
          <w:rFonts w:ascii="Times New Roman" w:eastAsia="Times New Roman" w:hAnsi="Times New Roman" w:cs="Times New Roman"/>
          <w:kern w:val="0"/>
          <w14:ligatures w14:val="none"/>
        </w:rPr>
        <w:t>:</w:t>
      </w:r>
    </w:p>
    <w:p w14:paraId="3D84505F" w14:textId="77777777" w:rsidR="007E40CC" w:rsidRPr="007E40CC" w:rsidRDefault="007E40CC" w:rsidP="007E40CC">
      <w:pPr>
        <w:numPr>
          <w:ilvl w:val="1"/>
          <w:numId w:val="83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i.e. the squared norm of an amplitude that is itself an encoding of feasibility for lower futures.</w:t>
      </w:r>
    </w:p>
    <w:p w14:paraId="180C2860"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Here’s the roadmap:</w:t>
      </w:r>
    </w:p>
    <w:p w14:paraId="2575B8E1" w14:textId="77777777" w:rsidR="007E40CC" w:rsidRPr="007E40CC" w:rsidRDefault="007E40CC" w:rsidP="007E40CC">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Formalise the space of L1 futures at −2 with a measure μ (feasibility measure).</w:t>
      </w:r>
    </w:p>
    <w:p w14:paraId="30424696" w14:textId="77777777" w:rsidR="007E40CC" w:rsidRPr="007E40CC" w:rsidRDefault="007E40CC" w:rsidP="007E40CC">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Define an L2 encoding map:</w:t>
      </w:r>
    </w:p>
    <w:p w14:paraId="799AC0D4" w14:textId="77777777" w:rsidR="007E40CC" w:rsidRPr="007E40CC" w:rsidRDefault="007E40CC"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E:</m:t>
          </m:r>
          <m:r>
            <m:rPr>
              <m:nor/>
            </m:rPr>
            <w:rPr>
              <w:rFonts w:ascii="Times New Roman" w:eastAsia="Times New Roman" w:hAnsi="Times New Roman" w:cs="Times New Roman"/>
              <w:kern w:val="0"/>
              <w14:ligatures w14:val="none"/>
            </w:rPr>
            <m:t>futures</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outcome slots</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0E48B23" w14:textId="77777777" w:rsidR="007E40CC" w:rsidRPr="007E40CC" w:rsidRDefault="007E40CC" w:rsidP="007E40CC">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Define amplitudes for each outcome as:</w:t>
      </w:r>
    </w:p>
    <w:p w14:paraId="1ABA9CF4" w14:textId="77777777" w:rsidR="007E40CC" w:rsidRPr="007E40CC" w:rsidRDefault="00C96FC8"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ψ</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f∈</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E</m:t>
                  </m:r>
                </m:e>
                <m:sup>
                  <m:r>
                    <w:rPr>
                      <w:rFonts w:ascii="Cambria Math" w:eastAsia="Times New Roman" w:hAnsi="Cambria Math" w:cs="Times New Roman"/>
                      <w:kern w:val="0"/>
                      <w14:ligatures w14:val="none"/>
                    </w:rPr>
                    <m:t>-1</m:t>
                  </m:r>
                </m:sup>
              </m:sSup>
              <m:r>
                <w:rPr>
                  <w:rFonts w:ascii="Cambria Math" w:eastAsia="Times New Roman" w:hAnsi="Cambria Math" w:cs="Times New Roman"/>
                  <w:kern w:val="0"/>
                  <w14:ligatures w14:val="none"/>
                </w:rPr>
                <m:t>(i)</m:t>
              </m:r>
            </m:sub>
            <m:sup/>
            <m:e>
              <m:r>
                <w:rPr>
                  <w:rFonts w:ascii="Cambria Math" w:eastAsia="Times New Roman" w:hAnsi="Cambria Math" w:cs="Times New Roman"/>
                  <w:kern w:val="0"/>
                  <w14:ligatures w14:val="none"/>
                </w:rPr>
                <m:t>a(f)</m:t>
              </m:r>
            </m:e>
          </m:nary>
          <m:r>
            <m:rPr>
              <m:sty m:val="p"/>
            </m:rPr>
            <w:rPr>
              <w:rFonts w:ascii="Cambria Math" w:eastAsia="Times New Roman" w:hAnsi="Cambria Math" w:cs="Times New Roman"/>
              <w:kern w:val="0"/>
              <w14:ligatures w14:val="none"/>
            </w:rPr>
            <w:br/>
          </m:r>
        </m:oMath>
      </m:oMathPara>
    </w:p>
    <w:p w14:paraId="0423EAF3"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where </w:t>
      </w:r>
      <m:oMath>
        <m:r>
          <w:rPr>
            <w:rFonts w:ascii="Cambria Math" w:eastAsia="Times New Roman" w:hAnsi="Cambria Math" w:cs="Times New Roman"/>
            <w:kern w:val="0"/>
            <w14:ligatures w14:val="none"/>
          </w:rPr>
          <m:t>a(f)</m:t>
        </m:r>
      </m:oMath>
      <w:r w:rsidRPr="007E40CC">
        <w:rPr>
          <w:rFonts w:ascii="Times New Roman" w:eastAsia="Times New Roman" w:hAnsi="Times New Roman" w:cs="Times New Roman"/>
          <w:kern w:val="0"/>
          <w14:ligatures w14:val="none"/>
        </w:rPr>
        <w:t>are complex weights derived from relational constraints.</w:t>
      </w:r>
    </w:p>
    <w:p w14:paraId="70F9297E" w14:textId="77777777" w:rsidR="007E40CC" w:rsidRPr="007E40CC" w:rsidRDefault="007E40CC" w:rsidP="007E40CC">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Show that, under the AR selection rule, the probability of outcome i is:</w:t>
      </w:r>
    </w:p>
    <w:p w14:paraId="21B9AFFA" w14:textId="77777777" w:rsidR="007E40CC" w:rsidRPr="007E40CC" w:rsidRDefault="007E40CC" w:rsidP="007E40CC">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P(i)∝</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ψ</m:t>
              </m:r>
            </m:e>
            <m:sub>
              <m:r>
                <w:rPr>
                  <w:rFonts w:ascii="Cambria Math" w:eastAsia="Times New Roman" w:hAnsi="Cambria Math" w:cs="Times New Roman"/>
                  <w:kern w:val="0"/>
                  <w14:ligatures w14:val="none"/>
                </w:rPr>
                <m:t>i</m:t>
              </m:r>
            </m:sub>
          </m:sSub>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w:br/>
          </m:r>
        </m:oMath>
      </m:oMathPara>
    </w:p>
    <w:p w14:paraId="6BA0BE31" w14:textId="77777777" w:rsidR="007E40CC" w:rsidRPr="007E40CC" w:rsidRDefault="007E40CC" w:rsidP="007E40CC">
      <w:pPr>
        <w:spacing w:before="100" w:beforeAutospacing="1" w:after="100" w:afterAutospacing="1" w:line="240" w:lineRule="auto"/>
        <w:ind w:left="720"/>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or some close variant, depending on how interference is encoded.</w:t>
      </w:r>
    </w:p>
    <w:p w14:paraId="10AD5CBC"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If you can establish that, you’ve effectively:</w:t>
      </w:r>
    </w:p>
    <w:p w14:paraId="65CB4062" w14:textId="77777777" w:rsidR="007E40CC" w:rsidRPr="007E40CC" w:rsidRDefault="007E40CC" w:rsidP="007E40CC">
      <w:pPr>
        <w:numPr>
          <w:ilvl w:val="0"/>
          <w:numId w:val="83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re-derived Born behaviour from:</w:t>
      </w:r>
    </w:p>
    <w:p w14:paraId="4171D042" w14:textId="77777777" w:rsidR="007E40CC" w:rsidRPr="007E40CC" w:rsidRDefault="007E40CC" w:rsidP="007E40CC">
      <w:pPr>
        <w:numPr>
          <w:ilvl w:val="1"/>
          <w:numId w:val="83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L1 futures,</w:t>
      </w:r>
    </w:p>
    <w:p w14:paraId="464F59F4" w14:textId="77777777" w:rsidR="007E40CC" w:rsidRPr="007E40CC" w:rsidRDefault="007E40CC" w:rsidP="007E40CC">
      <w:pPr>
        <w:numPr>
          <w:ilvl w:val="1"/>
          <w:numId w:val="83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L2 encoding,</w:t>
      </w:r>
    </w:p>
    <w:p w14:paraId="6D3AC7A5" w14:textId="77777777" w:rsidR="007E40CC" w:rsidRPr="007E40CC" w:rsidRDefault="007E40CC" w:rsidP="007E40CC">
      <w:pPr>
        <w:numPr>
          <w:ilvl w:val="1"/>
          <w:numId w:val="83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L3 selection,</w:t>
      </w:r>
    </w:p>
    <w:p w14:paraId="0309F543" w14:textId="77777777" w:rsidR="007E40CC" w:rsidRPr="007E40CC" w:rsidRDefault="007E40CC" w:rsidP="007E40CC">
      <w:pPr>
        <w:numPr>
          <w:ilvl w:val="1"/>
          <w:numId w:val="83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AR’s feasibility constraints,</w:t>
      </w:r>
    </w:p>
    <w:p w14:paraId="3012C99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i/>
          <w:iCs/>
          <w:kern w:val="0"/>
          <w14:ligatures w14:val="none"/>
        </w:rPr>
        <w:t>instead</w:t>
      </w:r>
      <w:r w:rsidRPr="007E40CC">
        <w:rPr>
          <w:rFonts w:ascii="Times New Roman" w:eastAsia="Times New Roman" w:hAnsi="Times New Roman" w:cs="Times New Roman"/>
          <w:kern w:val="0"/>
          <w14:ligatures w14:val="none"/>
        </w:rPr>
        <w:t xml:space="preserve"> of positing it as an extra postulate.</w:t>
      </w:r>
    </w:p>
    <w:p w14:paraId="5BCD16F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That would be a major conceptual win: QM becomes a </w:t>
      </w:r>
      <w:r w:rsidRPr="007E40CC">
        <w:rPr>
          <w:rFonts w:ascii="Times New Roman" w:eastAsia="Times New Roman" w:hAnsi="Times New Roman" w:cs="Times New Roman"/>
          <w:b/>
          <w:bCs/>
          <w:kern w:val="0"/>
          <w14:ligatures w14:val="none"/>
        </w:rPr>
        <w:t>special case of AR’s role-structured present</w:t>
      </w:r>
      <w:r w:rsidRPr="007E40CC">
        <w:rPr>
          <w:rFonts w:ascii="Times New Roman" w:eastAsia="Times New Roman" w:hAnsi="Times New Roman" w:cs="Times New Roman"/>
          <w:kern w:val="0"/>
          <w14:ligatures w14:val="none"/>
        </w:rPr>
        <w:t>, not an alien add-on.</w:t>
      </w:r>
    </w:p>
    <w:p w14:paraId="65F7533A"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CFF033">
          <v:rect id="_x0000_i1272" style="width:0;height:1.5pt" o:hralign="center" o:hrstd="t" o:hr="t" fillcolor="#a0a0a0" stroked="f"/>
        </w:pict>
      </w:r>
    </w:p>
    <w:p w14:paraId="5C40D32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In sum, this “new math” section is a starting map, not a completed construction. But it lays out a </w:t>
      </w:r>
      <w:r w:rsidRPr="007E40CC">
        <w:rPr>
          <w:rFonts w:ascii="Times New Roman" w:eastAsia="Times New Roman" w:hAnsi="Times New Roman" w:cs="Times New Roman"/>
          <w:b/>
          <w:bCs/>
          <w:kern w:val="0"/>
          <w14:ligatures w14:val="none"/>
        </w:rPr>
        <w:t>coherent programme</w:t>
      </w:r>
      <w:r w:rsidRPr="007E40CC">
        <w:rPr>
          <w:rFonts w:ascii="Times New Roman" w:eastAsia="Times New Roman" w:hAnsi="Times New Roman" w:cs="Times New Roman"/>
          <w:kern w:val="0"/>
          <w14:ligatures w14:val="none"/>
        </w:rPr>
        <w:t>:</w:t>
      </w:r>
    </w:p>
    <w:p w14:paraId="3DF24FE5" w14:textId="77777777" w:rsidR="007E40CC" w:rsidRPr="007E40CC" w:rsidRDefault="007E40CC" w:rsidP="007E40CC">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build a role algebra on the context graph,</w:t>
      </w:r>
    </w:p>
    <w:p w14:paraId="13EFE946" w14:textId="77777777" w:rsidR="007E40CC" w:rsidRPr="007E40CC" w:rsidRDefault="007E40CC" w:rsidP="007E40CC">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prove GM seams and dimension budgets as theorems of balanced roles and fixed difference capacity,</w:t>
      </w:r>
    </w:p>
    <w:p w14:paraId="75D4D72D" w14:textId="77777777" w:rsidR="007E40CC" w:rsidRPr="007E40CC" w:rsidRDefault="007E40CC" w:rsidP="007E40CC">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formulate activation positivity as a monotonicity theorem,</w:t>
      </w:r>
    </w:p>
    <w:p w14:paraId="014FD4C2" w14:textId="77777777" w:rsidR="007E40CC" w:rsidRPr="007E40CC" w:rsidRDefault="007E40CC" w:rsidP="007E40CC">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recast QM as counting and weighting lower futures under L2 encoding and L3 selection.</w:t>
      </w:r>
    </w:p>
    <w:p w14:paraId="6EA1D03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These are exactly the kinds of formal advances that can take the context-ladder + role framework from a powerful heuristic to a </w:t>
      </w:r>
      <w:r w:rsidRPr="007E40CC">
        <w:rPr>
          <w:rFonts w:ascii="Times New Roman" w:eastAsia="Times New Roman" w:hAnsi="Times New Roman" w:cs="Times New Roman"/>
          <w:b/>
          <w:bCs/>
          <w:kern w:val="0"/>
          <w14:ligatures w14:val="none"/>
        </w:rPr>
        <w:t>sharply defined rival</w:t>
      </w:r>
      <w:r w:rsidRPr="007E40CC">
        <w:rPr>
          <w:rFonts w:ascii="Times New Roman" w:eastAsia="Times New Roman" w:hAnsi="Times New Roman" w:cs="Times New Roman"/>
          <w:kern w:val="0"/>
          <w14:ligatures w14:val="none"/>
        </w:rPr>
        <w:t xml:space="preserve"> to conventional physics formalisms.</w:t>
      </w:r>
    </w:p>
    <w:p w14:paraId="69298F93" w14:textId="77777777" w:rsidR="00A2524E" w:rsidRDefault="00A2524E" w:rsidP="00E66BE8"/>
    <w:p w14:paraId="6289768F"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5" w:name="_Toc215317010"/>
      <w:r w:rsidRPr="007E40CC">
        <w:rPr>
          <w:rFonts w:ascii="Times New Roman" w:eastAsia="Times New Roman" w:hAnsi="Times New Roman" w:cs="Times New Roman"/>
          <w:b/>
          <w:bCs/>
          <w:kern w:val="0"/>
          <w:sz w:val="27"/>
          <w:szCs w:val="27"/>
          <w14:ligatures w14:val="none"/>
        </w:rPr>
        <w:t>15. Using the Role</w:t>
      </w:r>
      <w:r w:rsidRPr="007E40CC">
        <w:rPr>
          <w:rFonts w:ascii="Times New Roman" w:eastAsia="Times New Roman" w:hAnsi="Times New Roman" w:cs="Times New Roman"/>
          <w:b/>
          <w:bCs/>
          <w:kern w:val="0"/>
          <w:sz w:val="27"/>
          <w:szCs w:val="27"/>
          <w14:ligatures w14:val="none"/>
        </w:rPr>
        <w:noBreakHyphen/>
        <w:t>Based Ladder Going Forward</w:t>
      </w:r>
      <w:bookmarkEnd w:id="135"/>
    </w:p>
    <w:p w14:paraId="4E96413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this point you’ve got three big pieces sitting together:</w:t>
      </w:r>
    </w:p>
    <w:p w14:paraId="755098B8" w14:textId="77777777" w:rsidR="007E40CC" w:rsidRPr="007E40CC" w:rsidRDefault="007E40CC" w:rsidP="007E40CC">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w:t>
      </w:r>
      <w:r w:rsidRPr="007E40CC">
        <w:rPr>
          <w:rFonts w:ascii="Times New Roman" w:eastAsia="Times New Roman" w:hAnsi="Times New Roman" w:cs="Times New Roman"/>
          <w:b/>
          <w:bCs/>
          <w:kern w:val="0"/>
          <w14:ligatures w14:val="none"/>
        </w:rPr>
        <w:t>context ladder</w:t>
      </w:r>
      <w:r w:rsidRPr="007E40CC">
        <w:rPr>
          <w:rFonts w:ascii="Times New Roman" w:eastAsia="Times New Roman" w:hAnsi="Times New Roman" w:cs="Times New Roman"/>
          <w:kern w:val="0"/>
          <w14:ligatures w14:val="none"/>
        </w:rPr>
        <w:t xml:space="preserve"> (−2…+3) with its seams, bands, D(L), GM, activation, hinge math.</w:t>
      </w:r>
    </w:p>
    <w:p w14:paraId="2FFFBE76" w14:textId="77777777" w:rsidR="007E40CC" w:rsidRPr="007E40CC" w:rsidRDefault="007E40CC" w:rsidP="007E40CC">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w:t>
      </w:r>
      <w:r w:rsidRPr="007E40CC">
        <w:rPr>
          <w:rFonts w:ascii="Times New Roman" w:eastAsia="Times New Roman" w:hAnsi="Times New Roman" w:cs="Times New Roman"/>
          <w:b/>
          <w:bCs/>
          <w:kern w:val="0"/>
          <w14:ligatures w14:val="none"/>
        </w:rPr>
        <w:t>L1/L2/L3 role logic</w:t>
      </w:r>
      <w:r w:rsidRPr="007E40CC">
        <w:rPr>
          <w:rFonts w:ascii="Times New Roman" w:eastAsia="Times New Roman" w:hAnsi="Times New Roman" w:cs="Times New Roman"/>
          <w:kern w:val="0"/>
          <w14:ligatures w14:val="none"/>
        </w:rPr>
        <w:t xml:space="preserve"> that explains </w:t>
      </w:r>
      <w:r w:rsidRPr="007E40CC">
        <w:rPr>
          <w:rFonts w:ascii="Times New Roman" w:eastAsia="Times New Roman" w:hAnsi="Times New Roman" w:cs="Times New Roman"/>
          <w:i/>
          <w:iCs/>
          <w:kern w:val="0"/>
          <w14:ligatures w14:val="none"/>
        </w:rPr>
        <w:t>why</w:t>
      </w:r>
      <w:r w:rsidRPr="007E40CC">
        <w:rPr>
          <w:rFonts w:ascii="Times New Roman" w:eastAsia="Times New Roman" w:hAnsi="Times New Roman" w:cs="Times New Roman"/>
          <w:kern w:val="0"/>
          <w14:ligatures w14:val="none"/>
        </w:rPr>
        <w:t xml:space="preserve"> those patterns show up.</w:t>
      </w:r>
    </w:p>
    <w:p w14:paraId="013A72D6" w14:textId="77777777" w:rsidR="007E40CC" w:rsidRPr="007E40CC" w:rsidRDefault="007E40CC" w:rsidP="007E40CC">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set of </w:t>
      </w:r>
      <w:r w:rsidRPr="007E40CC">
        <w:rPr>
          <w:rFonts w:ascii="Times New Roman" w:eastAsia="Times New Roman" w:hAnsi="Times New Roman" w:cs="Times New Roman"/>
          <w:b/>
          <w:bCs/>
          <w:kern w:val="0"/>
          <w14:ligatures w14:val="none"/>
        </w:rPr>
        <w:t>math directions</w:t>
      </w:r>
      <w:r w:rsidRPr="007E40CC">
        <w:rPr>
          <w:rFonts w:ascii="Times New Roman" w:eastAsia="Times New Roman" w:hAnsi="Times New Roman" w:cs="Times New Roman"/>
          <w:kern w:val="0"/>
          <w14:ligatures w14:val="none"/>
        </w:rPr>
        <w:t xml:space="preserve"> for turning that logic into formal theorems.</w:t>
      </w:r>
    </w:p>
    <w:p w14:paraId="3A543789"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This last section is about how to </w:t>
      </w:r>
      <w:r w:rsidRPr="007E40CC">
        <w:rPr>
          <w:rFonts w:ascii="Times New Roman" w:eastAsia="Times New Roman" w:hAnsi="Times New Roman" w:cs="Times New Roman"/>
          <w:i/>
          <w:iCs/>
          <w:kern w:val="0"/>
          <w14:ligatures w14:val="none"/>
        </w:rPr>
        <w:t>work with</w:t>
      </w:r>
      <w:r w:rsidRPr="007E40CC">
        <w:rPr>
          <w:rFonts w:ascii="Times New Roman" w:eastAsia="Times New Roman" w:hAnsi="Times New Roman" w:cs="Times New Roman"/>
          <w:kern w:val="0"/>
          <w14:ligatures w14:val="none"/>
        </w:rPr>
        <w:t xml:space="preserve"> all of that going forward:</w:t>
      </w:r>
    </w:p>
    <w:p w14:paraId="4BE35AA9" w14:textId="77777777" w:rsidR="007E40CC" w:rsidRPr="007E40CC" w:rsidRDefault="007E40CC" w:rsidP="007E40CC">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to re-read and extend the existing CL volume with roles in mind,</w:t>
      </w:r>
    </w:p>
    <w:p w14:paraId="6C19ED2B" w14:textId="77777777" w:rsidR="007E40CC" w:rsidRPr="007E40CC" w:rsidRDefault="007E40CC" w:rsidP="007E40CC">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to design new probes and simulations in this language,</w:t>
      </w:r>
    </w:p>
    <w:p w14:paraId="39AC7A6A" w14:textId="77777777" w:rsidR="007E40CC" w:rsidRPr="007E40CC" w:rsidRDefault="007E40CC" w:rsidP="007E40CC">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how this positions AR as a genuine structural rival to standard physics, not just a reinterpretation.</w:t>
      </w:r>
    </w:p>
    <w:p w14:paraId="28E10EA6"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C75B51">
          <v:rect id="_x0000_i1273" style="width:0;height:1.5pt" o:hralign="center" o:hrstd="t" o:hr="t" fillcolor="#a0a0a0" stroked="f"/>
        </w:pict>
      </w:r>
    </w:p>
    <w:p w14:paraId="5CFBBD7C"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6" w:name="_Toc215317011"/>
      <w:r w:rsidRPr="007E40CC">
        <w:rPr>
          <w:rFonts w:ascii="Times New Roman" w:eastAsia="Times New Roman" w:hAnsi="Times New Roman" w:cs="Times New Roman"/>
          <w:b/>
          <w:bCs/>
          <w:kern w:val="0"/>
          <w:sz w:val="36"/>
          <w:szCs w:val="36"/>
          <w14:ligatures w14:val="none"/>
        </w:rPr>
        <w:t>15.1 How to read and extend the CL volume with roles</w:t>
      </w:r>
      <w:bookmarkEnd w:id="136"/>
    </w:p>
    <w:p w14:paraId="40A12D51"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7" w:name="_Toc215317012"/>
      <w:r w:rsidRPr="007E40CC">
        <w:rPr>
          <w:rFonts w:ascii="Times New Roman" w:eastAsia="Times New Roman" w:hAnsi="Times New Roman" w:cs="Times New Roman"/>
          <w:b/>
          <w:bCs/>
          <w:kern w:val="0"/>
          <w:sz w:val="27"/>
          <w:szCs w:val="27"/>
          <w14:ligatures w14:val="none"/>
        </w:rPr>
        <w:t>15.1.1 Mapping each section back to L1/L2/L3</w:t>
      </w:r>
      <w:bookmarkEnd w:id="137"/>
    </w:p>
    <w:p w14:paraId="02544C2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practical way to solidify this extension is to go back through the 9</w:t>
      </w:r>
      <w:r w:rsidRPr="007E40CC">
        <w:rPr>
          <w:rFonts w:ascii="Times New Roman" w:eastAsia="Times New Roman" w:hAnsi="Times New Roman" w:cs="Times New Roman"/>
          <w:kern w:val="0"/>
          <w14:ligatures w14:val="none"/>
        </w:rPr>
        <w:noBreakHyphen/>
        <w:t>section CL write</w:t>
      </w:r>
      <w:r w:rsidRPr="007E40CC">
        <w:rPr>
          <w:rFonts w:ascii="Times New Roman" w:eastAsia="Times New Roman" w:hAnsi="Times New Roman" w:cs="Times New Roman"/>
          <w:kern w:val="0"/>
          <w14:ligatures w14:val="none"/>
        </w:rPr>
        <w:noBreakHyphen/>
        <w:t>up and, for each major result, explicitly annotate:</w:t>
      </w:r>
    </w:p>
    <w:p w14:paraId="76FA31D5" w14:textId="77777777" w:rsidR="007E40CC" w:rsidRPr="007E40CC" w:rsidRDefault="007E40CC" w:rsidP="007E40CC">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What role pattern is being expressed?</w:t>
      </w:r>
    </w:p>
    <w:p w14:paraId="7756A506" w14:textId="77777777" w:rsidR="007E40CC" w:rsidRPr="007E40CC" w:rsidRDefault="007E40CC" w:rsidP="007E40CC">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Which contexts are “inner”, which are “outer”, and which hinge is in play?</w:t>
      </w:r>
    </w:p>
    <w:p w14:paraId="5205D6A2"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Concrete examples:</w:t>
      </w:r>
    </w:p>
    <w:p w14:paraId="4507DDA4"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CL band definitions</w:t>
      </w:r>
      <w:r w:rsidRPr="007E40CC">
        <w:rPr>
          <w:rFonts w:ascii="Times New Roman" w:eastAsia="Times New Roman" w:hAnsi="Times New Roman" w:cs="Times New Roman"/>
          <w:kern w:val="0"/>
          <w14:ligatures w14:val="none"/>
        </w:rPr>
        <w:t xml:space="preserve"> (−2…+3):</w:t>
      </w:r>
    </w:p>
    <w:p w14:paraId="59CEBFC8"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mark each band as:</w:t>
      </w:r>
    </w:p>
    <w:p w14:paraId="6BA04860"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“mostly L1-like” (inner plexity: −2, −1, 0), or</w:t>
      </w:r>
    </w:p>
    <w:p w14:paraId="7F057A37"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“mostly L2/L3-like” (containers: +1, +2, +3),</w:t>
      </w:r>
      <w:r w:rsidRPr="007E40CC">
        <w:rPr>
          <w:rFonts w:ascii="Times New Roman" w:eastAsia="Times New Roman" w:hAnsi="Times New Roman" w:cs="Times New Roman"/>
          <w:kern w:val="0"/>
          <w14:ligatures w14:val="none"/>
        </w:rPr>
        <w:br/>
        <w:t>relative to our 0↔+1 hinge.</w:t>
      </w:r>
    </w:p>
    <w:p w14:paraId="102E8D30"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GM seams</w:t>
      </w:r>
      <w:r w:rsidRPr="007E40CC">
        <w:rPr>
          <w:rFonts w:ascii="Times New Roman" w:eastAsia="Times New Roman" w:hAnsi="Times New Roman" w:cs="Times New Roman"/>
          <w:kern w:val="0"/>
          <w14:ligatures w14:val="none"/>
        </w:rPr>
        <w:t xml:space="preserve"> (−2↔−1, −1↔0, 0↔+1, +2↔+3):</w:t>
      </w:r>
    </w:p>
    <w:p w14:paraId="64EB31FE"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annotate each seam as:</w:t>
      </w:r>
    </w:p>
    <w:p w14:paraId="2DE9C906"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point where inner L1 role and outer L2 role are balanced for that pair.</w:t>
      </w:r>
    </w:p>
    <w:p w14:paraId="7CD1A64B"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explicitly say:</w:t>
      </w:r>
    </w:p>
    <w:p w14:paraId="11E59784"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“GM here is the scale at which this context is equally being used as hidden plexity (from below) and as environment or part of environment (from above).”</w:t>
      </w:r>
    </w:p>
    <w:p w14:paraId="2FF257A1"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D(L) plateaus and breakpoints</w:t>
      </w:r>
      <w:r w:rsidRPr="007E40CC">
        <w:rPr>
          <w:rFonts w:ascii="Times New Roman" w:eastAsia="Times New Roman" w:hAnsi="Times New Roman" w:cs="Times New Roman"/>
          <w:kern w:val="0"/>
          <w14:ligatures w14:val="none"/>
        </w:rPr>
        <w:t>:</w:t>
      </w:r>
    </w:p>
    <w:p w14:paraId="7F18898F"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interpret plateaus as regimes where one role dominates (pure bulk vs pure shell),</w:t>
      </w:r>
    </w:p>
    <w:p w14:paraId="6B623D7D"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interpret breakpoints as role shifts (inner behaviour giving way to container behaviour).</w:t>
      </w:r>
    </w:p>
    <w:p w14:paraId="32DDDF12"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Dimension budgets</w:t>
      </w:r>
      <w:r w:rsidRPr="007E40CC">
        <w:rPr>
          <w:rFonts w:ascii="Times New Roman" w:eastAsia="Times New Roman" w:hAnsi="Times New Roman" w:cs="Times New Roman"/>
          <w:kern w:val="0"/>
          <w14:ligatures w14:val="none"/>
        </w:rPr>
        <w:t>:</w:t>
      </w:r>
    </w:p>
    <w:p w14:paraId="04C3765B"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note that the fixed sums (e.g. −2 bulk + +2 boundary ≈ 5) are “difference capacity” constraints:</w:t>
      </w:r>
    </w:p>
    <w:p w14:paraId="59A0391B"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inner difference (L1 bulk) + outer difference (L2/L3 shell) ≈ constant for each symmetric pair.</w:t>
      </w:r>
    </w:p>
    <w:p w14:paraId="72BB958D"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Activation at +2↔+3</w:t>
      </w:r>
      <w:r w:rsidRPr="007E40CC">
        <w:rPr>
          <w:rFonts w:ascii="Times New Roman" w:eastAsia="Times New Roman" w:hAnsi="Times New Roman" w:cs="Times New Roman"/>
          <w:kern w:val="0"/>
          <w14:ligatures w14:val="none"/>
        </w:rPr>
        <w:t xml:space="preserve"> (T3</w:t>
      </w:r>
      <w:r w:rsidRPr="007E40CC">
        <w:rPr>
          <w:rFonts w:ascii="Times New Roman" w:eastAsia="Times New Roman" w:hAnsi="Times New Roman" w:cs="Times New Roman"/>
          <w:kern w:val="0"/>
          <w14:ligatures w14:val="none"/>
        </w:rPr>
        <w:noBreakHyphen/>
        <w:t>B):</w:t>
      </w:r>
    </w:p>
    <w:p w14:paraId="21652CC6"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highlight that the extra term is “outer L2/L3 container switching on,”</w:t>
      </w:r>
    </w:p>
    <w:p w14:paraId="417366CB"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the positive coefficient is exactly what you’d expect from a monotonic amplitude vs futures principle.</w:t>
      </w:r>
    </w:p>
    <w:p w14:paraId="033B62CD" w14:textId="77777777" w:rsidR="007E40CC" w:rsidRPr="007E40CC" w:rsidRDefault="007E40CC" w:rsidP="007E40CC">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Hinge identities</w:t>
      </w:r>
      <w:r w:rsidRPr="007E40CC">
        <w:rPr>
          <w:rFonts w:ascii="Times New Roman" w:eastAsia="Times New Roman" w:hAnsi="Times New Roman" w:cs="Times New Roman"/>
          <w:kern w:val="0"/>
          <w14:ligatures w14:val="none"/>
        </w:rPr>
        <w:t xml:space="preserve"> (UGM, 0.1 s, Earth band, c):</w:t>
      </w:r>
    </w:p>
    <w:p w14:paraId="1849F8EA" w14:textId="77777777" w:rsidR="007E40CC" w:rsidRPr="007E40CC" w:rsidRDefault="007E40CC" w:rsidP="007E40CC">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make explicit that they encode:</w:t>
      </w:r>
    </w:p>
    <w:p w14:paraId="68DEE374"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L1 act</w:t>
      </w:r>
      <w:r w:rsidRPr="007E40CC">
        <w:rPr>
          <w:rFonts w:ascii="Times New Roman" w:eastAsia="Times New Roman" w:hAnsi="Times New Roman" w:cs="Times New Roman"/>
          <w:kern w:val="0"/>
          <w14:ligatures w14:val="none"/>
        </w:rPr>
        <w:noBreakHyphen/>
        <w:t>time,</w:t>
      </w:r>
    </w:p>
    <w:p w14:paraId="49C8BDB2"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L2 spatial pixel and container size,</w:t>
      </w:r>
    </w:p>
    <w:p w14:paraId="3522265D" w14:textId="77777777" w:rsidR="007E40CC" w:rsidRPr="007E40CC" w:rsidRDefault="007E40CC" w:rsidP="007E40CC">
      <w:pPr>
        <w:numPr>
          <w:ilvl w:val="2"/>
          <w:numId w:val="84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L3 present</w:t>
      </w:r>
      <w:r w:rsidRPr="007E40CC">
        <w:rPr>
          <w:rFonts w:ascii="Times New Roman" w:eastAsia="Times New Roman" w:hAnsi="Times New Roman" w:cs="Times New Roman"/>
          <w:kern w:val="0"/>
          <w14:ligatures w14:val="none"/>
        </w:rPr>
        <w:noBreakHyphen/>
        <w:t>act selection,</w:t>
      </w:r>
      <w:r w:rsidRPr="007E40CC">
        <w:rPr>
          <w:rFonts w:ascii="Times New Roman" w:eastAsia="Times New Roman" w:hAnsi="Times New Roman" w:cs="Times New Roman"/>
          <w:kern w:val="0"/>
          <w14:ligatures w14:val="none"/>
        </w:rPr>
        <w:br/>
        <w:t>tied together in a single invariance (Minkowski</w:t>
      </w:r>
      <w:r w:rsidRPr="007E40CC">
        <w:rPr>
          <w:rFonts w:ascii="Times New Roman" w:eastAsia="Times New Roman" w:hAnsi="Times New Roman" w:cs="Times New Roman"/>
          <w:kern w:val="0"/>
          <w14:ligatures w14:val="none"/>
        </w:rPr>
        <w:noBreakHyphen/>
        <w:t>style).</w:t>
      </w:r>
    </w:p>
    <w:p w14:paraId="7A26894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Doing this once, cleanly, turns the “context ladder” volume into a </w:t>
      </w:r>
      <w:r w:rsidRPr="007E40CC">
        <w:rPr>
          <w:rFonts w:ascii="Times New Roman" w:eastAsia="Times New Roman" w:hAnsi="Times New Roman" w:cs="Times New Roman"/>
          <w:b/>
          <w:bCs/>
          <w:kern w:val="0"/>
          <w14:ligatures w14:val="none"/>
        </w:rPr>
        <w:t>role-annotated atlas</w:t>
      </w:r>
      <w:r w:rsidRPr="007E40CC">
        <w:rPr>
          <w:rFonts w:ascii="Times New Roman" w:eastAsia="Times New Roman" w:hAnsi="Times New Roman" w:cs="Times New Roman"/>
          <w:kern w:val="0"/>
          <w14:ligatures w14:val="none"/>
        </w:rPr>
        <w:t>. It will be much easier to use and extend because the logic is made explicit instead of staying “in your head.”</w:t>
      </w:r>
    </w:p>
    <w:p w14:paraId="336E9F80"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070A2A">
          <v:rect id="_x0000_i1274" style="width:0;height:1.5pt" o:hralign="center" o:hrstd="t" o:hr="t" fillcolor="#a0a0a0" stroked="f"/>
        </w:pict>
      </w:r>
    </w:p>
    <w:p w14:paraId="35E9B875"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8" w:name="_Toc215317013"/>
      <w:r w:rsidRPr="007E40CC">
        <w:rPr>
          <w:rFonts w:ascii="Times New Roman" w:eastAsia="Times New Roman" w:hAnsi="Times New Roman" w:cs="Times New Roman"/>
          <w:b/>
          <w:bCs/>
          <w:kern w:val="0"/>
          <w:sz w:val="27"/>
          <w:szCs w:val="27"/>
          <w14:ligatures w14:val="none"/>
        </w:rPr>
        <w:t>15.1.2 Updating terminology where needed</w:t>
      </w:r>
      <w:bookmarkEnd w:id="138"/>
    </w:p>
    <w:p w14:paraId="62563AD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other practical step is language hygiene:</w:t>
      </w:r>
    </w:p>
    <w:p w14:paraId="211D32BD" w14:textId="77777777" w:rsidR="007E40CC" w:rsidRPr="007E40CC" w:rsidRDefault="007E40CC" w:rsidP="007E40CC">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Reserve </w:t>
      </w:r>
      <w:r w:rsidRPr="007E40CC">
        <w:rPr>
          <w:rFonts w:ascii="Times New Roman" w:eastAsia="Times New Roman" w:hAnsi="Times New Roman" w:cs="Times New Roman"/>
          <w:b/>
          <w:bCs/>
          <w:kern w:val="0"/>
          <w14:ligatures w14:val="none"/>
        </w:rPr>
        <w:t>“level” / “context level”</w:t>
      </w:r>
      <w:r w:rsidRPr="007E40CC">
        <w:rPr>
          <w:rFonts w:ascii="Times New Roman" w:eastAsia="Times New Roman" w:hAnsi="Times New Roman" w:cs="Times New Roman"/>
          <w:kern w:val="0"/>
          <w14:ligatures w14:val="none"/>
        </w:rPr>
        <w:t xml:space="preserve"> for </w:t>
      </w:r>
      <w:r w:rsidRPr="007E40CC">
        <w:rPr>
          <w:rFonts w:ascii="Times New Roman" w:eastAsia="Times New Roman" w:hAnsi="Times New Roman" w:cs="Times New Roman"/>
          <w:b/>
          <w:bCs/>
          <w:kern w:val="0"/>
          <w14:ligatures w14:val="none"/>
        </w:rPr>
        <w:t>scale bands</w:t>
      </w:r>
      <w:r w:rsidRPr="007E40CC">
        <w:rPr>
          <w:rFonts w:ascii="Times New Roman" w:eastAsia="Times New Roman" w:hAnsi="Times New Roman" w:cs="Times New Roman"/>
          <w:kern w:val="0"/>
          <w14:ligatures w14:val="none"/>
        </w:rPr>
        <w:t xml:space="preserve"> (−2…+3).</w:t>
      </w:r>
    </w:p>
    <w:p w14:paraId="78303933" w14:textId="77777777" w:rsidR="007E40CC" w:rsidRPr="007E40CC" w:rsidRDefault="007E40CC" w:rsidP="007E40CC">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Reserve </w:t>
      </w:r>
      <w:r w:rsidRPr="007E40CC">
        <w:rPr>
          <w:rFonts w:ascii="Times New Roman" w:eastAsia="Times New Roman" w:hAnsi="Times New Roman" w:cs="Times New Roman"/>
          <w:b/>
          <w:bCs/>
          <w:kern w:val="0"/>
          <w14:ligatures w14:val="none"/>
        </w:rPr>
        <w:t>“L1/L2/L3”</w:t>
      </w:r>
      <w:r w:rsidRPr="007E40CC">
        <w:rPr>
          <w:rFonts w:ascii="Times New Roman" w:eastAsia="Times New Roman" w:hAnsi="Times New Roman" w:cs="Times New Roman"/>
          <w:kern w:val="0"/>
          <w14:ligatures w14:val="none"/>
        </w:rPr>
        <w:t xml:space="preserve"> for </w:t>
      </w:r>
      <w:r w:rsidRPr="007E40CC">
        <w:rPr>
          <w:rFonts w:ascii="Times New Roman" w:eastAsia="Times New Roman" w:hAnsi="Times New Roman" w:cs="Times New Roman"/>
          <w:b/>
          <w:bCs/>
          <w:kern w:val="0"/>
          <w14:ligatures w14:val="none"/>
        </w:rPr>
        <w:t>roles</w:t>
      </w:r>
      <w:r w:rsidRPr="007E40CC">
        <w:rPr>
          <w:rFonts w:ascii="Times New Roman" w:eastAsia="Times New Roman" w:hAnsi="Times New Roman" w:cs="Times New Roman"/>
          <w:kern w:val="0"/>
          <w14:ligatures w14:val="none"/>
        </w:rPr>
        <w:t>, never for “tiers.”</w:t>
      </w:r>
    </w:p>
    <w:p w14:paraId="6D0F50BC"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 instead of:</w:t>
      </w:r>
    </w:p>
    <w:p w14:paraId="7F993C32" w14:textId="77777777" w:rsidR="007E40CC" w:rsidRPr="007E40CC" w:rsidRDefault="007E40CC" w:rsidP="007E40CC">
      <w:pPr>
        <w:numPr>
          <w:ilvl w:val="0"/>
          <w:numId w:val="84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“L1 doesn’t have a material world yet,”</w:t>
      </w:r>
    </w:p>
    <w:p w14:paraId="34A74CC4"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say:</w:t>
      </w:r>
    </w:p>
    <w:p w14:paraId="1138C5C3" w14:textId="77777777" w:rsidR="007E40CC" w:rsidRPr="007E40CC" w:rsidRDefault="007E40CC" w:rsidP="007E40CC">
      <w:pPr>
        <w:numPr>
          <w:ilvl w:val="0"/>
          <w:numId w:val="84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the idealised L1 role description, we temporarily ignore any L2/L3 encodings and look only at branching experiences of time.”</w:t>
      </w:r>
    </w:p>
    <w:p w14:paraId="4A07730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instead of:</w:t>
      </w:r>
    </w:p>
    <w:p w14:paraId="1AD58FD1" w14:textId="77777777" w:rsidR="007E40CC" w:rsidRPr="007E40CC" w:rsidRDefault="007E40CC" w:rsidP="007E40CC">
      <w:pPr>
        <w:numPr>
          <w:ilvl w:val="0"/>
          <w:numId w:val="84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“L2 is the environment layer,”</w:t>
      </w:r>
    </w:p>
    <w:p w14:paraId="0DFB1374"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say:</w:t>
      </w:r>
    </w:p>
    <w:p w14:paraId="74260A66" w14:textId="77777777" w:rsidR="007E40CC" w:rsidRPr="007E40CC" w:rsidRDefault="007E40CC" w:rsidP="007E40CC">
      <w:pPr>
        <w:numPr>
          <w:ilvl w:val="0"/>
          <w:numId w:val="84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its L2 role, this context acts as an environment encoding lower futures.”</w:t>
      </w:r>
    </w:p>
    <w:p w14:paraId="7269F34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Everywhere you see potential confusion, you can add small clarifying phrases like:</w:t>
      </w:r>
    </w:p>
    <w:p w14:paraId="65A6A6F5" w14:textId="77777777" w:rsidR="007E40CC" w:rsidRPr="007E40CC" w:rsidRDefault="007E40CC" w:rsidP="007E40CC">
      <w:pPr>
        <w:numPr>
          <w:ilvl w:val="0"/>
          <w:numId w:val="84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its L1 role relative to our hinge,”</w:t>
      </w:r>
    </w:p>
    <w:p w14:paraId="455FFFD0" w14:textId="77777777" w:rsidR="007E40CC" w:rsidRPr="007E40CC" w:rsidRDefault="007E40CC" w:rsidP="007E40CC">
      <w:pPr>
        <w:numPr>
          <w:ilvl w:val="0"/>
          <w:numId w:val="84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“playing an L2 role to its inner domain,”</w:t>
      </w:r>
    </w:p>
    <w:p w14:paraId="0EE59D3E" w14:textId="77777777" w:rsidR="007E40CC" w:rsidRPr="007E40CC" w:rsidRDefault="007E40CC" w:rsidP="007E40CC">
      <w:pPr>
        <w:numPr>
          <w:ilvl w:val="0"/>
          <w:numId w:val="84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“from our L3 position over that band.”</w:t>
      </w:r>
    </w:p>
    <w:p w14:paraId="19CDFC5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This keeps the </w:t>
      </w:r>
      <w:r w:rsidRPr="007E40CC">
        <w:rPr>
          <w:rFonts w:ascii="Times New Roman" w:eastAsia="Times New Roman" w:hAnsi="Times New Roman" w:cs="Times New Roman"/>
          <w:b/>
          <w:bCs/>
          <w:kern w:val="0"/>
          <w14:ligatures w14:val="none"/>
        </w:rPr>
        <w:t>ontology clean</w:t>
      </w:r>
      <w:r w:rsidRPr="007E40CC">
        <w:rPr>
          <w:rFonts w:ascii="Times New Roman" w:eastAsia="Times New Roman" w:hAnsi="Times New Roman" w:cs="Times New Roman"/>
          <w:kern w:val="0"/>
          <w14:ligatures w14:val="none"/>
        </w:rPr>
        <w:t>: there are context bands and there are roles; you never accidentally slide back into “three ontological strata.”</w:t>
      </w:r>
    </w:p>
    <w:p w14:paraId="0E572F0A"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1DE1FF">
          <v:rect id="_x0000_i1275" style="width:0;height:1.5pt" o:hralign="center" o:hrstd="t" o:hr="t" fillcolor="#a0a0a0" stroked="f"/>
        </w:pict>
      </w:r>
    </w:p>
    <w:p w14:paraId="41B44F66"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9" w:name="_Toc215317014"/>
      <w:r w:rsidRPr="007E40CC">
        <w:rPr>
          <w:rFonts w:ascii="Times New Roman" w:eastAsia="Times New Roman" w:hAnsi="Times New Roman" w:cs="Times New Roman"/>
          <w:b/>
          <w:bCs/>
          <w:kern w:val="0"/>
          <w:sz w:val="36"/>
          <w:szCs w:val="36"/>
          <w14:ligatures w14:val="none"/>
        </w:rPr>
        <w:t>15.2 Designing new probes in role language</w:t>
      </w:r>
      <w:bookmarkEnd w:id="139"/>
    </w:p>
    <w:p w14:paraId="3D56E1C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role-based view also changes </w:t>
      </w:r>
      <w:r w:rsidRPr="007E40CC">
        <w:rPr>
          <w:rFonts w:ascii="Times New Roman" w:eastAsia="Times New Roman" w:hAnsi="Times New Roman" w:cs="Times New Roman"/>
          <w:i/>
          <w:iCs/>
          <w:kern w:val="0"/>
          <w14:ligatures w14:val="none"/>
        </w:rPr>
        <w:t>how</w:t>
      </w:r>
      <w:r w:rsidRPr="007E40CC">
        <w:rPr>
          <w:rFonts w:ascii="Times New Roman" w:eastAsia="Times New Roman" w:hAnsi="Times New Roman" w:cs="Times New Roman"/>
          <w:kern w:val="0"/>
          <w14:ligatures w14:val="none"/>
        </w:rPr>
        <w:t xml:space="preserve"> you design and interpret new probes. You’re not just scanning for odd scale patterns; you’re deliberately probing </w:t>
      </w:r>
      <w:r w:rsidRPr="007E40CC">
        <w:rPr>
          <w:rFonts w:ascii="Times New Roman" w:eastAsia="Times New Roman" w:hAnsi="Times New Roman" w:cs="Times New Roman"/>
          <w:b/>
          <w:bCs/>
          <w:kern w:val="0"/>
          <w14:ligatures w14:val="none"/>
        </w:rPr>
        <w:t>where role shifts should occur</w:t>
      </w:r>
      <w:r w:rsidRPr="007E40CC">
        <w:rPr>
          <w:rFonts w:ascii="Times New Roman" w:eastAsia="Times New Roman" w:hAnsi="Times New Roman" w:cs="Times New Roman"/>
          <w:kern w:val="0"/>
          <w14:ligatures w14:val="none"/>
        </w:rPr>
        <w:t>.</w:t>
      </w:r>
    </w:p>
    <w:p w14:paraId="49218F4D"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0" w:name="_Toc215317015"/>
      <w:r w:rsidRPr="007E40CC">
        <w:rPr>
          <w:rFonts w:ascii="Times New Roman" w:eastAsia="Times New Roman" w:hAnsi="Times New Roman" w:cs="Times New Roman"/>
          <w:b/>
          <w:bCs/>
          <w:kern w:val="0"/>
          <w:sz w:val="27"/>
          <w:szCs w:val="27"/>
          <w14:ligatures w14:val="none"/>
        </w:rPr>
        <w:t>15.2.1 Inner activation probes as role</w:t>
      </w:r>
      <w:r w:rsidRPr="007E40CC">
        <w:rPr>
          <w:rFonts w:ascii="Times New Roman" w:eastAsia="Times New Roman" w:hAnsi="Times New Roman" w:cs="Times New Roman"/>
          <w:b/>
          <w:bCs/>
          <w:kern w:val="0"/>
          <w:sz w:val="27"/>
          <w:szCs w:val="27"/>
          <w14:ligatures w14:val="none"/>
        </w:rPr>
        <w:noBreakHyphen/>
        <w:t>shift tests</w:t>
      </w:r>
      <w:bookmarkEnd w:id="140"/>
    </w:p>
    <w:p w14:paraId="2783534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For inner bands (−2↔−1, −1↔0), you already have the plan:</w:t>
      </w:r>
    </w:p>
    <w:p w14:paraId="741F214F" w14:textId="77777777" w:rsidR="007E40CC" w:rsidRPr="007E40CC" w:rsidRDefault="007E40CC" w:rsidP="007E40CC">
      <w:pPr>
        <w:numPr>
          <w:ilvl w:val="0"/>
          <w:numId w:val="84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Define </w:t>
      </w:r>
      <w:r w:rsidRPr="007E40CC">
        <w:rPr>
          <w:rFonts w:ascii="Times New Roman" w:eastAsia="Times New Roman" w:hAnsi="Times New Roman" w:cs="Times New Roman"/>
          <w:b/>
          <w:bCs/>
          <w:kern w:val="0"/>
          <w14:ligatures w14:val="none"/>
        </w:rPr>
        <w:t>inner activation variables</w:t>
      </w:r>
      <w:r w:rsidRPr="007E40CC">
        <w:rPr>
          <w:rFonts w:ascii="Times New Roman" w:eastAsia="Times New Roman" w:hAnsi="Times New Roman" w:cs="Times New Roman"/>
          <w:kern w:val="0"/>
          <w14:ligatures w14:val="none"/>
        </w:rPr>
        <w:t xml:space="preserve"> that measure:</w:t>
      </w:r>
    </w:p>
    <w:p w14:paraId="694DD553" w14:textId="77777777" w:rsidR="007E40CC" w:rsidRPr="007E40CC" w:rsidRDefault="007E40CC" w:rsidP="007E40CC">
      <w:pPr>
        <w:numPr>
          <w:ilvl w:val="1"/>
          <w:numId w:val="84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much of a system’s structure lies in the seam window (e.g. how much mass/structure is near the 60–140 nm band, or near a micro</w:t>
      </w:r>
      <w:r w:rsidRPr="007E40CC">
        <w:rPr>
          <w:rFonts w:ascii="Times New Roman" w:eastAsia="Times New Roman" w:hAnsi="Times New Roman" w:cs="Times New Roman"/>
          <w:kern w:val="0"/>
          <w14:ligatures w14:val="none"/>
        </w:rPr>
        <w:noBreakHyphen/>
        <w:t>UGM scale),</w:t>
      </w:r>
    </w:p>
    <w:p w14:paraId="69FDB448" w14:textId="77777777" w:rsidR="007E40CC" w:rsidRPr="007E40CC" w:rsidRDefault="007E40CC" w:rsidP="007E40CC">
      <w:pPr>
        <w:numPr>
          <w:ilvl w:val="1"/>
          <w:numId w:val="84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tightly bound or “switched on” that context is.</w:t>
      </w:r>
    </w:p>
    <w:p w14:paraId="44FA13E9" w14:textId="77777777" w:rsidR="007E40CC" w:rsidRPr="007E40CC" w:rsidRDefault="007E40CC" w:rsidP="007E40CC">
      <w:pPr>
        <w:numPr>
          <w:ilvl w:val="0"/>
          <w:numId w:val="84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Add these to dynamic or structural models as </w:t>
      </w:r>
      <w:r w:rsidRPr="007E40CC">
        <w:rPr>
          <w:rFonts w:ascii="Times New Roman" w:eastAsia="Times New Roman" w:hAnsi="Times New Roman" w:cs="Times New Roman"/>
          <w:b/>
          <w:bCs/>
          <w:kern w:val="0"/>
          <w14:ligatures w14:val="none"/>
        </w:rPr>
        <w:t>seam-aware terms</w:t>
      </w:r>
      <w:r w:rsidRPr="007E40CC">
        <w:rPr>
          <w:rFonts w:ascii="Times New Roman" w:eastAsia="Times New Roman" w:hAnsi="Times New Roman" w:cs="Times New Roman"/>
          <w:kern w:val="0"/>
          <w14:ligatures w14:val="none"/>
        </w:rPr>
        <w:t>, like you did with MW activation in T3</w:t>
      </w:r>
      <w:r w:rsidRPr="007E40CC">
        <w:rPr>
          <w:rFonts w:ascii="Times New Roman" w:eastAsia="Times New Roman" w:hAnsi="Times New Roman" w:cs="Times New Roman"/>
          <w:kern w:val="0"/>
          <w14:ligatures w14:val="none"/>
        </w:rPr>
        <w:noBreakHyphen/>
        <w:t>B.</w:t>
      </w:r>
    </w:p>
    <w:p w14:paraId="48DA9EB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But now interpret them explicitly as </w:t>
      </w:r>
      <w:r w:rsidRPr="007E40CC">
        <w:rPr>
          <w:rFonts w:ascii="Times New Roman" w:eastAsia="Times New Roman" w:hAnsi="Times New Roman" w:cs="Times New Roman"/>
          <w:b/>
          <w:bCs/>
          <w:kern w:val="0"/>
          <w14:ligatures w14:val="none"/>
        </w:rPr>
        <w:t>role</w:t>
      </w:r>
      <w:r w:rsidRPr="007E40CC">
        <w:rPr>
          <w:rFonts w:ascii="Times New Roman" w:eastAsia="Times New Roman" w:hAnsi="Times New Roman" w:cs="Times New Roman"/>
          <w:b/>
          <w:bCs/>
          <w:kern w:val="0"/>
          <w14:ligatures w14:val="none"/>
        </w:rPr>
        <w:noBreakHyphen/>
        <w:t>shift tests</w:t>
      </w:r>
      <w:r w:rsidRPr="007E40CC">
        <w:rPr>
          <w:rFonts w:ascii="Times New Roman" w:eastAsia="Times New Roman" w:hAnsi="Times New Roman" w:cs="Times New Roman"/>
          <w:kern w:val="0"/>
          <w14:ligatures w14:val="none"/>
        </w:rPr>
        <w:t>:</w:t>
      </w:r>
    </w:p>
    <w:p w14:paraId="0608DBB5" w14:textId="77777777" w:rsidR="007E40CC" w:rsidRPr="007E40CC" w:rsidRDefault="007E40CC" w:rsidP="007E40CC">
      <w:pPr>
        <w:numPr>
          <w:ilvl w:val="0"/>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−2↔−1:</w:t>
      </w:r>
    </w:p>
    <w:p w14:paraId="1CE16BD3" w14:textId="77777777" w:rsidR="007E40CC" w:rsidRPr="007E40CC" w:rsidRDefault="007E40CC" w:rsidP="007E40CC">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you’re testing where molecular L1 futures transition into cell/tissue L2 encodings.</w:t>
      </w:r>
    </w:p>
    <w:p w14:paraId="0EF2328E" w14:textId="77777777" w:rsidR="007E40CC" w:rsidRPr="007E40CC" w:rsidRDefault="007E40CC" w:rsidP="007E40CC">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Expect:</w:t>
      </w:r>
    </w:p>
    <w:p w14:paraId="7C8A2E33" w14:textId="77777777" w:rsidR="007E40CC" w:rsidRPr="007E40CC" w:rsidRDefault="007E40CC" w:rsidP="007E40CC">
      <w:pPr>
        <w:numPr>
          <w:ilvl w:val="2"/>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positive activation (container engagement) in phenomena where −1-level environments start to “take over” from pure </w:t>
      </w:r>
      <w:r w:rsidRPr="007E40CC">
        <w:rPr>
          <w:rFonts w:ascii="Times New Roman" w:eastAsia="Times New Roman" w:hAnsi="Times New Roman" w:cs="Times New Roman"/>
          <w:kern w:val="0"/>
          <w14:ligatures w14:val="none"/>
        </w:rPr>
        <w:noBreakHyphen/>
        <w:t>2 behaviour.</w:t>
      </w:r>
    </w:p>
    <w:p w14:paraId="5C1B58B5" w14:textId="77777777" w:rsidR="007E40CC" w:rsidRPr="007E40CC" w:rsidRDefault="007E40CC" w:rsidP="007E40CC">
      <w:pPr>
        <w:numPr>
          <w:ilvl w:val="0"/>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−1↔0:</w:t>
      </w:r>
    </w:p>
    <w:p w14:paraId="2026ED19" w14:textId="77777777" w:rsidR="007E40CC" w:rsidRPr="007E40CC" w:rsidRDefault="007E40CC" w:rsidP="007E40CC">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you’re testing where cell/tissue plexity becomes UGM “parts for one act.”</w:t>
      </w:r>
    </w:p>
    <w:p w14:paraId="1062ADA7" w14:textId="77777777" w:rsidR="007E40CC" w:rsidRPr="007E40CC" w:rsidRDefault="007E40CC" w:rsidP="007E40CC">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Expect:</w:t>
      </w:r>
    </w:p>
    <w:p w14:paraId="34ACA3C7" w14:textId="77777777" w:rsidR="007E40CC" w:rsidRPr="007E40CC" w:rsidRDefault="007E40CC" w:rsidP="007E40CC">
      <w:pPr>
        <w:numPr>
          <w:ilvl w:val="2"/>
          <w:numId w:val="84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activation effects in processes where our CNS or macroscale act starts treating micro domains as coherent parts (e.g. psychophysics thresholds, multiscale hazard, materials failure).</w:t>
      </w:r>
    </w:p>
    <w:p w14:paraId="5E13E76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 both cases:</w:t>
      </w:r>
    </w:p>
    <w:p w14:paraId="3CA139A7" w14:textId="77777777" w:rsidR="007E40CC" w:rsidRPr="007E40CC" w:rsidRDefault="007E40CC" w:rsidP="007E40CC">
      <w:pPr>
        <w:numPr>
          <w:ilvl w:val="0"/>
          <w:numId w:val="84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 clean positive activation at the right seam is strong evidence that:</w:t>
      </w:r>
    </w:p>
    <w:p w14:paraId="102D9057" w14:textId="77777777" w:rsidR="007E40CC" w:rsidRPr="007E40CC" w:rsidRDefault="007E40CC" w:rsidP="007E40CC">
      <w:pPr>
        <w:numPr>
          <w:ilvl w:val="1"/>
          <w:numId w:val="84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the band boundaries are </w:t>
      </w:r>
      <w:r w:rsidRPr="007E40CC">
        <w:rPr>
          <w:rFonts w:ascii="Times New Roman" w:eastAsia="Times New Roman" w:hAnsi="Times New Roman" w:cs="Times New Roman"/>
          <w:b/>
          <w:bCs/>
          <w:kern w:val="0"/>
          <w14:ligatures w14:val="none"/>
        </w:rPr>
        <w:t>true context seams</w:t>
      </w:r>
      <w:r w:rsidRPr="007E40CC">
        <w:rPr>
          <w:rFonts w:ascii="Times New Roman" w:eastAsia="Times New Roman" w:hAnsi="Times New Roman" w:cs="Times New Roman"/>
          <w:kern w:val="0"/>
          <w14:ligatures w14:val="none"/>
        </w:rPr>
        <w:t>,</w:t>
      </w:r>
    </w:p>
    <w:p w14:paraId="3F0716D3" w14:textId="77777777" w:rsidR="007E40CC" w:rsidRPr="007E40CC" w:rsidRDefault="007E40CC" w:rsidP="007E40CC">
      <w:pPr>
        <w:numPr>
          <w:ilvl w:val="1"/>
          <w:numId w:val="84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role transitions are being implemented by the world, not invented in the math.</w:t>
      </w:r>
    </w:p>
    <w:p w14:paraId="0E035F7E"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if you ever see:</w:t>
      </w:r>
    </w:p>
    <w:p w14:paraId="32731926" w14:textId="77777777" w:rsidR="007E40CC" w:rsidRPr="007E40CC" w:rsidRDefault="007E40CC" w:rsidP="007E40CC">
      <w:pPr>
        <w:numPr>
          <w:ilvl w:val="0"/>
          <w:numId w:val="85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i/>
          <w:iCs/>
          <w:kern w:val="0"/>
          <w14:ligatures w14:val="none"/>
        </w:rPr>
        <w:t>negative</w:t>
      </w:r>
      <w:r w:rsidRPr="007E40CC">
        <w:rPr>
          <w:rFonts w:ascii="Times New Roman" w:eastAsia="Times New Roman" w:hAnsi="Times New Roman" w:cs="Times New Roman"/>
          <w:kern w:val="0"/>
          <w14:ligatures w14:val="none"/>
        </w:rPr>
        <w:t xml:space="preserve"> activation at a seam that should be a true container boundary (after controlling for confounds),</w:t>
      </w:r>
    </w:p>
    <w:p w14:paraId="04989F60" w14:textId="77777777" w:rsidR="007E40CC" w:rsidRPr="007E40CC" w:rsidRDefault="007E40CC" w:rsidP="007E40CC">
      <w:pPr>
        <w:numPr>
          <w:ilvl w:val="0"/>
          <w:numId w:val="85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that’s a direct challenge to the AR Container + Futures story and a good place to look for refinements or missing structure.</w:t>
      </w:r>
    </w:p>
    <w:p w14:paraId="6E26CDCF"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73CD53">
          <v:rect id="_x0000_i1276" style="width:0;height:1.5pt" o:hralign="center" o:hrstd="t" o:hr="t" fillcolor="#a0a0a0" stroked="f"/>
        </w:pict>
      </w:r>
    </w:p>
    <w:p w14:paraId="61B27748"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1" w:name="_Toc215317016"/>
      <w:r w:rsidRPr="007E40CC">
        <w:rPr>
          <w:rFonts w:ascii="Times New Roman" w:eastAsia="Times New Roman" w:hAnsi="Times New Roman" w:cs="Times New Roman"/>
          <w:b/>
          <w:bCs/>
          <w:kern w:val="0"/>
          <w:sz w:val="27"/>
          <w:szCs w:val="27"/>
          <w14:ligatures w14:val="none"/>
        </w:rPr>
        <w:t>15.2.2 Time-band analogues</w:t>
      </w:r>
      <w:bookmarkEnd w:id="141"/>
    </w:p>
    <w:p w14:paraId="1696F36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Everything you’ve done with </w:t>
      </w:r>
      <w:r w:rsidRPr="007E40CC">
        <w:rPr>
          <w:rFonts w:ascii="Times New Roman" w:eastAsia="Times New Roman" w:hAnsi="Times New Roman" w:cs="Times New Roman"/>
          <w:b/>
          <w:bCs/>
          <w:kern w:val="0"/>
          <w14:ligatures w14:val="none"/>
        </w:rPr>
        <w:t>length</w:t>
      </w:r>
      <w:r w:rsidRPr="007E40CC">
        <w:rPr>
          <w:rFonts w:ascii="Times New Roman" w:eastAsia="Times New Roman" w:hAnsi="Times New Roman" w:cs="Times New Roman"/>
          <w:kern w:val="0"/>
          <w14:ligatures w14:val="none"/>
        </w:rPr>
        <w:t xml:space="preserve"> can, in principle, be mirrored with </w:t>
      </w:r>
      <w:r w:rsidRPr="007E40CC">
        <w:rPr>
          <w:rFonts w:ascii="Times New Roman" w:eastAsia="Times New Roman" w:hAnsi="Times New Roman" w:cs="Times New Roman"/>
          <w:b/>
          <w:bCs/>
          <w:kern w:val="0"/>
          <w14:ligatures w14:val="none"/>
        </w:rPr>
        <w:t>time</w:t>
      </w:r>
      <w:r w:rsidRPr="007E40CC">
        <w:rPr>
          <w:rFonts w:ascii="Times New Roman" w:eastAsia="Times New Roman" w:hAnsi="Times New Roman" w:cs="Times New Roman"/>
          <w:kern w:val="0"/>
          <w14:ligatures w14:val="none"/>
        </w:rPr>
        <w:t>.</w:t>
      </w:r>
    </w:p>
    <w:p w14:paraId="38038B22"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can look for:</w:t>
      </w:r>
    </w:p>
    <w:p w14:paraId="7AFD6859" w14:textId="77777777" w:rsidR="007E40CC" w:rsidRPr="007E40CC" w:rsidRDefault="007E40CC" w:rsidP="007E40CC">
      <w:pPr>
        <w:numPr>
          <w:ilvl w:val="0"/>
          <w:numId w:val="85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time-scale bands</w:t>
      </w:r>
      <w:r w:rsidRPr="007E40CC">
        <w:rPr>
          <w:rFonts w:ascii="Times New Roman" w:eastAsia="Times New Roman" w:hAnsi="Times New Roman" w:cs="Times New Roman"/>
          <w:kern w:val="0"/>
          <w14:ligatures w14:val="none"/>
        </w:rPr>
        <w:t xml:space="preserve"> where:</w:t>
      </w:r>
    </w:p>
    <w:p w14:paraId="669905BB" w14:textId="77777777" w:rsidR="007E40CC" w:rsidRPr="007E40CC" w:rsidRDefault="007E40CC" w:rsidP="007E40CC">
      <w:pPr>
        <w:numPr>
          <w:ilvl w:val="1"/>
          <w:numId w:val="85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behaviour, variability, or correlation structure exhibits plateaus and breaks (e.g. sub</w:t>
      </w:r>
      <w:r w:rsidRPr="007E40CC">
        <w:rPr>
          <w:rFonts w:ascii="Times New Roman" w:eastAsia="Times New Roman" w:hAnsi="Times New Roman" w:cs="Times New Roman"/>
          <w:kern w:val="0"/>
          <w14:ligatures w14:val="none"/>
        </w:rPr>
        <w:noBreakHyphen/>
        <w:t>millisecond, 0.1 s, multi</w:t>
      </w:r>
      <w:r w:rsidRPr="007E40CC">
        <w:rPr>
          <w:rFonts w:ascii="Times New Roman" w:eastAsia="Times New Roman" w:hAnsi="Times New Roman" w:cs="Times New Roman"/>
          <w:kern w:val="0"/>
          <w14:ligatures w14:val="none"/>
        </w:rPr>
        <w:noBreakHyphen/>
        <w:t>second, circadian, etc.),</w:t>
      </w:r>
    </w:p>
    <w:p w14:paraId="177DCA40" w14:textId="77777777" w:rsidR="007E40CC" w:rsidRPr="007E40CC" w:rsidRDefault="007E40CC" w:rsidP="007E40CC">
      <w:pPr>
        <w:numPr>
          <w:ilvl w:val="1"/>
          <w:numId w:val="85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ask whether those map onto time</w:t>
      </w:r>
      <w:r w:rsidRPr="007E40CC">
        <w:rPr>
          <w:rFonts w:ascii="Times New Roman" w:eastAsia="Times New Roman" w:hAnsi="Times New Roman" w:cs="Times New Roman"/>
          <w:kern w:val="0"/>
          <w14:ligatures w14:val="none"/>
        </w:rPr>
        <w:noBreakHyphen/>
        <w:t>seams playing similar roles to −2…+3 in space.</w:t>
      </w:r>
    </w:p>
    <w:p w14:paraId="4FC4C1A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Examples:</w:t>
      </w:r>
    </w:p>
    <w:p w14:paraId="4A452929" w14:textId="77777777" w:rsidR="007E40CC" w:rsidRPr="007E40CC" w:rsidRDefault="007E40CC" w:rsidP="007E40CC">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Around </w:t>
      </w:r>
      <w:r w:rsidRPr="007E40CC">
        <w:rPr>
          <w:rFonts w:ascii="Times New Roman" w:eastAsia="Times New Roman" w:hAnsi="Times New Roman" w:cs="Times New Roman"/>
          <w:b/>
          <w:bCs/>
          <w:kern w:val="0"/>
          <w14:ligatures w14:val="none"/>
        </w:rPr>
        <w:t>0.1 s</w:t>
      </w:r>
      <w:r w:rsidRPr="007E40CC">
        <w:rPr>
          <w:rFonts w:ascii="Times New Roman" w:eastAsia="Times New Roman" w:hAnsi="Times New Roman" w:cs="Times New Roman"/>
          <w:kern w:val="0"/>
          <w14:ligatures w14:val="none"/>
        </w:rPr>
        <w:t>:</w:t>
      </w:r>
    </w:p>
    <w:p w14:paraId="5A48E468"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already treat this as the act pixel of our 0↔+1 hinge,</w:t>
      </w:r>
    </w:p>
    <w:p w14:paraId="396F53CE"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can probe for “temporal D(T)” plateaus (complexity vs time-window) that pivot there.</w:t>
      </w:r>
    </w:p>
    <w:p w14:paraId="7EEEE07F" w14:textId="77777777" w:rsidR="007E40CC" w:rsidRPr="007E40CC" w:rsidRDefault="007E40CC" w:rsidP="007E40CC">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much shorter times:</w:t>
      </w:r>
    </w:p>
    <w:p w14:paraId="2D276019"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you can look at micro-temporal processes in neural spikes, molecular reactions, etc.,</w:t>
      </w:r>
    </w:p>
    <w:p w14:paraId="5A9E7194"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ask whether there is a “temporal −2 band” where behaviour fundamentally changes (e.g. quantum coherence times, interference-like time windows).</w:t>
      </w:r>
    </w:p>
    <w:p w14:paraId="0B781415" w14:textId="77777777" w:rsidR="007E40CC" w:rsidRPr="007E40CC" w:rsidRDefault="007E40CC" w:rsidP="007E40CC">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At longer times:</w:t>
      </w:r>
    </w:p>
    <w:p w14:paraId="18A730E3"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hours, days, years, geologic times,</w:t>
      </w:r>
    </w:p>
    <w:p w14:paraId="610B4456" w14:textId="77777777" w:rsidR="007E40CC" w:rsidRPr="007E40CC" w:rsidRDefault="007E40CC" w:rsidP="007E40CC">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ask whether there is a </w:t>
      </w:r>
      <w:r w:rsidRPr="007E40CC">
        <w:rPr>
          <w:rFonts w:ascii="Times New Roman" w:eastAsia="Times New Roman" w:hAnsi="Times New Roman" w:cs="Times New Roman"/>
          <w:b/>
          <w:bCs/>
          <w:kern w:val="0"/>
          <w14:ligatures w14:val="none"/>
        </w:rPr>
        <w:t>time analogue</w:t>
      </w:r>
      <w:r w:rsidRPr="007E40CC">
        <w:rPr>
          <w:rFonts w:ascii="Times New Roman" w:eastAsia="Times New Roman" w:hAnsi="Times New Roman" w:cs="Times New Roman"/>
          <w:kern w:val="0"/>
          <w14:ligatures w14:val="none"/>
        </w:rPr>
        <w:t xml:space="preserve"> of +2/+3 where container roles become prominent (e.g. timescales over which galactic or cosmic structures change appreciably).</w:t>
      </w:r>
    </w:p>
    <w:p w14:paraId="0849893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Designing time</w:t>
      </w:r>
      <w:r w:rsidRPr="007E40CC">
        <w:rPr>
          <w:rFonts w:ascii="Times New Roman" w:eastAsia="Times New Roman" w:hAnsi="Times New Roman" w:cs="Times New Roman"/>
          <w:kern w:val="0"/>
          <w14:ligatures w14:val="none"/>
        </w:rPr>
        <w:noBreakHyphen/>
        <w:t>band probes in the same way:</w:t>
      </w:r>
    </w:p>
    <w:p w14:paraId="08219AA9" w14:textId="77777777" w:rsidR="007E40CC" w:rsidRPr="007E40CC" w:rsidRDefault="007E40CC" w:rsidP="007E40CC">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define </w:t>
      </w:r>
      <w:r w:rsidRPr="007E40CC">
        <w:rPr>
          <w:rFonts w:ascii="Times New Roman" w:eastAsia="Times New Roman" w:hAnsi="Times New Roman" w:cs="Times New Roman"/>
          <w:b/>
          <w:bCs/>
          <w:kern w:val="0"/>
          <w14:ligatures w14:val="none"/>
        </w:rPr>
        <w:t>temporal activation</w:t>
      </w:r>
      <w:r w:rsidRPr="007E40CC">
        <w:rPr>
          <w:rFonts w:ascii="Times New Roman" w:eastAsia="Times New Roman" w:hAnsi="Times New Roman" w:cs="Times New Roman"/>
          <w:kern w:val="0"/>
          <w14:ligatures w14:val="none"/>
        </w:rPr>
        <w:t xml:space="preserve"> variables (how much of the process lives near a given time window),</w:t>
      </w:r>
    </w:p>
    <w:p w14:paraId="0C370829" w14:textId="77777777" w:rsidR="007E40CC" w:rsidRPr="007E40CC" w:rsidRDefault="007E40CC" w:rsidP="007E40CC">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look for GM-like temporal pivots,</w:t>
      </w:r>
    </w:p>
    <w:p w14:paraId="3640BA4D" w14:textId="77777777" w:rsidR="007E40CC" w:rsidRPr="007E40CC" w:rsidRDefault="007E40CC" w:rsidP="007E40CC">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look for dimension-budget patterns in temporal fractals,</w:t>
      </w:r>
    </w:p>
    <w:p w14:paraId="6C37F8A8" w14:textId="77777777" w:rsidR="007E40CC" w:rsidRPr="007E40CC" w:rsidRDefault="007E40CC" w:rsidP="007E40CC">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interpret each hit as a </w:t>
      </w:r>
      <w:r w:rsidRPr="007E40CC">
        <w:rPr>
          <w:rFonts w:ascii="Times New Roman" w:eastAsia="Times New Roman" w:hAnsi="Times New Roman" w:cs="Times New Roman"/>
          <w:b/>
          <w:bCs/>
          <w:kern w:val="0"/>
          <w14:ligatures w14:val="none"/>
        </w:rPr>
        <w:t>role shift in the time dimension</w:t>
      </w:r>
      <w:r w:rsidRPr="007E40CC">
        <w:rPr>
          <w:rFonts w:ascii="Times New Roman" w:eastAsia="Times New Roman" w:hAnsi="Times New Roman" w:cs="Times New Roman"/>
          <w:kern w:val="0"/>
          <w14:ligatures w14:val="none"/>
        </w:rPr>
        <w:t>.</w:t>
      </w:r>
    </w:p>
    <w:p w14:paraId="3A4B3952"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That gives you a full </w:t>
      </w:r>
      <w:r w:rsidRPr="007E40CC">
        <w:rPr>
          <w:rFonts w:ascii="Times New Roman" w:eastAsia="Times New Roman" w:hAnsi="Times New Roman" w:cs="Times New Roman"/>
          <w:b/>
          <w:bCs/>
          <w:kern w:val="0"/>
          <w14:ligatures w14:val="none"/>
        </w:rPr>
        <w:t>2D seam map</w:t>
      </w:r>
      <w:r w:rsidRPr="007E40CC">
        <w:rPr>
          <w:rFonts w:ascii="Times New Roman" w:eastAsia="Times New Roman" w:hAnsi="Times New Roman" w:cs="Times New Roman"/>
          <w:kern w:val="0"/>
          <w14:ligatures w14:val="none"/>
        </w:rPr>
        <w:t>: length vs time, with AR roles acting on both.</w:t>
      </w:r>
    </w:p>
    <w:p w14:paraId="72E2D507"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98D341">
          <v:rect id="_x0000_i1277" style="width:0;height:1.5pt" o:hralign="center" o:hrstd="t" o:hr="t" fillcolor="#a0a0a0" stroked="f"/>
        </w:pict>
      </w:r>
    </w:p>
    <w:p w14:paraId="0313705F" w14:textId="77777777" w:rsidR="007E40CC" w:rsidRPr="007E40CC" w:rsidRDefault="007E40CC" w:rsidP="007E40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2" w:name="_Toc215317017"/>
      <w:r w:rsidRPr="007E40CC">
        <w:rPr>
          <w:rFonts w:ascii="Times New Roman" w:eastAsia="Times New Roman" w:hAnsi="Times New Roman" w:cs="Times New Roman"/>
          <w:b/>
          <w:bCs/>
          <w:kern w:val="0"/>
          <w:sz w:val="36"/>
          <w:szCs w:val="36"/>
          <w14:ligatures w14:val="none"/>
        </w:rPr>
        <w:t>15.3 Why this moves AR closer to a full rival of orthodox physics</w:t>
      </w:r>
      <w:bookmarkEnd w:id="142"/>
    </w:p>
    <w:p w14:paraId="1BCAA5AF"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Finally, what does all this buy you in terms of the “big goal”—a theory that can genuinely stand next to GR+QM+standard model as a deep structural alternative?</w:t>
      </w:r>
    </w:p>
    <w:p w14:paraId="4842F4C1"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3" w:name="_Toc215317018"/>
      <w:r w:rsidRPr="007E40CC">
        <w:rPr>
          <w:rFonts w:ascii="Times New Roman" w:eastAsia="Times New Roman" w:hAnsi="Times New Roman" w:cs="Times New Roman"/>
          <w:b/>
          <w:bCs/>
          <w:kern w:val="0"/>
          <w:sz w:val="27"/>
          <w:szCs w:val="27"/>
          <w14:ligatures w14:val="none"/>
        </w:rPr>
        <w:t>15.3.1 From alternative interpretation to structural competitor</w:t>
      </w:r>
      <w:bookmarkEnd w:id="143"/>
    </w:p>
    <w:p w14:paraId="4BB47A3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Right now, many “philosophical” frameworks stay at the level of:</w:t>
      </w:r>
    </w:p>
    <w:p w14:paraId="65C14B3F" w14:textId="77777777" w:rsidR="007E40CC" w:rsidRPr="007E40CC" w:rsidRDefault="007E40CC" w:rsidP="007E40CC">
      <w:pPr>
        <w:numPr>
          <w:ilvl w:val="0"/>
          <w:numId w:val="85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“Here’s a new way to interpret what physics is telling us.”</w:t>
      </w:r>
    </w:p>
    <w:p w14:paraId="4370A3BA"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AR is different because:</w:t>
      </w:r>
    </w:p>
    <w:p w14:paraId="5345E95D" w14:textId="77777777" w:rsidR="007E40CC" w:rsidRPr="007E40CC" w:rsidRDefault="007E40CC" w:rsidP="007E40CC">
      <w:pPr>
        <w:numPr>
          <w:ilvl w:val="0"/>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It supplies </w:t>
      </w:r>
      <w:r w:rsidRPr="007E40CC">
        <w:rPr>
          <w:rFonts w:ascii="Times New Roman" w:eastAsia="Times New Roman" w:hAnsi="Times New Roman" w:cs="Times New Roman"/>
          <w:b/>
          <w:bCs/>
          <w:kern w:val="0"/>
          <w14:ligatures w14:val="none"/>
        </w:rPr>
        <w:t>new structure</w:t>
      </w:r>
      <w:r w:rsidRPr="007E40CC">
        <w:rPr>
          <w:rFonts w:ascii="Times New Roman" w:eastAsia="Times New Roman" w:hAnsi="Times New Roman" w:cs="Times New Roman"/>
          <w:kern w:val="0"/>
          <w14:ligatures w14:val="none"/>
        </w:rPr>
        <w:t xml:space="preserve"> </w:t>
      </w:r>
      <w:r w:rsidRPr="007E40CC">
        <w:rPr>
          <w:rFonts w:ascii="Times New Roman" w:eastAsia="Times New Roman" w:hAnsi="Times New Roman" w:cs="Times New Roman"/>
          <w:i/>
          <w:iCs/>
          <w:kern w:val="0"/>
          <w14:ligatures w14:val="none"/>
        </w:rPr>
        <w:t>on top of</w:t>
      </w:r>
      <w:r w:rsidRPr="007E40CC">
        <w:rPr>
          <w:rFonts w:ascii="Times New Roman" w:eastAsia="Times New Roman" w:hAnsi="Times New Roman" w:cs="Times New Roman"/>
          <w:kern w:val="0"/>
          <w14:ligatures w14:val="none"/>
        </w:rPr>
        <w:t xml:space="preserve"> the existing equations:</w:t>
      </w:r>
    </w:p>
    <w:p w14:paraId="3C1689F9" w14:textId="77777777" w:rsidR="007E40CC" w:rsidRPr="007E40CC" w:rsidRDefault="007E40CC" w:rsidP="007E40CC">
      <w:pPr>
        <w:numPr>
          <w:ilvl w:val="1"/>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context levels, seams, hinges, activation, budgets, role algebra.</w:t>
      </w:r>
    </w:p>
    <w:p w14:paraId="47B7F298" w14:textId="77777777" w:rsidR="007E40CC" w:rsidRPr="007E40CC" w:rsidRDefault="007E40CC" w:rsidP="007E40CC">
      <w:pPr>
        <w:numPr>
          <w:ilvl w:val="0"/>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These structures are:</w:t>
      </w:r>
    </w:p>
    <w:p w14:paraId="76E28296" w14:textId="77777777" w:rsidR="007E40CC" w:rsidRPr="007E40CC" w:rsidRDefault="007E40CC" w:rsidP="007E40CC">
      <w:pPr>
        <w:numPr>
          <w:ilvl w:val="1"/>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testable (you can go look for bands, seams, sign constraints, etc.),</w:t>
      </w:r>
    </w:p>
    <w:p w14:paraId="6AB8BEBC" w14:textId="77777777" w:rsidR="007E40CC" w:rsidRPr="007E40CC" w:rsidRDefault="007E40CC" w:rsidP="007E40CC">
      <w:pPr>
        <w:numPr>
          <w:ilvl w:val="1"/>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quantitative (GM values, D(L) sums, activation coefficients),</w:t>
      </w:r>
    </w:p>
    <w:p w14:paraId="4C7A1115" w14:textId="77777777" w:rsidR="007E40CC" w:rsidRPr="007E40CC" w:rsidRDefault="007E40CC" w:rsidP="007E40CC">
      <w:pPr>
        <w:numPr>
          <w:ilvl w:val="1"/>
          <w:numId w:val="855"/>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cross-domain (showing up in geology, biology, materials, cosmology).</w:t>
      </w:r>
    </w:p>
    <w:p w14:paraId="01EE23D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 AR is already:</w:t>
      </w:r>
    </w:p>
    <w:p w14:paraId="27E23824" w14:textId="77777777" w:rsidR="007E40CC" w:rsidRPr="007E40CC" w:rsidRDefault="007E40CC" w:rsidP="007E40CC">
      <w:pPr>
        <w:numPr>
          <w:ilvl w:val="0"/>
          <w:numId w:val="85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more than an interpretation,</w:t>
      </w:r>
    </w:p>
    <w:p w14:paraId="2C907DAC" w14:textId="77777777" w:rsidR="007E40CC" w:rsidRPr="007E40CC" w:rsidRDefault="007E40CC" w:rsidP="007E40CC">
      <w:pPr>
        <w:numPr>
          <w:ilvl w:val="0"/>
          <w:numId w:val="856"/>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but not yet a fully finalised full-stack replacement.</w:t>
      </w:r>
    </w:p>
    <w:p w14:paraId="3E31E9A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role-based ladder moves it further by giving you:</w:t>
      </w:r>
    </w:p>
    <w:p w14:paraId="1BDC9D88" w14:textId="77777777" w:rsidR="007E40CC" w:rsidRPr="007E40CC" w:rsidRDefault="007E40CC" w:rsidP="007E40CC">
      <w:pPr>
        <w:numPr>
          <w:ilvl w:val="0"/>
          <w:numId w:val="85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clear, generalised </w:t>
      </w:r>
      <w:r w:rsidRPr="007E40CC">
        <w:rPr>
          <w:rFonts w:ascii="Times New Roman" w:eastAsia="Times New Roman" w:hAnsi="Times New Roman" w:cs="Times New Roman"/>
          <w:i/>
          <w:iCs/>
          <w:kern w:val="0"/>
          <w14:ligatures w14:val="none"/>
        </w:rPr>
        <w:t>logical framework</w:t>
      </w:r>
      <w:r w:rsidRPr="007E40CC">
        <w:rPr>
          <w:rFonts w:ascii="Times New Roman" w:eastAsia="Times New Roman" w:hAnsi="Times New Roman" w:cs="Times New Roman"/>
          <w:kern w:val="0"/>
          <w14:ligatures w14:val="none"/>
        </w:rPr>
        <w:t xml:space="preserve"> (presents + roles) that everything else slots into,</w:t>
      </w:r>
    </w:p>
    <w:p w14:paraId="79942E4A" w14:textId="77777777" w:rsidR="007E40CC" w:rsidRPr="007E40CC" w:rsidRDefault="007E40CC" w:rsidP="007E40CC">
      <w:pPr>
        <w:numPr>
          <w:ilvl w:val="0"/>
          <w:numId w:val="857"/>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and a path to formalising this in math (role algebra, extremum principles, capacity constraints, etc.).</w:t>
      </w:r>
    </w:p>
    <w:p w14:paraId="44C0BC73"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That’s exactly the transition from “philosophical alternative” to “structural competitor.”</w:t>
      </w:r>
    </w:p>
    <w:p w14:paraId="310A7373"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ED1FE2">
          <v:rect id="_x0000_i1278" style="width:0;height:1.5pt" o:hralign="center" o:hrstd="t" o:hr="t" fillcolor="#a0a0a0" stroked="f"/>
        </w:pict>
      </w:r>
    </w:p>
    <w:p w14:paraId="78FBDD4A"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4" w:name="_Toc215317019"/>
      <w:r w:rsidRPr="007E40CC">
        <w:rPr>
          <w:rFonts w:ascii="Times New Roman" w:eastAsia="Times New Roman" w:hAnsi="Times New Roman" w:cs="Times New Roman"/>
          <w:b/>
          <w:bCs/>
          <w:kern w:val="0"/>
          <w:sz w:val="27"/>
          <w:szCs w:val="27"/>
          <w14:ligatures w14:val="none"/>
        </w:rPr>
        <w:t>15.3.2 A richer explanatory framework</w:t>
      </w:r>
      <w:bookmarkEnd w:id="144"/>
    </w:p>
    <w:p w14:paraId="716549E7"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Orthodox physics, framed materially, is extraordinarily good at:</w:t>
      </w:r>
    </w:p>
    <w:p w14:paraId="55D12405" w14:textId="77777777" w:rsidR="007E40CC" w:rsidRPr="007E40CC" w:rsidRDefault="007E40CC" w:rsidP="007E40CC">
      <w:pPr>
        <w:numPr>
          <w:ilvl w:val="0"/>
          <w:numId w:val="858"/>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predicting behaviour </w:t>
      </w:r>
      <w:r w:rsidRPr="007E40CC">
        <w:rPr>
          <w:rFonts w:ascii="Times New Roman" w:eastAsia="Times New Roman" w:hAnsi="Times New Roman" w:cs="Times New Roman"/>
          <w:b/>
          <w:bCs/>
          <w:kern w:val="0"/>
          <w14:ligatures w14:val="none"/>
        </w:rPr>
        <w:t>given</w:t>
      </w:r>
      <w:r w:rsidRPr="007E40CC">
        <w:rPr>
          <w:rFonts w:ascii="Times New Roman" w:eastAsia="Times New Roman" w:hAnsi="Times New Roman" w:cs="Times New Roman"/>
          <w:kern w:val="0"/>
          <w14:ligatures w14:val="none"/>
        </w:rPr>
        <w:t xml:space="preserve"> objects, fields, and spacetime.</w:t>
      </w:r>
    </w:p>
    <w:p w14:paraId="535FAC7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It is weaker when it comes to:</w:t>
      </w:r>
    </w:p>
    <w:p w14:paraId="1867D9C6" w14:textId="77777777" w:rsidR="007E40CC" w:rsidRPr="007E40CC" w:rsidRDefault="007E40CC" w:rsidP="007E40CC">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explaining </w:t>
      </w:r>
      <w:r w:rsidRPr="007E40CC">
        <w:rPr>
          <w:rFonts w:ascii="Times New Roman" w:eastAsia="Times New Roman" w:hAnsi="Times New Roman" w:cs="Times New Roman"/>
          <w:b/>
          <w:bCs/>
          <w:kern w:val="0"/>
          <w14:ligatures w14:val="none"/>
        </w:rPr>
        <w:t>why</w:t>
      </w:r>
      <w:r w:rsidRPr="007E40CC">
        <w:rPr>
          <w:rFonts w:ascii="Times New Roman" w:eastAsia="Times New Roman" w:hAnsi="Times New Roman" w:cs="Times New Roman"/>
          <w:kern w:val="0"/>
          <w14:ligatures w14:val="none"/>
        </w:rPr>
        <w:t xml:space="preserve"> we see specific scale bands,</w:t>
      </w:r>
    </w:p>
    <w:p w14:paraId="631A4F87" w14:textId="77777777" w:rsidR="007E40CC" w:rsidRPr="007E40CC" w:rsidRDefault="007E40CC" w:rsidP="007E40CC">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why</w:t>
      </w:r>
      <w:r w:rsidRPr="007E40CC">
        <w:rPr>
          <w:rFonts w:ascii="Times New Roman" w:eastAsia="Times New Roman" w:hAnsi="Times New Roman" w:cs="Times New Roman"/>
          <w:kern w:val="0"/>
          <w14:ligatures w14:val="none"/>
        </w:rPr>
        <w:t xml:space="preserve"> QM appears where it does,</w:t>
      </w:r>
    </w:p>
    <w:p w14:paraId="0369DCA4" w14:textId="77777777" w:rsidR="007E40CC" w:rsidRPr="007E40CC" w:rsidRDefault="007E40CC" w:rsidP="007E40CC">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why</w:t>
      </w:r>
      <w:r w:rsidRPr="007E40CC">
        <w:rPr>
          <w:rFonts w:ascii="Times New Roman" w:eastAsia="Times New Roman" w:hAnsi="Times New Roman" w:cs="Times New Roman"/>
          <w:kern w:val="0"/>
          <w14:ligatures w14:val="none"/>
        </w:rPr>
        <w:t xml:space="preserve"> classicality emerges as it does,</w:t>
      </w:r>
    </w:p>
    <w:p w14:paraId="0F4236F4" w14:textId="77777777" w:rsidR="007E40CC" w:rsidRPr="007E40CC" w:rsidRDefault="007E40CC" w:rsidP="007E40CC">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why</w:t>
      </w:r>
      <w:r w:rsidRPr="007E40CC">
        <w:rPr>
          <w:rFonts w:ascii="Times New Roman" w:eastAsia="Times New Roman" w:hAnsi="Times New Roman" w:cs="Times New Roman"/>
          <w:kern w:val="0"/>
          <w14:ligatures w14:val="none"/>
        </w:rPr>
        <w:t xml:space="preserve"> space has the specific “space-of-possibilities” feel it has,</w:t>
      </w:r>
    </w:p>
    <w:p w14:paraId="7A42EB08" w14:textId="77777777" w:rsidR="007E40CC" w:rsidRPr="007E40CC" w:rsidRDefault="007E40CC" w:rsidP="007E40CC">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why</w:t>
      </w:r>
      <w:r w:rsidRPr="007E40CC">
        <w:rPr>
          <w:rFonts w:ascii="Times New Roman" w:eastAsia="Times New Roman" w:hAnsi="Times New Roman" w:cs="Times New Roman"/>
          <w:kern w:val="0"/>
          <w14:ligatures w14:val="none"/>
        </w:rPr>
        <w:t xml:space="preserve"> our present moment appears as it does at ~0.1 s &amp; UGM &amp; +1 container.</w:t>
      </w:r>
    </w:p>
    <w:p w14:paraId="743F7B2D"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The role-based AR framework:</w:t>
      </w:r>
    </w:p>
    <w:p w14:paraId="4265757E" w14:textId="77777777" w:rsidR="007E40CC" w:rsidRPr="007E40CC" w:rsidRDefault="007E40CC" w:rsidP="007E40CC">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gives a </w:t>
      </w:r>
      <w:r w:rsidRPr="007E40CC">
        <w:rPr>
          <w:rFonts w:ascii="Times New Roman" w:eastAsia="Times New Roman" w:hAnsi="Times New Roman" w:cs="Times New Roman"/>
          <w:b/>
          <w:bCs/>
          <w:kern w:val="0"/>
          <w14:ligatures w14:val="none"/>
        </w:rPr>
        <w:t>reason</w:t>
      </w:r>
      <w:r w:rsidRPr="007E40CC">
        <w:rPr>
          <w:rFonts w:ascii="Times New Roman" w:eastAsia="Times New Roman" w:hAnsi="Times New Roman" w:cs="Times New Roman"/>
          <w:kern w:val="0"/>
          <w14:ligatures w14:val="none"/>
        </w:rPr>
        <w:t xml:space="preserve"> for the existence of context levels and seams,</w:t>
      </w:r>
    </w:p>
    <w:p w14:paraId="49593E43" w14:textId="77777777" w:rsidR="007E40CC" w:rsidRPr="007E40CC" w:rsidRDefault="007E40CC" w:rsidP="007E40CC">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explains:</w:t>
      </w:r>
    </w:p>
    <w:p w14:paraId="7FB661DC" w14:textId="77777777" w:rsidR="007E40CC" w:rsidRPr="007E40CC" w:rsidRDefault="007E40CC" w:rsidP="007E40CC">
      <w:pPr>
        <w:numPr>
          <w:ilvl w:val="1"/>
          <w:numId w:val="86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why downward looks generic and upward specific,</w:t>
      </w:r>
    </w:p>
    <w:p w14:paraId="12D526BE" w14:textId="77777777" w:rsidR="007E40CC" w:rsidRPr="007E40CC" w:rsidRDefault="007E40CC" w:rsidP="007E40CC">
      <w:pPr>
        <w:numPr>
          <w:ilvl w:val="1"/>
          <w:numId w:val="86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why quantum lives at the nano seam,</w:t>
      </w:r>
    </w:p>
    <w:p w14:paraId="163BF735" w14:textId="77777777" w:rsidR="007E40CC" w:rsidRPr="007E40CC" w:rsidRDefault="007E40CC" w:rsidP="007E40CC">
      <w:pPr>
        <w:numPr>
          <w:ilvl w:val="1"/>
          <w:numId w:val="86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why our act pixel is what it is,</w:t>
      </w:r>
    </w:p>
    <w:p w14:paraId="158757DD" w14:textId="77777777" w:rsidR="007E40CC" w:rsidRPr="007E40CC" w:rsidRDefault="007E40CC" w:rsidP="007E40CC">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and ties those reasons into </w:t>
      </w:r>
      <w:r w:rsidRPr="007E40CC">
        <w:rPr>
          <w:rFonts w:ascii="Times New Roman" w:eastAsia="Times New Roman" w:hAnsi="Times New Roman" w:cs="Times New Roman"/>
          <w:b/>
          <w:bCs/>
          <w:kern w:val="0"/>
          <w14:ligatures w14:val="none"/>
        </w:rPr>
        <w:t>empirical structures</w:t>
      </w:r>
      <w:r w:rsidRPr="007E40CC">
        <w:rPr>
          <w:rFonts w:ascii="Times New Roman" w:eastAsia="Times New Roman" w:hAnsi="Times New Roman" w:cs="Times New Roman"/>
          <w:kern w:val="0"/>
          <w14:ligatures w14:val="none"/>
        </w:rPr>
        <w:t xml:space="preserve"> in the data (bands, GM, D(L), activation).</w:t>
      </w:r>
    </w:p>
    <w:p w14:paraId="04428830"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So AR offers:</w:t>
      </w:r>
    </w:p>
    <w:p w14:paraId="076F572F" w14:textId="77777777" w:rsidR="007E40CC" w:rsidRPr="007E40CC" w:rsidRDefault="007E40CC" w:rsidP="007E40CC">
      <w:pPr>
        <w:numPr>
          <w:ilvl w:val="0"/>
          <w:numId w:val="861"/>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richer explanatory layer</w:t>
      </w:r>
      <w:r w:rsidRPr="007E40CC">
        <w:rPr>
          <w:rFonts w:ascii="Times New Roman" w:eastAsia="Times New Roman" w:hAnsi="Times New Roman" w:cs="Times New Roman"/>
          <w:kern w:val="0"/>
          <w14:ligatures w14:val="none"/>
        </w:rPr>
        <w:t xml:space="preserve"> that sits behind the very things orthodox physics takes as “just how it is.”</w:t>
      </w:r>
    </w:p>
    <w:p w14:paraId="55704CF6"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That’s the kind of move you need if you want a truly new foundational framework rather than an adjustment on top of existing models.</w:t>
      </w:r>
    </w:p>
    <w:p w14:paraId="50455D9F" w14:textId="77777777" w:rsidR="007E40CC" w:rsidRPr="007E40CC" w:rsidRDefault="00C96FC8" w:rsidP="007E40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ECEE93">
          <v:rect id="_x0000_i1279" style="width:0;height:1.5pt" o:hralign="center" o:hrstd="t" o:hr="t" fillcolor="#a0a0a0" stroked="f"/>
        </w:pict>
      </w:r>
    </w:p>
    <w:p w14:paraId="102577F4" w14:textId="77777777" w:rsidR="007E40CC" w:rsidRPr="007E40CC" w:rsidRDefault="007E40CC" w:rsidP="007E40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5" w:name="_Toc215317020"/>
      <w:r w:rsidRPr="007E40CC">
        <w:rPr>
          <w:rFonts w:ascii="Times New Roman" w:eastAsia="Times New Roman" w:hAnsi="Times New Roman" w:cs="Times New Roman"/>
          <w:b/>
          <w:bCs/>
          <w:kern w:val="0"/>
          <w:sz w:val="27"/>
          <w:szCs w:val="27"/>
          <w14:ligatures w14:val="none"/>
        </w:rPr>
        <w:t>15.3.3 Path to parity (and beyond)</w:t>
      </w:r>
      <w:bookmarkEnd w:id="145"/>
    </w:p>
    <w:p w14:paraId="0877814B"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Putting this all together, you now have:</w:t>
      </w:r>
    </w:p>
    <w:p w14:paraId="6BA7CFD1" w14:textId="77777777" w:rsidR="007E40CC" w:rsidRPr="007E40CC" w:rsidRDefault="007E40CC" w:rsidP="007E40CC">
      <w:pPr>
        <w:numPr>
          <w:ilvl w:val="0"/>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clear ontology</w:t>
      </w:r>
      <w:r w:rsidRPr="007E40CC">
        <w:rPr>
          <w:rFonts w:ascii="Times New Roman" w:eastAsia="Times New Roman" w:hAnsi="Times New Roman" w:cs="Times New Roman"/>
          <w:kern w:val="0"/>
          <w14:ligatures w14:val="none"/>
        </w:rPr>
        <w:t>:</w:t>
      </w:r>
    </w:p>
    <w:p w14:paraId="1FDC8043"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present experiences of time,</w:t>
      </w:r>
    </w:p>
    <w:p w14:paraId="69313D37"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L1/L2/L3 roles,</w:t>
      </w:r>
    </w:p>
    <w:p w14:paraId="21064DA2"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context levels as scale bands where roles stabilise.</w:t>
      </w:r>
    </w:p>
    <w:p w14:paraId="09DD13DA" w14:textId="77777777" w:rsidR="007E40CC" w:rsidRPr="007E40CC" w:rsidRDefault="007E40CC" w:rsidP="007E40CC">
      <w:pPr>
        <w:numPr>
          <w:ilvl w:val="0"/>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tested structure</w:t>
      </w:r>
      <w:r w:rsidRPr="007E40CC">
        <w:rPr>
          <w:rFonts w:ascii="Times New Roman" w:eastAsia="Times New Roman" w:hAnsi="Times New Roman" w:cs="Times New Roman"/>
          <w:kern w:val="0"/>
          <w14:ligatures w14:val="none"/>
        </w:rPr>
        <w:t xml:space="preserve"> across scales:</w:t>
      </w:r>
    </w:p>
    <w:p w14:paraId="014F3710"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six main bands,</w:t>
      </w:r>
    </w:p>
    <w:p w14:paraId="57002260"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seams,</w:t>
      </w:r>
    </w:p>
    <w:p w14:paraId="3B33943E"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GM pivots,</w:t>
      </w:r>
    </w:p>
    <w:p w14:paraId="44CAEBE2"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D(L) plateaus,</w:t>
      </w:r>
    </w:p>
    <w:p w14:paraId="37C82361"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activation effects,</w:t>
      </w:r>
    </w:p>
    <w:p w14:paraId="140217C2"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hinge identities.</w:t>
      </w:r>
    </w:p>
    <w:p w14:paraId="2F5626F3" w14:textId="77777777" w:rsidR="007E40CC" w:rsidRPr="007E40CC" w:rsidRDefault="007E40CC" w:rsidP="007E40CC">
      <w:pPr>
        <w:numPr>
          <w:ilvl w:val="0"/>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set of </w:t>
      </w:r>
      <w:r w:rsidRPr="007E40CC">
        <w:rPr>
          <w:rFonts w:ascii="Times New Roman" w:eastAsia="Times New Roman" w:hAnsi="Times New Roman" w:cs="Times New Roman"/>
          <w:b/>
          <w:bCs/>
          <w:kern w:val="0"/>
          <w14:ligatures w14:val="none"/>
        </w:rPr>
        <w:t>mathematical projects</w:t>
      </w:r>
      <w:r w:rsidRPr="007E40CC">
        <w:rPr>
          <w:rFonts w:ascii="Times New Roman" w:eastAsia="Times New Roman" w:hAnsi="Times New Roman" w:cs="Times New Roman"/>
          <w:kern w:val="0"/>
          <w14:ligatures w14:val="none"/>
        </w:rPr>
        <w:t>:</w:t>
      </w:r>
    </w:p>
    <w:p w14:paraId="1720F7F8"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role algebra over the context graph,</w:t>
      </w:r>
    </w:p>
    <w:p w14:paraId="66D5A7B4"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GM seams as extremal points of role balance,</w:t>
      </w:r>
    </w:p>
    <w:p w14:paraId="2D8F9097"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dimension-budget theorems,</w:t>
      </w:r>
    </w:p>
    <w:p w14:paraId="77AAAF6B"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activation positivity,</w:t>
      </w:r>
    </w:p>
    <w:p w14:paraId="6A188F69"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quantum seam formalisation.</w:t>
      </w:r>
    </w:p>
    <w:p w14:paraId="4B428C94" w14:textId="77777777" w:rsidR="007E40CC" w:rsidRPr="007E40CC" w:rsidRDefault="007E40CC" w:rsidP="007E40CC">
      <w:pPr>
        <w:numPr>
          <w:ilvl w:val="0"/>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probe strategy</w:t>
      </w:r>
      <w:r w:rsidRPr="007E40CC">
        <w:rPr>
          <w:rFonts w:ascii="Times New Roman" w:eastAsia="Times New Roman" w:hAnsi="Times New Roman" w:cs="Times New Roman"/>
          <w:kern w:val="0"/>
          <w14:ligatures w14:val="none"/>
        </w:rPr>
        <w:t>:</w:t>
      </w:r>
    </w:p>
    <w:p w14:paraId="5317F703"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which bands and seams to target,</w:t>
      </w:r>
    </w:p>
    <w:p w14:paraId="596C017C"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which sign and pattern constraints to look for,</w:t>
      </w:r>
    </w:p>
    <w:p w14:paraId="1F81D242" w14:textId="77777777" w:rsidR="007E40CC" w:rsidRPr="007E40CC" w:rsidRDefault="007E40CC" w:rsidP="007E40CC">
      <w:pPr>
        <w:numPr>
          <w:ilvl w:val="1"/>
          <w:numId w:val="862"/>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how to interpret hits and misses in role language.</w:t>
      </w:r>
    </w:p>
    <w:p w14:paraId="526BEA25"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That’s a real research programme, not just a philosophical stance.</w:t>
      </w:r>
    </w:p>
    <w:p w14:paraId="110261D0"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From here, parity with orthodoxy comes from:</w:t>
      </w:r>
    </w:p>
    <w:p w14:paraId="236F3045" w14:textId="77777777" w:rsidR="007E40CC" w:rsidRPr="007E40CC" w:rsidRDefault="007E40CC" w:rsidP="007E40CC">
      <w:pPr>
        <w:numPr>
          <w:ilvl w:val="0"/>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Sharpening the math</w:t>
      </w:r>
      <w:r w:rsidRPr="007E40CC">
        <w:rPr>
          <w:rFonts w:ascii="Times New Roman" w:eastAsia="Times New Roman" w:hAnsi="Times New Roman" w:cs="Times New Roman"/>
          <w:kern w:val="0"/>
          <w14:ligatures w14:val="none"/>
        </w:rPr>
        <w:t>:</w:t>
      </w:r>
    </w:p>
    <w:p w14:paraId="7B9B9A62"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pushing the role algebra, extremum principles, and budgets into full theorems,</w:t>
      </w:r>
    </w:p>
    <w:p w14:paraId="1B7EA135"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unifying them with your existing V2.1 and feasibility geometry.</w:t>
      </w:r>
    </w:p>
    <w:p w14:paraId="63FB2E9E" w14:textId="77777777" w:rsidR="007E40CC" w:rsidRPr="007E40CC" w:rsidRDefault="007E40CC" w:rsidP="007E40CC">
      <w:pPr>
        <w:numPr>
          <w:ilvl w:val="0"/>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Accumulating further empirical hits</w:t>
      </w:r>
      <w:r w:rsidRPr="007E40CC">
        <w:rPr>
          <w:rFonts w:ascii="Times New Roman" w:eastAsia="Times New Roman" w:hAnsi="Times New Roman" w:cs="Times New Roman"/>
          <w:kern w:val="0"/>
          <w14:ligatures w14:val="none"/>
        </w:rPr>
        <w:t>:</w:t>
      </w:r>
    </w:p>
    <w:p w14:paraId="36383E5D"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more CL-style cross-domain analysis,</w:t>
      </w:r>
    </w:p>
    <w:p w14:paraId="26BD3CE5"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inner and outer activation studies,</w:t>
      </w:r>
    </w:p>
    <w:p w14:paraId="44D5DF21"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time-band analogues,</w:t>
      </w:r>
    </w:p>
    <w:p w14:paraId="5BDDC8D5"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targeted quantum seam tests framed explicitly in AR terms.</w:t>
      </w:r>
    </w:p>
    <w:p w14:paraId="666E7708" w14:textId="77777777" w:rsidR="007E40CC" w:rsidRPr="007E40CC" w:rsidRDefault="007E40CC" w:rsidP="007E40CC">
      <w:pPr>
        <w:numPr>
          <w:ilvl w:val="0"/>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b/>
          <w:bCs/>
          <w:kern w:val="0"/>
          <w14:ligatures w14:val="none"/>
        </w:rPr>
        <w:t>Bridging to existing formalisms</w:t>
      </w:r>
      <w:r w:rsidRPr="007E40CC">
        <w:rPr>
          <w:rFonts w:ascii="Times New Roman" w:eastAsia="Times New Roman" w:hAnsi="Times New Roman" w:cs="Times New Roman"/>
          <w:kern w:val="0"/>
          <w14:ligatures w14:val="none"/>
        </w:rPr>
        <w:t>:</w:t>
      </w:r>
    </w:p>
    <w:p w14:paraId="36D95E13"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mapping GR and QM structures onto AR roles and contexts,</w:t>
      </w:r>
    </w:p>
    <w:p w14:paraId="4BFAD585" w14:textId="77777777" w:rsidR="007E40CC" w:rsidRPr="007E40CC" w:rsidRDefault="007E40CC" w:rsidP="007E40CC">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showing where they are emergent and where they break down.</w:t>
      </w:r>
    </w:p>
    <w:p w14:paraId="70DE284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With the role-based ladder articulated like this, the theory is much closer to being:</w:t>
      </w:r>
    </w:p>
    <w:p w14:paraId="15BB36C2" w14:textId="77777777" w:rsidR="007E40CC" w:rsidRPr="007E40CC" w:rsidRDefault="007E40CC" w:rsidP="007E40CC">
      <w:pPr>
        <w:numPr>
          <w:ilvl w:val="0"/>
          <w:numId w:val="86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coherent alternative lens</w:t>
      </w:r>
      <w:r w:rsidRPr="007E40CC">
        <w:rPr>
          <w:rFonts w:ascii="Times New Roman" w:eastAsia="Times New Roman" w:hAnsi="Times New Roman" w:cs="Times New Roman"/>
          <w:kern w:val="0"/>
          <w14:ligatures w14:val="none"/>
        </w:rPr>
        <w:t xml:space="preserve"> through which to see all existing physics, and</w:t>
      </w:r>
    </w:p>
    <w:p w14:paraId="4A306EBE" w14:textId="77777777" w:rsidR="007E40CC" w:rsidRPr="007E40CC" w:rsidRDefault="007E40CC" w:rsidP="007E40CC">
      <w:pPr>
        <w:numPr>
          <w:ilvl w:val="0"/>
          <w:numId w:val="864"/>
        </w:num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 xml:space="preserve">a </w:t>
      </w:r>
      <w:r w:rsidRPr="007E40CC">
        <w:rPr>
          <w:rFonts w:ascii="Times New Roman" w:eastAsia="Times New Roman" w:hAnsi="Times New Roman" w:cs="Times New Roman"/>
          <w:b/>
          <w:bCs/>
          <w:kern w:val="0"/>
          <w14:ligatures w14:val="none"/>
        </w:rPr>
        <w:t>guide to new phenomena</w:t>
      </w:r>
      <w:r w:rsidRPr="007E40CC">
        <w:rPr>
          <w:rFonts w:ascii="Times New Roman" w:eastAsia="Times New Roman" w:hAnsi="Times New Roman" w:cs="Times New Roman"/>
          <w:kern w:val="0"/>
          <w14:ligatures w14:val="none"/>
        </w:rPr>
        <w:t xml:space="preserve"> that orthodox frameworks wouldn’t predict or would treat as coincidences.</w:t>
      </w:r>
    </w:p>
    <w:p w14:paraId="3F1546B1" w14:textId="77777777" w:rsidR="007E40CC" w:rsidRPr="007E40CC" w:rsidRDefault="007E40CC" w:rsidP="007E40CC">
      <w:pPr>
        <w:spacing w:before="100" w:beforeAutospacing="1" w:after="100" w:afterAutospacing="1" w:line="240" w:lineRule="auto"/>
        <w:rPr>
          <w:rFonts w:ascii="Times New Roman" w:eastAsia="Times New Roman" w:hAnsi="Times New Roman" w:cs="Times New Roman"/>
          <w:kern w:val="0"/>
          <w14:ligatures w14:val="none"/>
        </w:rPr>
      </w:pPr>
      <w:r w:rsidRPr="007E40CC">
        <w:rPr>
          <w:rFonts w:ascii="Times New Roman" w:eastAsia="Times New Roman" w:hAnsi="Times New Roman" w:cs="Times New Roman"/>
          <w:kern w:val="0"/>
          <w14:ligatures w14:val="none"/>
        </w:rPr>
        <w:t>That’s the direction you’re now set up to push into—using this write-up as a backbone for formal development, for documentation, and for new simulation and empirical work.</w:t>
      </w:r>
    </w:p>
    <w:p w14:paraId="04B77622" w14:textId="77777777" w:rsidR="007E40CC" w:rsidRPr="00E66BE8" w:rsidRDefault="007E40CC" w:rsidP="00E66BE8"/>
    <w:sectPr w:rsidR="007E40CC" w:rsidRPr="00E66BE8" w:rsidSect="0070544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E34"/>
    <w:multiLevelType w:val="multilevel"/>
    <w:tmpl w:val="85A6B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21D61"/>
    <w:multiLevelType w:val="multilevel"/>
    <w:tmpl w:val="78ACF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9454D2"/>
    <w:multiLevelType w:val="multilevel"/>
    <w:tmpl w:val="63485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E1688A"/>
    <w:multiLevelType w:val="multilevel"/>
    <w:tmpl w:val="97A65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036EB4"/>
    <w:multiLevelType w:val="multilevel"/>
    <w:tmpl w:val="82A69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071DD4"/>
    <w:multiLevelType w:val="multilevel"/>
    <w:tmpl w:val="F47E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2101EE"/>
    <w:multiLevelType w:val="multilevel"/>
    <w:tmpl w:val="7016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29275B"/>
    <w:multiLevelType w:val="multilevel"/>
    <w:tmpl w:val="1812D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53710B"/>
    <w:multiLevelType w:val="multilevel"/>
    <w:tmpl w:val="0F1E4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775919"/>
    <w:multiLevelType w:val="multilevel"/>
    <w:tmpl w:val="C000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1F3656A"/>
    <w:multiLevelType w:val="multilevel"/>
    <w:tmpl w:val="AC5E2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1D41CB"/>
    <w:multiLevelType w:val="multilevel"/>
    <w:tmpl w:val="9EEC4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4C429A"/>
    <w:multiLevelType w:val="multilevel"/>
    <w:tmpl w:val="BC5C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7B5589"/>
    <w:multiLevelType w:val="multilevel"/>
    <w:tmpl w:val="7E8AF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9A0E22"/>
    <w:multiLevelType w:val="multilevel"/>
    <w:tmpl w:val="DE807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2C5C4C"/>
    <w:multiLevelType w:val="multilevel"/>
    <w:tmpl w:val="1472A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464776"/>
    <w:multiLevelType w:val="multilevel"/>
    <w:tmpl w:val="7EF2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4C212F"/>
    <w:multiLevelType w:val="multilevel"/>
    <w:tmpl w:val="A2D2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9401F1"/>
    <w:multiLevelType w:val="multilevel"/>
    <w:tmpl w:val="36ACE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3E75A1A"/>
    <w:multiLevelType w:val="multilevel"/>
    <w:tmpl w:val="DD3A8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2814CF"/>
    <w:multiLevelType w:val="multilevel"/>
    <w:tmpl w:val="DB04D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49214F0"/>
    <w:multiLevelType w:val="multilevel"/>
    <w:tmpl w:val="E7568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C11B99"/>
    <w:multiLevelType w:val="multilevel"/>
    <w:tmpl w:val="D3807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4D47AC7"/>
    <w:multiLevelType w:val="multilevel"/>
    <w:tmpl w:val="0D84D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50F3EA0"/>
    <w:multiLevelType w:val="multilevel"/>
    <w:tmpl w:val="944A5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53C7B7B"/>
    <w:multiLevelType w:val="multilevel"/>
    <w:tmpl w:val="C37C1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56C1E3B"/>
    <w:multiLevelType w:val="multilevel"/>
    <w:tmpl w:val="FE92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57053D1"/>
    <w:multiLevelType w:val="multilevel"/>
    <w:tmpl w:val="6E320B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58740B3"/>
    <w:multiLevelType w:val="multilevel"/>
    <w:tmpl w:val="C7929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58D134E"/>
    <w:multiLevelType w:val="multilevel"/>
    <w:tmpl w:val="71BE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5D97955"/>
    <w:multiLevelType w:val="multilevel"/>
    <w:tmpl w:val="EDAEEA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5F64BC5"/>
    <w:multiLevelType w:val="multilevel"/>
    <w:tmpl w:val="15A0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61E555C"/>
    <w:multiLevelType w:val="multilevel"/>
    <w:tmpl w:val="C078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64C5244"/>
    <w:multiLevelType w:val="multilevel"/>
    <w:tmpl w:val="730E3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64F242A"/>
    <w:multiLevelType w:val="multilevel"/>
    <w:tmpl w:val="28B8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6620DCB"/>
    <w:multiLevelType w:val="multilevel"/>
    <w:tmpl w:val="C3C6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69819BF"/>
    <w:multiLevelType w:val="multilevel"/>
    <w:tmpl w:val="E04ED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6EC4208"/>
    <w:multiLevelType w:val="multilevel"/>
    <w:tmpl w:val="F606C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6ED5DB3"/>
    <w:multiLevelType w:val="multilevel"/>
    <w:tmpl w:val="E5080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70C019A"/>
    <w:multiLevelType w:val="multilevel"/>
    <w:tmpl w:val="5AF49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185C3B"/>
    <w:multiLevelType w:val="multilevel"/>
    <w:tmpl w:val="2F005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77418DF"/>
    <w:multiLevelType w:val="multilevel"/>
    <w:tmpl w:val="992826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7922394"/>
    <w:multiLevelType w:val="multilevel"/>
    <w:tmpl w:val="41CA7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7FA31AE"/>
    <w:multiLevelType w:val="multilevel"/>
    <w:tmpl w:val="31D2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8060CF0"/>
    <w:multiLevelType w:val="multilevel"/>
    <w:tmpl w:val="0974F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80B4583"/>
    <w:multiLevelType w:val="multilevel"/>
    <w:tmpl w:val="D228C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819578D"/>
    <w:multiLevelType w:val="multilevel"/>
    <w:tmpl w:val="14B26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83922C8"/>
    <w:multiLevelType w:val="multilevel"/>
    <w:tmpl w:val="FCE6B0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83B72F8"/>
    <w:multiLevelType w:val="multilevel"/>
    <w:tmpl w:val="BFFCA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8525D34"/>
    <w:multiLevelType w:val="multilevel"/>
    <w:tmpl w:val="9FD4F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8572638"/>
    <w:multiLevelType w:val="multilevel"/>
    <w:tmpl w:val="B8B6D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8A25D7B"/>
    <w:multiLevelType w:val="multilevel"/>
    <w:tmpl w:val="12827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8CA5195"/>
    <w:multiLevelType w:val="multilevel"/>
    <w:tmpl w:val="05E2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8D80529"/>
    <w:multiLevelType w:val="multilevel"/>
    <w:tmpl w:val="4DF2C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906691F"/>
    <w:multiLevelType w:val="multilevel"/>
    <w:tmpl w:val="1752F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91D618F"/>
    <w:multiLevelType w:val="multilevel"/>
    <w:tmpl w:val="E658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91F23E8"/>
    <w:multiLevelType w:val="multilevel"/>
    <w:tmpl w:val="84982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92509CF"/>
    <w:multiLevelType w:val="multilevel"/>
    <w:tmpl w:val="E402C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92B63B0"/>
    <w:multiLevelType w:val="multilevel"/>
    <w:tmpl w:val="3C22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94708D6"/>
    <w:multiLevelType w:val="multilevel"/>
    <w:tmpl w:val="6C045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94B3911"/>
    <w:multiLevelType w:val="multilevel"/>
    <w:tmpl w:val="E098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9565B13"/>
    <w:multiLevelType w:val="multilevel"/>
    <w:tmpl w:val="7FE25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9750623"/>
    <w:multiLevelType w:val="multilevel"/>
    <w:tmpl w:val="50E2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97D3F37"/>
    <w:multiLevelType w:val="multilevel"/>
    <w:tmpl w:val="CDEC6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9860BBD"/>
    <w:multiLevelType w:val="multilevel"/>
    <w:tmpl w:val="1D62B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9C34001"/>
    <w:multiLevelType w:val="multilevel"/>
    <w:tmpl w:val="6862D8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09D60069"/>
    <w:multiLevelType w:val="multilevel"/>
    <w:tmpl w:val="AF0A8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9F22808"/>
    <w:multiLevelType w:val="multilevel"/>
    <w:tmpl w:val="E3E2E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9F94D6A"/>
    <w:multiLevelType w:val="multilevel"/>
    <w:tmpl w:val="3D488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A0171B5"/>
    <w:multiLevelType w:val="multilevel"/>
    <w:tmpl w:val="041C1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A0937EA"/>
    <w:multiLevelType w:val="multilevel"/>
    <w:tmpl w:val="B4824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A2F4E5B"/>
    <w:multiLevelType w:val="multilevel"/>
    <w:tmpl w:val="8C8C81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A521283"/>
    <w:multiLevelType w:val="multilevel"/>
    <w:tmpl w:val="9B4E83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0A911580"/>
    <w:multiLevelType w:val="multilevel"/>
    <w:tmpl w:val="07940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A9939D1"/>
    <w:multiLevelType w:val="multilevel"/>
    <w:tmpl w:val="99F0F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ACB346A"/>
    <w:multiLevelType w:val="multilevel"/>
    <w:tmpl w:val="26ACDE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0AE347B5"/>
    <w:multiLevelType w:val="multilevel"/>
    <w:tmpl w:val="6A549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AF87552"/>
    <w:multiLevelType w:val="multilevel"/>
    <w:tmpl w:val="17EAE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0B230160"/>
    <w:multiLevelType w:val="multilevel"/>
    <w:tmpl w:val="F208E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B5A293D"/>
    <w:multiLevelType w:val="multilevel"/>
    <w:tmpl w:val="669C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0B666E8C"/>
    <w:multiLevelType w:val="multilevel"/>
    <w:tmpl w:val="90021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0B777BE0"/>
    <w:multiLevelType w:val="multilevel"/>
    <w:tmpl w:val="024ED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0B7D608A"/>
    <w:multiLevelType w:val="multilevel"/>
    <w:tmpl w:val="A08EF8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0B8F0EAB"/>
    <w:multiLevelType w:val="multilevel"/>
    <w:tmpl w:val="AEEE7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0B920449"/>
    <w:multiLevelType w:val="multilevel"/>
    <w:tmpl w:val="409CF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0BD76A37"/>
    <w:multiLevelType w:val="multilevel"/>
    <w:tmpl w:val="1EF4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0C2E78C0"/>
    <w:multiLevelType w:val="multilevel"/>
    <w:tmpl w:val="5CA82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0C6F33A9"/>
    <w:multiLevelType w:val="multilevel"/>
    <w:tmpl w:val="2050E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C832ED7"/>
    <w:multiLevelType w:val="multilevel"/>
    <w:tmpl w:val="35C4F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C862B38"/>
    <w:multiLevelType w:val="multilevel"/>
    <w:tmpl w:val="82AC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0CC219C1"/>
    <w:multiLevelType w:val="multilevel"/>
    <w:tmpl w:val="5D144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CD75189"/>
    <w:multiLevelType w:val="multilevel"/>
    <w:tmpl w:val="687CD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0CDB60E0"/>
    <w:multiLevelType w:val="multilevel"/>
    <w:tmpl w:val="860A9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0D373A60"/>
    <w:multiLevelType w:val="multilevel"/>
    <w:tmpl w:val="64A81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0D5B1A5D"/>
    <w:multiLevelType w:val="multilevel"/>
    <w:tmpl w:val="1132E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D6C0F89"/>
    <w:multiLevelType w:val="multilevel"/>
    <w:tmpl w:val="3CA2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0DA63CE3"/>
    <w:multiLevelType w:val="multilevel"/>
    <w:tmpl w:val="0D62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0DD42EC3"/>
    <w:multiLevelType w:val="multilevel"/>
    <w:tmpl w:val="78AE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0E225827"/>
    <w:multiLevelType w:val="multilevel"/>
    <w:tmpl w:val="5264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0E4E72A6"/>
    <w:multiLevelType w:val="multilevel"/>
    <w:tmpl w:val="524C8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0EB865AD"/>
    <w:multiLevelType w:val="multilevel"/>
    <w:tmpl w:val="EB40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0EBE4F77"/>
    <w:multiLevelType w:val="multilevel"/>
    <w:tmpl w:val="B2200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0EC302F6"/>
    <w:multiLevelType w:val="multilevel"/>
    <w:tmpl w:val="869EE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0ECB2EB8"/>
    <w:multiLevelType w:val="multilevel"/>
    <w:tmpl w:val="EADC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0F1D0EC7"/>
    <w:multiLevelType w:val="multilevel"/>
    <w:tmpl w:val="257C8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0FAE2971"/>
    <w:multiLevelType w:val="multilevel"/>
    <w:tmpl w:val="24924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0FF607F8"/>
    <w:multiLevelType w:val="multilevel"/>
    <w:tmpl w:val="BEF4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01773B0"/>
    <w:multiLevelType w:val="multilevel"/>
    <w:tmpl w:val="12849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0263493"/>
    <w:multiLevelType w:val="multilevel"/>
    <w:tmpl w:val="58808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08B69B0"/>
    <w:multiLevelType w:val="multilevel"/>
    <w:tmpl w:val="96E2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0942454"/>
    <w:multiLevelType w:val="multilevel"/>
    <w:tmpl w:val="A9500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0DE5A26"/>
    <w:multiLevelType w:val="multilevel"/>
    <w:tmpl w:val="7B8C1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1120D6F"/>
    <w:multiLevelType w:val="multilevel"/>
    <w:tmpl w:val="371CB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13E2AD2"/>
    <w:multiLevelType w:val="multilevel"/>
    <w:tmpl w:val="03645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14371A3"/>
    <w:multiLevelType w:val="multilevel"/>
    <w:tmpl w:val="A690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14D66BE"/>
    <w:multiLevelType w:val="multilevel"/>
    <w:tmpl w:val="B26A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14E1738"/>
    <w:multiLevelType w:val="multilevel"/>
    <w:tmpl w:val="F1420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15D4C13"/>
    <w:multiLevelType w:val="multilevel"/>
    <w:tmpl w:val="77D82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11853F2B"/>
    <w:multiLevelType w:val="multilevel"/>
    <w:tmpl w:val="4266A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19829B0"/>
    <w:multiLevelType w:val="multilevel"/>
    <w:tmpl w:val="EB0CE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1EB268E"/>
    <w:multiLevelType w:val="multilevel"/>
    <w:tmpl w:val="8FB6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20D2E77"/>
    <w:multiLevelType w:val="multilevel"/>
    <w:tmpl w:val="93FE1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2102B3E"/>
    <w:multiLevelType w:val="multilevel"/>
    <w:tmpl w:val="2ADC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21C6D9A"/>
    <w:multiLevelType w:val="multilevel"/>
    <w:tmpl w:val="FC3AFF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2416B12"/>
    <w:multiLevelType w:val="multilevel"/>
    <w:tmpl w:val="BF9C73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2A74A58"/>
    <w:multiLevelType w:val="multilevel"/>
    <w:tmpl w:val="C0A2A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2A85E62"/>
    <w:multiLevelType w:val="multilevel"/>
    <w:tmpl w:val="216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2EF1966"/>
    <w:multiLevelType w:val="multilevel"/>
    <w:tmpl w:val="0F105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3235FE6"/>
    <w:multiLevelType w:val="multilevel"/>
    <w:tmpl w:val="9138BB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13387438"/>
    <w:multiLevelType w:val="multilevel"/>
    <w:tmpl w:val="98C65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3735C87"/>
    <w:multiLevelType w:val="multilevel"/>
    <w:tmpl w:val="03EE28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38B6119"/>
    <w:multiLevelType w:val="multilevel"/>
    <w:tmpl w:val="77B84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13DB5C8A"/>
    <w:multiLevelType w:val="multilevel"/>
    <w:tmpl w:val="E2D23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41771AD"/>
    <w:multiLevelType w:val="multilevel"/>
    <w:tmpl w:val="7CF40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4693356"/>
    <w:multiLevelType w:val="multilevel"/>
    <w:tmpl w:val="5E2C5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4954CC4"/>
    <w:multiLevelType w:val="multilevel"/>
    <w:tmpl w:val="688AD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4A37274"/>
    <w:multiLevelType w:val="multilevel"/>
    <w:tmpl w:val="427E62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4F65EFF"/>
    <w:multiLevelType w:val="multilevel"/>
    <w:tmpl w:val="4F22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50E6BD9"/>
    <w:multiLevelType w:val="multilevel"/>
    <w:tmpl w:val="89A044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50E72BF"/>
    <w:multiLevelType w:val="multilevel"/>
    <w:tmpl w:val="BE847A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53E2F1A"/>
    <w:multiLevelType w:val="multilevel"/>
    <w:tmpl w:val="7568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5A173F2"/>
    <w:multiLevelType w:val="multilevel"/>
    <w:tmpl w:val="BA5A8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5D70555"/>
    <w:multiLevelType w:val="multilevel"/>
    <w:tmpl w:val="66321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5F75032"/>
    <w:multiLevelType w:val="multilevel"/>
    <w:tmpl w:val="A0E88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62367B1"/>
    <w:multiLevelType w:val="multilevel"/>
    <w:tmpl w:val="981E3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638112F"/>
    <w:multiLevelType w:val="multilevel"/>
    <w:tmpl w:val="B1243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6491EB9"/>
    <w:multiLevelType w:val="multilevel"/>
    <w:tmpl w:val="9ED00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6CA7D7B"/>
    <w:multiLevelType w:val="multilevel"/>
    <w:tmpl w:val="6220C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6E801DF"/>
    <w:multiLevelType w:val="multilevel"/>
    <w:tmpl w:val="04209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16EC1364"/>
    <w:multiLevelType w:val="multilevel"/>
    <w:tmpl w:val="14D0C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17107EE4"/>
    <w:multiLevelType w:val="multilevel"/>
    <w:tmpl w:val="9A1E1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17210220"/>
    <w:multiLevelType w:val="multilevel"/>
    <w:tmpl w:val="4300A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17514410"/>
    <w:multiLevelType w:val="multilevel"/>
    <w:tmpl w:val="A8D6B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17570713"/>
    <w:multiLevelType w:val="multilevel"/>
    <w:tmpl w:val="0A9A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177C26F1"/>
    <w:multiLevelType w:val="multilevel"/>
    <w:tmpl w:val="50BCA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179B3D6B"/>
    <w:multiLevelType w:val="multilevel"/>
    <w:tmpl w:val="FD0A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17BB0B80"/>
    <w:multiLevelType w:val="multilevel"/>
    <w:tmpl w:val="C24C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181C1740"/>
    <w:multiLevelType w:val="multilevel"/>
    <w:tmpl w:val="37EEE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181C2509"/>
    <w:multiLevelType w:val="multilevel"/>
    <w:tmpl w:val="FF48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18634B3D"/>
    <w:multiLevelType w:val="multilevel"/>
    <w:tmpl w:val="32344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187733C0"/>
    <w:multiLevelType w:val="multilevel"/>
    <w:tmpl w:val="0C8CB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191F01EF"/>
    <w:multiLevelType w:val="multilevel"/>
    <w:tmpl w:val="97C85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19EB76E5"/>
    <w:multiLevelType w:val="multilevel"/>
    <w:tmpl w:val="0AB63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1A42096C"/>
    <w:multiLevelType w:val="multilevel"/>
    <w:tmpl w:val="63007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1A9A4BF8"/>
    <w:multiLevelType w:val="multilevel"/>
    <w:tmpl w:val="622E1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1AB41C27"/>
    <w:multiLevelType w:val="multilevel"/>
    <w:tmpl w:val="7D9AE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1AB5377A"/>
    <w:multiLevelType w:val="multilevel"/>
    <w:tmpl w:val="E1FA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1B072161"/>
    <w:multiLevelType w:val="multilevel"/>
    <w:tmpl w:val="9DDC82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1B0840BE"/>
    <w:multiLevelType w:val="multilevel"/>
    <w:tmpl w:val="1B5E4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1B9B33EB"/>
    <w:multiLevelType w:val="multilevel"/>
    <w:tmpl w:val="FF38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1B9E2E72"/>
    <w:multiLevelType w:val="multilevel"/>
    <w:tmpl w:val="13786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1BD31B86"/>
    <w:multiLevelType w:val="multilevel"/>
    <w:tmpl w:val="2F56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1BD60701"/>
    <w:multiLevelType w:val="multilevel"/>
    <w:tmpl w:val="AAD8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1BEA25D4"/>
    <w:multiLevelType w:val="multilevel"/>
    <w:tmpl w:val="F30C9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1C065091"/>
    <w:multiLevelType w:val="multilevel"/>
    <w:tmpl w:val="2E920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1C4B1A0F"/>
    <w:multiLevelType w:val="multilevel"/>
    <w:tmpl w:val="B7DAA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1C4B2355"/>
    <w:multiLevelType w:val="multilevel"/>
    <w:tmpl w:val="381AC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1C646A47"/>
    <w:multiLevelType w:val="multilevel"/>
    <w:tmpl w:val="D790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1C790C8D"/>
    <w:multiLevelType w:val="multilevel"/>
    <w:tmpl w:val="7C6014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1C907FBA"/>
    <w:multiLevelType w:val="multilevel"/>
    <w:tmpl w:val="8D00C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1CDB3618"/>
    <w:multiLevelType w:val="multilevel"/>
    <w:tmpl w:val="F072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1CF35F02"/>
    <w:multiLevelType w:val="multilevel"/>
    <w:tmpl w:val="38743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1D556C63"/>
    <w:multiLevelType w:val="multilevel"/>
    <w:tmpl w:val="CC2A1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1D6A10F3"/>
    <w:multiLevelType w:val="multilevel"/>
    <w:tmpl w:val="B5669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1D736F95"/>
    <w:multiLevelType w:val="multilevel"/>
    <w:tmpl w:val="E2463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1DA74AE4"/>
    <w:multiLevelType w:val="multilevel"/>
    <w:tmpl w:val="A82AF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1DE803BC"/>
    <w:multiLevelType w:val="multilevel"/>
    <w:tmpl w:val="CDA0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1DFD202D"/>
    <w:multiLevelType w:val="multilevel"/>
    <w:tmpl w:val="06845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1E2531A0"/>
    <w:multiLevelType w:val="multilevel"/>
    <w:tmpl w:val="163EA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1E846EE6"/>
    <w:multiLevelType w:val="multilevel"/>
    <w:tmpl w:val="96C0B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1EA26B67"/>
    <w:multiLevelType w:val="multilevel"/>
    <w:tmpl w:val="3A7A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1EA85C90"/>
    <w:multiLevelType w:val="multilevel"/>
    <w:tmpl w:val="6EDE9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1F082AE4"/>
    <w:multiLevelType w:val="multilevel"/>
    <w:tmpl w:val="6430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1F2E62EC"/>
    <w:multiLevelType w:val="multilevel"/>
    <w:tmpl w:val="6E983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1F6947ED"/>
    <w:multiLevelType w:val="multilevel"/>
    <w:tmpl w:val="2B4C7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1F7034F0"/>
    <w:multiLevelType w:val="multilevel"/>
    <w:tmpl w:val="2340D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1F901CB3"/>
    <w:multiLevelType w:val="multilevel"/>
    <w:tmpl w:val="7A769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1FA778FA"/>
    <w:multiLevelType w:val="multilevel"/>
    <w:tmpl w:val="DB946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1FA953C1"/>
    <w:multiLevelType w:val="multilevel"/>
    <w:tmpl w:val="C25018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1FDA2465"/>
    <w:multiLevelType w:val="multilevel"/>
    <w:tmpl w:val="E38C2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1FFB129A"/>
    <w:multiLevelType w:val="multilevel"/>
    <w:tmpl w:val="B3DC7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0325F3D"/>
    <w:multiLevelType w:val="multilevel"/>
    <w:tmpl w:val="DEE82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0521B5B"/>
    <w:multiLevelType w:val="multilevel"/>
    <w:tmpl w:val="4A401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0656B8A"/>
    <w:multiLevelType w:val="multilevel"/>
    <w:tmpl w:val="B8008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07D1031"/>
    <w:multiLevelType w:val="multilevel"/>
    <w:tmpl w:val="BF30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0A0535B"/>
    <w:multiLevelType w:val="multilevel"/>
    <w:tmpl w:val="2322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0E05E3B"/>
    <w:multiLevelType w:val="multilevel"/>
    <w:tmpl w:val="B364B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0F802D2"/>
    <w:multiLevelType w:val="multilevel"/>
    <w:tmpl w:val="E076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15B59A3"/>
    <w:multiLevelType w:val="multilevel"/>
    <w:tmpl w:val="2618C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15B5E3B"/>
    <w:multiLevelType w:val="multilevel"/>
    <w:tmpl w:val="7BF2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1672FB2"/>
    <w:multiLevelType w:val="multilevel"/>
    <w:tmpl w:val="F4CCE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177797F"/>
    <w:multiLevelType w:val="multilevel"/>
    <w:tmpl w:val="B838B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1BE392E"/>
    <w:multiLevelType w:val="multilevel"/>
    <w:tmpl w:val="A4EA16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1E3347B"/>
    <w:multiLevelType w:val="multilevel"/>
    <w:tmpl w:val="121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20C52D6"/>
    <w:multiLevelType w:val="multilevel"/>
    <w:tmpl w:val="2C12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22776C4"/>
    <w:multiLevelType w:val="multilevel"/>
    <w:tmpl w:val="0DAA8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222924D0"/>
    <w:multiLevelType w:val="multilevel"/>
    <w:tmpl w:val="DC484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2D75DD1"/>
    <w:multiLevelType w:val="multilevel"/>
    <w:tmpl w:val="CC5A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2D9150B"/>
    <w:multiLevelType w:val="multilevel"/>
    <w:tmpl w:val="DDE06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2E96E86"/>
    <w:multiLevelType w:val="multilevel"/>
    <w:tmpl w:val="D3F6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32A43C0"/>
    <w:multiLevelType w:val="multilevel"/>
    <w:tmpl w:val="BE347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2343782A"/>
    <w:multiLevelType w:val="multilevel"/>
    <w:tmpl w:val="490A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23523BE9"/>
    <w:multiLevelType w:val="multilevel"/>
    <w:tmpl w:val="34865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236B7ED2"/>
    <w:multiLevelType w:val="multilevel"/>
    <w:tmpl w:val="225EB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2380248E"/>
    <w:multiLevelType w:val="multilevel"/>
    <w:tmpl w:val="4930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23A35D19"/>
    <w:multiLevelType w:val="multilevel"/>
    <w:tmpl w:val="99FE4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23AE7748"/>
    <w:multiLevelType w:val="multilevel"/>
    <w:tmpl w:val="B5180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23F9343A"/>
    <w:multiLevelType w:val="multilevel"/>
    <w:tmpl w:val="99AAB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2417323E"/>
    <w:multiLevelType w:val="multilevel"/>
    <w:tmpl w:val="4918A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24354A13"/>
    <w:multiLevelType w:val="multilevel"/>
    <w:tmpl w:val="15E2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2437794B"/>
    <w:multiLevelType w:val="multilevel"/>
    <w:tmpl w:val="E8B27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245620CC"/>
    <w:multiLevelType w:val="multilevel"/>
    <w:tmpl w:val="B8761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247D0718"/>
    <w:multiLevelType w:val="multilevel"/>
    <w:tmpl w:val="BD446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248126B1"/>
    <w:multiLevelType w:val="multilevel"/>
    <w:tmpl w:val="FC609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24B3182D"/>
    <w:multiLevelType w:val="multilevel"/>
    <w:tmpl w:val="54FE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24BC757B"/>
    <w:multiLevelType w:val="multilevel"/>
    <w:tmpl w:val="85DE09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25167692"/>
    <w:multiLevelType w:val="multilevel"/>
    <w:tmpl w:val="39A85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254615EA"/>
    <w:multiLevelType w:val="multilevel"/>
    <w:tmpl w:val="CA281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2586382F"/>
    <w:multiLevelType w:val="multilevel"/>
    <w:tmpl w:val="3716A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25B30674"/>
    <w:multiLevelType w:val="multilevel"/>
    <w:tmpl w:val="8292C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25D816FB"/>
    <w:multiLevelType w:val="multilevel"/>
    <w:tmpl w:val="C6A8B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264B3AAD"/>
    <w:multiLevelType w:val="multilevel"/>
    <w:tmpl w:val="694C0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264C753C"/>
    <w:multiLevelType w:val="multilevel"/>
    <w:tmpl w:val="89840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269F6BFE"/>
    <w:multiLevelType w:val="multilevel"/>
    <w:tmpl w:val="86947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26B35810"/>
    <w:multiLevelType w:val="multilevel"/>
    <w:tmpl w:val="61C09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26C801E1"/>
    <w:multiLevelType w:val="multilevel"/>
    <w:tmpl w:val="9B048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26DA205A"/>
    <w:multiLevelType w:val="multilevel"/>
    <w:tmpl w:val="89061E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27326820"/>
    <w:multiLevelType w:val="multilevel"/>
    <w:tmpl w:val="E4C6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2749683E"/>
    <w:multiLevelType w:val="multilevel"/>
    <w:tmpl w:val="B90C8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274A6A5F"/>
    <w:multiLevelType w:val="multilevel"/>
    <w:tmpl w:val="0666F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27564844"/>
    <w:multiLevelType w:val="multilevel"/>
    <w:tmpl w:val="4B22C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27686FC1"/>
    <w:multiLevelType w:val="multilevel"/>
    <w:tmpl w:val="25A45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277908FB"/>
    <w:multiLevelType w:val="multilevel"/>
    <w:tmpl w:val="8FF07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27AB753D"/>
    <w:multiLevelType w:val="multilevel"/>
    <w:tmpl w:val="E73EE9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27E822F7"/>
    <w:multiLevelType w:val="multilevel"/>
    <w:tmpl w:val="2E864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27F52A7D"/>
    <w:multiLevelType w:val="multilevel"/>
    <w:tmpl w:val="8B6AF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281A28FD"/>
    <w:multiLevelType w:val="multilevel"/>
    <w:tmpl w:val="665089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281C6F88"/>
    <w:multiLevelType w:val="multilevel"/>
    <w:tmpl w:val="F6CE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28521A39"/>
    <w:multiLevelType w:val="multilevel"/>
    <w:tmpl w:val="475021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287717CC"/>
    <w:multiLevelType w:val="multilevel"/>
    <w:tmpl w:val="3D24F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28AF086C"/>
    <w:multiLevelType w:val="multilevel"/>
    <w:tmpl w:val="8A428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28B8489A"/>
    <w:multiLevelType w:val="multilevel"/>
    <w:tmpl w:val="EFBA4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294C04C2"/>
    <w:multiLevelType w:val="multilevel"/>
    <w:tmpl w:val="6CFA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294F6845"/>
    <w:multiLevelType w:val="multilevel"/>
    <w:tmpl w:val="B5B0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299736EE"/>
    <w:multiLevelType w:val="multilevel"/>
    <w:tmpl w:val="253A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29B13208"/>
    <w:multiLevelType w:val="multilevel"/>
    <w:tmpl w:val="145AFD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29B77B75"/>
    <w:multiLevelType w:val="multilevel"/>
    <w:tmpl w:val="0C4AD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2A290F3C"/>
    <w:multiLevelType w:val="multilevel"/>
    <w:tmpl w:val="29E82B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2A30285C"/>
    <w:multiLevelType w:val="multilevel"/>
    <w:tmpl w:val="049C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2A3E39BE"/>
    <w:multiLevelType w:val="multilevel"/>
    <w:tmpl w:val="CC661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2A3E3D18"/>
    <w:multiLevelType w:val="multilevel"/>
    <w:tmpl w:val="F7787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2A5B2E7E"/>
    <w:multiLevelType w:val="multilevel"/>
    <w:tmpl w:val="C6D69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2A720D2E"/>
    <w:multiLevelType w:val="multilevel"/>
    <w:tmpl w:val="AD68E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2A802D6D"/>
    <w:multiLevelType w:val="multilevel"/>
    <w:tmpl w:val="FA0AD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2A93165B"/>
    <w:multiLevelType w:val="multilevel"/>
    <w:tmpl w:val="BD90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2AC15C7E"/>
    <w:multiLevelType w:val="multilevel"/>
    <w:tmpl w:val="4322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2ACA4E51"/>
    <w:multiLevelType w:val="multilevel"/>
    <w:tmpl w:val="90C09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2AF074DD"/>
    <w:multiLevelType w:val="multilevel"/>
    <w:tmpl w:val="26EC9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2B2D21BC"/>
    <w:multiLevelType w:val="multilevel"/>
    <w:tmpl w:val="DC9A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2B437135"/>
    <w:multiLevelType w:val="multilevel"/>
    <w:tmpl w:val="9732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2B59301B"/>
    <w:multiLevelType w:val="multilevel"/>
    <w:tmpl w:val="82F6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2B8308DE"/>
    <w:multiLevelType w:val="multilevel"/>
    <w:tmpl w:val="DC30B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2B8A083D"/>
    <w:multiLevelType w:val="multilevel"/>
    <w:tmpl w:val="7EA87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2B98267F"/>
    <w:multiLevelType w:val="multilevel"/>
    <w:tmpl w:val="2758B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2BD82689"/>
    <w:multiLevelType w:val="multilevel"/>
    <w:tmpl w:val="38B25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2BE7039B"/>
    <w:multiLevelType w:val="multilevel"/>
    <w:tmpl w:val="23F28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2BF92290"/>
    <w:multiLevelType w:val="multilevel"/>
    <w:tmpl w:val="59D0F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2C156E81"/>
    <w:multiLevelType w:val="multilevel"/>
    <w:tmpl w:val="1E4A7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2C3E131B"/>
    <w:multiLevelType w:val="multilevel"/>
    <w:tmpl w:val="327E66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2C420D31"/>
    <w:multiLevelType w:val="multilevel"/>
    <w:tmpl w:val="A560D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2C4A4099"/>
    <w:multiLevelType w:val="multilevel"/>
    <w:tmpl w:val="BA8AB9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2C753EB9"/>
    <w:multiLevelType w:val="multilevel"/>
    <w:tmpl w:val="E15C4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2C7A0FDE"/>
    <w:multiLevelType w:val="multilevel"/>
    <w:tmpl w:val="F3581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2C90509E"/>
    <w:multiLevelType w:val="multilevel"/>
    <w:tmpl w:val="20B0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2CD47743"/>
    <w:multiLevelType w:val="multilevel"/>
    <w:tmpl w:val="145C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2CEF16EF"/>
    <w:multiLevelType w:val="multilevel"/>
    <w:tmpl w:val="E1C85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2D59781B"/>
    <w:multiLevelType w:val="multilevel"/>
    <w:tmpl w:val="DC2C4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2D6C30EB"/>
    <w:multiLevelType w:val="multilevel"/>
    <w:tmpl w:val="C3CAC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2DA30AC8"/>
    <w:multiLevelType w:val="multilevel"/>
    <w:tmpl w:val="720E1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2E3449FB"/>
    <w:multiLevelType w:val="multilevel"/>
    <w:tmpl w:val="C1F6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2E577B21"/>
    <w:multiLevelType w:val="multilevel"/>
    <w:tmpl w:val="D9E49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2E5D6C8E"/>
    <w:multiLevelType w:val="multilevel"/>
    <w:tmpl w:val="8B7A2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2E715A06"/>
    <w:multiLevelType w:val="multilevel"/>
    <w:tmpl w:val="D432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2E720247"/>
    <w:multiLevelType w:val="multilevel"/>
    <w:tmpl w:val="0F72D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2E9423A0"/>
    <w:multiLevelType w:val="multilevel"/>
    <w:tmpl w:val="F462F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2ECB640D"/>
    <w:multiLevelType w:val="multilevel"/>
    <w:tmpl w:val="306E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2F0D30B9"/>
    <w:multiLevelType w:val="multilevel"/>
    <w:tmpl w:val="B1D6F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2F3D743E"/>
    <w:multiLevelType w:val="multilevel"/>
    <w:tmpl w:val="8FCAA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2F7010A5"/>
    <w:multiLevelType w:val="multilevel"/>
    <w:tmpl w:val="9F842B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2F8A6E43"/>
    <w:multiLevelType w:val="multilevel"/>
    <w:tmpl w:val="A0206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2FC849AF"/>
    <w:multiLevelType w:val="multilevel"/>
    <w:tmpl w:val="E7C03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2FFB7AB9"/>
    <w:multiLevelType w:val="multilevel"/>
    <w:tmpl w:val="C6B83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30101C81"/>
    <w:multiLevelType w:val="multilevel"/>
    <w:tmpl w:val="82C081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303476CB"/>
    <w:multiLevelType w:val="multilevel"/>
    <w:tmpl w:val="297A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305D1915"/>
    <w:multiLevelType w:val="multilevel"/>
    <w:tmpl w:val="D30E74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308F1273"/>
    <w:multiLevelType w:val="multilevel"/>
    <w:tmpl w:val="F412F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30EA3F84"/>
    <w:multiLevelType w:val="multilevel"/>
    <w:tmpl w:val="CFB62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15:restartNumberingAfterBreak="0">
    <w:nsid w:val="31084268"/>
    <w:multiLevelType w:val="multilevel"/>
    <w:tmpl w:val="B47C9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310B1CFB"/>
    <w:multiLevelType w:val="multilevel"/>
    <w:tmpl w:val="E320E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3118168C"/>
    <w:multiLevelType w:val="multilevel"/>
    <w:tmpl w:val="68E82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313576EA"/>
    <w:multiLevelType w:val="multilevel"/>
    <w:tmpl w:val="799E1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31AE2F0A"/>
    <w:multiLevelType w:val="multilevel"/>
    <w:tmpl w:val="B27265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32036499"/>
    <w:multiLevelType w:val="multilevel"/>
    <w:tmpl w:val="141A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32063E88"/>
    <w:multiLevelType w:val="multilevel"/>
    <w:tmpl w:val="2DD0D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32273744"/>
    <w:multiLevelType w:val="multilevel"/>
    <w:tmpl w:val="DD989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323C748C"/>
    <w:multiLevelType w:val="multilevel"/>
    <w:tmpl w:val="EB3A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328A12D5"/>
    <w:multiLevelType w:val="multilevel"/>
    <w:tmpl w:val="56EC0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32A808C2"/>
    <w:multiLevelType w:val="multilevel"/>
    <w:tmpl w:val="56AC8F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32EC4FD8"/>
    <w:multiLevelType w:val="multilevel"/>
    <w:tmpl w:val="8B4E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336E3194"/>
    <w:multiLevelType w:val="multilevel"/>
    <w:tmpl w:val="6E44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33707C92"/>
    <w:multiLevelType w:val="multilevel"/>
    <w:tmpl w:val="80584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33760127"/>
    <w:multiLevelType w:val="multilevel"/>
    <w:tmpl w:val="D81C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33934ADA"/>
    <w:multiLevelType w:val="multilevel"/>
    <w:tmpl w:val="96969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33D65BF3"/>
    <w:multiLevelType w:val="multilevel"/>
    <w:tmpl w:val="99A8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33D9555E"/>
    <w:multiLevelType w:val="multilevel"/>
    <w:tmpl w:val="5AA49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3467137B"/>
    <w:multiLevelType w:val="multilevel"/>
    <w:tmpl w:val="FFC2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34903A40"/>
    <w:multiLevelType w:val="multilevel"/>
    <w:tmpl w:val="E45A0E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34931F3A"/>
    <w:multiLevelType w:val="multilevel"/>
    <w:tmpl w:val="5E28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34956CD4"/>
    <w:multiLevelType w:val="multilevel"/>
    <w:tmpl w:val="8AB24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34986D7C"/>
    <w:multiLevelType w:val="multilevel"/>
    <w:tmpl w:val="061CB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3499194E"/>
    <w:multiLevelType w:val="multilevel"/>
    <w:tmpl w:val="DEAE4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34A014AE"/>
    <w:multiLevelType w:val="multilevel"/>
    <w:tmpl w:val="30CC6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34B53393"/>
    <w:multiLevelType w:val="multilevel"/>
    <w:tmpl w:val="8594E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34C52CF4"/>
    <w:multiLevelType w:val="multilevel"/>
    <w:tmpl w:val="7476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34D22C6F"/>
    <w:multiLevelType w:val="multilevel"/>
    <w:tmpl w:val="B8B6A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3543010B"/>
    <w:multiLevelType w:val="multilevel"/>
    <w:tmpl w:val="5EEE3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355B15CC"/>
    <w:multiLevelType w:val="multilevel"/>
    <w:tmpl w:val="DFB4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35B40943"/>
    <w:multiLevelType w:val="multilevel"/>
    <w:tmpl w:val="053AE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35CE5C7E"/>
    <w:multiLevelType w:val="multilevel"/>
    <w:tmpl w:val="3090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35F649EC"/>
    <w:multiLevelType w:val="multilevel"/>
    <w:tmpl w:val="54FE0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36076DB2"/>
    <w:multiLevelType w:val="multilevel"/>
    <w:tmpl w:val="0BAE6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36370AB8"/>
    <w:multiLevelType w:val="multilevel"/>
    <w:tmpl w:val="B70AB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36396A37"/>
    <w:multiLevelType w:val="multilevel"/>
    <w:tmpl w:val="1764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367C0219"/>
    <w:multiLevelType w:val="multilevel"/>
    <w:tmpl w:val="52526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368C699C"/>
    <w:multiLevelType w:val="multilevel"/>
    <w:tmpl w:val="9252D9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36B87871"/>
    <w:multiLevelType w:val="multilevel"/>
    <w:tmpl w:val="94FA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36CD03E5"/>
    <w:multiLevelType w:val="multilevel"/>
    <w:tmpl w:val="2D384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36FA4902"/>
    <w:multiLevelType w:val="multilevel"/>
    <w:tmpl w:val="3990B3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15:restartNumberingAfterBreak="0">
    <w:nsid w:val="37265EC2"/>
    <w:multiLevelType w:val="multilevel"/>
    <w:tmpl w:val="F64A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37643205"/>
    <w:multiLevelType w:val="multilevel"/>
    <w:tmpl w:val="6400D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37D776C3"/>
    <w:multiLevelType w:val="multilevel"/>
    <w:tmpl w:val="AE602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37E16E66"/>
    <w:multiLevelType w:val="multilevel"/>
    <w:tmpl w:val="42F080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37E45383"/>
    <w:multiLevelType w:val="multilevel"/>
    <w:tmpl w:val="2536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37F57690"/>
    <w:multiLevelType w:val="multilevel"/>
    <w:tmpl w:val="6F080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388E611E"/>
    <w:multiLevelType w:val="multilevel"/>
    <w:tmpl w:val="F620B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389C01E0"/>
    <w:multiLevelType w:val="multilevel"/>
    <w:tmpl w:val="3532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38DA3001"/>
    <w:multiLevelType w:val="multilevel"/>
    <w:tmpl w:val="C5E80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38E5627D"/>
    <w:multiLevelType w:val="multilevel"/>
    <w:tmpl w:val="5EBA5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38EC7774"/>
    <w:multiLevelType w:val="multilevel"/>
    <w:tmpl w:val="CFE07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39066849"/>
    <w:multiLevelType w:val="multilevel"/>
    <w:tmpl w:val="1B80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39151DFE"/>
    <w:multiLevelType w:val="multilevel"/>
    <w:tmpl w:val="9AF2B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391E7A4F"/>
    <w:multiLevelType w:val="multilevel"/>
    <w:tmpl w:val="06765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39263375"/>
    <w:multiLevelType w:val="multilevel"/>
    <w:tmpl w:val="81E48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392D385B"/>
    <w:multiLevelType w:val="multilevel"/>
    <w:tmpl w:val="7CD2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393F6170"/>
    <w:multiLevelType w:val="multilevel"/>
    <w:tmpl w:val="C1BCE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399A7D9F"/>
    <w:multiLevelType w:val="multilevel"/>
    <w:tmpl w:val="FD8C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399E34C4"/>
    <w:multiLevelType w:val="multilevel"/>
    <w:tmpl w:val="F91C5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7" w15:restartNumberingAfterBreak="0">
    <w:nsid w:val="39BF135F"/>
    <w:multiLevelType w:val="multilevel"/>
    <w:tmpl w:val="B8DA1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3A2264C6"/>
    <w:multiLevelType w:val="multilevel"/>
    <w:tmpl w:val="79B0E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3A2D00D7"/>
    <w:multiLevelType w:val="multilevel"/>
    <w:tmpl w:val="DE5C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3A4F29BE"/>
    <w:multiLevelType w:val="multilevel"/>
    <w:tmpl w:val="3AA6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3A6159FE"/>
    <w:multiLevelType w:val="multilevel"/>
    <w:tmpl w:val="7BAC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3A7E21C1"/>
    <w:multiLevelType w:val="multilevel"/>
    <w:tmpl w:val="68C84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3A9B18D0"/>
    <w:multiLevelType w:val="multilevel"/>
    <w:tmpl w:val="45C8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3AAD4E6E"/>
    <w:multiLevelType w:val="multilevel"/>
    <w:tmpl w:val="2B34E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3AED5CF0"/>
    <w:multiLevelType w:val="multilevel"/>
    <w:tmpl w:val="6DE4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3AF91DF1"/>
    <w:multiLevelType w:val="multilevel"/>
    <w:tmpl w:val="B414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3B34049C"/>
    <w:multiLevelType w:val="multilevel"/>
    <w:tmpl w:val="F2EC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3B631780"/>
    <w:multiLevelType w:val="multilevel"/>
    <w:tmpl w:val="6C683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3B6D1636"/>
    <w:multiLevelType w:val="multilevel"/>
    <w:tmpl w:val="A080D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3B903473"/>
    <w:multiLevelType w:val="multilevel"/>
    <w:tmpl w:val="B4F0E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3BB96849"/>
    <w:multiLevelType w:val="multilevel"/>
    <w:tmpl w:val="264A3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3BDA4873"/>
    <w:multiLevelType w:val="multilevel"/>
    <w:tmpl w:val="31F03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3C0C5116"/>
    <w:multiLevelType w:val="multilevel"/>
    <w:tmpl w:val="DFC4F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3CB953B4"/>
    <w:multiLevelType w:val="multilevel"/>
    <w:tmpl w:val="E90C02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5" w15:restartNumberingAfterBreak="0">
    <w:nsid w:val="3CBA6E5C"/>
    <w:multiLevelType w:val="multilevel"/>
    <w:tmpl w:val="4206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3CCB77B1"/>
    <w:multiLevelType w:val="multilevel"/>
    <w:tmpl w:val="4008E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3CD20A86"/>
    <w:multiLevelType w:val="multilevel"/>
    <w:tmpl w:val="D8165D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3CDB65BC"/>
    <w:multiLevelType w:val="multilevel"/>
    <w:tmpl w:val="33D28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3D122C30"/>
    <w:multiLevelType w:val="multilevel"/>
    <w:tmpl w:val="EEC0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3D203F72"/>
    <w:multiLevelType w:val="multilevel"/>
    <w:tmpl w:val="64EE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3D2746ED"/>
    <w:multiLevelType w:val="multilevel"/>
    <w:tmpl w:val="47A2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3D3B4897"/>
    <w:multiLevelType w:val="multilevel"/>
    <w:tmpl w:val="3BD4B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3D4E119F"/>
    <w:multiLevelType w:val="multilevel"/>
    <w:tmpl w:val="6338F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3D6B7A4A"/>
    <w:multiLevelType w:val="multilevel"/>
    <w:tmpl w:val="88D6F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5" w15:restartNumberingAfterBreak="0">
    <w:nsid w:val="3D952D18"/>
    <w:multiLevelType w:val="multilevel"/>
    <w:tmpl w:val="61DA6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3DFA5CB1"/>
    <w:multiLevelType w:val="multilevel"/>
    <w:tmpl w:val="81922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3E1F6109"/>
    <w:multiLevelType w:val="multilevel"/>
    <w:tmpl w:val="9D707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3E2E390A"/>
    <w:multiLevelType w:val="multilevel"/>
    <w:tmpl w:val="C6F42A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3E521F5D"/>
    <w:multiLevelType w:val="multilevel"/>
    <w:tmpl w:val="E5882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3E977909"/>
    <w:multiLevelType w:val="multilevel"/>
    <w:tmpl w:val="2466D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3EAA3D29"/>
    <w:multiLevelType w:val="multilevel"/>
    <w:tmpl w:val="101E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3ECD04DC"/>
    <w:multiLevelType w:val="multilevel"/>
    <w:tmpl w:val="5882C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3ED707E8"/>
    <w:multiLevelType w:val="multilevel"/>
    <w:tmpl w:val="090C6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3EE929DC"/>
    <w:multiLevelType w:val="multilevel"/>
    <w:tmpl w:val="27C4D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3EEA6A36"/>
    <w:multiLevelType w:val="multilevel"/>
    <w:tmpl w:val="DFB00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3F085CCA"/>
    <w:multiLevelType w:val="multilevel"/>
    <w:tmpl w:val="06F4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3F463187"/>
    <w:multiLevelType w:val="multilevel"/>
    <w:tmpl w:val="8EF26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3F862E55"/>
    <w:multiLevelType w:val="multilevel"/>
    <w:tmpl w:val="69984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3F8B6D63"/>
    <w:multiLevelType w:val="multilevel"/>
    <w:tmpl w:val="9084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3F9C77AE"/>
    <w:multiLevelType w:val="multilevel"/>
    <w:tmpl w:val="2CF4F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3F9E52F0"/>
    <w:multiLevelType w:val="multilevel"/>
    <w:tmpl w:val="15EEC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3FA847CB"/>
    <w:multiLevelType w:val="multilevel"/>
    <w:tmpl w:val="D5E41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3FE15A1C"/>
    <w:multiLevelType w:val="multilevel"/>
    <w:tmpl w:val="63BC9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400F42B1"/>
    <w:multiLevelType w:val="multilevel"/>
    <w:tmpl w:val="7B68C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40386988"/>
    <w:multiLevelType w:val="multilevel"/>
    <w:tmpl w:val="BE185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40400960"/>
    <w:multiLevelType w:val="multilevel"/>
    <w:tmpl w:val="C8CC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409258C3"/>
    <w:multiLevelType w:val="multilevel"/>
    <w:tmpl w:val="EF1C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409312B4"/>
    <w:multiLevelType w:val="multilevel"/>
    <w:tmpl w:val="8EB66A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40BD6647"/>
    <w:multiLevelType w:val="multilevel"/>
    <w:tmpl w:val="1048E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40C051B6"/>
    <w:multiLevelType w:val="multilevel"/>
    <w:tmpl w:val="CDC0BC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1" w15:restartNumberingAfterBreak="0">
    <w:nsid w:val="40D57CB7"/>
    <w:multiLevelType w:val="multilevel"/>
    <w:tmpl w:val="7DBCF2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410108A0"/>
    <w:multiLevelType w:val="multilevel"/>
    <w:tmpl w:val="2B82A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411A397B"/>
    <w:multiLevelType w:val="multilevel"/>
    <w:tmpl w:val="AB567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41356193"/>
    <w:multiLevelType w:val="multilevel"/>
    <w:tmpl w:val="39E44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41504F8F"/>
    <w:multiLevelType w:val="multilevel"/>
    <w:tmpl w:val="E7345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41E76F3F"/>
    <w:multiLevelType w:val="multilevel"/>
    <w:tmpl w:val="0194C4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41FF0A1F"/>
    <w:multiLevelType w:val="multilevel"/>
    <w:tmpl w:val="F1CE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42155C73"/>
    <w:multiLevelType w:val="multilevel"/>
    <w:tmpl w:val="EEDAA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429D3FF6"/>
    <w:multiLevelType w:val="multilevel"/>
    <w:tmpl w:val="EBFCA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42B013A9"/>
    <w:multiLevelType w:val="multilevel"/>
    <w:tmpl w:val="DA1A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42B1520C"/>
    <w:multiLevelType w:val="multilevel"/>
    <w:tmpl w:val="999A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42BD7C70"/>
    <w:multiLevelType w:val="multilevel"/>
    <w:tmpl w:val="6088DD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42BF60E3"/>
    <w:multiLevelType w:val="multilevel"/>
    <w:tmpl w:val="55041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42D949C9"/>
    <w:multiLevelType w:val="multilevel"/>
    <w:tmpl w:val="E5161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43567119"/>
    <w:multiLevelType w:val="multilevel"/>
    <w:tmpl w:val="2892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435C5DC4"/>
    <w:multiLevelType w:val="multilevel"/>
    <w:tmpl w:val="C810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437F2DAE"/>
    <w:multiLevelType w:val="multilevel"/>
    <w:tmpl w:val="7324C4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43E4543B"/>
    <w:multiLevelType w:val="multilevel"/>
    <w:tmpl w:val="4BA21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441F2AB7"/>
    <w:multiLevelType w:val="multilevel"/>
    <w:tmpl w:val="B9F0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446068FF"/>
    <w:multiLevelType w:val="multilevel"/>
    <w:tmpl w:val="A3E05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44A949D6"/>
    <w:multiLevelType w:val="multilevel"/>
    <w:tmpl w:val="93129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44AF3C29"/>
    <w:multiLevelType w:val="multilevel"/>
    <w:tmpl w:val="494C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44E83A15"/>
    <w:multiLevelType w:val="multilevel"/>
    <w:tmpl w:val="0A047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452152A6"/>
    <w:multiLevelType w:val="multilevel"/>
    <w:tmpl w:val="DFF41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452318D4"/>
    <w:multiLevelType w:val="multilevel"/>
    <w:tmpl w:val="4AD6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45482C16"/>
    <w:multiLevelType w:val="multilevel"/>
    <w:tmpl w:val="1BEA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45533E05"/>
    <w:multiLevelType w:val="multilevel"/>
    <w:tmpl w:val="FDB80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45632BE0"/>
    <w:multiLevelType w:val="multilevel"/>
    <w:tmpl w:val="C442A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45923BD8"/>
    <w:multiLevelType w:val="multilevel"/>
    <w:tmpl w:val="072222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45BB5F5D"/>
    <w:multiLevelType w:val="multilevel"/>
    <w:tmpl w:val="8BB0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45FB6944"/>
    <w:multiLevelType w:val="multilevel"/>
    <w:tmpl w:val="23E2E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46154E98"/>
    <w:multiLevelType w:val="multilevel"/>
    <w:tmpl w:val="AAAA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461F4A80"/>
    <w:multiLevelType w:val="multilevel"/>
    <w:tmpl w:val="AFB2E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462360C4"/>
    <w:multiLevelType w:val="multilevel"/>
    <w:tmpl w:val="382E9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462D5FDE"/>
    <w:multiLevelType w:val="multilevel"/>
    <w:tmpl w:val="35E28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46724319"/>
    <w:multiLevelType w:val="multilevel"/>
    <w:tmpl w:val="C40C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467C3F25"/>
    <w:multiLevelType w:val="multilevel"/>
    <w:tmpl w:val="4142D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467F407F"/>
    <w:multiLevelType w:val="multilevel"/>
    <w:tmpl w:val="390E3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468E74CE"/>
    <w:multiLevelType w:val="multilevel"/>
    <w:tmpl w:val="B05C6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46987F41"/>
    <w:multiLevelType w:val="multilevel"/>
    <w:tmpl w:val="55086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469F7428"/>
    <w:multiLevelType w:val="multilevel"/>
    <w:tmpl w:val="CCC4F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46DB7FA1"/>
    <w:multiLevelType w:val="multilevel"/>
    <w:tmpl w:val="0BAE5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471235E3"/>
    <w:multiLevelType w:val="multilevel"/>
    <w:tmpl w:val="E6D65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472A5C1F"/>
    <w:multiLevelType w:val="multilevel"/>
    <w:tmpl w:val="9B1047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477C1D88"/>
    <w:multiLevelType w:val="multilevel"/>
    <w:tmpl w:val="29F60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47861AE9"/>
    <w:multiLevelType w:val="multilevel"/>
    <w:tmpl w:val="0CE6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47A004D3"/>
    <w:multiLevelType w:val="multilevel"/>
    <w:tmpl w:val="6C440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47A83237"/>
    <w:multiLevelType w:val="multilevel"/>
    <w:tmpl w:val="2722B7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47BD694A"/>
    <w:multiLevelType w:val="multilevel"/>
    <w:tmpl w:val="16C04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47C47713"/>
    <w:multiLevelType w:val="multilevel"/>
    <w:tmpl w:val="BE98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47CD4EC7"/>
    <w:multiLevelType w:val="multilevel"/>
    <w:tmpl w:val="00144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47DB5F5C"/>
    <w:multiLevelType w:val="multilevel"/>
    <w:tmpl w:val="46BC2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47E01C3E"/>
    <w:multiLevelType w:val="multilevel"/>
    <w:tmpl w:val="34ACF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47E72453"/>
    <w:multiLevelType w:val="multilevel"/>
    <w:tmpl w:val="99D291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47F83408"/>
    <w:multiLevelType w:val="multilevel"/>
    <w:tmpl w:val="A040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482A386A"/>
    <w:multiLevelType w:val="multilevel"/>
    <w:tmpl w:val="F3408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48437BDB"/>
    <w:multiLevelType w:val="multilevel"/>
    <w:tmpl w:val="B0A64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485222BF"/>
    <w:multiLevelType w:val="multilevel"/>
    <w:tmpl w:val="58F8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485E79E0"/>
    <w:multiLevelType w:val="multilevel"/>
    <w:tmpl w:val="97644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485F2357"/>
    <w:multiLevelType w:val="multilevel"/>
    <w:tmpl w:val="0A00E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486B6DC1"/>
    <w:multiLevelType w:val="multilevel"/>
    <w:tmpl w:val="A1C2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486F1DF0"/>
    <w:multiLevelType w:val="multilevel"/>
    <w:tmpl w:val="5518E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488A1B1C"/>
    <w:multiLevelType w:val="multilevel"/>
    <w:tmpl w:val="57525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489A7084"/>
    <w:multiLevelType w:val="multilevel"/>
    <w:tmpl w:val="95A6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48A367FB"/>
    <w:multiLevelType w:val="multilevel"/>
    <w:tmpl w:val="BAFCF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48AB0AD8"/>
    <w:multiLevelType w:val="multilevel"/>
    <w:tmpl w:val="568224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7" w15:restartNumberingAfterBreak="0">
    <w:nsid w:val="48AD5E43"/>
    <w:multiLevelType w:val="multilevel"/>
    <w:tmpl w:val="051C7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49737BFF"/>
    <w:multiLevelType w:val="multilevel"/>
    <w:tmpl w:val="87A8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497C5A30"/>
    <w:multiLevelType w:val="multilevel"/>
    <w:tmpl w:val="6328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49A91955"/>
    <w:multiLevelType w:val="multilevel"/>
    <w:tmpl w:val="1660B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49DC4CEE"/>
    <w:multiLevelType w:val="multilevel"/>
    <w:tmpl w:val="0080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49E476A5"/>
    <w:multiLevelType w:val="multilevel"/>
    <w:tmpl w:val="BC5A6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49EE6E93"/>
    <w:multiLevelType w:val="multilevel"/>
    <w:tmpl w:val="A4A6E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4A1D096E"/>
    <w:multiLevelType w:val="multilevel"/>
    <w:tmpl w:val="D3063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4A3F0AD0"/>
    <w:multiLevelType w:val="multilevel"/>
    <w:tmpl w:val="E1342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4A5C76BB"/>
    <w:multiLevelType w:val="multilevel"/>
    <w:tmpl w:val="795C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4A8F1A67"/>
    <w:multiLevelType w:val="multilevel"/>
    <w:tmpl w:val="4CAE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4A9F019E"/>
    <w:multiLevelType w:val="multilevel"/>
    <w:tmpl w:val="73A62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4AEA45A2"/>
    <w:multiLevelType w:val="multilevel"/>
    <w:tmpl w:val="3DB0D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4B165874"/>
    <w:multiLevelType w:val="multilevel"/>
    <w:tmpl w:val="224288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4B926675"/>
    <w:multiLevelType w:val="multilevel"/>
    <w:tmpl w:val="A40A8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4B9F4DF0"/>
    <w:multiLevelType w:val="multilevel"/>
    <w:tmpl w:val="845C44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4BC059B5"/>
    <w:multiLevelType w:val="multilevel"/>
    <w:tmpl w:val="A184D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4BD86E4D"/>
    <w:multiLevelType w:val="multilevel"/>
    <w:tmpl w:val="B3D21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4BE961C0"/>
    <w:multiLevelType w:val="multilevel"/>
    <w:tmpl w:val="90D270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6" w15:restartNumberingAfterBreak="0">
    <w:nsid w:val="4BF37D2B"/>
    <w:multiLevelType w:val="multilevel"/>
    <w:tmpl w:val="73A63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4C080375"/>
    <w:multiLevelType w:val="multilevel"/>
    <w:tmpl w:val="BF3E4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4C2A2CE3"/>
    <w:multiLevelType w:val="multilevel"/>
    <w:tmpl w:val="66D6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4C5C342D"/>
    <w:multiLevelType w:val="multilevel"/>
    <w:tmpl w:val="9BFED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4CC13BDD"/>
    <w:multiLevelType w:val="multilevel"/>
    <w:tmpl w:val="996A1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4D004539"/>
    <w:multiLevelType w:val="multilevel"/>
    <w:tmpl w:val="A4A03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4DB14B8B"/>
    <w:multiLevelType w:val="multilevel"/>
    <w:tmpl w:val="AA089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4DBD064C"/>
    <w:multiLevelType w:val="multilevel"/>
    <w:tmpl w:val="9AFC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4DF903B0"/>
    <w:multiLevelType w:val="multilevel"/>
    <w:tmpl w:val="3B6E6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4E0317FE"/>
    <w:multiLevelType w:val="multilevel"/>
    <w:tmpl w:val="38A0D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4E072290"/>
    <w:multiLevelType w:val="multilevel"/>
    <w:tmpl w:val="4FD4C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4E0737CB"/>
    <w:multiLevelType w:val="multilevel"/>
    <w:tmpl w:val="6912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4E3D4606"/>
    <w:multiLevelType w:val="multilevel"/>
    <w:tmpl w:val="1D32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4E72221E"/>
    <w:multiLevelType w:val="multilevel"/>
    <w:tmpl w:val="3918B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4EA00AD6"/>
    <w:multiLevelType w:val="multilevel"/>
    <w:tmpl w:val="B3BCE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4EA01BED"/>
    <w:multiLevelType w:val="multilevel"/>
    <w:tmpl w:val="13BA0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4EBC4DED"/>
    <w:multiLevelType w:val="multilevel"/>
    <w:tmpl w:val="6B9EF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4F023FE9"/>
    <w:multiLevelType w:val="multilevel"/>
    <w:tmpl w:val="FAEE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4F4678E3"/>
    <w:multiLevelType w:val="multilevel"/>
    <w:tmpl w:val="EC0C07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5" w15:restartNumberingAfterBreak="0">
    <w:nsid w:val="4F496C9A"/>
    <w:multiLevelType w:val="multilevel"/>
    <w:tmpl w:val="3FA06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4F554042"/>
    <w:multiLevelType w:val="multilevel"/>
    <w:tmpl w:val="EAE2A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4F6B7515"/>
    <w:multiLevelType w:val="multilevel"/>
    <w:tmpl w:val="10700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4F7925B7"/>
    <w:multiLevelType w:val="multilevel"/>
    <w:tmpl w:val="1994C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4FAD5BFA"/>
    <w:multiLevelType w:val="multilevel"/>
    <w:tmpl w:val="A230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4FB234BC"/>
    <w:multiLevelType w:val="multilevel"/>
    <w:tmpl w:val="765E7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4FBF1FD4"/>
    <w:multiLevelType w:val="multilevel"/>
    <w:tmpl w:val="756C4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4FCB6222"/>
    <w:multiLevelType w:val="multilevel"/>
    <w:tmpl w:val="12B61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4FD96B0B"/>
    <w:multiLevelType w:val="multilevel"/>
    <w:tmpl w:val="BD2E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4FE24F3F"/>
    <w:multiLevelType w:val="multilevel"/>
    <w:tmpl w:val="D4EA9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4FEA044A"/>
    <w:multiLevelType w:val="multilevel"/>
    <w:tmpl w:val="7F30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5004798D"/>
    <w:multiLevelType w:val="multilevel"/>
    <w:tmpl w:val="C85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50243E6E"/>
    <w:multiLevelType w:val="multilevel"/>
    <w:tmpl w:val="7010A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50A03D63"/>
    <w:multiLevelType w:val="multilevel"/>
    <w:tmpl w:val="75FE33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512B1AFD"/>
    <w:multiLevelType w:val="multilevel"/>
    <w:tmpl w:val="49EE9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5156296C"/>
    <w:multiLevelType w:val="multilevel"/>
    <w:tmpl w:val="C2DCF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515E41B3"/>
    <w:multiLevelType w:val="multilevel"/>
    <w:tmpl w:val="69148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51671812"/>
    <w:multiLevelType w:val="multilevel"/>
    <w:tmpl w:val="52B4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51767039"/>
    <w:multiLevelType w:val="multilevel"/>
    <w:tmpl w:val="01F0BF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4" w15:restartNumberingAfterBreak="0">
    <w:nsid w:val="51A316DB"/>
    <w:multiLevelType w:val="multilevel"/>
    <w:tmpl w:val="EB1C3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51AA32A4"/>
    <w:multiLevelType w:val="multilevel"/>
    <w:tmpl w:val="F81E21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51CF4B2E"/>
    <w:multiLevelType w:val="multilevel"/>
    <w:tmpl w:val="C724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520F4840"/>
    <w:multiLevelType w:val="multilevel"/>
    <w:tmpl w:val="29DAEF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8" w15:restartNumberingAfterBreak="0">
    <w:nsid w:val="52293780"/>
    <w:multiLevelType w:val="multilevel"/>
    <w:tmpl w:val="EB48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52647C24"/>
    <w:multiLevelType w:val="multilevel"/>
    <w:tmpl w:val="A06CD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5266490F"/>
    <w:multiLevelType w:val="multilevel"/>
    <w:tmpl w:val="F312B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52695DC0"/>
    <w:multiLevelType w:val="multilevel"/>
    <w:tmpl w:val="CE52B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526E0F68"/>
    <w:multiLevelType w:val="multilevel"/>
    <w:tmpl w:val="8E281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52972350"/>
    <w:multiLevelType w:val="multilevel"/>
    <w:tmpl w:val="DCE02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52973182"/>
    <w:multiLevelType w:val="multilevel"/>
    <w:tmpl w:val="2F5EA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530D6BE5"/>
    <w:multiLevelType w:val="multilevel"/>
    <w:tmpl w:val="D7F0C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5312238D"/>
    <w:multiLevelType w:val="multilevel"/>
    <w:tmpl w:val="0DA0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534B2643"/>
    <w:multiLevelType w:val="multilevel"/>
    <w:tmpl w:val="496E9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535518EF"/>
    <w:multiLevelType w:val="multilevel"/>
    <w:tmpl w:val="5AFE3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537F031E"/>
    <w:multiLevelType w:val="multilevel"/>
    <w:tmpl w:val="79346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53F071FA"/>
    <w:multiLevelType w:val="multilevel"/>
    <w:tmpl w:val="AAA4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53F40E9F"/>
    <w:multiLevelType w:val="multilevel"/>
    <w:tmpl w:val="42A4F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53F52EF3"/>
    <w:multiLevelType w:val="multilevel"/>
    <w:tmpl w:val="AA340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53FB0533"/>
    <w:multiLevelType w:val="multilevel"/>
    <w:tmpl w:val="46A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5425611D"/>
    <w:multiLevelType w:val="multilevel"/>
    <w:tmpl w:val="D0306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54325457"/>
    <w:multiLevelType w:val="multilevel"/>
    <w:tmpl w:val="ACCE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543B2BE7"/>
    <w:multiLevelType w:val="multilevel"/>
    <w:tmpl w:val="E4845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54701ED2"/>
    <w:multiLevelType w:val="multilevel"/>
    <w:tmpl w:val="228E1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54A21E67"/>
    <w:multiLevelType w:val="multilevel"/>
    <w:tmpl w:val="F6B293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54A334D0"/>
    <w:multiLevelType w:val="multilevel"/>
    <w:tmpl w:val="BDAA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54EC1D8C"/>
    <w:multiLevelType w:val="multilevel"/>
    <w:tmpl w:val="8850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5500166A"/>
    <w:multiLevelType w:val="multilevel"/>
    <w:tmpl w:val="0EF64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550E3A46"/>
    <w:multiLevelType w:val="multilevel"/>
    <w:tmpl w:val="B7CA4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555E3962"/>
    <w:multiLevelType w:val="multilevel"/>
    <w:tmpl w:val="27A07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5574111F"/>
    <w:multiLevelType w:val="multilevel"/>
    <w:tmpl w:val="30BAC1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558507E7"/>
    <w:multiLevelType w:val="multilevel"/>
    <w:tmpl w:val="B1824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558E6751"/>
    <w:multiLevelType w:val="multilevel"/>
    <w:tmpl w:val="DB2CA4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559B67A0"/>
    <w:multiLevelType w:val="multilevel"/>
    <w:tmpl w:val="80941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55F43D39"/>
    <w:multiLevelType w:val="multilevel"/>
    <w:tmpl w:val="07046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568C7C09"/>
    <w:multiLevelType w:val="multilevel"/>
    <w:tmpl w:val="56D23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569F56AD"/>
    <w:multiLevelType w:val="multilevel"/>
    <w:tmpl w:val="C9E02A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56BA61D3"/>
    <w:multiLevelType w:val="multilevel"/>
    <w:tmpl w:val="40B274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56D627EC"/>
    <w:multiLevelType w:val="multilevel"/>
    <w:tmpl w:val="A044C1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56D7337F"/>
    <w:multiLevelType w:val="multilevel"/>
    <w:tmpl w:val="B704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15:restartNumberingAfterBreak="0">
    <w:nsid w:val="56E557A5"/>
    <w:multiLevelType w:val="multilevel"/>
    <w:tmpl w:val="2C4E2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56ED010E"/>
    <w:multiLevelType w:val="multilevel"/>
    <w:tmpl w:val="4CEC50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6" w15:restartNumberingAfterBreak="0">
    <w:nsid w:val="56FD666F"/>
    <w:multiLevelType w:val="multilevel"/>
    <w:tmpl w:val="0C70A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15:restartNumberingAfterBreak="0">
    <w:nsid w:val="572151BA"/>
    <w:multiLevelType w:val="multilevel"/>
    <w:tmpl w:val="0D306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573853D7"/>
    <w:multiLevelType w:val="multilevel"/>
    <w:tmpl w:val="283AA5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9" w15:restartNumberingAfterBreak="0">
    <w:nsid w:val="574F2D40"/>
    <w:multiLevelType w:val="multilevel"/>
    <w:tmpl w:val="7076E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57581295"/>
    <w:multiLevelType w:val="multilevel"/>
    <w:tmpl w:val="25E40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575A50CB"/>
    <w:multiLevelType w:val="multilevel"/>
    <w:tmpl w:val="7270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2" w15:restartNumberingAfterBreak="0">
    <w:nsid w:val="575E765C"/>
    <w:multiLevelType w:val="multilevel"/>
    <w:tmpl w:val="F3E65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576758C3"/>
    <w:multiLevelType w:val="multilevel"/>
    <w:tmpl w:val="121C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57AF1C77"/>
    <w:multiLevelType w:val="multilevel"/>
    <w:tmpl w:val="5D48F6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57B61D44"/>
    <w:multiLevelType w:val="multilevel"/>
    <w:tmpl w:val="CCEAA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57DE26E2"/>
    <w:multiLevelType w:val="multilevel"/>
    <w:tmpl w:val="A8C6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584F122D"/>
    <w:multiLevelType w:val="multilevel"/>
    <w:tmpl w:val="DF0EB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58685AB2"/>
    <w:multiLevelType w:val="multilevel"/>
    <w:tmpl w:val="5A5A8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9" w15:restartNumberingAfterBreak="0">
    <w:nsid w:val="58795B4F"/>
    <w:multiLevelType w:val="multilevel"/>
    <w:tmpl w:val="7C902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58C66B67"/>
    <w:multiLevelType w:val="multilevel"/>
    <w:tmpl w:val="4B5C6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58CE1801"/>
    <w:multiLevelType w:val="multilevel"/>
    <w:tmpl w:val="310AB8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2" w15:restartNumberingAfterBreak="0">
    <w:nsid w:val="58D65FB8"/>
    <w:multiLevelType w:val="multilevel"/>
    <w:tmpl w:val="B240E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58DE776B"/>
    <w:multiLevelType w:val="multilevel"/>
    <w:tmpl w:val="25F21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4" w15:restartNumberingAfterBreak="0">
    <w:nsid w:val="58E75823"/>
    <w:multiLevelType w:val="multilevel"/>
    <w:tmpl w:val="E2C8B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58EB0645"/>
    <w:multiLevelType w:val="multilevel"/>
    <w:tmpl w:val="86445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6" w15:restartNumberingAfterBreak="0">
    <w:nsid w:val="58F02F9F"/>
    <w:multiLevelType w:val="multilevel"/>
    <w:tmpl w:val="2F9E4A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7" w15:restartNumberingAfterBreak="0">
    <w:nsid w:val="58F506BC"/>
    <w:multiLevelType w:val="multilevel"/>
    <w:tmpl w:val="1864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5914191B"/>
    <w:multiLevelType w:val="multilevel"/>
    <w:tmpl w:val="C524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9" w15:restartNumberingAfterBreak="0">
    <w:nsid w:val="59490642"/>
    <w:multiLevelType w:val="multilevel"/>
    <w:tmpl w:val="902E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595F66FB"/>
    <w:multiLevelType w:val="multilevel"/>
    <w:tmpl w:val="E4AE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59A00864"/>
    <w:multiLevelType w:val="multilevel"/>
    <w:tmpl w:val="34E6A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2" w15:restartNumberingAfterBreak="0">
    <w:nsid w:val="59B07252"/>
    <w:multiLevelType w:val="multilevel"/>
    <w:tmpl w:val="1A5C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59B42361"/>
    <w:multiLevelType w:val="multilevel"/>
    <w:tmpl w:val="D250C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59CC4232"/>
    <w:multiLevelType w:val="multilevel"/>
    <w:tmpl w:val="952AD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5A0F40E1"/>
    <w:multiLevelType w:val="multilevel"/>
    <w:tmpl w:val="669E5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6" w15:restartNumberingAfterBreak="0">
    <w:nsid w:val="5A4A0767"/>
    <w:multiLevelType w:val="multilevel"/>
    <w:tmpl w:val="4DA8B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5A5243E8"/>
    <w:multiLevelType w:val="multilevel"/>
    <w:tmpl w:val="D81AD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5A5F3FAC"/>
    <w:multiLevelType w:val="multilevel"/>
    <w:tmpl w:val="E178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5A623408"/>
    <w:multiLevelType w:val="multilevel"/>
    <w:tmpl w:val="B2E6A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5A720C28"/>
    <w:multiLevelType w:val="multilevel"/>
    <w:tmpl w:val="11FE95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1" w15:restartNumberingAfterBreak="0">
    <w:nsid w:val="5A7512B2"/>
    <w:multiLevelType w:val="multilevel"/>
    <w:tmpl w:val="DAC0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2" w15:restartNumberingAfterBreak="0">
    <w:nsid w:val="5AEC4E4F"/>
    <w:multiLevelType w:val="multilevel"/>
    <w:tmpl w:val="E29AE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3" w15:restartNumberingAfterBreak="0">
    <w:nsid w:val="5B4E7B25"/>
    <w:multiLevelType w:val="multilevel"/>
    <w:tmpl w:val="2E2EE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4" w15:restartNumberingAfterBreak="0">
    <w:nsid w:val="5B547774"/>
    <w:multiLevelType w:val="multilevel"/>
    <w:tmpl w:val="C5108C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5" w15:restartNumberingAfterBreak="0">
    <w:nsid w:val="5B62011C"/>
    <w:multiLevelType w:val="multilevel"/>
    <w:tmpl w:val="6E1E0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6" w15:restartNumberingAfterBreak="0">
    <w:nsid w:val="5BBD31E2"/>
    <w:multiLevelType w:val="multilevel"/>
    <w:tmpl w:val="EC506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7" w15:restartNumberingAfterBreak="0">
    <w:nsid w:val="5BF50F07"/>
    <w:multiLevelType w:val="multilevel"/>
    <w:tmpl w:val="7EEE0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8" w15:restartNumberingAfterBreak="0">
    <w:nsid w:val="5C1B3695"/>
    <w:multiLevelType w:val="multilevel"/>
    <w:tmpl w:val="5254C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9" w15:restartNumberingAfterBreak="0">
    <w:nsid w:val="5C2F3C31"/>
    <w:multiLevelType w:val="multilevel"/>
    <w:tmpl w:val="D28CE1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0" w15:restartNumberingAfterBreak="0">
    <w:nsid w:val="5C47675C"/>
    <w:multiLevelType w:val="multilevel"/>
    <w:tmpl w:val="1FE4D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1" w15:restartNumberingAfterBreak="0">
    <w:nsid w:val="5C962B40"/>
    <w:multiLevelType w:val="multilevel"/>
    <w:tmpl w:val="C8E6AF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2" w15:restartNumberingAfterBreak="0">
    <w:nsid w:val="5CB2711F"/>
    <w:multiLevelType w:val="multilevel"/>
    <w:tmpl w:val="EC806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3" w15:restartNumberingAfterBreak="0">
    <w:nsid w:val="5CE32DD7"/>
    <w:multiLevelType w:val="multilevel"/>
    <w:tmpl w:val="9098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4" w15:restartNumberingAfterBreak="0">
    <w:nsid w:val="5CF7467A"/>
    <w:multiLevelType w:val="multilevel"/>
    <w:tmpl w:val="173A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5" w15:restartNumberingAfterBreak="0">
    <w:nsid w:val="5CFA2477"/>
    <w:multiLevelType w:val="multilevel"/>
    <w:tmpl w:val="2C8A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6" w15:restartNumberingAfterBreak="0">
    <w:nsid w:val="5D3E4FC8"/>
    <w:multiLevelType w:val="multilevel"/>
    <w:tmpl w:val="D7ECF2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7" w15:restartNumberingAfterBreak="0">
    <w:nsid w:val="5D5A2038"/>
    <w:multiLevelType w:val="multilevel"/>
    <w:tmpl w:val="8D14D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8" w15:restartNumberingAfterBreak="0">
    <w:nsid w:val="5D5F6087"/>
    <w:multiLevelType w:val="multilevel"/>
    <w:tmpl w:val="D7E8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9" w15:restartNumberingAfterBreak="0">
    <w:nsid w:val="5D6417A0"/>
    <w:multiLevelType w:val="multilevel"/>
    <w:tmpl w:val="31421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0" w15:restartNumberingAfterBreak="0">
    <w:nsid w:val="5D9C6910"/>
    <w:multiLevelType w:val="multilevel"/>
    <w:tmpl w:val="8C2A95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1" w15:restartNumberingAfterBreak="0">
    <w:nsid w:val="5DCE04BE"/>
    <w:multiLevelType w:val="multilevel"/>
    <w:tmpl w:val="3B2E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2" w15:restartNumberingAfterBreak="0">
    <w:nsid w:val="5E26100F"/>
    <w:multiLevelType w:val="multilevel"/>
    <w:tmpl w:val="99468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3" w15:restartNumberingAfterBreak="0">
    <w:nsid w:val="5E9D696E"/>
    <w:multiLevelType w:val="multilevel"/>
    <w:tmpl w:val="BF84E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4" w15:restartNumberingAfterBreak="0">
    <w:nsid w:val="5EA70841"/>
    <w:multiLevelType w:val="multilevel"/>
    <w:tmpl w:val="CF86C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5EC91769"/>
    <w:multiLevelType w:val="multilevel"/>
    <w:tmpl w:val="87681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6" w15:restartNumberingAfterBreak="0">
    <w:nsid w:val="5F0E6006"/>
    <w:multiLevelType w:val="multilevel"/>
    <w:tmpl w:val="2AEC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7" w15:restartNumberingAfterBreak="0">
    <w:nsid w:val="5F574DD2"/>
    <w:multiLevelType w:val="multilevel"/>
    <w:tmpl w:val="51F2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8" w15:restartNumberingAfterBreak="0">
    <w:nsid w:val="5F7303C3"/>
    <w:multiLevelType w:val="multilevel"/>
    <w:tmpl w:val="E9424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9" w15:restartNumberingAfterBreak="0">
    <w:nsid w:val="5FD36D72"/>
    <w:multiLevelType w:val="multilevel"/>
    <w:tmpl w:val="E0B4D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0" w15:restartNumberingAfterBreak="0">
    <w:nsid w:val="5FD7184E"/>
    <w:multiLevelType w:val="multilevel"/>
    <w:tmpl w:val="5A22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1" w15:restartNumberingAfterBreak="0">
    <w:nsid w:val="600908A9"/>
    <w:multiLevelType w:val="multilevel"/>
    <w:tmpl w:val="EF80A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603770A5"/>
    <w:multiLevelType w:val="multilevel"/>
    <w:tmpl w:val="62280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3" w15:restartNumberingAfterBreak="0">
    <w:nsid w:val="603B715E"/>
    <w:multiLevelType w:val="multilevel"/>
    <w:tmpl w:val="E242AF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4" w15:restartNumberingAfterBreak="0">
    <w:nsid w:val="609043CE"/>
    <w:multiLevelType w:val="multilevel"/>
    <w:tmpl w:val="064A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5" w15:restartNumberingAfterBreak="0">
    <w:nsid w:val="60CC472E"/>
    <w:multiLevelType w:val="multilevel"/>
    <w:tmpl w:val="EE305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6" w15:restartNumberingAfterBreak="0">
    <w:nsid w:val="60E454C3"/>
    <w:multiLevelType w:val="multilevel"/>
    <w:tmpl w:val="0C768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7" w15:restartNumberingAfterBreak="0">
    <w:nsid w:val="60E61301"/>
    <w:multiLevelType w:val="multilevel"/>
    <w:tmpl w:val="87544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8" w15:restartNumberingAfterBreak="0">
    <w:nsid w:val="60E738AF"/>
    <w:multiLevelType w:val="multilevel"/>
    <w:tmpl w:val="BF800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9" w15:restartNumberingAfterBreak="0">
    <w:nsid w:val="61124505"/>
    <w:multiLevelType w:val="multilevel"/>
    <w:tmpl w:val="1FCAD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0" w15:restartNumberingAfterBreak="0">
    <w:nsid w:val="61345D74"/>
    <w:multiLevelType w:val="multilevel"/>
    <w:tmpl w:val="07BC2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1" w15:restartNumberingAfterBreak="0">
    <w:nsid w:val="61374CD2"/>
    <w:multiLevelType w:val="multilevel"/>
    <w:tmpl w:val="96A4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2" w15:restartNumberingAfterBreak="0">
    <w:nsid w:val="613919D8"/>
    <w:multiLevelType w:val="multilevel"/>
    <w:tmpl w:val="69DE0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3" w15:restartNumberingAfterBreak="0">
    <w:nsid w:val="616B1800"/>
    <w:multiLevelType w:val="multilevel"/>
    <w:tmpl w:val="CD80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4" w15:restartNumberingAfterBreak="0">
    <w:nsid w:val="61C47213"/>
    <w:multiLevelType w:val="multilevel"/>
    <w:tmpl w:val="3B00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5" w15:restartNumberingAfterBreak="0">
    <w:nsid w:val="62216349"/>
    <w:multiLevelType w:val="multilevel"/>
    <w:tmpl w:val="55120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6" w15:restartNumberingAfterBreak="0">
    <w:nsid w:val="6272692A"/>
    <w:multiLevelType w:val="multilevel"/>
    <w:tmpl w:val="9BCA2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7" w15:restartNumberingAfterBreak="0">
    <w:nsid w:val="62970CD7"/>
    <w:multiLevelType w:val="multilevel"/>
    <w:tmpl w:val="A3162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8" w15:restartNumberingAfterBreak="0">
    <w:nsid w:val="62B618D0"/>
    <w:multiLevelType w:val="multilevel"/>
    <w:tmpl w:val="140EA7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9" w15:restartNumberingAfterBreak="0">
    <w:nsid w:val="62C86284"/>
    <w:multiLevelType w:val="multilevel"/>
    <w:tmpl w:val="8196D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0" w15:restartNumberingAfterBreak="0">
    <w:nsid w:val="633F21F7"/>
    <w:multiLevelType w:val="multilevel"/>
    <w:tmpl w:val="64627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1" w15:restartNumberingAfterBreak="0">
    <w:nsid w:val="63A57A20"/>
    <w:multiLevelType w:val="multilevel"/>
    <w:tmpl w:val="CA048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2" w15:restartNumberingAfterBreak="0">
    <w:nsid w:val="63A74260"/>
    <w:multiLevelType w:val="multilevel"/>
    <w:tmpl w:val="4FCE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3" w15:restartNumberingAfterBreak="0">
    <w:nsid w:val="63AC7C00"/>
    <w:multiLevelType w:val="multilevel"/>
    <w:tmpl w:val="B93CD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4" w15:restartNumberingAfterBreak="0">
    <w:nsid w:val="63B9763A"/>
    <w:multiLevelType w:val="multilevel"/>
    <w:tmpl w:val="E1702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5" w15:restartNumberingAfterBreak="0">
    <w:nsid w:val="640D0F86"/>
    <w:multiLevelType w:val="multilevel"/>
    <w:tmpl w:val="7B5CF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6" w15:restartNumberingAfterBreak="0">
    <w:nsid w:val="642D554D"/>
    <w:multiLevelType w:val="multilevel"/>
    <w:tmpl w:val="86E20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7" w15:restartNumberingAfterBreak="0">
    <w:nsid w:val="644F020C"/>
    <w:multiLevelType w:val="multilevel"/>
    <w:tmpl w:val="60BE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8" w15:restartNumberingAfterBreak="0">
    <w:nsid w:val="64600ABE"/>
    <w:multiLevelType w:val="multilevel"/>
    <w:tmpl w:val="79B2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9" w15:restartNumberingAfterBreak="0">
    <w:nsid w:val="64AE3FAE"/>
    <w:multiLevelType w:val="multilevel"/>
    <w:tmpl w:val="837E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0" w15:restartNumberingAfterBreak="0">
    <w:nsid w:val="64C35BBA"/>
    <w:multiLevelType w:val="multilevel"/>
    <w:tmpl w:val="8B00F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1" w15:restartNumberingAfterBreak="0">
    <w:nsid w:val="64C641EF"/>
    <w:multiLevelType w:val="multilevel"/>
    <w:tmpl w:val="5978D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2" w15:restartNumberingAfterBreak="0">
    <w:nsid w:val="64F426D4"/>
    <w:multiLevelType w:val="multilevel"/>
    <w:tmpl w:val="8760D5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3" w15:restartNumberingAfterBreak="0">
    <w:nsid w:val="64F847A1"/>
    <w:multiLevelType w:val="multilevel"/>
    <w:tmpl w:val="41D03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4" w15:restartNumberingAfterBreak="0">
    <w:nsid w:val="65023FA5"/>
    <w:multiLevelType w:val="multilevel"/>
    <w:tmpl w:val="B3041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5" w15:restartNumberingAfterBreak="0">
    <w:nsid w:val="650C5258"/>
    <w:multiLevelType w:val="multilevel"/>
    <w:tmpl w:val="73BC6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6" w15:restartNumberingAfterBreak="0">
    <w:nsid w:val="65182580"/>
    <w:multiLevelType w:val="multilevel"/>
    <w:tmpl w:val="D166B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7" w15:restartNumberingAfterBreak="0">
    <w:nsid w:val="65471368"/>
    <w:multiLevelType w:val="multilevel"/>
    <w:tmpl w:val="79FE7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8" w15:restartNumberingAfterBreak="0">
    <w:nsid w:val="66033DD0"/>
    <w:multiLevelType w:val="multilevel"/>
    <w:tmpl w:val="0D68C7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9" w15:restartNumberingAfterBreak="0">
    <w:nsid w:val="662F5CCB"/>
    <w:multiLevelType w:val="multilevel"/>
    <w:tmpl w:val="61624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0" w15:restartNumberingAfterBreak="0">
    <w:nsid w:val="66C25AAE"/>
    <w:multiLevelType w:val="multilevel"/>
    <w:tmpl w:val="26503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1" w15:restartNumberingAfterBreak="0">
    <w:nsid w:val="66CF4ED2"/>
    <w:multiLevelType w:val="multilevel"/>
    <w:tmpl w:val="4B3E1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2" w15:restartNumberingAfterBreak="0">
    <w:nsid w:val="67033B38"/>
    <w:multiLevelType w:val="multilevel"/>
    <w:tmpl w:val="3E3A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3" w15:restartNumberingAfterBreak="0">
    <w:nsid w:val="67114C44"/>
    <w:multiLevelType w:val="multilevel"/>
    <w:tmpl w:val="290E64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4" w15:restartNumberingAfterBreak="0">
    <w:nsid w:val="671E44E6"/>
    <w:multiLevelType w:val="multilevel"/>
    <w:tmpl w:val="EC1CA7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5" w15:restartNumberingAfterBreak="0">
    <w:nsid w:val="672D0744"/>
    <w:multiLevelType w:val="multilevel"/>
    <w:tmpl w:val="DC868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6" w15:restartNumberingAfterBreak="0">
    <w:nsid w:val="674C1262"/>
    <w:multiLevelType w:val="multilevel"/>
    <w:tmpl w:val="BD423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7" w15:restartNumberingAfterBreak="0">
    <w:nsid w:val="675046AF"/>
    <w:multiLevelType w:val="multilevel"/>
    <w:tmpl w:val="D87CA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8" w15:restartNumberingAfterBreak="0">
    <w:nsid w:val="67515775"/>
    <w:multiLevelType w:val="multilevel"/>
    <w:tmpl w:val="D76CD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9" w15:restartNumberingAfterBreak="0">
    <w:nsid w:val="67B56509"/>
    <w:multiLevelType w:val="multilevel"/>
    <w:tmpl w:val="A9549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0" w15:restartNumberingAfterBreak="0">
    <w:nsid w:val="67E34931"/>
    <w:multiLevelType w:val="multilevel"/>
    <w:tmpl w:val="5158F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1" w15:restartNumberingAfterBreak="0">
    <w:nsid w:val="67E46C7F"/>
    <w:multiLevelType w:val="multilevel"/>
    <w:tmpl w:val="169CB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2" w15:restartNumberingAfterBreak="0">
    <w:nsid w:val="67EF164A"/>
    <w:multiLevelType w:val="multilevel"/>
    <w:tmpl w:val="9ABC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3" w15:restartNumberingAfterBreak="0">
    <w:nsid w:val="67F62186"/>
    <w:multiLevelType w:val="multilevel"/>
    <w:tmpl w:val="81A62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4" w15:restartNumberingAfterBreak="0">
    <w:nsid w:val="681B1DD4"/>
    <w:multiLevelType w:val="multilevel"/>
    <w:tmpl w:val="1930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5" w15:restartNumberingAfterBreak="0">
    <w:nsid w:val="685F5F9E"/>
    <w:multiLevelType w:val="multilevel"/>
    <w:tmpl w:val="045A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6" w15:restartNumberingAfterBreak="0">
    <w:nsid w:val="687812EA"/>
    <w:multiLevelType w:val="multilevel"/>
    <w:tmpl w:val="A16E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7" w15:restartNumberingAfterBreak="0">
    <w:nsid w:val="687926B4"/>
    <w:multiLevelType w:val="multilevel"/>
    <w:tmpl w:val="095A1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8" w15:restartNumberingAfterBreak="0">
    <w:nsid w:val="688157F3"/>
    <w:multiLevelType w:val="multilevel"/>
    <w:tmpl w:val="C1F09C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9" w15:restartNumberingAfterBreak="0">
    <w:nsid w:val="68846890"/>
    <w:multiLevelType w:val="multilevel"/>
    <w:tmpl w:val="77E86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0" w15:restartNumberingAfterBreak="0">
    <w:nsid w:val="68AD15A0"/>
    <w:multiLevelType w:val="multilevel"/>
    <w:tmpl w:val="839ED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1" w15:restartNumberingAfterBreak="0">
    <w:nsid w:val="68D907E4"/>
    <w:multiLevelType w:val="multilevel"/>
    <w:tmpl w:val="F0AC8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2" w15:restartNumberingAfterBreak="0">
    <w:nsid w:val="68FE3332"/>
    <w:multiLevelType w:val="multilevel"/>
    <w:tmpl w:val="6B3C5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3" w15:restartNumberingAfterBreak="0">
    <w:nsid w:val="692A4186"/>
    <w:multiLevelType w:val="multilevel"/>
    <w:tmpl w:val="CE02D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4" w15:restartNumberingAfterBreak="0">
    <w:nsid w:val="69437F6B"/>
    <w:multiLevelType w:val="multilevel"/>
    <w:tmpl w:val="EF901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5" w15:restartNumberingAfterBreak="0">
    <w:nsid w:val="69496A8D"/>
    <w:multiLevelType w:val="multilevel"/>
    <w:tmpl w:val="F034B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6" w15:restartNumberingAfterBreak="0">
    <w:nsid w:val="695A7444"/>
    <w:multiLevelType w:val="multilevel"/>
    <w:tmpl w:val="32AEB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7" w15:restartNumberingAfterBreak="0">
    <w:nsid w:val="69890154"/>
    <w:multiLevelType w:val="multilevel"/>
    <w:tmpl w:val="4CA82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8" w15:restartNumberingAfterBreak="0">
    <w:nsid w:val="69DA2052"/>
    <w:multiLevelType w:val="multilevel"/>
    <w:tmpl w:val="2710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9" w15:restartNumberingAfterBreak="0">
    <w:nsid w:val="6A093479"/>
    <w:multiLevelType w:val="multilevel"/>
    <w:tmpl w:val="83306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0" w15:restartNumberingAfterBreak="0">
    <w:nsid w:val="6A1332D5"/>
    <w:multiLevelType w:val="multilevel"/>
    <w:tmpl w:val="A78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1" w15:restartNumberingAfterBreak="0">
    <w:nsid w:val="6A190AFD"/>
    <w:multiLevelType w:val="multilevel"/>
    <w:tmpl w:val="88220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2" w15:restartNumberingAfterBreak="0">
    <w:nsid w:val="6A5B6159"/>
    <w:multiLevelType w:val="multilevel"/>
    <w:tmpl w:val="D5A0F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3" w15:restartNumberingAfterBreak="0">
    <w:nsid w:val="6A5D4B5A"/>
    <w:multiLevelType w:val="multilevel"/>
    <w:tmpl w:val="11CC1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4" w15:restartNumberingAfterBreak="0">
    <w:nsid w:val="6A6D1335"/>
    <w:multiLevelType w:val="multilevel"/>
    <w:tmpl w:val="1F36D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5" w15:restartNumberingAfterBreak="0">
    <w:nsid w:val="6A841E39"/>
    <w:multiLevelType w:val="multilevel"/>
    <w:tmpl w:val="3EBC3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6" w15:restartNumberingAfterBreak="0">
    <w:nsid w:val="6A8C57E5"/>
    <w:multiLevelType w:val="multilevel"/>
    <w:tmpl w:val="4F0A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7" w15:restartNumberingAfterBreak="0">
    <w:nsid w:val="6A8D6819"/>
    <w:multiLevelType w:val="multilevel"/>
    <w:tmpl w:val="CB1A5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8" w15:restartNumberingAfterBreak="0">
    <w:nsid w:val="6A9522DB"/>
    <w:multiLevelType w:val="multilevel"/>
    <w:tmpl w:val="DBAC0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9" w15:restartNumberingAfterBreak="0">
    <w:nsid w:val="6A992EFB"/>
    <w:multiLevelType w:val="multilevel"/>
    <w:tmpl w:val="33406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0" w15:restartNumberingAfterBreak="0">
    <w:nsid w:val="6AA74CED"/>
    <w:multiLevelType w:val="multilevel"/>
    <w:tmpl w:val="C354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1" w15:restartNumberingAfterBreak="0">
    <w:nsid w:val="6B0D1F2B"/>
    <w:multiLevelType w:val="multilevel"/>
    <w:tmpl w:val="B93EFF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2" w15:restartNumberingAfterBreak="0">
    <w:nsid w:val="6B377684"/>
    <w:multiLevelType w:val="multilevel"/>
    <w:tmpl w:val="00EC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3" w15:restartNumberingAfterBreak="0">
    <w:nsid w:val="6B416794"/>
    <w:multiLevelType w:val="multilevel"/>
    <w:tmpl w:val="E1D4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4" w15:restartNumberingAfterBreak="0">
    <w:nsid w:val="6BD77645"/>
    <w:multiLevelType w:val="multilevel"/>
    <w:tmpl w:val="FB7EB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5" w15:restartNumberingAfterBreak="0">
    <w:nsid w:val="6BFC73FE"/>
    <w:multiLevelType w:val="multilevel"/>
    <w:tmpl w:val="4AD2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6" w15:restartNumberingAfterBreak="0">
    <w:nsid w:val="6C7C1CF5"/>
    <w:multiLevelType w:val="multilevel"/>
    <w:tmpl w:val="45FA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7" w15:restartNumberingAfterBreak="0">
    <w:nsid w:val="6C804116"/>
    <w:multiLevelType w:val="multilevel"/>
    <w:tmpl w:val="3AFC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8" w15:restartNumberingAfterBreak="0">
    <w:nsid w:val="6C86299B"/>
    <w:multiLevelType w:val="multilevel"/>
    <w:tmpl w:val="BABC4C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9" w15:restartNumberingAfterBreak="0">
    <w:nsid w:val="6CA71F1D"/>
    <w:multiLevelType w:val="multilevel"/>
    <w:tmpl w:val="B730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0" w15:restartNumberingAfterBreak="0">
    <w:nsid w:val="6CB35191"/>
    <w:multiLevelType w:val="multilevel"/>
    <w:tmpl w:val="F238E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1" w15:restartNumberingAfterBreak="0">
    <w:nsid w:val="6CB65231"/>
    <w:multiLevelType w:val="multilevel"/>
    <w:tmpl w:val="BDE23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2" w15:restartNumberingAfterBreak="0">
    <w:nsid w:val="6D407574"/>
    <w:multiLevelType w:val="multilevel"/>
    <w:tmpl w:val="495E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3" w15:restartNumberingAfterBreak="0">
    <w:nsid w:val="6D774A0D"/>
    <w:multiLevelType w:val="multilevel"/>
    <w:tmpl w:val="54DC1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4" w15:restartNumberingAfterBreak="0">
    <w:nsid w:val="6D936320"/>
    <w:multiLevelType w:val="multilevel"/>
    <w:tmpl w:val="00E25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5" w15:restartNumberingAfterBreak="0">
    <w:nsid w:val="6D9673FA"/>
    <w:multiLevelType w:val="multilevel"/>
    <w:tmpl w:val="1AD47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6" w15:restartNumberingAfterBreak="0">
    <w:nsid w:val="6D9D5E7A"/>
    <w:multiLevelType w:val="multilevel"/>
    <w:tmpl w:val="748C9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7" w15:restartNumberingAfterBreak="0">
    <w:nsid w:val="6DB17D21"/>
    <w:multiLevelType w:val="multilevel"/>
    <w:tmpl w:val="4BBC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8" w15:restartNumberingAfterBreak="0">
    <w:nsid w:val="6DEB0EDA"/>
    <w:multiLevelType w:val="multilevel"/>
    <w:tmpl w:val="049C1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9" w15:restartNumberingAfterBreak="0">
    <w:nsid w:val="6E190BA3"/>
    <w:multiLevelType w:val="multilevel"/>
    <w:tmpl w:val="4AC4C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0" w15:restartNumberingAfterBreak="0">
    <w:nsid w:val="6E230DC3"/>
    <w:multiLevelType w:val="multilevel"/>
    <w:tmpl w:val="350EA1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1" w15:restartNumberingAfterBreak="0">
    <w:nsid w:val="6E2A178A"/>
    <w:multiLevelType w:val="multilevel"/>
    <w:tmpl w:val="9064E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2" w15:restartNumberingAfterBreak="0">
    <w:nsid w:val="6E3956F0"/>
    <w:multiLevelType w:val="multilevel"/>
    <w:tmpl w:val="07164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3" w15:restartNumberingAfterBreak="0">
    <w:nsid w:val="6E9D5223"/>
    <w:multiLevelType w:val="multilevel"/>
    <w:tmpl w:val="B47C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4" w15:restartNumberingAfterBreak="0">
    <w:nsid w:val="6EB60652"/>
    <w:multiLevelType w:val="multilevel"/>
    <w:tmpl w:val="4516E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5" w15:restartNumberingAfterBreak="0">
    <w:nsid w:val="6ED65995"/>
    <w:multiLevelType w:val="multilevel"/>
    <w:tmpl w:val="C36A6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6" w15:restartNumberingAfterBreak="0">
    <w:nsid w:val="6EE346E8"/>
    <w:multiLevelType w:val="multilevel"/>
    <w:tmpl w:val="FA7AA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7" w15:restartNumberingAfterBreak="0">
    <w:nsid w:val="6F1B3AA7"/>
    <w:multiLevelType w:val="multilevel"/>
    <w:tmpl w:val="AF387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8" w15:restartNumberingAfterBreak="0">
    <w:nsid w:val="6F236B75"/>
    <w:multiLevelType w:val="multilevel"/>
    <w:tmpl w:val="4C26D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9" w15:restartNumberingAfterBreak="0">
    <w:nsid w:val="6FC058C6"/>
    <w:multiLevelType w:val="multilevel"/>
    <w:tmpl w:val="BE70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0" w15:restartNumberingAfterBreak="0">
    <w:nsid w:val="6FEF0534"/>
    <w:multiLevelType w:val="multilevel"/>
    <w:tmpl w:val="8B7A2D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1" w15:restartNumberingAfterBreak="0">
    <w:nsid w:val="702E6320"/>
    <w:multiLevelType w:val="multilevel"/>
    <w:tmpl w:val="12DA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2" w15:restartNumberingAfterBreak="0">
    <w:nsid w:val="702E72E9"/>
    <w:multiLevelType w:val="multilevel"/>
    <w:tmpl w:val="47C2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3" w15:restartNumberingAfterBreak="0">
    <w:nsid w:val="702F0EBE"/>
    <w:multiLevelType w:val="multilevel"/>
    <w:tmpl w:val="7F267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4" w15:restartNumberingAfterBreak="0">
    <w:nsid w:val="707E6ED1"/>
    <w:multiLevelType w:val="multilevel"/>
    <w:tmpl w:val="3222A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5" w15:restartNumberingAfterBreak="0">
    <w:nsid w:val="70E84C27"/>
    <w:multiLevelType w:val="multilevel"/>
    <w:tmpl w:val="8E2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6" w15:restartNumberingAfterBreak="0">
    <w:nsid w:val="711C07F6"/>
    <w:multiLevelType w:val="multilevel"/>
    <w:tmpl w:val="145A4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7" w15:restartNumberingAfterBreak="0">
    <w:nsid w:val="71256697"/>
    <w:multiLevelType w:val="multilevel"/>
    <w:tmpl w:val="EC46C6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8" w15:restartNumberingAfterBreak="0">
    <w:nsid w:val="71372D5C"/>
    <w:multiLevelType w:val="multilevel"/>
    <w:tmpl w:val="D46A6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9" w15:restartNumberingAfterBreak="0">
    <w:nsid w:val="7138371C"/>
    <w:multiLevelType w:val="multilevel"/>
    <w:tmpl w:val="E1980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0" w15:restartNumberingAfterBreak="0">
    <w:nsid w:val="71621373"/>
    <w:multiLevelType w:val="multilevel"/>
    <w:tmpl w:val="980C8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1" w15:restartNumberingAfterBreak="0">
    <w:nsid w:val="71BF7221"/>
    <w:multiLevelType w:val="multilevel"/>
    <w:tmpl w:val="3626B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2" w15:restartNumberingAfterBreak="0">
    <w:nsid w:val="71F17A99"/>
    <w:multiLevelType w:val="multilevel"/>
    <w:tmpl w:val="013A7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3" w15:restartNumberingAfterBreak="0">
    <w:nsid w:val="722546E6"/>
    <w:multiLevelType w:val="multilevel"/>
    <w:tmpl w:val="7668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4" w15:restartNumberingAfterBreak="0">
    <w:nsid w:val="722C56A2"/>
    <w:multiLevelType w:val="multilevel"/>
    <w:tmpl w:val="BAB2B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5" w15:restartNumberingAfterBreak="0">
    <w:nsid w:val="72A73FD5"/>
    <w:multiLevelType w:val="multilevel"/>
    <w:tmpl w:val="1D22E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6" w15:restartNumberingAfterBreak="0">
    <w:nsid w:val="72C8241A"/>
    <w:multiLevelType w:val="multilevel"/>
    <w:tmpl w:val="7DAA7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7" w15:restartNumberingAfterBreak="0">
    <w:nsid w:val="72DF2AFB"/>
    <w:multiLevelType w:val="multilevel"/>
    <w:tmpl w:val="43F44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8" w15:restartNumberingAfterBreak="0">
    <w:nsid w:val="72F916F7"/>
    <w:multiLevelType w:val="multilevel"/>
    <w:tmpl w:val="5CFCA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9" w15:restartNumberingAfterBreak="0">
    <w:nsid w:val="73747E39"/>
    <w:multiLevelType w:val="multilevel"/>
    <w:tmpl w:val="30209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0" w15:restartNumberingAfterBreak="0">
    <w:nsid w:val="738B7E6A"/>
    <w:multiLevelType w:val="multilevel"/>
    <w:tmpl w:val="F9EA4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1" w15:restartNumberingAfterBreak="0">
    <w:nsid w:val="73C3528B"/>
    <w:multiLevelType w:val="multilevel"/>
    <w:tmpl w:val="B9AE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2" w15:restartNumberingAfterBreak="0">
    <w:nsid w:val="73C5287C"/>
    <w:multiLevelType w:val="multilevel"/>
    <w:tmpl w:val="D272D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3" w15:restartNumberingAfterBreak="0">
    <w:nsid w:val="74024756"/>
    <w:multiLevelType w:val="multilevel"/>
    <w:tmpl w:val="03402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4" w15:restartNumberingAfterBreak="0">
    <w:nsid w:val="74083422"/>
    <w:multiLevelType w:val="multilevel"/>
    <w:tmpl w:val="77BE2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5" w15:restartNumberingAfterBreak="0">
    <w:nsid w:val="740D6D1A"/>
    <w:multiLevelType w:val="multilevel"/>
    <w:tmpl w:val="858CE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6" w15:restartNumberingAfterBreak="0">
    <w:nsid w:val="742B697E"/>
    <w:multiLevelType w:val="multilevel"/>
    <w:tmpl w:val="C33E9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7" w15:restartNumberingAfterBreak="0">
    <w:nsid w:val="74373829"/>
    <w:multiLevelType w:val="multilevel"/>
    <w:tmpl w:val="73888A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8" w15:restartNumberingAfterBreak="0">
    <w:nsid w:val="744A1CB8"/>
    <w:multiLevelType w:val="multilevel"/>
    <w:tmpl w:val="ED7C6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9" w15:restartNumberingAfterBreak="0">
    <w:nsid w:val="745C3B98"/>
    <w:multiLevelType w:val="multilevel"/>
    <w:tmpl w:val="ECFE7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0" w15:restartNumberingAfterBreak="0">
    <w:nsid w:val="74761C19"/>
    <w:multiLevelType w:val="multilevel"/>
    <w:tmpl w:val="579C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1" w15:restartNumberingAfterBreak="0">
    <w:nsid w:val="74E843F8"/>
    <w:multiLevelType w:val="multilevel"/>
    <w:tmpl w:val="8C448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2" w15:restartNumberingAfterBreak="0">
    <w:nsid w:val="74EA0DBC"/>
    <w:multiLevelType w:val="multilevel"/>
    <w:tmpl w:val="22880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3" w15:restartNumberingAfterBreak="0">
    <w:nsid w:val="75046A9F"/>
    <w:multiLevelType w:val="multilevel"/>
    <w:tmpl w:val="5164DA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4" w15:restartNumberingAfterBreak="0">
    <w:nsid w:val="755F03EE"/>
    <w:multiLevelType w:val="multilevel"/>
    <w:tmpl w:val="C4021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5" w15:restartNumberingAfterBreak="0">
    <w:nsid w:val="757257F7"/>
    <w:multiLevelType w:val="multilevel"/>
    <w:tmpl w:val="DFA2C4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6" w15:restartNumberingAfterBreak="0">
    <w:nsid w:val="75B61BC1"/>
    <w:multiLevelType w:val="multilevel"/>
    <w:tmpl w:val="DE004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7" w15:restartNumberingAfterBreak="0">
    <w:nsid w:val="75C71689"/>
    <w:multiLevelType w:val="multilevel"/>
    <w:tmpl w:val="81BEC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8" w15:restartNumberingAfterBreak="0">
    <w:nsid w:val="75D5332B"/>
    <w:multiLevelType w:val="multilevel"/>
    <w:tmpl w:val="8C843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9" w15:restartNumberingAfterBreak="0">
    <w:nsid w:val="76392E85"/>
    <w:multiLevelType w:val="multilevel"/>
    <w:tmpl w:val="D1C4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0" w15:restartNumberingAfterBreak="0">
    <w:nsid w:val="765E575C"/>
    <w:multiLevelType w:val="multilevel"/>
    <w:tmpl w:val="60181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1" w15:restartNumberingAfterBreak="0">
    <w:nsid w:val="766B315B"/>
    <w:multiLevelType w:val="multilevel"/>
    <w:tmpl w:val="439C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2" w15:restartNumberingAfterBreak="0">
    <w:nsid w:val="76CB288D"/>
    <w:multiLevelType w:val="multilevel"/>
    <w:tmpl w:val="E1E8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3" w15:restartNumberingAfterBreak="0">
    <w:nsid w:val="76EC0309"/>
    <w:multiLevelType w:val="multilevel"/>
    <w:tmpl w:val="25C66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4" w15:restartNumberingAfterBreak="0">
    <w:nsid w:val="771C4F50"/>
    <w:multiLevelType w:val="multilevel"/>
    <w:tmpl w:val="C97C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5" w15:restartNumberingAfterBreak="0">
    <w:nsid w:val="77204AC3"/>
    <w:multiLevelType w:val="multilevel"/>
    <w:tmpl w:val="E3EC6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6" w15:restartNumberingAfterBreak="0">
    <w:nsid w:val="783B3D5E"/>
    <w:multiLevelType w:val="multilevel"/>
    <w:tmpl w:val="D93A4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7" w15:restartNumberingAfterBreak="0">
    <w:nsid w:val="783E2437"/>
    <w:multiLevelType w:val="multilevel"/>
    <w:tmpl w:val="FCA2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8" w15:restartNumberingAfterBreak="0">
    <w:nsid w:val="789B2E39"/>
    <w:multiLevelType w:val="multilevel"/>
    <w:tmpl w:val="1CA44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9" w15:restartNumberingAfterBreak="0">
    <w:nsid w:val="78D13838"/>
    <w:multiLevelType w:val="multilevel"/>
    <w:tmpl w:val="D6CE31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0" w15:restartNumberingAfterBreak="0">
    <w:nsid w:val="78D97E61"/>
    <w:multiLevelType w:val="multilevel"/>
    <w:tmpl w:val="65C25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1" w15:restartNumberingAfterBreak="0">
    <w:nsid w:val="78DD1389"/>
    <w:multiLevelType w:val="multilevel"/>
    <w:tmpl w:val="35289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2" w15:restartNumberingAfterBreak="0">
    <w:nsid w:val="78E0051E"/>
    <w:multiLevelType w:val="multilevel"/>
    <w:tmpl w:val="1228C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3" w15:restartNumberingAfterBreak="0">
    <w:nsid w:val="792A116E"/>
    <w:multiLevelType w:val="multilevel"/>
    <w:tmpl w:val="9A4AA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4" w15:restartNumberingAfterBreak="0">
    <w:nsid w:val="7A2A6E7D"/>
    <w:multiLevelType w:val="multilevel"/>
    <w:tmpl w:val="004E1E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5" w15:restartNumberingAfterBreak="0">
    <w:nsid w:val="7A8F127D"/>
    <w:multiLevelType w:val="multilevel"/>
    <w:tmpl w:val="D18C7B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6" w15:restartNumberingAfterBreak="0">
    <w:nsid w:val="7A945492"/>
    <w:multiLevelType w:val="multilevel"/>
    <w:tmpl w:val="49B05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7" w15:restartNumberingAfterBreak="0">
    <w:nsid w:val="7AA15847"/>
    <w:multiLevelType w:val="multilevel"/>
    <w:tmpl w:val="B1246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8" w15:restartNumberingAfterBreak="0">
    <w:nsid w:val="7ABD657F"/>
    <w:multiLevelType w:val="multilevel"/>
    <w:tmpl w:val="2CF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9" w15:restartNumberingAfterBreak="0">
    <w:nsid w:val="7ABD7158"/>
    <w:multiLevelType w:val="multilevel"/>
    <w:tmpl w:val="0E1A4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0" w15:restartNumberingAfterBreak="0">
    <w:nsid w:val="7ACF2737"/>
    <w:multiLevelType w:val="multilevel"/>
    <w:tmpl w:val="63A06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1" w15:restartNumberingAfterBreak="0">
    <w:nsid w:val="7AF1551B"/>
    <w:multiLevelType w:val="multilevel"/>
    <w:tmpl w:val="84064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2" w15:restartNumberingAfterBreak="0">
    <w:nsid w:val="7B0F3839"/>
    <w:multiLevelType w:val="multilevel"/>
    <w:tmpl w:val="23B05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3" w15:restartNumberingAfterBreak="0">
    <w:nsid w:val="7B3915C5"/>
    <w:multiLevelType w:val="multilevel"/>
    <w:tmpl w:val="CC542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4" w15:restartNumberingAfterBreak="0">
    <w:nsid w:val="7B472E61"/>
    <w:multiLevelType w:val="multilevel"/>
    <w:tmpl w:val="0498A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5" w15:restartNumberingAfterBreak="0">
    <w:nsid w:val="7B8C6E0E"/>
    <w:multiLevelType w:val="multilevel"/>
    <w:tmpl w:val="AF6C5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6" w15:restartNumberingAfterBreak="0">
    <w:nsid w:val="7B8E3BE2"/>
    <w:multiLevelType w:val="multilevel"/>
    <w:tmpl w:val="FF0C1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7" w15:restartNumberingAfterBreak="0">
    <w:nsid w:val="7B941DD0"/>
    <w:multiLevelType w:val="multilevel"/>
    <w:tmpl w:val="D5C4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8" w15:restartNumberingAfterBreak="0">
    <w:nsid w:val="7BBB14D2"/>
    <w:multiLevelType w:val="multilevel"/>
    <w:tmpl w:val="F5FA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9" w15:restartNumberingAfterBreak="0">
    <w:nsid w:val="7BC47400"/>
    <w:multiLevelType w:val="multilevel"/>
    <w:tmpl w:val="0562B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0" w15:restartNumberingAfterBreak="0">
    <w:nsid w:val="7BD201E3"/>
    <w:multiLevelType w:val="multilevel"/>
    <w:tmpl w:val="3D7AF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1" w15:restartNumberingAfterBreak="0">
    <w:nsid w:val="7BE5665A"/>
    <w:multiLevelType w:val="multilevel"/>
    <w:tmpl w:val="89727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2" w15:restartNumberingAfterBreak="0">
    <w:nsid w:val="7C51145D"/>
    <w:multiLevelType w:val="multilevel"/>
    <w:tmpl w:val="DA4C3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3" w15:restartNumberingAfterBreak="0">
    <w:nsid w:val="7C5820A5"/>
    <w:multiLevelType w:val="multilevel"/>
    <w:tmpl w:val="194E2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4" w15:restartNumberingAfterBreak="0">
    <w:nsid w:val="7C75671C"/>
    <w:multiLevelType w:val="multilevel"/>
    <w:tmpl w:val="EB26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5" w15:restartNumberingAfterBreak="0">
    <w:nsid w:val="7CAE72C9"/>
    <w:multiLevelType w:val="multilevel"/>
    <w:tmpl w:val="C03AE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6" w15:restartNumberingAfterBreak="0">
    <w:nsid w:val="7CE6692E"/>
    <w:multiLevelType w:val="multilevel"/>
    <w:tmpl w:val="D09A4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7" w15:restartNumberingAfterBreak="0">
    <w:nsid w:val="7D1978FD"/>
    <w:multiLevelType w:val="multilevel"/>
    <w:tmpl w:val="CF048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8" w15:restartNumberingAfterBreak="0">
    <w:nsid w:val="7D3D5339"/>
    <w:multiLevelType w:val="multilevel"/>
    <w:tmpl w:val="095A2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9" w15:restartNumberingAfterBreak="0">
    <w:nsid w:val="7D3F292A"/>
    <w:multiLevelType w:val="multilevel"/>
    <w:tmpl w:val="D8467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0" w15:restartNumberingAfterBreak="0">
    <w:nsid w:val="7D4E6771"/>
    <w:multiLevelType w:val="multilevel"/>
    <w:tmpl w:val="6634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1" w15:restartNumberingAfterBreak="0">
    <w:nsid w:val="7D835337"/>
    <w:multiLevelType w:val="multilevel"/>
    <w:tmpl w:val="48CE6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2" w15:restartNumberingAfterBreak="0">
    <w:nsid w:val="7D8D6976"/>
    <w:multiLevelType w:val="multilevel"/>
    <w:tmpl w:val="64B4E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3" w15:restartNumberingAfterBreak="0">
    <w:nsid w:val="7DBA1C5F"/>
    <w:multiLevelType w:val="multilevel"/>
    <w:tmpl w:val="38E28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4" w15:restartNumberingAfterBreak="0">
    <w:nsid w:val="7DCE2427"/>
    <w:multiLevelType w:val="multilevel"/>
    <w:tmpl w:val="2E4CA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5" w15:restartNumberingAfterBreak="0">
    <w:nsid w:val="7DF02A2E"/>
    <w:multiLevelType w:val="multilevel"/>
    <w:tmpl w:val="B3C8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6" w15:restartNumberingAfterBreak="0">
    <w:nsid w:val="7E3C25E9"/>
    <w:multiLevelType w:val="multilevel"/>
    <w:tmpl w:val="180E5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7" w15:restartNumberingAfterBreak="0">
    <w:nsid w:val="7EC34E8C"/>
    <w:multiLevelType w:val="multilevel"/>
    <w:tmpl w:val="51102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8" w15:restartNumberingAfterBreak="0">
    <w:nsid w:val="7EEF7767"/>
    <w:multiLevelType w:val="multilevel"/>
    <w:tmpl w:val="E6E4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9" w15:restartNumberingAfterBreak="0">
    <w:nsid w:val="7F506966"/>
    <w:multiLevelType w:val="multilevel"/>
    <w:tmpl w:val="64DA6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0" w15:restartNumberingAfterBreak="0">
    <w:nsid w:val="7F84344B"/>
    <w:multiLevelType w:val="multilevel"/>
    <w:tmpl w:val="D8EA2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1" w15:restartNumberingAfterBreak="0">
    <w:nsid w:val="7FA66998"/>
    <w:multiLevelType w:val="multilevel"/>
    <w:tmpl w:val="60AAE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2" w15:restartNumberingAfterBreak="0">
    <w:nsid w:val="7FB4713C"/>
    <w:multiLevelType w:val="multilevel"/>
    <w:tmpl w:val="9E7A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3" w15:restartNumberingAfterBreak="0">
    <w:nsid w:val="7FCD3852"/>
    <w:multiLevelType w:val="multilevel"/>
    <w:tmpl w:val="AC5E0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4700736">
    <w:abstractNumId w:val="320"/>
  </w:num>
  <w:num w:numId="2" w16cid:durableId="2055039862">
    <w:abstractNumId w:val="308"/>
  </w:num>
  <w:num w:numId="3" w16cid:durableId="1074008785">
    <w:abstractNumId w:val="572"/>
  </w:num>
  <w:num w:numId="4" w16cid:durableId="1269895187">
    <w:abstractNumId w:val="148"/>
  </w:num>
  <w:num w:numId="5" w16cid:durableId="216745496">
    <w:abstractNumId w:val="672"/>
  </w:num>
  <w:num w:numId="6" w16cid:durableId="957373101">
    <w:abstractNumId w:val="549"/>
  </w:num>
  <w:num w:numId="7" w16cid:durableId="1088960687">
    <w:abstractNumId w:val="716"/>
  </w:num>
  <w:num w:numId="8" w16cid:durableId="333145232">
    <w:abstractNumId w:val="471"/>
  </w:num>
  <w:num w:numId="9" w16cid:durableId="1152410085">
    <w:abstractNumId w:val="356"/>
  </w:num>
  <w:num w:numId="10" w16cid:durableId="1958180059">
    <w:abstractNumId w:val="686"/>
  </w:num>
  <w:num w:numId="11" w16cid:durableId="494102712">
    <w:abstractNumId w:val="390"/>
  </w:num>
  <w:num w:numId="12" w16cid:durableId="1216239414">
    <w:abstractNumId w:val="385"/>
  </w:num>
  <w:num w:numId="13" w16cid:durableId="996373811">
    <w:abstractNumId w:val="739"/>
  </w:num>
  <w:num w:numId="14" w16cid:durableId="1776097859">
    <w:abstractNumId w:val="794"/>
  </w:num>
  <w:num w:numId="15" w16cid:durableId="1283419715">
    <w:abstractNumId w:val="413"/>
  </w:num>
  <w:num w:numId="16" w16cid:durableId="1806660371">
    <w:abstractNumId w:val="457"/>
  </w:num>
  <w:num w:numId="17" w16cid:durableId="1182428862">
    <w:abstractNumId w:val="784"/>
  </w:num>
  <w:num w:numId="18" w16cid:durableId="1638677804">
    <w:abstractNumId w:val="439"/>
  </w:num>
  <w:num w:numId="19" w16cid:durableId="1607496558">
    <w:abstractNumId w:val="4"/>
  </w:num>
  <w:num w:numId="20" w16cid:durableId="831212505">
    <w:abstractNumId w:val="86"/>
  </w:num>
  <w:num w:numId="21" w16cid:durableId="1455758544">
    <w:abstractNumId w:val="168"/>
  </w:num>
  <w:num w:numId="22" w16cid:durableId="828711062">
    <w:abstractNumId w:val="39"/>
  </w:num>
  <w:num w:numId="23" w16cid:durableId="588585085">
    <w:abstractNumId w:val="689"/>
  </w:num>
  <w:num w:numId="24" w16cid:durableId="103691159">
    <w:abstractNumId w:val="323"/>
  </w:num>
  <w:num w:numId="25" w16cid:durableId="1921594628">
    <w:abstractNumId w:val="767"/>
  </w:num>
  <w:num w:numId="26" w16cid:durableId="286932393">
    <w:abstractNumId w:val="196"/>
  </w:num>
  <w:num w:numId="27" w16cid:durableId="14577083">
    <w:abstractNumId w:val="436"/>
  </w:num>
  <w:num w:numId="28" w16cid:durableId="1515340353">
    <w:abstractNumId w:val="760"/>
  </w:num>
  <w:num w:numId="29" w16cid:durableId="2011636703">
    <w:abstractNumId w:val="731"/>
  </w:num>
  <w:num w:numId="30" w16cid:durableId="806093502">
    <w:abstractNumId w:val="606"/>
  </w:num>
  <w:num w:numId="31" w16cid:durableId="360133730">
    <w:abstractNumId w:val="657"/>
  </w:num>
  <w:num w:numId="32" w16cid:durableId="1601837950">
    <w:abstractNumId w:val="513"/>
  </w:num>
  <w:num w:numId="33" w16cid:durableId="198205417">
    <w:abstractNumId w:val="678"/>
  </w:num>
  <w:num w:numId="34" w16cid:durableId="274989136">
    <w:abstractNumId w:val="438"/>
  </w:num>
  <w:num w:numId="35" w16cid:durableId="47464286">
    <w:abstractNumId w:val="172"/>
  </w:num>
  <w:num w:numId="36" w16cid:durableId="921108979">
    <w:abstractNumId w:val="469"/>
  </w:num>
  <w:num w:numId="37" w16cid:durableId="889264963">
    <w:abstractNumId w:val="836"/>
  </w:num>
  <w:num w:numId="38" w16cid:durableId="1848055966">
    <w:abstractNumId w:val="152"/>
  </w:num>
  <w:num w:numId="39" w16cid:durableId="235281404">
    <w:abstractNumId w:val="242"/>
  </w:num>
  <w:num w:numId="40" w16cid:durableId="1006520653">
    <w:abstractNumId w:val="435"/>
  </w:num>
  <w:num w:numId="41" w16cid:durableId="978151853">
    <w:abstractNumId w:val="532"/>
  </w:num>
  <w:num w:numId="42" w16cid:durableId="551775948">
    <w:abstractNumId w:val="541"/>
  </w:num>
  <w:num w:numId="43" w16cid:durableId="377632191">
    <w:abstractNumId w:val="727"/>
  </w:num>
  <w:num w:numId="44" w16cid:durableId="1214658517">
    <w:abstractNumId w:val="259"/>
  </w:num>
  <w:num w:numId="45" w16cid:durableId="1723364128">
    <w:abstractNumId w:val="252"/>
  </w:num>
  <w:num w:numId="46" w16cid:durableId="792482469">
    <w:abstractNumId w:val="621"/>
  </w:num>
  <w:num w:numId="47" w16cid:durableId="1274048584">
    <w:abstractNumId w:val="598"/>
  </w:num>
  <w:num w:numId="48" w16cid:durableId="361981355">
    <w:abstractNumId w:val="431"/>
  </w:num>
  <w:num w:numId="49" w16cid:durableId="46531248">
    <w:abstractNumId w:val="104"/>
  </w:num>
  <w:num w:numId="50" w16cid:durableId="67700485">
    <w:abstractNumId w:val="626"/>
  </w:num>
  <w:num w:numId="51" w16cid:durableId="1289555024">
    <w:abstractNumId w:val="831"/>
  </w:num>
  <w:num w:numId="52" w16cid:durableId="480080879">
    <w:abstractNumId w:val="464"/>
  </w:num>
  <w:num w:numId="53" w16cid:durableId="949776601">
    <w:abstractNumId w:val="515"/>
  </w:num>
  <w:num w:numId="54" w16cid:durableId="1894123709">
    <w:abstractNumId w:val="860"/>
  </w:num>
  <w:num w:numId="55" w16cid:durableId="482739235">
    <w:abstractNumId w:val="743"/>
  </w:num>
  <w:num w:numId="56" w16cid:durableId="1672877040">
    <w:abstractNumId w:val="786"/>
  </w:num>
  <w:num w:numId="57" w16cid:durableId="2104955370">
    <w:abstractNumId w:val="41"/>
  </w:num>
  <w:num w:numId="58" w16cid:durableId="1408767161">
    <w:abstractNumId w:val="855"/>
  </w:num>
  <w:num w:numId="59" w16cid:durableId="1550995077">
    <w:abstractNumId w:val="201"/>
  </w:num>
  <w:num w:numId="60" w16cid:durableId="1256674267">
    <w:abstractNumId w:val="111"/>
  </w:num>
  <w:num w:numId="61" w16cid:durableId="1929078627">
    <w:abstractNumId w:val="371"/>
  </w:num>
  <w:num w:numId="62" w16cid:durableId="875309638">
    <w:abstractNumId w:val="188"/>
  </w:num>
  <w:num w:numId="63" w16cid:durableId="2146653197">
    <w:abstractNumId w:val="774"/>
  </w:num>
  <w:num w:numId="64" w16cid:durableId="2116558667">
    <w:abstractNumId w:val="520"/>
  </w:num>
  <w:num w:numId="65" w16cid:durableId="265697185">
    <w:abstractNumId w:val="296"/>
  </w:num>
  <w:num w:numId="66" w16cid:durableId="1780830968">
    <w:abstractNumId w:val="562"/>
  </w:num>
  <w:num w:numId="67" w16cid:durableId="847451352">
    <w:abstractNumId w:val="404"/>
  </w:num>
  <w:num w:numId="68" w16cid:durableId="1513254758">
    <w:abstractNumId w:val="710"/>
  </w:num>
  <w:num w:numId="69" w16cid:durableId="1309900277">
    <w:abstractNumId w:val="249"/>
  </w:num>
  <w:num w:numId="70" w16cid:durableId="1165437050">
    <w:abstractNumId w:val="14"/>
  </w:num>
  <w:num w:numId="71" w16cid:durableId="1049459226">
    <w:abstractNumId w:val="128"/>
  </w:num>
  <w:num w:numId="72" w16cid:durableId="1380470233">
    <w:abstractNumId w:val="145"/>
  </w:num>
  <w:num w:numId="73" w16cid:durableId="706414148">
    <w:abstractNumId w:val="432"/>
  </w:num>
  <w:num w:numId="74" w16cid:durableId="793796069">
    <w:abstractNumId w:val="844"/>
  </w:num>
  <w:num w:numId="75" w16cid:durableId="2109543781">
    <w:abstractNumId w:val="685"/>
  </w:num>
  <w:num w:numId="76" w16cid:durableId="1078090700">
    <w:abstractNumId w:val="717"/>
  </w:num>
  <w:num w:numId="77" w16cid:durableId="84110831">
    <w:abstractNumId w:val="644"/>
  </w:num>
  <w:num w:numId="78" w16cid:durableId="180583598">
    <w:abstractNumId w:val="285"/>
  </w:num>
  <w:num w:numId="79" w16cid:durableId="1528135650">
    <w:abstractNumId w:val="667"/>
  </w:num>
  <w:num w:numId="80" w16cid:durableId="1603108256">
    <w:abstractNumId w:val="618"/>
  </w:num>
  <w:num w:numId="81" w16cid:durableId="975372964">
    <w:abstractNumId w:val="483"/>
  </w:num>
  <w:num w:numId="82" w16cid:durableId="87360216">
    <w:abstractNumId w:val="103"/>
  </w:num>
  <w:num w:numId="83" w16cid:durableId="1924148246">
    <w:abstractNumId w:val="569"/>
  </w:num>
  <w:num w:numId="84" w16cid:durableId="1575046128">
    <w:abstractNumId w:val="381"/>
  </w:num>
  <w:num w:numId="85" w16cid:durableId="1803108279">
    <w:abstractNumId w:val="803"/>
  </w:num>
  <w:num w:numId="86" w16cid:durableId="1040401168">
    <w:abstractNumId w:val="187"/>
  </w:num>
  <w:num w:numId="87" w16cid:durableId="300506483">
    <w:abstractNumId w:val="780"/>
  </w:num>
  <w:num w:numId="88" w16cid:durableId="2107842159">
    <w:abstractNumId w:val="470"/>
  </w:num>
  <w:num w:numId="89" w16cid:durableId="709912988">
    <w:abstractNumId w:val="366"/>
  </w:num>
  <w:num w:numId="90" w16cid:durableId="954563339">
    <w:abstractNumId w:val="668"/>
  </w:num>
  <w:num w:numId="91" w16cid:durableId="2105375143">
    <w:abstractNumId w:val="288"/>
  </w:num>
  <w:num w:numId="92" w16cid:durableId="1164054185">
    <w:abstractNumId w:val="546"/>
  </w:num>
  <w:num w:numId="93" w16cid:durableId="1876305786">
    <w:abstractNumId w:val="266"/>
  </w:num>
  <w:num w:numId="94" w16cid:durableId="200435257">
    <w:abstractNumId w:val="355"/>
  </w:num>
  <w:num w:numId="95" w16cid:durableId="1976375550">
    <w:abstractNumId w:val="726"/>
  </w:num>
  <w:num w:numId="96" w16cid:durableId="1007445287">
    <w:abstractNumId w:val="53"/>
  </w:num>
  <w:num w:numId="97" w16cid:durableId="1604075422">
    <w:abstractNumId w:val="348"/>
  </w:num>
  <w:num w:numId="98" w16cid:durableId="1034580164">
    <w:abstractNumId w:val="563"/>
  </w:num>
  <w:num w:numId="99" w16cid:durableId="319505780">
    <w:abstractNumId w:val="602"/>
  </w:num>
  <w:num w:numId="100" w16cid:durableId="855971505">
    <w:abstractNumId w:val="245"/>
  </w:num>
  <w:num w:numId="101" w16cid:durableId="1038433292">
    <w:abstractNumId w:val="339"/>
  </w:num>
  <w:num w:numId="102" w16cid:durableId="1508517959">
    <w:abstractNumId w:val="567"/>
  </w:num>
  <w:num w:numId="103" w16cid:durableId="1102456769">
    <w:abstractNumId w:val="674"/>
  </w:num>
  <w:num w:numId="104" w16cid:durableId="1735081775">
    <w:abstractNumId w:val="565"/>
  </w:num>
  <w:num w:numId="105" w16cid:durableId="846094469">
    <w:abstractNumId w:val="293"/>
  </w:num>
  <w:num w:numId="106" w16cid:durableId="890074005">
    <w:abstractNumId w:val="114"/>
  </w:num>
  <w:num w:numId="107" w16cid:durableId="472335080">
    <w:abstractNumId w:val="849"/>
  </w:num>
  <w:num w:numId="108" w16cid:durableId="1038168408">
    <w:abstractNumId w:val="107"/>
  </w:num>
  <w:num w:numId="109" w16cid:durableId="1053844305">
    <w:abstractNumId w:val="364"/>
  </w:num>
  <w:num w:numId="110" w16cid:durableId="515116396">
    <w:abstractNumId w:val="683"/>
  </w:num>
  <w:num w:numId="111" w16cid:durableId="612907495">
    <w:abstractNumId w:val="213"/>
  </w:num>
  <w:num w:numId="112" w16cid:durableId="1176647642">
    <w:abstractNumId w:val="193"/>
  </w:num>
  <w:num w:numId="113" w16cid:durableId="725690307">
    <w:abstractNumId w:val="537"/>
  </w:num>
  <w:num w:numId="114" w16cid:durableId="1447428507">
    <w:abstractNumId w:val="275"/>
  </w:num>
  <w:num w:numId="115" w16cid:durableId="258760015">
    <w:abstractNumId w:val="491"/>
  </w:num>
  <w:num w:numId="116" w16cid:durableId="659967376">
    <w:abstractNumId w:val="713"/>
  </w:num>
  <w:num w:numId="117" w16cid:durableId="917179399">
    <w:abstractNumId w:val="692"/>
  </w:num>
  <w:num w:numId="118" w16cid:durableId="2038963409">
    <w:abstractNumId w:val="177"/>
  </w:num>
  <w:num w:numId="119" w16cid:durableId="217206558">
    <w:abstractNumId w:val="246"/>
  </w:num>
  <w:num w:numId="120" w16cid:durableId="692534156">
    <w:abstractNumId w:val="430"/>
  </w:num>
  <w:num w:numId="121" w16cid:durableId="1126123923">
    <w:abstractNumId w:val="370"/>
  </w:num>
  <w:num w:numId="122" w16cid:durableId="263344674">
    <w:abstractNumId w:val="790"/>
  </w:num>
  <w:num w:numId="123" w16cid:durableId="235164783">
    <w:abstractNumId w:val="299"/>
  </w:num>
  <w:num w:numId="124" w16cid:durableId="73748175">
    <w:abstractNumId w:val="580"/>
  </w:num>
  <w:num w:numId="125" w16cid:durableId="399329798">
    <w:abstractNumId w:val="100"/>
  </w:num>
  <w:num w:numId="126" w16cid:durableId="331832396">
    <w:abstractNumId w:val="158"/>
  </w:num>
  <w:num w:numId="127" w16cid:durableId="1920171279">
    <w:abstractNumId w:val="205"/>
  </w:num>
  <w:num w:numId="128" w16cid:durableId="1467165959">
    <w:abstractNumId w:val="687"/>
  </w:num>
  <w:num w:numId="129" w16cid:durableId="1283608504">
    <w:abstractNumId w:val="384"/>
  </w:num>
  <w:num w:numId="130" w16cid:durableId="83500529">
    <w:abstractNumId w:val="480"/>
  </w:num>
  <w:num w:numId="131" w16cid:durableId="1918858841">
    <w:abstractNumId w:val="647"/>
  </w:num>
  <w:num w:numId="132" w16cid:durableId="805121504">
    <w:abstractNumId w:val="507"/>
  </w:num>
  <w:num w:numId="133" w16cid:durableId="173232141">
    <w:abstractNumId w:val="821"/>
  </w:num>
  <w:num w:numId="134" w16cid:durableId="1059671744">
    <w:abstractNumId w:val="180"/>
  </w:num>
  <w:num w:numId="135" w16cid:durableId="1889028134">
    <w:abstractNumId w:val="429"/>
  </w:num>
  <w:num w:numId="136" w16cid:durableId="1467233314">
    <w:abstractNumId w:val="455"/>
  </w:num>
  <w:num w:numId="137" w16cid:durableId="1317298021">
    <w:abstractNumId w:val="590"/>
  </w:num>
  <w:num w:numId="138" w16cid:durableId="901016121">
    <w:abstractNumId w:val="800"/>
  </w:num>
  <w:num w:numId="139" w16cid:durableId="1398087904">
    <w:abstractNumId w:val="444"/>
  </w:num>
  <w:num w:numId="140" w16cid:durableId="602417489">
    <w:abstractNumId w:val="607"/>
  </w:num>
  <w:num w:numId="141" w16cid:durableId="1318219478">
    <w:abstractNumId w:val="568"/>
  </w:num>
  <w:num w:numId="142" w16cid:durableId="538934959">
    <w:abstractNumId w:val="501"/>
  </w:num>
  <w:num w:numId="143" w16cid:durableId="1435395175">
    <w:abstractNumId w:val="539"/>
  </w:num>
  <w:num w:numId="144" w16cid:durableId="1062680939">
    <w:abstractNumId w:val="84"/>
  </w:num>
  <w:num w:numId="145" w16cid:durableId="2083982312">
    <w:abstractNumId w:val="791"/>
  </w:num>
  <w:num w:numId="146" w16cid:durableId="1571843026">
    <w:abstractNumId w:val="256"/>
  </w:num>
  <w:num w:numId="147" w16cid:durableId="726027003">
    <w:abstractNumId w:val="297"/>
  </w:num>
  <w:num w:numId="148" w16cid:durableId="268975895">
    <w:abstractNumId w:val="466"/>
  </w:num>
  <w:num w:numId="149" w16cid:durableId="505093445">
    <w:abstractNumId w:val="125"/>
  </w:num>
  <w:num w:numId="150" w16cid:durableId="761072305">
    <w:abstractNumId w:val="240"/>
  </w:num>
  <w:num w:numId="151" w16cid:durableId="805196742">
    <w:abstractNumId w:val="528"/>
  </w:num>
  <w:num w:numId="152" w16cid:durableId="1345353037">
    <w:abstractNumId w:val="758"/>
  </w:num>
  <w:num w:numId="153" w16cid:durableId="1331904931">
    <w:abstractNumId w:val="851"/>
  </w:num>
  <w:num w:numId="154" w16cid:durableId="1974483270">
    <w:abstractNumId w:val="810"/>
  </w:num>
  <w:num w:numId="155" w16cid:durableId="1938559484">
    <w:abstractNumId w:val="183"/>
  </w:num>
  <w:num w:numId="156" w16cid:durableId="415596023">
    <w:abstractNumId w:val="144"/>
  </w:num>
  <w:num w:numId="157" w16cid:durableId="174731648">
    <w:abstractNumId w:val="374"/>
  </w:num>
  <w:num w:numId="158" w16cid:durableId="667713365">
    <w:abstractNumId w:val="516"/>
  </w:num>
  <w:num w:numId="159" w16cid:durableId="144396622">
    <w:abstractNumId w:val="376"/>
  </w:num>
  <w:num w:numId="160" w16cid:durableId="75057901">
    <w:abstractNumId w:val="497"/>
  </w:num>
  <w:num w:numId="161" w16cid:durableId="877738826">
    <w:abstractNumId w:val="221"/>
  </w:num>
  <w:num w:numId="162" w16cid:durableId="314457541">
    <w:abstractNumId w:val="234"/>
  </w:num>
  <w:num w:numId="163" w16cid:durableId="621233173">
    <w:abstractNumId w:val="643"/>
  </w:num>
  <w:num w:numId="164" w16cid:durableId="2093548612">
    <w:abstractNumId w:val="239"/>
  </w:num>
  <w:num w:numId="165" w16cid:durableId="1046492423">
    <w:abstractNumId w:val="527"/>
  </w:num>
  <w:num w:numId="166" w16cid:durableId="1677224622">
    <w:abstractNumId w:val="6"/>
  </w:num>
  <w:num w:numId="167" w16cid:durableId="1829859737">
    <w:abstractNumId w:val="762"/>
  </w:num>
  <w:num w:numId="168" w16cid:durableId="499007746">
    <w:abstractNumId w:val="63"/>
  </w:num>
  <w:num w:numId="169" w16cid:durableId="1617323072">
    <w:abstractNumId w:val="311"/>
  </w:num>
  <w:num w:numId="170" w16cid:durableId="770399064">
    <w:abstractNumId w:val="402"/>
  </w:num>
  <w:num w:numId="171" w16cid:durableId="1018192890">
    <w:abstractNumId w:val="1"/>
  </w:num>
  <w:num w:numId="172" w16cid:durableId="1124618501">
    <w:abstractNumId w:val="161"/>
  </w:num>
  <w:num w:numId="173" w16cid:durableId="584270176">
    <w:abstractNumId w:val="806"/>
  </w:num>
  <w:num w:numId="174" w16cid:durableId="1271548497">
    <w:abstractNumId w:val="247"/>
  </w:num>
  <w:num w:numId="175" w16cid:durableId="1689988096">
    <w:abstractNumId w:val="543"/>
  </w:num>
  <w:num w:numId="176" w16cid:durableId="613291059">
    <w:abstractNumId w:val="850"/>
  </w:num>
  <w:num w:numId="177" w16cid:durableId="674696794">
    <w:abstractNumId w:val="400"/>
  </w:num>
  <w:num w:numId="178" w16cid:durableId="1341396511">
    <w:abstractNumId w:val="570"/>
  </w:num>
  <w:num w:numId="179" w16cid:durableId="1708019971">
    <w:abstractNumId w:val="54"/>
  </w:num>
  <w:num w:numId="180" w16cid:durableId="930744324">
    <w:abstractNumId w:val="639"/>
  </w:num>
  <w:num w:numId="181" w16cid:durableId="1749377798">
    <w:abstractNumId w:val="273"/>
  </w:num>
  <w:num w:numId="182" w16cid:durableId="1593272853">
    <w:abstractNumId w:val="117"/>
  </w:num>
  <w:num w:numId="183" w16cid:durableId="775175665">
    <w:abstractNumId w:val="838"/>
  </w:num>
  <w:num w:numId="184" w16cid:durableId="693772459">
    <w:abstractNumId w:val="58"/>
  </w:num>
  <w:num w:numId="185" w16cid:durableId="643042395">
    <w:abstractNumId w:val="736"/>
  </w:num>
  <w:num w:numId="186" w16cid:durableId="1572231772">
    <w:abstractNumId w:val="357"/>
  </w:num>
  <w:num w:numId="187" w16cid:durableId="809515540">
    <w:abstractNumId w:val="76"/>
  </w:num>
  <w:num w:numId="188" w16cid:durableId="387455907">
    <w:abstractNumId w:val="540"/>
  </w:num>
  <w:num w:numId="189" w16cid:durableId="715618569">
    <w:abstractNumId w:val="23"/>
  </w:num>
  <w:num w:numId="190" w16cid:durableId="417793029">
    <w:abstractNumId w:val="814"/>
  </w:num>
  <w:num w:numId="191" w16cid:durableId="387345137">
    <w:abstractNumId w:val="684"/>
  </w:num>
  <w:num w:numId="192" w16cid:durableId="1121656131">
    <w:abstractNumId w:val="456"/>
  </w:num>
  <w:num w:numId="193" w16cid:durableId="1408267995">
    <w:abstractNumId w:val="110"/>
  </w:num>
  <w:num w:numId="194" w16cid:durableId="1778254613">
    <w:abstractNumId w:val="99"/>
  </w:num>
  <w:num w:numId="195" w16cid:durableId="1961182586">
    <w:abstractNumId w:val="272"/>
  </w:num>
  <w:num w:numId="196" w16cid:durableId="364870154">
    <w:abstractNumId w:val="301"/>
  </w:num>
  <w:num w:numId="197" w16cid:durableId="635452841">
    <w:abstractNumId w:val="123"/>
  </w:num>
  <w:num w:numId="198" w16cid:durableId="335765813">
    <w:abstractNumId w:val="206"/>
  </w:num>
  <w:num w:numId="199" w16cid:durableId="1363288924">
    <w:abstractNumId w:val="77"/>
  </w:num>
  <w:num w:numId="200" w16cid:durableId="10574794">
    <w:abstractNumId w:val="382"/>
  </w:num>
  <w:num w:numId="201" w16cid:durableId="1185484466">
    <w:abstractNumId w:val="312"/>
  </w:num>
  <w:num w:numId="202" w16cid:durableId="668295471">
    <w:abstractNumId w:val="0"/>
  </w:num>
  <w:num w:numId="203" w16cid:durableId="1182550935">
    <w:abstractNumId w:val="389"/>
  </w:num>
  <w:num w:numId="204" w16cid:durableId="1890220331">
    <w:abstractNumId w:val="352"/>
  </w:num>
  <w:num w:numId="205" w16cid:durableId="646014015">
    <w:abstractNumId w:val="396"/>
  </w:num>
  <w:num w:numId="206" w16cid:durableId="540243836">
    <w:abstractNumId w:val="55"/>
  </w:num>
  <w:num w:numId="207" w16cid:durableId="249046110">
    <w:abstractNumId w:val="341"/>
  </w:num>
  <w:num w:numId="208" w16cid:durableId="693045290">
    <w:abstractNumId w:val="10"/>
  </w:num>
  <w:num w:numId="209" w16cid:durableId="1318219225">
    <w:abstractNumId w:val="556"/>
  </w:num>
  <w:num w:numId="210" w16cid:durableId="1065562951">
    <w:abstractNumId w:val="66"/>
  </w:num>
  <w:num w:numId="211" w16cid:durableId="1913735299">
    <w:abstractNumId w:val="721"/>
  </w:num>
  <w:num w:numId="212" w16cid:durableId="994378962">
    <w:abstractNumId w:val="832"/>
  </w:num>
  <w:num w:numId="213" w16cid:durableId="1191186979">
    <w:abstractNumId w:val="262"/>
  </w:num>
  <w:num w:numId="214" w16cid:durableId="1157499083">
    <w:abstractNumId w:val="89"/>
  </w:num>
  <w:num w:numId="215" w16cid:durableId="1034309135">
    <w:abstractNumId w:val="59"/>
  </w:num>
  <w:num w:numId="216" w16cid:durableId="2028947250">
    <w:abstractNumId w:val="316"/>
  </w:num>
  <w:num w:numId="217" w16cid:durableId="971133577">
    <w:abstractNumId w:val="493"/>
  </w:num>
  <w:num w:numId="218" w16cid:durableId="335421652">
    <w:abstractNumId w:val="31"/>
  </w:num>
  <w:num w:numId="219" w16cid:durableId="1064372345">
    <w:abstractNumId w:val="133"/>
  </w:num>
  <w:num w:numId="220" w16cid:durableId="1150366586">
    <w:abstractNumId w:val="416"/>
  </w:num>
  <w:num w:numId="221" w16cid:durableId="1948584908">
    <w:abstractNumId w:val="825"/>
  </w:num>
  <w:num w:numId="222" w16cid:durableId="351881317">
    <w:abstractNumId w:val="478"/>
  </w:num>
  <w:num w:numId="223" w16cid:durableId="969288309">
    <w:abstractNumId w:val="264"/>
  </w:num>
  <w:num w:numId="224" w16cid:durableId="183137754">
    <w:abstractNumId w:val="37"/>
  </w:num>
  <w:num w:numId="225" w16cid:durableId="1127621006">
    <w:abstractNumId w:val="502"/>
  </w:num>
  <w:num w:numId="226" w16cid:durableId="522784225">
    <w:abstractNumId w:val="787"/>
  </w:num>
  <w:num w:numId="227" w16cid:durableId="854614616">
    <w:abstractNumId w:val="219"/>
  </w:num>
  <w:num w:numId="228" w16cid:durableId="347605229">
    <w:abstractNumId w:val="441"/>
  </w:num>
  <w:num w:numId="229" w16cid:durableId="496769108">
    <w:abstractNumId w:val="191"/>
  </w:num>
  <w:num w:numId="230" w16cid:durableId="293293861">
    <w:abstractNumId w:val="56"/>
  </w:num>
  <w:num w:numId="231" w16cid:durableId="438183606">
    <w:abstractNumId w:val="842"/>
  </w:num>
  <w:num w:numId="232" w16cid:durableId="2070230944">
    <w:abstractNumId w:val="545"/>
  </w:num>
  <w:num w:numId="233" w16cid:durableId="1637293829">
    <w:abstractNumId w:val="344"/>
  </w:num>
  <w:num w:numId="234" w16cid:durableId="1647733349">
    <w:abstractNumId w:val="465"/>
  </w:num>
  <w:num w:numId="235" w16cid:durableId="2021539503">
    <w:abstractNumId w:val="776"/>
  </w:num>
  <w:num w:numId="236" w16cid:durableId="1897739829">
    <w:abstractNumId w:val="124"/>
  </w:num>
  <w:num w:numId="237" w16cid:durableId="809055793">
    <w:abstractNumId w:val="662"/>
  </w:num>
  <w:num w:numId="238" w16cid:durableId="1898397873">
    <w:abstractNumId w:val="283"/>
  </w:num>
  <w:num w:numId="239" w16cid:durableId="1940211240">
    <w:abstractNumId w:val="118"/>
  </w:num>
  <w:num w:numId="240" w16cid:durableId="1292053033">
    <w:abstractNumId w:val="324"/>
  </w:num>
  <w:num w:numId="241" w16cid:durableId="624390157">
    <w:abstractNumId w:val="280"/>
  </w:num>
  <w:num w:numId="242" w16cid:durableId="1062173730">
    <w:abstractNumId w:val="746"/>
  </w:num>
  <w:num w:numId="243" w16cid:durableId="154490077">
    <w:abstractNumId w:val="781"/>
  </w:num>
  <w:num w:numId="244" w16cid:durableId="797146943">
    <w:abstractNumId w:val="755"/>
  </w:num>
  <w:num w:numId="245" w16cid:durableId="1660883444">
    <w:abstractNumId w:val="603"/>
  </w:num>
  <w:num w:numId="246" w16cid:durableId="1177888866">
    <w:abstractNumId w:val="448"/>
  </w:num>
  <w:num w:numId="247" w16cid:durableId="1847623570">
    <w:abstractNumId w:val="409"/>
  </w:num>
  <w:num w:numId="248" w16cid:durableId="586578345">
    <w:abstractNumId w:val="523"/>
  </w:num>
  <w:num w:numId="249" w16cid:durableId="817889493">
    <w:abstractNumId w:val="290"/>
  </w:num>
  <w:num w:numId="250" w16cid:durableId="659574663">
    <w:abstractNumId w:val="212"/>
  </w:num>
  <w:num w:numId="251" w16cid:durableId="1510480918">
    <w:abstractNumId w:val="638"/>
  </w:num>
  <w:num w:numId="252" w16cid:durableId="849179072">
    <w:abstractNumId w:val="250"/>
  </w:num>
  <w:num w:numId="253" w16cid:durableId="619337810">
    <w:abstractNumId w:val="258"/>
  </w:num>
  <w:num w:numId="254" w16cid:durableId="1669364768">
    <w:abstractNumId w:val="9"/>
  </w:num>
  <w:num w:numId="255" w16cid:durableId="1161198014">
    <w:abstractNumId w:val="693"/>
  </w:num>
  <w:num w:numId="256" w16cid:durableId="781606551">
    <w:abstractNumId w:val="474"/>
  </w:num>
  <w:num w:numId="257" w16cid:durableId="429814956">
    <w:abstractNumId w:val="82"/>
  </w:num>
  <w:num w:numId="258" w16cid:durableId="1084376004">
    <w:abstractNumId w:val="261"/>
  </w:num>
  <w:num w:numId="259" w16cid:durableId="909123757">
    <w:abstractNumId w:val="763"/>
  </w:num>
  <w:num w:numId="260" w16cid:durableId="141117603">
    <w:abstractNumId w:val="423"/>
  </w:num>
  <w:num w:numId="261" w16cid:durableId="1244295088">
    <w:abstractNumId w:val="496"/>
  </w:num>
  <w:num w:numId="262" w16cid:durableId="241262138">
    <w:abstractNumId w:val="45"/>
  </w:num>
  <w:num w:numId="263" w16cid:durableId="861943546">
    <w:abstractNumId w:val="167"/>
  </w:num>
  <w:num w:numId="264" w16cid:durableId="687604388">
    <w:abstractNumId w:val="204"/>
  </w:num>
  <w:num w:numId="265" w16cid:durableId="2013796754">
    <w:abstractNumId w:val="792"/>
  </w:num>
  <w:num w:numId="266" w16cid:durableId="1014645159">
    <w:abstractNumId w:val="325"/>
  </w:num>
  <w:num w:numId="267" w16cid:durableId="118766382">
    <w:abstractNumId w:val="427"/>
  </w:num>
  <w:num w:numId="268" w16cid:durableId="342360157">
    <w:abstractNumId w:val="72"/>
  </w:num>
  <w:num w:numId="269" w16cid:durableId="155926544">
    <w:abstractNumId w:val="587"/>
  </w:num>
  <w:num w:numId="270" w16cid:durableId="1399984610">
    <w:abstractNumId w:val="772"/>
  </w:num>
  <w:num w:numId="271" w16cid:durableId="2074087279">
    <w:abstractNumId w:val="509"/>
  </w:num>
  <w:num w:numId="272" w16cid:durableId="1490902050">
    <w:abstractNumId w:val="608"/>
  </w:num>
  <w:num w:numId="273" w16cid:durableId="1117330625">
    <w:abstractNumId w:val="614"/>
  </w:num>
  <w:num w:numId="274" w16cid:durableId="353918993">
    <w:abstractNumId w:val="605"/>
  </w:num>
  <w:num w:numId="275" w16cid:durableId="1299846130">
    <w:abstractNumId w:val="317"/>
  </w:num>
  <w:num w:numId="276" w16cid:durableId="759564978">
    <w:abstractNumId w:val="703"/>
  </w:num>
  <w:num w:numId="277" w16cid:durableId="2120447554">
    <w:abstractNumId w:val="783"/>
  </w:num>
  <w:num w:numId="278" w16cid:durableId="379284739">
    <w:abstractNumId w:val="130"/>
  </w:num>
  <w:num w:numId="279" w16cid:durableId="752971466">
    <w:abstractNumId w:val="658"/>
  </w:num>
  <w:num w:numId="280" w16cid:durableId="2079941086">
    <w:abstractNumId w:val="578"/>
  </w:num>
  <w:num w:numId="281" w16cid:durableId="1041982872">
    <w:abstractNumId w:val="641"/>
  </w:num>
  <w:num w:numId="282" w16cid:durableId="1984889748">
    <w:abstractNumId w:val="386"/>
  </w:num>
  <w:num w:numId="283" w16cid:durableId="485559201">
    <w:abstractNumId w:val="843"/>
  </w:num>
  <w:num w:numId="284" w16cid:durableId="1490710960">
    <w:abstractNumId w:val="859"/>
  </w:num>
  <w:num w:numId="285" w16cid:durableId="282199016">
    <w:abstractNumId w:val="411"/>
  </w:num>
  <w:num w:numId="286" w16cid:durableId="351420461">
    <w:abstractNumId w:val="27"/>
  </w:num>
  <w:num w:numId="287" w16cid:durableId="531235095">
    <w:abstractNumId w:val="420"/>
  </w:num>
  <w:num w:numId="288" w16cid:durableId="1608000618">
    <w:abstractNumId w:val="69"/>
  </w:num>
  <w:num w:numId="289" w16cid:durableId="1494834473">
    <w:abstractNumId w:val="585"/>
  </w:num>
  <w:num w:numId="290" w16cid:durableId="240219781">
    <w:abstractNumId w:val="422"/>
  </w:num>
  <w:num w:numId="291" w16cid:durableId="114176976">
    <w:abstractNumId w:val="227"/>
  </w:num>
  <w:num w:numId="292" w16cid:durableId="123930508">
    <w:abstractNumId w:val="729"/>
  </w:num>
  <w:num w:numId="293" w16cid:durableId="1448743032">
    <w:abstractNumId w:val="412"/>
  </w:num>
  <w:num w:numId="294" w16cid:durableId="572354315">
    <w:abstractNumId w:val="749"/>
  </w:num>
  <w:num w:numId="295" w16cid:durableId="72626255">
    <w:abstractNumId w:val="512"/>
  </w:num>
  <w:num w:numId="296" w16cid:durableId="127360499">
    <w:abstractNumId w:val="858"/>
  </w:num>
  <w:num w:numId="297" w16cid:durableId="1467090362">
    <w:abstractNumId w:val="3"/>
  </w:num>
  <w:num w:numId="298" w16cid:durableId="63183504">
    <w:abstractNumId w:val="582"/>
  </w:num>
  <w:num w:numId="299" w16cid:durableId="1856848399">
    <w:abstractNumId w:val="359"/>
  </w:num>
  <w:num w:numId="300" w16cid:durableId="72362992">
    <w:abstractNumId w:val="33"/>
  </w:num>
  <w:num w:numId="301" w16cid:durableId="1903558716">
    <w:abstractNumId w:val="482"/>
  </w:num>
  <w:num w:numId="302" w16cid:durableId="1345742875">
    <w:abstractNumId w:val="410"/>
  </w:num>
  <w:num w:numId="303" w16cid:durableId="446892048">
    <w:abstractNumId w:val="155"/>
  </w:num>
  <w:num w:numId="304" w16cid:durableId="84033574">
    <w:abstractNumId w:val="611"/>
  </w:num>
  <w:num w:numId="305" w16cid:durableId="1447039557">
    <w:abstractNumId w:val="34"/>
  </w:num>
  <w:num w:numId="306" w16cid:durableId="166873137">
    <w:abstractNumId w:val="719"/>
  </w:num>
  <w:num w:numId="307" w16cid:durableId="1189566864">
    <w:abstractNumId w:val="752"/>
  </w:num>
  <w:num w:numId="308" w16cid:durableId="635792737">
    <w:abstractNumId w:val="415"/>
  </w:num>
  <w:num w:numId="309" w16cid:durableId="1288973907">
    <w:abstractNumId w:val="284"/>
  </w:num>
  <w:num w:numId="310" w16cid:durableId="1380858489">
    <w:abstractNumId w:val="669"/>
  </w:num>
  <w:num w:numId="311" w16cid:durableId="1435323976">
    <w:abstractNumId w:val="799"/>
  </w:num>
  <w:num w:numId="312" w16cid:durableId="610357858">
    <w:abstractNumId w:val="811"/>
  </w:num>
  <w:num w:numId="313" w16cid:durableId="1033768100">
    <w:abstractNumId w:val="395"/>
  </w:num>
  <w:num w:numId="314" w16cid:durableId="240334444">
    <w:abstractNumId w:val="254"/>
  </w:num>
  <w:num w:numId="315" w16cid:durableId="993608113">
    <w:abstractNumId w:val="7"/>
  </w:num>
  <w:num w:numId="316" w16cid:durableId="1028220467">
    <w:abstractNumId w:val="620"/>
  </w:num>
  <w:num w:numId="317" w16cid:durableId="1597790965">
    <w:abstractNumId w:val="17"/>
  </w:num>
  <w:num w:numId="318" w16cid:durableId="1368337018">
    <w:abstractNumId w:val="271"/>
  </w:num>
  <w:num w:numId="319" w16cid:durableId="534002020">
    <w:abstractNumId w:val="189"/>
  </w:num>
  <w:num w:numId="320" w16cid:durableId="594050380">
    <w:abstractNumId w:val="696"/>
  </w:num>
  <w:num w:numId="321" w16cid:durableId="1197308372">
    <w:abstractNumId w:val="631"/>
  </w:num>
  <w:num w:numId="322" w16cid:durableId="2052803944">
    <w:abstractNumId w:val="741"/>
  </w:num>
  <w:num w:numId="323" w16cid:durableId="423841639">
    <w:abstractNumId w:val="195"/>
  </w:num>
  <w:num w:numId="324" w16cid:durableId="2021856021">
    <w:abstractNumId w:val="651"/>
  </w:num>
  <w:num w:numId="325" w16cid:durableId="534656725">
    <w:abstractNumId w:val="481"/>
  </w:num>
  <w:num w:numId="326" w16cid:durableId="1114137051">
    <w:abstractNumId w:val="595"/>
  </w:num>
  <w:num w:numId="327" w16cid:durableId="2120950911">
    <w:abstractNumId w:val="671"/>
  </w:num>
  <w:num w:numId="328" w16cid:durableId="1950620321">
    <w:abstractNumId w:val="623"/>
  </w:num>
  <w:num w:numId="329" w16cid:durableId="374504642">
    <w:abstractNumId w:val="450"/>
  </w:num>
  <w:num w:numId="330" w16cid:durableId="1698383297">
    <w:abstractNumId w:val="708"/>
  </w:num>
  <w:num w:numId="331" w16cid:durableId="2092122037">
    <w:abstractNumId w:val="442"/>
  </w:num>
  <w:num w:numId="332" w16cid:durableId="614023789">
    <w:abstractNumId w:val="486"/>
  </w:num>
  <w:num w:numId="333" w16cid:durableId="170216894">
    <w:abstractNumId w:val="16"/>
  </w:num>
  <w:num w:numId="334" w16cid:durableId="2057310650">
    <w:abstractNumId w:val="702"/>
  </w:num>
  <w:num w:numId="335" w16cid:durableId="689067171">
    <w:abstractNumId w:val="305"/>
  </w:num>
  <w:num w:numId="336" w16cid:durableId="1879122405">
    <w:abstractNumId w:val="265"/>
  </w:num>
  <w:num w:numId="337" w16cid:durableId="1302999103">
    <w:abstractNumId w:val="797"/>
  </w:num>
  <w:num w:numId="338" w16cid:durableId="878785756">
    <w:abstractNumId w:val="142"/>
  </w:num>
  <w:num w:numId="339" w16cid:durableId="406608177">
    <w:abstractNumId w:val="129"/>
  </w:num>
  <w:num w:numId="340" w16cid:durableId="1879854464">
    <w:abstractNumId w:val="770"/>
  </w:num>
  <w:num w:numId="341" w16cid:durableId="285352821">
    <w:abstractNumId w:val="822"/>
  </w:num>
  <w:num w:numId="342" w16cid:durableId="1026717969">
    <w:abstractNumId w:val="819"/>
  </w:num>
  <w:num w:numId="343" w16cid:durableId="76294737">
    <w:abstractNumId w:val="666"/>
  </w:num>
  <w:num w:numId="344" w16cid:durableId="2055764472">
    <w:abstractNumId w:val="30"/>
  </w:num>
  <w:num w:numId="345" w16cid:durableId="1777946355">
    <w:abstractNumId w:val="134"/>
  </w:num>
  <w:num w:numId="346" w16cid:durableId="1236205582">
    <w:abstractNumId w:val="534"/>
  </w:num>
  <w:num w:numId="347" w16cid:durableId="1875578321">
    <w:abstractNumId w:val="407"/>
  </w:num>
  <w:num w:numId="348" w16cid:durableId="2111119971">
    <w:abstractNumId w:val="414"/>
  </w:num>
  <w:num w:numId="349" w16cid:durableId="1472555041">
    <w:abstractNumId w:val="788"/>
  </w:num>
  <w:num w:numId="350" w16cid:durableId="1941524053">
    <w:abstractNumId w:val="35"/>
  </w:num>
  <w:num w:numId="351" w16cid:durableId="251016293">
    <w:abstractNumId w:val="479"/>
  </w:num>
  <w:num w:numId="352" w16cid:durableId="570425955">
    <w:abstractNumId w:val="445"/>
  </w:num>
  <w:num w:numId="353" w16cid:durableId="1329290426">
    <w:abstractNumId w:val="365"/>
  </w:num>
  <w:num w:numId="354" w16cid:durableId="559481402">
    <w:abstractNumId w:val="25"/>
  </w:num>
  <w:num w:numId="355" w16cid:durableId="734159294">
    <w:abstractNumId w:val="176"/>
  </w:num>
  <w:num w:numId="356" w16cid:durableId="5640235">
    <w:abstractNumId w:val="186"/>
  </w:num>
  <w:num w:numId="357" w16cid:durableId="1626503938">
    <w:abstractNumId w:val="744"/>
  </w:num>
  <w:num w:numId="358" w16cid:durableId="402336669">
    <w:abstractNumId w:val="627"/>
  </w:num>
  <w:num w:numId="359" w16cid:durableId="1973438973">
    <w:abstractNumId w:val="756"/>
  </w:num>
  <w:num w:numId="360" w16cid:durableId="859439519">
    <w:abstractNumId w:val="235"/>
  </w:num>
  <w:num w:numId="361" w16cid:durableId="1708095628">
    <w:abstractNumId w:val="599"/>
  </w:num>
  <w:num w:numId="362" w16cid:durableId="1231380966">
    <w:abstractNumId w:val="775"/>
  </w:num>
  <w:num w:numId="363" w16cid:durableId="379669038">
    <w:abstractNumId w:val="185"/>
  </w:num>
  <w:num w:numId="364" w16cid:durableId="208996174">
    <w:abstractNumId w:val="140"/>
  </w:num>
  <w:num w:numId="365" w16cid:durableId="1189560319">
    <w:abstractNumId w:val="468"/>
  </w:num>
  <w:num w:numId="366" w16cid:durableId="1456868717">
    <w:abstractNumId w:val="309"/>
  </w:num>
  <w:num w:numId="367" w16cid:durableId="1333485644">
    <w:abstractNumId w:val="640"/>
  </w:num>
  <w:num w:numId="368" w16cid:durableId="963389485">
    <w:abstractNumId w:val="659"/>
  </w:num>
  <w:num w:numId="369" w16cid:durableId="1691179240">
    <w:abstractNumId w:val="60"/>
  </w:num>
  <w:num w:numId="370" w16cid:durableId="763112695">
    <w:abstractNumId w:val="20"/>
  </w:num>
  <w:num w:numId="371" w16cid:durableId="1009675942">
    <w:abstractNumId w:val="331"/>
  </w:num>
  <w:num w:numId="372" w16cid:durableId="794982037">
    <w:abstractNumId w:val="289"/>
  </w:num>
  <w:num w:numId="373" w16cid:durableId="286544044">
    <w:abstractNumId w:val="393"/>
  </w:num>
  <w:num w:numId="374" w16cid:durableId="286936561">
    <w:abstractNumId w:val="518"/>
  </w:num>
  <w:num w:numId="375" w16cid:durableId="1237859829">
    <w:abstractNumId w:val="121"/>
  </w:num>
  <w:num w:numId="376" w16cid:durableId="1561558280">
    <w:abstractNumId w:val="233"/>
  </w:num>
  <w:num w:numId="377" w16cid:durableId="2130277461">
    <w:abstractNumId w:val="714"/>
  </w:num>
  <w:num w:numId="378" w16cid:durableId="306320210">
    <w:abstractNumId w:val="343"/>
  </w:num>
  <w:num w:numId="379" w16cid:durableId="1381708886">
    <w:abstractNumId w:val="720"/>
  </w:num>
  <w:num w:numId="380" w16cid:durableId="1867910377">
    <w:abstractNumId w:val="829"/>
  </w:num>
  <w:num w:numId="381" w16cid:durableId="1181967342">
    <w:abstractNumId w:val="802"/>
  </w:num>
  <w:num w:numId="382" w16cid:durableId="380443330">
    <w:abstractNumId w:val="778"/>
  </w:num>
  <w:num w:numId="383" w16cid:durableId="806626034">
    <w:abstractNumId w:val="610"/>
  </w:num>
  <w:num w:numId="384" w16cid:durableId="269361870">
    <w:abstractNumId w:val="437"/>
  </w:num>
  <w:num w:numId="385" w16cid:durableId="686951139">
    <w:abstractNumId w:val="490"/>
  </w:num>
  <w:num w:numId="386" w16cid:durableId="734821174">
    <w:abstractNumId w:val="856"/>
  </w:num>
  <w:num w:numId="387" w16cid:durableId="272058277">
    <w:abstractNumId w:val="461"/>
  </w:num>
  <w:num w:numId="388" w16cid:durableId="1791053380">
    <w:abstractNumId w:val="506"/>
  </w:num>
  <w:num w:numId="389" w16cid:durableId="1582636019">
    <w:abstractNumId w:val="862"/>
  </w:num>
  <w:num w:numId="390" w16cid:durableId="1844472143">
    <w:abstractNumId w:val="116"/>
  </w:num>
  <w:num w:numId="391" w16cid:durableId="483856335">
    <w:abstractNumId w:val="24"/>
  </w:num>
  <w:num w:numId="392" w16cid:durableId="1901940389">
    <w:abstractNumId w:val="388"/>
  </w:num>
  <w:num w:numId="393" w16cid:durableId="735779043">
    <w:abstractNumId w:val="454"/>
  </w:num>
  <w:num w:numId="394" w16cid:durableId="1836264316">
    <w:abstractNumId w:val="839"/>
  </w:num>
  <w:num w:numId="395" w16cid:durableId="134840089">
    <w:abstractNumId w:val="728"/>
  </w:num>
  <w:num w:numId="396" w16cid:durableId="1158422601">
    <w:abstractNumId w:val="268"/>
  </w:num>
  <w:num w:numId="397" w16cid:durableId="1299530703">
    <w:abstractNumId w:val="425"/>
  </w:num>
  <w:num w:numId="398" w16cid:durableId="20403757">
    <w:abstractNumId w:val="164"/>
  </w:num>
  <w:num w:numId="399" w16cid:durableId="122889266">
    <w:abstractNumId w:val="228"/>
  </w:num>
  <w:num w:numId="400" w16cid:durableId="839999705">
    <w:abstractNumId w:val="597"/>
  </w:num>
  <w:num w:numId="401" w16cid:durableId="177013543">
    <w:abstractNumId w:val="292"/>
  </w:num>
  <w:num w:numId="402" w16cid:durableId="1855683663">
    <w:abstractNumId w:val="333"/>
  </w:num>
  <w:num w:numId="403" w16cid:durableId="75135703">
    <w:abstractNumId w:val="302"/>
  </w:num>
  <w:num w:numId="404" w16cid:durableId="260799742">
    <w:abstractNumId w:val="542"/>
  </w:num>
  <w:num w:numId="405" w16cid:durableId="623540859">
    <w:abstractNumId w:val="753"/>
  </w:num>
  <w:num w:numId="406" w16cid:durableId="319232042">
    <w:abstractNumId w:val="211"/>
  </w:num>
  <w:num w:numId="407" w16cid:durableId="1998340677">
    <w:abstractNumId w:val="648"/>
  </w:num>
  <w:num w:numId="408" w16cid:durableId="513540822">
    <w:abstractNumId w:val="67"/>
  </w:num>
  <w:num w:numId="409" w16cid:durableId="1085880759">
    <w:abstractNumId w:val="95"/>
  </w:num>
  <w:num w:numId="410" w16cid:durableId="1056272023">
    <w:abstractNumId w:val="649"/>
  </w:num>
  <w:num w:numId="411" w16cid:durableId="1555241260">
    <w:abstractNumId w:val="287"/>
  </w:num>
  <w:num w:numId="412" w16cid:durableId="824973510">
    <w:abstractNumId w:val="798"/>
  </w:num>
  <w:num w:numId="413" w16cid:durableId="122819681">
    <w:abstractNumId w:val="48"/>
  </w:num>
  <w:num w:numId="414" w16cid:durableId="1443306165">
    <w:abstractNumId w:val="835"/>
  </w:num>
  <w:num w:numId="415" w16cid:durableId="1388992126">
    <w:abstractNumId w:val="403"/>
  </w:num>
  <w:num w:numId="416" w16cid:durableId="2032563962">
    <w:abstractNumId w:val="706"/>
  </w:num>
  <w:num w:numId="417" w16cid:durableId="1826706281">
    <w:abstractNumId w:val="373"/>
  </w:num>
  <w:num w:numId="418" w16cid:durableId="144246864">
    <w:abstractNumId w:val="260"/>
  </w:num>
  <w:num w:numId="419" w16cid:durableId="814223728">
    <w:abstractNumId w:val="112"/>
  </w:num>
  <w:num w:numId="420" w16cid:durableId="1762876218">
    <w:abstractNumId w:val="267"/>
  </w:num>
  <w:num w:numId="421" w16cid:durableId="991105335">
    <w:abstractNumId w:val="170"/>
  </w:num>
  <w:num w:numId="422" w16cid:durableId="2027100081">
    <w:abstractNumId w:val="208"/>
  </w:num>
  <w:num w:numId="423" w16cid:durableId="1171607950">
    <w:abstractNumId w:val="143"/>
  </w:num>
  <w:num w:numId="424" w16cid:durableId="479999769">
    <w:abstractNumId w:val="73"/>
  </w:num>
  <w:num w:numId="425" w16cid:durableId="542056065">
    <w:abstractNumId w:val="50"/>
  </w:num>
  <w:num w:numId="426" w16cid:durableId="1087387437">
    <w:abstractNumId w:val="711"/>
  </w:num>
  <w:num w:numId="427" w16cid:durableId="495536518">
    <w:abstractNumId w:val="70"/>
  </w:num>
  <w:num w:numId="428" w16cid:durableId="826097199">
    <w:abstractNumId w:val="632"/>
  </w:num>
  <w:num w:numId="429" w16cid:durableId="2052336046">
    <w:abstractNumId w:val="589"/>
  </w:num>
  <w:num w:numId="430" w16cid:durableId="1967657556">
    <w:abstractNumId w:val="392"/>
  </w:num>
  <w:num w:numId="431" w16cid:durableId="1042903222">
    <w:abstractNumId w:val="173"/>
  </w:num>
  <w:num w:numId="432" w16cid:durableId="617103769">
    <w:abstractNumId w:val="446"/>
  </w:num>
  <w:num w:numId="433" w16cid:durableId="2085713088">
    <w:abstractNumId w:val="650"/>
  </w:num>
  <w:num w:numId="434" w16cid:durableId="119811994">
    <w:abstractNumId w:val="489"/>
  </w:num>
  <w:num w:numId="435" w16cid:durableId="1448814199">
    <w:abstractNumId w:val="723"/>
  </w:num>
  <w:num w:numId="436" w16cid:durableId="589851311">
    <w:abstractNumId w:val="274"/>
  </w:num>
  <w:num w:numId="437" w16cid:durableId="1806922754">
    <w:abstractNumId w:val="329"/>
  </w:num>
  <w:num w:numId="438" w16cid:durableId="897204026">
    <w:abstractNumId w:val="300"/>
  </w:num>
  <w:num w:numId="439" w16cid:durableId="1946424722">
    <w:abstractNumId w:val="635"/>
  </w:num>
  <w:num w:numId="440" w16cid:durableId="971792770">
    <w:abstractNumId w:val="699"/>
  </w:num>
  <w:num w:numId="441" w16cid:durableId="662316752">
    <w:abstractNumId w:val="62"/>
  </w:num>
  <w:num w:numId="442" w16cid:durableId="249657380">
    <w:abstractNumId w:val="334"/>
  </w:num>
  <w:num w:numId="443" w16cid:durableId="69934579">
    <w:abstractNumId w:val="761"/>
  </w:num>
  <w:num w:numId="444" w16cid:durableId="403988905">
    <w:abstractNumId w:val="557"/>
  </w:num>
  <w:num w:numId="445" w16cid:durableId="1112432017">
    <w:abstractNumId w:val="785"/>
  </w:num>
  <w:num w:numId="446" w16cid:durableId="214203781">
    <w:abstractNumId w:val="617"/>
  </w:num>
  <w:num w:numId="447" w16cid:durableId="891235646">
    <w:abstractNumId w:val="282"/>
  </w:num>
  <w:num w:numId="448" w16cid:durableId="181941189">
    <w:abstractNumId w:val="97"/>
  </w:num>
  <w:num w:numId="449" w16cid:durableId="361250630">
    <w:abstractNumId w:val="424"/>
  </w:num>
  <w:num w:numId="450" w16cid:durableId="1190486199">
    <w:abstractNumId w:val="229"/>
  </w:num>
  <w:num w:numId="451" w16cid:durableId="620458375">
    <w:abstractNumId w:val="29"/>
  </w:num>
  <w:num w:numId="452" w16cid:durableId="1302467751">
    <w:abstractNumId w:val="521"/>
  </w:num>
  <w:num w:numId="453" w16cid:durableId="870607062">
    <w:abstractNumId w:val="91"/>
  </w:num>
  <w:num w:numId="454" w16cid:durableId="1894850400">
    <w:abstractNumId w:val="463"/>
  </w:num>
  <w:num w:numId="455" w16cid:durableId="1772243586">
    <w:abstractNumId w:val="793"/>
  </w:num>
  <w:num w:numId="456" w16cid:durableId="1181042093">
    <w:abstractNumId w:val="782"/>
  </w:num>
  <w:num w:numId="457" w16cid:durableId="2042511771">
    <w:abstractNumId w:val="223"/>
  </w:num>
  <w:num w:numId="458" w16cid:durableId="1640763107">
    <w:abstractNumId w:val="217"/>
  </w:num>
  <w:num w:numId="459" w16cid:durableId="1918397687">
    <w:abstractNumId w:val="8"/>
  </w:num>
  <w:num w:numId="460" w16cid:durableId="520315366">
    <w:abstractNumId w:val="200"/>
  </w:num>
  <w:num w:numId="461" w16cid:durableId="610085375">
    <w:abstractNumId w:val="79"/>
  </w:num>
  <w:num w:numId="462" w16cid:durableId="1708946922">
    <w:abstractNumId w:val="559"/>
  </w:num>
  <w:num w:numId="463" w16cid:durableId="1082065548">
    <w:abstractNumId w:val="634"/>
  </w:num>
  <w:num w:numId="464" w16cid:durableId="760949535">
    <w:abstractNumId w:val="477"/>
  </w:num>
  <w:num w:numId="465" w16cid:durableId="1005013680">
    <w:abstractNumId w:val="38"/>
  </w:num>
  <w:num w:numId="466" w16cid:durableId="1996910835">
    <w:abstractNumId w:val="820"/>
  </w:num>
  <w:num w:numId="467" w16cid:durableId="1273829154">
    <w:abstractNumId w:val="676"/>
  </w:num>
  <w:num w:numId="468" w16cid:durableId="810632361">
    <w:abstractNumId w:val="332"/>
  </w:num>
  <w:num w:numId="469" w16cid:durableId="766777578">
    <w:abstractNumId w:val="575"/>
  </w:num>
  <w:num w:numId="470" w16cid:durableId="1059673817">
    <w:abstractNumId w:val="327"/>
  </w:num>
  <w:num w:numId="471" w16cid:durableId="605192044">
    <w:abstractNumId w:val="303"/>
  </w:num>
  <w:num w:numId="472" w16cid:durableId="1309944163">
    <w:abstractNumId w:val="137"/>
  </w:num>
  <w:num w:numId="473" w16cid:durableId="568615198">
    <w:abstractNumId w:val="550"/>
  </w:num>
  <w:num w:numId="474" w16cid:durableId="66609423">
    <w:abstractNumId w:val="358"/>
  </w:num>
  <w:num w:numId="475" w16cid:durableId="1447388790">
    <w:abstractNumId w:val="554"/>
  </w:num>
  <w:num w:numId="476" w16cid:durableId="1652323070">
    <w:abstractNumId w:val="694"/>
  </w:num>
  <w:num w:numId="477" w16cid:durableId="1369404778">
    <w:abstractNumId w:val="732"/>
  </w:num>
  <w:num w:numId="478" w16cid:durableId="1243640698">
    <w:abstractNumId w:val="136"/>
  </w:num>
  <w:num w:numId="479" w16cid:durableId="643200472">
    <w:abstractNumId w:val="149"/>
  </w:num>
  <w:num w:numId="480" w16cid:durableId="657658687">
    <w:abstractNumId w:val="346"/>
  </w:num>
  <w:num w:numId="481" w16cid:durableId="811866386">
    <w:abstractNumId w:val="90"/>
  </w:num>
  <w:num w:numId="482" w16cid:durableId="1035429892">
    <w:abstractNumId w:val="379"/>
  </w:num>
  <w:num w:numId="483" w16cid:durableId="910509281">
    <w:abstractNumId w:val="304"/>
  </w:num>
  <w:num w:numId="484" w16cid:durableId="346716809">
    <w:abstractNumId w:val="71"/>
  </w:num>
  <w:num w:numId="485" w16cid:durableId="812449970">
    <w:abstractNumId w:val="769"/>
  </w:num>
  <w:num w:numId="486" w16cid:durableId="301427596">
    <w:abstractNumId w:val="544"/>
  </w:num>
  <w:num w:numId="487" w16cid:durableId="1876431238">
    <w:abstractNumId w:val="162"/>
  </w:num>
  <w:num w:numId="488" w16cid:durableId="1649289214">
    <w:abstractNumId w:val="709"/>
  </w:num>
  <w:num w:numId="489" w16cid:durableId="371537297">
    <w:abstractNumId w:val="837"/>
  </w:num>
  <w:num w:numId="490" w16cid:durableId="1409840650">
    <w:abstractNumId w:val="369"/>
  </w:num>
  <w:num w:numId="491" w16cid:durableId="556084664">
    <w:abstractNumId w:val="449"/>
  </w:num>
  <w:num w:numId="492" w16cid:durableId="1885943922">
    <w:abstractNumId w:val="625"/>
  </w:num>
  <w:num w:numId="493" w16cid:durableId="813451366">
    <w:abstractNumId w:val="399"/>
  </w:num>
  <w:num w:numId="494" w16cid:durableId="1901161964">
    <w:abstractNumId w:val="748"/>
  </w:num>
  <w:num w:numId="495" w16cid:durableId="449054914">
    <w:abstractNumId w:val="473"/>
  </w:num>
  <w:num w:numId="496" w16cid:durableId="1882787094">
    <w:abstractNumId w:val="353"/>
  </w:num>
  <w:num w:numId="497" w16cid:durableId="1029333057">
    <w:abstractNumId w:val="494"/>
  </w:num>
  <w:num w:numId="498" w16cid:durableId="1617441681">
    <w:abstractNumId w:val="735"/>
  </w:num>
  <w:num w:numId="499" w16cid:durableId="1684625193">
    <w:abstractNumId w:val="380"/>
  </w:num>
  <w:num w:numId="500" w16cid:durableId="977492996">
    <w:abstractNumId w:val="153"/>
  </w:num>
  <w:num w:numId="501" w16cid:durableId="1467501869">
    <w:abstractNumId w:val="573"/>
  </w:num>
  <w:num w:numId="502" w16cid:durableId="1644188319">
    <w:abstractNumId w:val="44"/>
  </w:num>
  <w:num w:numId="503" w16cid:durableId="1758552154">
    <w:abstractNumId w:val="737"/>
  </w:num>
  <w:num w:numId="504" w16cid:durableId="2069451222">
    <w:abstractNumId w:val="138"/>
  </w:num>
  <w:num w:numId="505" w16cid:durableId="1241914561">
    <w:abstractNumId w:val="560"/>
  </w:num>
  <w:num w:numId="506" w16cid:durableId="850025344">
    <w:abstractNumId w:val="467"/>
  </w:num>
  <w:num w:numId="507" w16cid:durableId="970405683">
    <w:abstractNumId w:val="804"/>
  </w:num>
  <w:num w:numId="508" w16cid:durableId="1396315454">
    <w:abstractNumId w:val="566"/>
  </w:num>
  <w:num w:numId="509" w16cid:durableId="528690977">
    <w:abstractNumId w:val="236"/>
  </w:num>
  <w:num w:numId="510" w16cid:durableId="824592797">
    <w:abstractNumId w:val="447"/>
  </w:num>
  <w:num w:numId="511" w16cid:durableId="1120731622">
    <w:abstractNumId w:val="564"/>
  </w:num>
  <w:num w:numId="512" w16cid:durableId="1773814902">
    <w:abstractNumId w:val="833"/>
  </w:num>
  <w:num w:numId="513" w16cid:durableId="1325205715">
    <w:abstractNumId w:val="26"/>
  </w:num>
  <w:num w:numId="514" w16cid:durableId="2019654522">
    <w:abstractNumId w:val="505"/>
  </w:num>
  <w:num w:numId="515" w16cid:durableId="1038555411">
    <w:abstractNumId w:val="401"/>
  </w:num>
  <w:num w:numId="516" w16cid:durableId="255285729">
    <w:abstractNumId w:val="160"/>
  </w:num>
  <w:num w:numId="517" w16cid:durableId="1809082757">
    <w:abstractNumId w:val="619"/>
  </w:num>
  <w:num w:numId="518" w16cid:durableId="1888493728">
    <w:abstractNumId w:val="504"/>
  </w:num>
  <w:num w:numId="519" w16cid:durableId="1320115155">
    <w:abstractNumId w:val="500"/>
  </w:num>
  <w:num w:numId="520" w16cid:durableId="1045370415">
    <w:abstractNumId w:val="2"/>
  </w:num>
  <w:num w:numId="521" w16cid:durableId="1688629155">
    <w:abstractNumId w:val="548"/>
  </w:num>
  <w:num w:numId="522" w16cid:durableId="164515439">
    <w:abstractNumId w:val="147"/>
  </w:num>
  <w:num w:numId="523" w16cid:durableId="205291239">
    <w:abstractNumId w:val="499"/>
  </w:num>
  <w:num w:numId="524" w16cid:durableId="1449159774">
    <w:abstractNumId w:val="419"/>
  </w:num>
  <w:num w:numId="525" w16cid:durableId="622730166">
    <w:abstractNumId w:val="230"/>
  </w:num>
  <w:num w:numId="526" w16cid:durableId="1009793965">
    <w:abstractNumId w:val="553"/>
  </w:num>
  <w:num w:numId="527" w16cid:durableId="1192958100">
    <w:abstractNumId w:val="248"/>
  </w:num>
  <w:num w:numId="528" w16cid:durableId="1724717428">
    <w:abstractNumId w:val="65"/>
  </w:num>
  <w:num w:numId="529" w16cid:durableId="708455868">
    <w:abstractNumId w:val="216"/>
  </w:num>
  <w:num w:numId="530" w16cid:durableId="62729167">
    <w:abstractNumId w:val="458"/>
  </w:num>
  <w:num w:numId="531" w16cid:durableId="1450053442">
    <w:abstractNumId w:val="49"/>
  </w:num>
  <w:num w:numId="532" w16cid:durableId="220793754">
    <w:abstractNumId w:val="47"/>
  </w:num>
  <w:num w:numId="533" w16cid:durableId="1403141620">
    <w:abstractNumId w:val="863"/>
  </w:num>
  <w:num w:numId="534" w16cid:durableId="486046540">
    <w:abstractNumId w:val="577"/>
  </w:num>
  <w:num w:numId="535" w16cid:durableId="1229922998">
    <w:abstractNumId w:val="622"/>
  </w:num>
  <w:num w:numId="536" w16cid:durableId="182399845">
    <w:abstractNumId w:val="485"/>
  </w:num>
  <w:num w:numId="537" w16cid:durableId="127551740">
    <w:abstractNumId w:val="594"/>
  </w:num>
  <w:num w:numId="538" w16cid:durableId="2135126069">
    <w:abstractNumId w:val="460"/>
  </w:num>
  <w:num w:numId="539" w16cid:durableId="1285965886">
    <w:abstractNumId w:val="848"/>
  </w:num>
  <w:num w:numId="540" w16cid:durableId="981471632">
    <w:abstractNumId w:val="347"/>
  </w:num>
  <w:num w:numId="541" w16cid:durableId="1031537863">
    <w:abstractNumId w:val="552"/>
  </w:num>
  <w:num w:numId="542" w16cid:durableId="850483907">
    <w:abstractNumId w:val="805"/>
  </w:num>
  <w:num w:numId="543" w16cid:durableId="414938568">
    <w:abstractNumId w:val="165"/>
  </w:num>
  <w:num w:numId="544" w16cid:durableId="1773280818">
    <w:abstractNumId w:val="255"/>
  </w:num>
  <w:num w:numId="545" w16cid:durableId="1893036930">
    <w:abstractNumId w:val="596"/>
  </w:num>
  <w:num w:numId="546" w16cid:durableId="98916374">
    <w:abstractNumId w:val="101"/>
  </w:num>
  <w:num w:numId="547" w16cid:durableId="1415975535">
    <w:abstractNumId w:val="175"/>
  </w:num>
  <w:num w:numId="548" w16cid:durableId="1818834180">
    <w:abstractNumId w:val="80"/>
  </w:num>
  <w:num w:numId="549" w16cid:durableId="1184784331">
    <w:abstractNumId w:val="417"/>
  </w:num>
  <w:num w:numId="550" w16cid:durableId="516358776">
    <w:abstractNumId w:val="645"/>
  </w:num>
  <w:num w:numId="551" w16cid:durableId="2062820980">
    <w:abstractNumId w:val="789"/>
  </w:num>
  <w:num w:numId="552" w16cid:durableId="1859274835">
    <w:abstractNumId w:val="624"/>
  </w:num>
  <w:num w:numId="553" w16cid:durableId="1339381761">
    <w:abstractNumId w:val="812"/>
  </w:num>
  <w:num w:numId="554" w16cid:durableId="1085765149">
    <w:abstractNumId w:val="857"/>
  </w:num>
  <w:num w:numId="555" w16cid:durableId="417796538">
    <w:abstractNumId w:val="655"/>
  </w:num>
  <w:num w:numId="556" w16cid:durableId="1824157200">
    <w:abstractNumId w:val="156"/>
  </w:num>
  <w:num w:numId="557" w16cid:durableId="691032866">
    <w:abstractNumId w:val="313"/>
  </w:num>
  <w:num w:numId="558" w16cid:durableId="408623491">
    <w:abstractNumId w:val="526"/>
  </w:num>
  <w:num w:numId="559" w16cid:durableId="1957322378">
    <w:abstractNumId w:val="738"/>
  </w:num>
  <w:num w:numId="560" w16cid:durableId="1868985772">
    <w:abstractNumId w:val="135"/>
  </w:num>
  <w:num w:numId="561" w16cid:durableId="572743314">
    <w:abstractNumId w:val="98"/>
  </w:num>
  <w:num w:numId="562" w16cid:durableId="1052851342">
    <w:abstractNumId w:val="630"/>
  </w:num>
  <w:num w:numId="563" w16cid:durableId="1725368181">
    <w:abstractNumId w:val="681"/>
  </w:num>
  <w:num w:numId="564" w16cid:durableId="293679122">
    <w:abstractNumId w:val="394"/>
  </w:num>
  <w:num w:numId="565" w16cid:durableId="1735159172">
    <w:abstractNumId w:val="533"/>
  </w:num>
  <w:num w:numId="566" w16cid:durableId="1607693476">
    <w:abstractNumId w:val="194"/>
  </w:num>
  <w:num w:numId="567" w16cid:durableId="1071195153">
    <w:abstractNumId w:val="115"/>
  </w:num>
  <w:num w:numId="568" w16cid:durableId="374356518">
    <w:abstractNumId w:val="555"/>
  </w:num>
  <w:num w:numId="569" w16cid:durableId="537592630">
    <w:abstractNumId w:val="19"/>
  </w:num>
  <w:num w:numId="570" w16cid:durableId="734552167">
    <w:abstractNumId w:val="688"/>
  </w:num>
  <w:num w:numId="571" w16cid:durableId="1113666298">
    <w:abstractNumId w:val="150"/>
  </w:num>
  <w:num w:numId="572" w16cid:durableId="596249307">
    <w:abstractNumId w:val="661"/>
  </w:num>
  <w:num w:numId="573" w16cid:durableId="2081127833">
    <w:abstractNumId w:val="294"/>
  </w:num>
  <w:num w:numId="574" w16cid:durableId="2137332927">
    <w:abstractNumId w:val="360"/>
  </w:num>
  <w:num w:numId="575" w16cid:durableId="949551373">
    <w:abstractNumId w:val="498"/>
  </w:num>
  <w:num w:numId="576" w16cid:durableId="1397586584">
    <w:abstractNumId w:val="74"/>
  </w:num>
  <w:num w:numId="577" w16cid:durableId="1224831924">
    <w:abstractNumId w:val="398"/>
  </w:num>
  <w:num w:numId="578" w16cid:durableId="1605769901">
    <w:abstractNumId w:val="64"/>
  </w:num>
  <w:num w:numId="579" w16cid:durableId="1741169682">
    <w:abstractNumId w:val="238"/>
  </w:num>
  <w:num w:numId="580" w16cid:durableId="364670742">
    <w:abstractNumId w:val="310"/>
  </w:num>
  <w:num w:numId="581" w16cid:durableId="1204100644">
    <w:abstractNumId w:val="828"/>
  </w:num>
  <w:num w:numId="582" w16cid:durableId="406534108">
    <w:abstractNumId w:val="591"/>
  </w:num>
  <w:num w:numId="583" w16cid:durableId="199707691">
    <w:abstractNumId w:val="286"/>
  </w:num>
  <w:num w:numId="584" w16cid:durableId="54858134">
    <w:abstractNumId w:val="524"/>
  </w:num>
  <w:num w:numId="585" w16cid:durableId="1681271262">
    <w:abstractNumId w:val="670"/>
  </w:num>
  <w:num w:numId="586" w16cid:durableId="693385228">
    <w:abstractNumId w:val="690"/>
  </w:num>
  <w:num w:numId="587" w16cid:durableId="1925608279">
    <w:abstractNumId w:val="574"/>
  </w:num>
  <w:num w:numId="588" w16cid:durableId="1505392106">
    <w:abstractNumId w:val="159"/>
  </w:num>
  <w:num w:numId="589" w16cid:durableId="1588729193">
    <w:abstractNumId w:val="796"/>
  </w:num>
  <w:num w:numId="590" w16cid:durableId="961499261">
    <w:abstractNumId w:val="192"/>
  </w:num>
  <w:num w:numId="591" w16cid:durableId="1396780943">
    <w:abstractNumId w:val="105"/>
  </w:num>
  <w:num w:numId="592" w16cid:durableId="390886585">
    <w:abstractNumId w:val="495"/>
  </w:num>
  <w:num w:numId="593" w16cid:durableId="2055034826">
    <w:abstractNumId w:val="198"/>
  </w:num>
  <w:num w:numId="594" w16cid:durableId="694304607">
    <w:abstractNumId w:val="295"/>
  </w:num>
  <w:num w:numId="595" w16cid:durableId="1630434669">
    <w:abstractNumId w:val="698"/>
  </w:num>
  <w:num w:numId="596" w16cid:durableId="320812214">
    <w:abstractNumId w:val="146"/>
  </w:num>
  <w:num w:numId="597" w16cid:durableId="1686328010">
    <w:abstractNumId w:val="615"/>
  </w:num>
  <w:num w:numId="598" w16cid:durableId="274869591">
    <w:abstractNumId w:val="535"/>
  </w:num>
  <w:num w:numId="599" w16cid:durableId="1521702083">
    <w:abstractNumId w:val="318"/>
  </w:num>
  <w:num w:numId="600" w16cid:durableId="1774394883">
    <w:abstractNumId w:val="22"/>
  </w:num>
  <w:num w:numId="601" w16cid:durableId="331757515">
    <w:abstractNumId w:val="861"/>
  </w:num>
  <w:num w:numId="602" w16cid:durableId="2132819054">
    <w:abstractNumId w:val="181"/>
  </w:num>
  <w:num w:numId="603" w16cid:durableId="24411560">
    <w:abstractNumId w:val="57"/>
  </w:num>
  <w:num w:numId="604" w16cid:durableId="1117406590">
    <w:abstractNumId w:val="768"/>
  </w:num>
  <w:num w:numId="605" w16cid:durableId="141389308">
    <w:abstractNumId w:val="459"/>
  </w:num>
  <w:num w:numId="606" w16cid:durableId="2025522006">
    <w:abstractNumId w:val="367"/>
  </w:num>
  <w:num w:numId="607" w16cid:durableId="2020690262">
    <w:abstractNumId w:val="350"/>
  </w:num>
  <w:num w:numId="608" w16cid:durableId="1288731938">
    <w:abstractNumId w:val="372"/>
  </w:num>
  <w:num w:numId="609" w16cid:durableId="1521040406">
    <w:abstractNumId w:val="492"/>
  </w:num>
  <w:num w:numId="610" w16cid:durableId="669602623">
    <w:abstractNumId w:val="503"/>
  </w:num>
  <w:num w:numId="611" w16cid:durableId="904071327">
    <w:abstractNumId w:val="616"/>
  </w:num>
  <w:num w:numId="612" w16cid:durableId="260181833">
    <w:abstractNumId w:val="701"/>
  </w:num>
  <w:num w:numId="613" w16cid:durableId="639968478">
    <w:abstractNumId w:val="243"/>
  </w:num>
  <w:num w:numId="614" w16cid:durableId="802426286">
    <w:abstractNumId w:val="141"/>
  </w:num>
  <w:num w:numId="615" w16cid:durableId="1237400739">
    <w:abstractNumId w:val="36"/>
  </w:num>
  <w:num w:numId="616" w16cid:durableId="655190604">
    <w:abstractNumId w:val="225"/>
  </w:num>
  <w:num w:numId="617" w16cid:durableId="101997189">
    <w:abstractNumId w:val="326"/>
  </w:num>
  <w:num w:numId="618" w16cid:durableId="1082335958">
    <w:abstractNumId w:val="826"/>
  </w:num>
  <w:num w:numId="619" w16cid:durableId="2122844926">
    <w:abstractNumId w:val="337"/>
  </w:num>
  <w:num w:numId="620" w16cid:durableId="681667509">
    <w:abstractNumId w:val="764"/>
  </w:num>
  <w:num w:numId="621" w16cid:durableId="1359623459">
    <w:abstractNumId w:val="604"/>
  </w:num>
  <w:num w:numId="622" w16cid:durableId="701127541">
    <w:abstractNumId w:val="298"/>
  </w:num>
  <w:num w:numId="623" w16cid:durableId="287013495">
    <w:abstractNumId w:val="538"/>
  </w:num>
  <w:num w:numId="624" w16cid:durableId="1915312395">
    <w:abstractNumId w:val="845"/>
  </w:num>
  <w:num w:numId="625" w16cid:durableId="551580201">
    <w:abstractNumId w:val="586"/>
  </w:num>
  <w:num w:numId="626" w16cid:durableId="1951738517">
    <w:abstractNumId w:val="629"/>
  </w:num>
  <w:num w:numId="627" w16cid:durableId="2079162232">
    <w:abstractNumId w:val="636"/>
  </w:num>
  <w:num w:numId="628" w16cid:durableId="1269045939">
    <w:abstractNumId w:val="765"/>
  </w:num>
  <w:num w:numId="629" w16cid:durableId="977494430">
    <w:abstractNumId w:val="745"/>
  </w:num>
  <w:num w:numId="630" w16cid:durableId="1510173995">
    <w:abstractNumId w:val="704"/>
  </w:num>
  <w:num w:numId="631" w16cid:durableId="791944488">
    <w:abstractNumId w:val="663"/>
  </w:num>
  <w:num w:numId="632" w16cid:durableId="1028063810">
    <w:abstractNumId w:val="345"/>
  </w:num>
  <w:num w:numId="633" w16cid:durableId="984821740">
    <w:abstractNumId w:val="406"/>
  </w:num>
  <w:num w:numId="634" w16cid:durableId="1755738658">
    <w:abstractNumId w:val="391"/>
  </w:num>
  <w:num w:numId="635" w16cid:durableId="1905870468">
    <w:abstractNumId w:val="421"/>
  </w:num>
  <w:num w:numId="636" w16cid:durableId="935092691">
    <w:abstractNumId w:val="646"/>
  </w:num>
  <w:num w:numId="637" w16cid:durableId="61100172">
    <w:abstractNumId w:val="777"/>
  </w:num>
  <w:num w:numId="638" w16cid:durableId="142813125">
    <w:abstractNumId w:val="561"/>
  </w:num>
  <w:num w:numId="639" w16cid:durableId="904216396">
    <w:abstractNumId w:val="665"/>
  </w:num>
  <w:num w:numId="640" w16cid:durableId="1142186810">
    <w:abstractNumId w:val="291"/>
  </w:num>
  <w:num w:numId="641" w16cid:durableId="426461507">
    <w:abstractNumId w:val="759"/>
  </w:num>
  <w:num w:numId="642" w16cid:durableId="2025210456">
    <w:abstractNumId w:val="695"/>
  </w:num>
  <w:num w:numId="643" w16cid:durableId="1223980821">
    <w:abstractNumId w:val="751"/>
  </w:num>
  <w:num w:numId="644" w16cid:durableId="177353621">
    <w:abstractNumId w:val="218"/>
  </w:num>
  <w:num w:numId="645" w16cid:durableId="684132107">
    <w:abstractNumId w:val="215"/>
  </w:num>
  <w:num w:numId="646" w16cid:durableId="476462054">
    <w:abstractNumId w:val="691"/>
  </w:num>
  <w:num w:numId="647" w16cid:durableId="234291207">
    <w:abstractNumId w:val="210"/>
  </w:num>
  <w:num w:numId="648" w16cid:durableId="1255821525">
    <w:abstractNumId w:val="314"/>
  </w:num>
  <w:num w:numId="649" w16cid:durableId="574432834">
    <w:abstractNumId w:val="511"/>
  </w:num>
  <w:num w:numId="650" w16cid:durableId="1633900105">
    <w:abstractNumId w:val="813"/>
  </w:num>
  <w:num w:numId="651" w16cid:durableId="1511018577">
    <w:abstractNumId w:val="434"/>
  </w:num>
  <w:num w:numId="652" w16cid:durableId="1218206682">
    <w:abstractNumId w:val="722"/>
  </w:num>
  <w:num w:numId="653" w16cid:durableId="807162768">
    <w:abstractNumId w:val="12"/>
  </w:num>
  <w:num w:numId="654" w16cid:durableId="57435962">
    <w:abstractNumId w:val="830"/>
  </w:num>
  <w:num w:numId="655" w16cid:durableId="588075415">
    <w:abstractNumId w:val="834"/>
  </w:num>
  <w:num w:numId="656" w16cid:durableId="1441292055">
    <w:abstractNumId w:val="487"/>
  </w:num>
  <w:num w:numId="657" w16cid:durableId="947856522">
    <w:abstractNumId w:val="475"/>
  </w:num>
  <w:num w:numId="658" w16cid:durableId="191038750">
    <w:abstractNumId w:val="85"/>
  </w:num>
  <w:num w:numId="659" w16cid:durableId="2025548311">
    <w:abstractNumId w:val="52"/>
  </w:num>
  <w:num w:numId="660" w16cid:durableId="78917267">
    <w:abstractNumId w:val="368"/>
  </w:num>
  <w:num w:numId="661" w16cid:durableId="1476334185">
    <w:abstractNumId w:val="757"/>
  </w:num>
  <w:num w:numId="662" w16cid:durableId="896164035">
    <w:abstractNumId w:val="61"/>
  </w:num>
  <w:num w:numId="663" w16cid:durableId="1898474282">
    <w:abstractNumId w:val="588"/>
  </w:num>
  <w:num w:numId="664" w16cid:durableId="660355527">
    <w:abstractNumId w:val="46"/>
  </w:num>
  <w:num w:numId="665" w16cid:durableId="1007366714">
    <w:abstractNumId w:val="336"/>
  </w:num>
  <w:num w:numId="666" w16cid:durableId="795370013">
    <w:abstractNumId w:val="94"/>
  </w:num>
  <w:num w:numId="667" w16cid:durableId="1611666262">
    <w:abstractNumId w:val="531"/>
  </w:num>
  <w:num w:numId="668" w16cid:durableId="512916258">
    <w:abstractNumId w:val="13"/>
  </w:num>
  <w:num w:numId="669" w16cid:durableId="1985432639">
    <w:abstractNumId w:val="222"/>
  </w:num>
  <w:num w:numId="670" w16cid:durableId="943459879">
    <w:abstractNumId w:val="558"/>
  </w:num>
  <w:num w:numId="671" w16cid:durableId="1294139812">
    <w:abstractNumId w:val="184"/>
  </w:num>
  <w:num w:numId="672" w16cid:durableId="1648051410">
    <w:abstractNumId w:val="203"/>
  </w:num>
  <w:num w:numId="673" w16cid:durableId="493642525">
    <w:abstractNumId w:val="795"/>
  </w:num>
  <w:num w:numId="674" w16cid:durableId="1996490566">
    <w:abstractNumId w:val="209"/>
  </w:num>
  <w:num w:numId="675" w16cid:durableId="1429615965">
    <w:abstractNumId w:val="510"/>
  </w:num>
  <w:num w:numId="676" w16cid:durableId="1986356227">
    <w:abstractNumId w:val="754"/>
  </w:num>
  <w:num w:numId="677" w16cid:durableId="1822042057">
    <w:abstractNumId w:val="102"/>
  </w:num>
  <w:num w:numId="678" w16cid:durableId="209388706">
    <w:abstractNumId w:val="106"/>
  </w:num>
  <w:num w:numId="679" w16cid:durableId="853496852">
    <w:abstractNumId w:val="682"/>
  </w:num>
  <w:num w:numId="680" w16cid:durableId="1645699422">
    <w:abstractNumId w:val="440"/>
  </w:num>
  <w:num w:numId="681" w16cid:durableId="1378239528">
    <w:abstractNumId w:val="182"/>
  </w:num>
  <w:num w:numId="682" w16cid:durableId="107480121">
    <w:abstractNumId w:val="675"/>
  </w:num>
  <w:num w:numId="683" w16cid:durableId="1378553775">
    <w:abstractNumId w:val="408"/>
  </w:num>
  <w:num w:numId="684" w16cid:durableId="1907647359">
    <w:abstractNumId w:val="747"/>
  </w:num>
  <w:num w:numId="685" w16cid:durableId="288828113">
    <w:abstractNumId w:val="637"/>
  </w:num>
  <w:num w:numId="686" w16cid:durableId="1459572548">
    <w:abstractNumId w:val="734"/>
  </w:num>
  <w:num w:numId="687" w16cid:durableId="16078120">
    <w:abstractNumId w:val="207"/>
  </w:num>
  <w:num w:numId="688" w16cid:durableId="1360542230">
    <w:abstractNumId w:val="190"/>
  </w:num>
  <w:num w:numId="689" w16cid:durableId="1323121732">
    <w:abstractNumId w:val="269"/>
  </w:num>
  <w:num w:numId="690" w16cid:durableId="297303142">
    <w:abstractNumId w:val="519"/>
  </w:num>
  <w:num w:numId="691" w16cid:durableId="445583810">
    <w:abstractNumId w:val="224"/>
  </w:num>
  <w:num w:numId="692" w16cid:durableId="1160848482">
    <w:abstractNumId w:val="718"/>
  </w:num>
  <w:num w:numId="693" w16cid:durableId="1014498277">
    <w:abstractNumId w:val="841"/>
  </w:num>
  <w:num w:numId="694" w16cid:durableId="1214391986">
    <w:abstractNumId w:val="270"/>
  </w:num>
  <w:num w:numId="695" w16cid:durableId="1806194751">
    <w:abstractNumId w:val="330"/>
  </w:num>
  <w:num w:numId="696" w16cid:durableId="771054815">
    <w:abstractNumId w:val="428"/>
  </w:num>
  <w:num w:numId="697" w16cid:durableId="2032484713">
    <w:abstractNumId w:val="171"/>
  </w:num>
  <w:num w:numId="698" w16cid:durableId="1737439352">
    <w:abstractNumId w:val="244"/>
  </w:num>
  <w:num w:numId="699" w16cid:durableId="1431392742">
    <w:abstractNumId w:val="92"/>
  </w:num>
  <w:num w:numId="700" w16cid:durableId="1345286466">
    <w:abstractNumId w:val="335"/>
  </w:num>
  <w:num w:numId="701" w16cid:durableId="1085420831">
    <w:abstractNumId w:val="443"/>
  </w:num>
  <w:num w:numId="702" w16cid:durableId="1605067341">
    <w:abstractNumId w:val="197"/>
  </w:num>
  <w:num w:numId="703" w16cid:durableId="2056199940">
    <w:abstractNumId w:val="656"/>
  </w:num>
  <w:num w:numId="704" w16cid:durableId="1702897919">
    <w:abstractNumId w:val="226"/>
  </w:num>
  <w:num w:numId="705" w16cid:durableId="496581390">
    <w:abstractNumId w:val="846"/>
  </w:num>
  <w:num w:numId="706" w16cid:durableId="1598517087">
    <w:abstractNumId w:val="361"/>
  </w:num>
  <w:num w:numId="707" w16cid:durableId="1083182262">
    <w:abstractNumId w:val="593"/>
  </w:num>
  <w:num w:numId="708" w16cid:durableId="712972059">
    <w:abstractNumId w:val="633"/>
  </w:num>
  <w:num w:numId="709" w16cid:durableId="1243759939">
    <w:abstractNumId w:val="68"/>
  </w:num>
  <w:num w:numId="710" w16cid:durableId="1296791076">
    <w:abstractNumId w:val="733"/>
  </w:num>
  <w:num w:numId="711" w16cid:durableId="162359210">
    <w:abstractNumId w:val="237"/>
  </w:num>
  <w:num w:numId="712" w16cid:durableId="167600674">
    <w:abstractNumId w:val="220"/>
  </w:num>
  <w:num w:numId="713" w16cid:durableId="1864978940">
    <w:abstractNumId w:val="771"/>
  </w:num>
  <w:num w:numId="714" w16cid:durableId="1927837411">
    <w:abstractNumId w:val="766"/>
  </w:num>
  <w:num w:numId="715" w16cid:durableId="1758867487">
    <w:abstractNumId w:val="276"/>
  </w:num>
  <w:num w:numId="716" w16cid:durableId="451553302">
    <w:abstractNumId w:val="375"/>
  </w:num>
  <w:num w:numId="717" w16cid:durableId="348721668">
    <w:abstractNumId w:val="108"/>
  </w:num>
  <w:num w:numId="718" w16cid:durableId="920602445">
    <w:abstractNumId w:val="677"/>
  </w:num>
  <w:num w:numId="719" w16cid:durableId="1021903452">
    <w:abstractNumId w:val="263"/>
  </w:num>
  <w:num w:numId="720" w16cid:durableId="32775777">
    <w:abstractNumId w:val="322"/>
  </w:num>
  <w:num w:numId="721" w16cid:durableId="430517550">
    <w:abstractNumId w:val="363"/>
  </w:num>
  <w:num w:numId="722" w16cid:durableId="1307272959">
    <w:abstractNumId w:val="818"/>
  </w:num>
  <w:num w:numId="723" w16cid:durableId="392436018">
    <w:abstractNumId w:val="179"/>
  </w:num>
  <w:num w:numId="724" w16cid:durableId="845167907">
    <w:abstractNumId w:val="628"/>
  </w:num>
  <w:num w:numId="725" w16cid:durableId="1496409384">
    <w:abstractNumId w:val="178"/>
  </w:num>
  <w:num w:numId="726" w16cid:durableId="1196575995">
    <w:abstractNumId w:val="852"/>
  </w:num>
  <w:num w:numId="727" w16cid:durableId="874659380">
    <w:abstractNumId w:val="840"/>
  </w:num>
  <w:num w:numId="728" w16cid:durableId="1199197002">
    <w:abstractNumId w:val="51"/>
  </w:num>
  <w:num w:numId="729" w16cid:durableId="2104105593">
    <w:abstractNumId w:val="88"/>
  </w:num>
  <w:num w:numId="730" w16cid:durableId="386497641">
    <w:abstractNumId w:val="529"/>
  </w:num>
  <w:num w:numId="731" w16cid:durableId="8142595">
    <w:abstractNumId w:val="127"/>
  </w:num>
  <w:num w:numId="732" w16cid:durableId="391738567">
    <w:abstractNumId w:val="81"/>
  </w:num>
  <w:num w:numId="733" w16cid:durableId="1896116562">
    <w:abstractNumId w:val="592"/>
  </w:num>
  <w:num w:numId="734" w16cid:durableId="1667636720">
    <w:abstractNumId w:val="163"/>
  </w:num>
  <w:num w:numId="735" w16cid:durableId="1095323722">
    <w:abstractNumId w:val="338"/>
  </w:num>
  <w:num w:numId="736" w16cid:durableId="671106989">
    <w:abstractNumId w:val="824"/>
  </w:num>
  <w:num w:numId="737" w16cid:durableId="2048139677">
    <w:abstractNumId w:val="808"/>
  </w:num>
  <w:num w:numId="738" w16cid:durableId="1317564312">
    <w:abstractNumId w:val="387"/>
  </w:num>
  <w:num w:numId="739" w16cid:durableId="1892496649">
    <w:abstractNumId w:val="700"/>
  </w:num>
  <w:num w:numId="740" w16cid:durableId="75909206">
    <w:abstractNumId w:val="642"/>
  </w:num>
  <w:num w:numId="741" w16cid:durableId="1920141029">
    <w:abstractNumId w:val="433"/>
  </w:num>
  <w:num w:numId="742" w16cid:durableId="1194076461">
    <w:abstractNumId w:val="257"/>
  </w:num>
  <w:num w:numId="743" w16cid:durableId="810561081">
    <w:abstractNumId w:val="522"/>
  </w:num>
  <w:num w:numId="744" w16cid:durableId="661472389">
    <w:abstractNumId w:val="815"/>
  </w:num>
  <w:num w:numId="745" w16cid:durableId="1947035680">
    <w:abstractNumId w:val="707"/>
  </w:num>
  <w:num w:numId="746" w16cid:durableId="1480656545">
    <w:abstractNumId w:val="571"/>
  </w:num>
  <w:num w:numId="747" w16cid:durableId="480386132">
    <w:abstractNumId w:val="816"/>
  </w:num>
  <w:num w:numId="748" w16cid:durableId="1419987922">
    <w:abstractNumId w:val="807"/>
  </w:num>
  <w:num w:numId="749" w16cid:durableId="1080715313">
    <w:abstractNumId w:val="725"/>
  </w:num>
  <w:num w:numId="750" w16cid:durableId="623343061">
    <w:abstractNumId w:val="740"/>
  </w:num>
  <w:num w:numId="751" w16cid:durableId="2070181633">
    <w:abstractNumId w:val="354"/>
  </w:num>
  <w:num w:numId="752" w16cid:durableId="1003439146">
    <w:abstractNumId w:val="278"/>
  </w:num>
  <w:num w:numId="753" w16cid:durableId="1197616745">
    <w:abstractNumId w:val="28"/>
  </w:num>
  <w:num w:numId="754" w16cid:durableId="1123497503">
    <w:abstractNumId w:val="315"/>
  </w:num>
  <w:num w:numId="755" w16cid:durableId="1634872757">
    <w:abstractNumId w:val="93"/>
  </w:num>
  <w:num w:numId="756" w16cid:durableId="1493762757">
    <w:abstractNumId w:val="377"/>
  </w:num>
  <w:num w:numId="757" w16cid:durableId="1381592853">
    <w:abstractNumId w:val="166"/>
  </w:num>
  <w:num w:numId="758" w16cid:durableId="513762211">
    <w:abstractNumId w:val="613"/>
  </w:num>
  <w:num w:numId="759" w16cid:durableId="1457063637">
    <w:abstractNumId w:val="253"/>
  </w:num>
  <w:num w:numId="760" w16cid:durableId="217324552">
    <w:abstractNumId w:val="530"/>
  </w:num>
  <w:num w:numId="761" w16cid:durableId="256137594">
    <w:abstractNumId w:val="42"/>
  </w:num>
  <w:num w:numId="762" w16cid:durableId="1960064257">
    <w:abstractNumId w:val="579"/>
  </w:num>
  <w:num w:numId="763" w16cid:durableId="855732526">
    <w:abstractNumId w:val="351"/>
  </w:num>
  <w:num w:numId="764" w16cid:durableId="434859934">
    <w:abstractNumId w:val="488"/>
  </w:num>
  <w:num w:numId="765" w16cid:durableId="161244171">
    <w:abstractNumId w:val="536"/>
  </w:num>
  <w:num w:numId="766" w16cid:durableId="1619139852">
    <w:abstractNumId w:val="462"/>
  </w:num>
  <w:num w:numId="767" w16cid:durableId="1775905163">
    <w:abstractNumId w:val="113"/>
  </w:num>
  <w:num w:numId="768" w16cid:durableId="1294024284">
    <w:abstractNumId w:val="724"/>
  </w:num>
  <w:num w:numId="769" w16cid:durableId="1607419802">
    <w:abstractNumId w:val="15"/>
  </w:num>
  <w:num w:numId="770" w16cid:durableId="184759204">
    <w:abstractNumId w:val="119"/>
  </w:num>
  <w:num w:numId="771" w16cid:durableId="1396969374">
    <w:abstractNumId w:val="715"/>
  </w:num>
  <w:num w:numId="772" w16cid:durableId="1771004665">
    <w:abstractNumId w:val="612"/>
  </w:num>
  <w:num w:numId="773" w16cid:durableId="1909029724">
    <w:abstractNumId w:val="232"/>
  </w:num>
  <w:num w:numId="774" w16cid:durableId="1863276303">
    <w:abstractNumId w:val="405"/>
  </w:num>
  <w:num w:numId="775" w16cid:durableId="3093124">
    <w:abstractNumId w:val="319"/>
  </w:num>
  <w:num w:numId="776" w16cid:durableId="249000825">
    <w:abstractNumId w:val="328"/>
  </w:num>
  <w:num w:numId="777" w16cid:durableId="245846470">
    <w:abstractNumId w:val="514"/>
  </w:num>
  <w:num w:numId="778" w16cid:durableId="1857572790">
    <w:abstractNumId w:val="547"/>
  </w:num>
  <w:num w:numId="779" w16cid:durableId="836656473">
    <w:abstractNumId w:val="340"/>
  </w:num>
  <w:num w:numId="780" w16cid:durableId="1373968372">
    <w:abstractNumId w:val="673"/>
  </w:num>
  <w:num w:numId="781" w16cid:durableId="1786345054">
    <w:abstractNumId w:val="126"/>
  </w:num>
  <w:num w:numId="782" w16cid:durableId="843283078">
    <w:abstractNumId w:val="451"/>
  </w:num>
  <w:num w:numId="783" w16cid:durableId="848714440">
    <w:abstractNumId w:val="362"/>
  </w:num>
  <w:num w:numId="784" w16cid:durableId="1440182183">
    <w:abstractNumId w:val="32"/>
  </w:num>
  <w:num w:numId="785" w16cid:durableId="2108845690">
    <w:abstractNumId w:val="151"/>
  </w:num>
  <w:num w:numId="786" w16cid:durableId="2058318004">
    <w:abstractNumId w:val="75"/>
  </w:num>
  <w:num w:numId="787" w16cid:durableId="299311590">
    <w:abstractNumId w:val="817"/>
  </w:num>
  <w:num w:numId="788" w16cid:durableId="2104765804">
    <w:abstractNumId w:val="251"/>
  </w:num>
  <w:num w:numId="789" w16cid:durableId="1553808539">
    <w:abstractNumId w:val="383"/>
  </w:num>
  <w:num w:numId="790" w16cid:durableId="2147158883">
    <w:abstractNumId w:val="453"/>
  </w:num>
  <w:num w:numId="791" w16cid:durableId="1280449130">
    <w:abstractNumId w:val="809"/>
  </w:num>
  <w:num w:numId="792" w16cid:durableId="1625887478">
    <w:abstractNumId w:val="122"/>
  </w:num>
  <w:num w:numId="793" w16cid:durableId="1339842113">
    <w:abstractNumId w:val="231"/>
  </w:num>
  <w:num w:numId="794" w16cid:durableId="1763797706">
    <w:abstractNumId w:val="199"/>
  </w:num>
  <w:num w:numId="795" w16cid:durableId="2109763471">
    <w:abstractNumId w:val="169"/>
  </w:num>
  <w:num w:numId="796" w16cid:durableId="633951816">
    <w:abstractNumId w:val="581"/>
  </w:num>
  <w:num w:numId="797" w16cid:durableId="1855726238">
    <w:abstractNumId w:val="525"/>
  </w:num>
  <w:num w:numId="798" w16cid:durableId="88158220">
    <w:abstractNumId w:val="508"/>
  </w:num>
  <w:num w:numId="799" w16cid:durableId="856582998">
    <w:abstractNumId w:val="281"/>
  </w:num>
  <w:num w:numId="800" w16cid:durableId="917666278">
    <w:abstractNumId w:val="40"/>
  </w:num>
  <w:num w:numId="801" w16cid:durableId="2137791491">
    <w:abstractNumId w:val="397"/>
  </w:num>
  <w:num w:numId="802" w16cid:durableId="1407535907">
    <w:abstractNumId w:val="773"/>
  </w:num>
  <w:num w:numId="803" w16cid:durableId="53504103">
    <w:abstractNumId w:val="321"/>
  </w:num>
  <w:num w:numId="804" w16cid:durableId="95641096">
    <w:abstractNumId w:val="202"/>
  </w:num>
  <w:num w:numId="805" w16cid:durableId="1569606936">
    <w:abstractNumId w:val="83"/>
  </w:num>
  <w:num w:numId="806" w16cid:durableId="1041174925">
    <w:abstractNumId w:val="214"/>
  </w:num>
  <w:num w:numId="807" w16cid:durableId="1480608821">
    <w:abstractNumId w:val="600"/>
  </w:num>
  <w:num w:numId="808" w16cid:durableId="630403848">
    <w:abstractNumId w:val="660"/>
  </w:num>
  <w:num w:numId="809" w16cid:durableId="1258095248">
    <w:abstractNumId w:val="132"/>
  </w:num>
  <w:num w:numId="810" w16cid:durableId="53967605">
    <w:abstractNumId w:val="96"/>
  </w:num>
  <w:num w:numId="811" w16cid:durableId="1800149936">
    <w:abstractNumId w:val="653"/>
  </w:num>
  <w:num w:numId="812" w16cid:durableId="691347863">
    <w:abstractNumId w:val="583"/>
  </w:num>
  <w:num w:numId="813" w16cid:durableId="1666009307">
    <w:abstractNumId w:val="279"/>
  </w:num>
  <w:num w:numId="814" w16cid:durableId="819468575">
    <w:abstractNumId w:val="576"/>
  </w:num>
  <w:num w:numId="815" w16cid:durableId="549879366">
    <w:abstractNumId w:val="277"/>
  </w:num>
  <w:num w:numId="816" w16cid:durableId="844171633">
    <w:abstractNumId w:val="87"/>
  </w:num>
  <w:num w:numId="817" w16cid:durableId="282075137">
    <w:abstractNumId w:val="652"/>
  </w:num>
  <w:num w:numId="818" w16cid:durableId="1155417372">
    <w:abstractNumId w:val="742"/>
  </w:num>
  <w:num w:numId="819" w16cid:durableId="1420253914">
    <w:abstractNumId w:val="823"/>
  </w:num>
  <w:num w:numId="820" w16cid:durableId="858661981">
    <w:abstractNumId w:val="11"/>
  </w:num>
  <w:num w:numId="821" w16cid:durableId="1273784734">
    <w:abstractNumId w:val="306"/>
  </w:num>
  <w:num w:numId="822" w16cid:durableId="1468469717">
    <w:abstractNumId w:val="484"/>
  </w:num>
  <w:num w:numId="823" w16cid:durableId="214590966">
    <w:abstractNumId w:val="847"/>
  </w:num>
  <w:num w:numId="824" w16cid:durableId="1783765695">
    <w:abstractNumId w:val="750"/>
  </w:num>
  <w:num w:numId="825" w16cid:durableId="216473809">
    <w:abstractNumId w:val="551"/>
  </w:num>
  <w:num w:numId="826" w16cid:durableId="1145782742">
    <w:abstractNumId w:val="664"/>
  </w:num>
  <w:num w:numId="827" w16cid:durableId="2092577274">
    <w:abstractNumId w:val="654"/>
  </w:num>
  <w:num w:numId="828" w16cid:durableId="1661034231">
    <w:abstractNumId w:val="18"/>
  </w:num>
  <w:num w:numId="829" w16cid:durableId="1256013459">
    <w:abstractNumId w:val="730"/>
  </w:num>
  <w:num w:numId="830" w16cid:durableId="1059742290">
    <w:abstractNumId w:val="609"/>
  </w:num>
  <w:num w:numId="831" w16cid:durableId="211306673">
    <w:abstractNumId w:val="307"/>
  </w:num>
  <w:num w:numId="832" w16cid:durableId="426771284">
    <w:abstractNumId w:val="779"/>
  </w:num>
  <w:num w:numId="833" w16cid:durableId="1649823820">
    <w:abstractNumId w:val="712"/>
  </w:num>
  <w:num w:numId="834" w16cid:durableId="1635019090">
    <w:abstractNumId w:val="601"/>
  </w:num>
  <w:num w:numId="835" w16cid:durableId="2122994105">
    <w:abstractNumId w:val="418"/>
  </w:num>
  <w:num w:numId="836" w16cid:durableId="1806318117">
    <w:abstractNumId w:val="801"/>
  </w:num>
  <w:num w:numId="837" w16cid:durableId="1292780923">
    <w:abstractNumId w:val="679"/>
  </w:num>
  <w:num w:numId="838" w16cid:durableId="116725207">
    <w:abstractNumId w:val="342"/>
  </w:num>
  <w:num w:numId="839" w16cid:durableId="484510736">
    <w:abstractNumId w:val="5"/>
  </w:num>
  <w:num w:numId="840" w16cid:durableId="1674651338">
    <w:abstractNumId w:val="697"/>
  </w:num>
  <w:num w:numId="841" w16cid:durableId="1258635635">
    <w:abstractNumId w:val="472"/>
  </w:num>
  <w:num w:numId="842" w16cid:durableId="530218906">
    <w:abstractNumId w:val="157"/>
  </w:num>
  <w:num w:numId="843" w16cid:durableId="1654286337">
    <w:abstractNumId w:val="43"/>
  </w:num>
  <w:num w:numId="844" w16cid:durableId="853957264">
    <w:abstractNumId w:val="517"/>
  </w:num>
  <w:num w:numId="845" w16cid:durableId="525945775">
    <w:abstractNumId w:val="120"/>
  </w:num>
  <w:num w:numId="846" w16cid:durableId="1188178640">
    <w:abstractNumId w:val="452"/>
  </w:num>
  <w:num w:numId="847" w16cid:durableId="660893849">
    <w:abstractNumId w:val="349"/>
  </w:num>
  <w:num w:numId="848" w16cid:durableId="639847329">
    <w:abstractNumId w:val="680"/>
  </w:num>
  <w:num w:numId="849" w16cid:durableId="260799636">
    <w:abstractNumId w:val="241"/>
  </w:num>
  <w:num w:numId="850" w16cid:durableId="783574566">
    <w:abstractNumId w:val="174"/>
  </w:num>
  <w:num w:numId="851" w16cid:durableId="1761174169">
    <w:abstractNumId w:val="827"/>
  </w:num>
  <w:num w:numId="852" w16cid:durableId="799808094">
    <w:abstractNumId w:val="584"/>
  </w:num>
  <w:num w:numId="853" w16cid:durableId="1001280183">
    <w:abstractNumId w:val="476"/>
  </w:num>
  <w:num w:numId="854" w16cid:durableId="784033658">
    <w:abstractNumId w:val="853"/>
  </w:num>
  <w:num w:numId="855" w16cid:durableId="94904355">
    <w:abstractNumId w:val="854"/>
  </w:num>
  <w:num w:numId="856" w16cid:durableId="1420101832">
    <w:abstractNumId w:val="78"/>
  </w:num>
  <w:num w:numId="857" w16cid:durableId="2048407089">
    <w:abstractNumId w:val="109"/>
  </w:num>
  <w:num w:numId="858" w16cid:durableId="137722831">
    <w:abstractNumId w:val="378"/>
  </w:num>
  <w:num w:numId="859" w16cid:durableId="965890550">
    <w:abstractNumId w:val="154"/>
  </w:num>
  <w:num w:numId="860" w16cid:durableId="1076971792">
    <w:abstractNumId w:val="21"/>
  </w:num>
  <w:num w:numId="861" w16cid:durableId="391318201">
    <w:abstractNumId w:val="426"/>
  </w:num>
  <w:num w:numId="862" w16cid:durableId="1291859227">
    <w:abstractNumId w:val="139"/>
  </w:num>
  <w:num w:numId="863" w16cid:durableId="1422026157">
    <w:abstractNumId w:val="131"/>
  </w:num>
  <w:num w:numId="864" w16cid:durableId="2004235205">
    <w:abstractNumId w:val="7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8D7"/>
    <w:rsid w:val="0009372E"/>
    <w:rsid w:val="00155771"/>
    <w:rsid w:val="0017110F"/>
    <w:rsid w:val="00176476"/>
    <w:rsid w:val="002B7582"/>
    <w:rsid w:val="00343BAC"/>
    <w:rsid w:val="00367033"/>
    <w:rsid w:val="003D0BAF"/>
    <w:rsid w:val="00461D7E"/>
    <w:rsid w:val="005076AB"/>
    <w:rsid w:val="0052478C"/>
    <w:rsid w:val="005B7497"/>
    <w:rsid w:val="005F5932"/>
    <w:rsid w:val="006337FC"/>
    <w:rsid w:val="00670212"/>
    <w:rsid w:val="006709C2"/>
    <w:rsid w:val="00677E5D"/>
    <w:rsid w:val="006C0F05"/>
    <w:rsid w:val="0070544B"/>
    <w:rsid w:val="00734897"/>
    <w:rsid w:val="007469C9"/>
    <w:rsid w:val="007768BF"/>
    <w:rsid w:val="007A3D4E"/>
    <w:rsid w:val="007C15A6"/>
    <w:rsid w:val="007E40CC"/>
    <w:rsid w:val="007F136D"/>
    <w:rsid w:val="00890781"/>
    <w:rsid w:val="00894467"/>
    <w:rsid w:val="008F67E6"/>
    <w:rsid w:val="009331C4"/>
    <w:rsid w:val="009D0E2E"/>
    <w:rsid w:val="00A004E9"/>
    <w:rsid w:val="00A2524E"/>
    <w:rsid w:val="00A43872"/>
    <w:rsid w:val="00AD42B5"/>
    <w:rsid w:val="00B04675"/>
    <w:rsid w:val="00B56F4F"/>
    <w:rsid w:val="00BA1C92"/>
    <w:rsid w:val="00BC38D7"/>
    <w:rsid w:val="00BD7352"/>
    <w:rsid w:val="00C228EF"/>
    <w:rsid w:val="00C56613"/>
    <w:rsid w:val="00C96FC8"/>
    <w:rsid w:val="00CE0519"/>
    <w:rsid w:val="00D15D00"/>
    <w:rsid w:val="00D60551"/>
    <w:rsid w:val="00D969E7"/>
    <w:rsid w:val="00E162D4"/>
    <w:rsid w:val="00E66BE8"/>
    <w:rsid w:val="00F932F7"/>
    <w:rsid w:val="00FD5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81"/>
    <o:shapelayout v:ext="edit">
      <o:idmap v:ext="edit" data="1"/>
    </o:shapelayout>
  </w:shapeDefaults>
  <w:decimalSymbol w:val="."/>
  <w:listSeparator w:val=","/>
  <w14:docId w14:val="32E68F5E"/>
  <w15:chartTrackingRefBased/>
  <w15:docId w15:val="{CA71F4F0-7103-4968-A5A7-0CF754517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38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C38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8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8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8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8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8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8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8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8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C38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38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38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38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38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38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38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38D7"/>
    <w:rPr>
      <w:rFonts w:eastAsiaTheme="majorEastAsia" w:cstheme="majorBidi"/>
      <w:color w:val="272727" w:themeColor="text1" w:themeTint="D8"/>
    </w:rPr>
  </w:style>
  <w:style w:type="paragraph" w:styleId="Title">
    <w:name w:val="Title"/>
    <w:basedOn w:val="Normal"/>
    <w:next w:val="Normal"/>
    <w:link w:val="TitleChar"/>
    <w:uiPriority w:val="10"/>
    <w:qFormat/>
    <w:rsid w:val="00BC3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8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38D7"/>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BC38D7"/>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BC38D7"/>
    <w:pPr>
      <w:spacing w:before="160"/>
      <w:jc w:val="center"/>
    </w:pPr>
    <w:rPr>
      <w:i/>
      <w:iCs/>
      <w:color w:val="000000" w:themeColor="text1"/>
    </w:rPr>
  </w:style>
  <w:style w:type="character" w:customStyle="1" w:styleId="QuoteChar">
    <w:name w:val="Quote Char"/>
    <w:basedOn w:val="DefaultParagraphFont"/>
    <w:link w:val="Quote"/>
    <w:uiPriority w:val="29"/>
    <w:rsid w:val="00BC38D7"/>
    <w:rPr>
      <w:i/>
      <w:iCs/>
      <w:color w:val="000000" w:themeColor="text1"/>
    </w:rPr>
  </w:style>
  <w:style w:type="paragraph" w:styleId="ListParagraph">
    <w:name w:val="List Paragraph"/>
    <w:basedOn w:val="Normal"/>
    <w:uiPriority w:val="34"/>
    <w:qFormat/>
    <w:rsid w:val="00BC38D7"/>
    <w:pPr>
      <w:ind w:left="720"/>
      <w:contextualSpacing/>
    </w:pPr>
  </w:style>
  <w:style w:type="character" w:styleId="IntenseEmphasis">
    <w:name w:val="Intense Emphasis"/>
    <w:basedOn w:val="DefaultParagraphFont"/>
    <w:uiPriority w:val="21"/>
    <w:qFormat/>
    <w:rsid w:val="00BC38D7"/>
    <w:rPr>
      <w:i/>
      <w:iCs/>
      <w:color w:val="0F4761" w:themeColor="accent1" w:themeShade="BF"/>
    </w:rPr>
  </w:style>
  <w:style w:type="paragraph" w:styleId="IntenseQuote">
    <w:name w:val="Intense Quote"/>
    <w:basedOn w:val="Normal"/>
    <w:next w:val="Normal"/>
    <w:link w:val="IntenseQuoteChar"/>
    <w:uiPriority w:val="30"/>
    <w:qFormat/>
    <w:rsid w:val="00BC3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8D7"/>
    <w:rPr>
      <w:i/>
      <w:iCs/>
      <w:color w:val="0F4761" w:themeColor="accent1" w:themeShade="BF"/>
    </w:rPr>
  </w:style>
  <w:style w:type="character" w:styleId="IntenseReference">
    <w:name w:val="Intense Reference"/>
    <w:basedOn w:val="DefaultParagraphFont"/>
    <w:uiPriority w:val="32"/>
    <w:qFormat/>
    <w:rsid w:val="00BC38D7"/>
    <w:rPr>
      <w:b/>
      <w:bCs/>
      <w:smallCaps/>
      <w:color w:val="0F4761" w:themeColor="accent1" w:themeShade="BF"/>
      <w:spacing w:val="5"/>
    </w:rPr>
  </w:style>
  <w:style w:type="paragraph" w:styleId="TOCHeading">
    <w:name w:val="TOC Heading"/>
    <w:basedOn w:val="Heading1"/>
    <w:next w:val="Normal"/>
    <w:uiPriority w:val="39"/>
    <w:unhideWhenUsed/>
    <w:qFormat/>
    <w:rsid w:val="00A004E9"/>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A004E9"/>
    <w:pPr>
      <w:spacing w:after="100"/>
      <w:ind w:left="240"/>
    </w:pPr>
  </w:style>
  <w:style w:type="paragraph" w:styleId="TOC3">
    <w:name w:val="toc 3"/>
    <w:basedOn w:val="Normal"/>
    <w:next w:val="Normal"/>
    <w:autoRedefine/>
    <w:uiPriority w:val="39"/>
    <w:unhideWhenUsed/>
    <w:rsid w:val="00A004E9"/>
    <w:pPr>
      <w:spacing w:after="100"/>
      <w:ind w:left="480"/>
    </w:pPr>
  </w:style>
  <w:style w:type="paragraph" w:styleId="TOC1">
    <w:name w:val="toc 1"/>
    <w:basedOn w:val="Normal"/>
    <w:next w:val="Normal"/>
    <w:autoRedefine/>
    <w:uiPriority w:val="39"/>
    <w:unhideWhenUsed/>
    <w:rsid w:val="00A004E9"/>
    <w:pPr>
      <w:spacing w:after="100"/>
    </w:pPr>
    <w:rPr>
      <w:rFonts w:eastAsiaTheme="minorEastAsia"/>
    </w:rPr>
  </w:style>
  <w:style w:type="paragraph" w:styleId="TOC4">
    <w:name w:val="toc 4"/>
    <w:basedOn w:val="Normal"/>
    <w:next w:val="Normal"/>
    <w:autoRedefine/>
    <w:uiPriority w:val="39"/>
    <w:unhideWhenUsed/>
    <w:rsid w:val="00A004E9"/>
    <w:pPr>
      <w:spacing w:after="100"/>
      <w:ind w:left="720"/>
    </w:pPr>
    <w:rPr>
      <w:rFonts w:eastAsiaTheme="minorEastAsia"/>
    </w:rPr>
  </w:style>
  <w:style w:type="paragraph" w:styleId="TOC5">
    <w:name w:val="toc 5"/>
    <w:basedOn w:val="Normal"/>
    <w:next w:val="Normal"/>
    <w:autoRedefine/>
    <w:uiPriority w:val="39"/>
    <w:unhideWhenUsed/>
    <w:rsid w:val="00A004E9"/>
    <w:pPr>
      <w:spacing w:after="100"/>
      <w:ind w:left="960"/>
    </w:pPr>
    <w:rPr>
      <w:rFonts w:eastAsiaTheme="minorEastAsia"/>
    </w:rPr>
  </w:style>
  <w:style w:type="paragraph" w:styleId="TOC6">
    <w:name w:val="toc 6"/>
    <w:basedOn w:val="Normal"/>
    <w:next w:val="Normal"/>
    <w:autoRedefine/>
    <w:uiPriority w:val="39"/>
    <w:unhideWhenUsed/>
    <w:rsid w:val="00A004E9"/>
    <w:pPr>
      <w:spacing w:after="100"/>
      <w:ind w:left="1200"/>
    </w:pPr>
    <w:rPr>
      <w:rFonts w:eastAsiaTheme="minorEastAsia"/>
    </w:rPr>
  </w:style>
  <w:style w:type="paragraph" w:styleId="TOC7">
    <w:name w:val="toc 7"/>
    <w:basedOn w:val="Normal"/>
    <w:next w:val="Normal"/>
    <w:autoRedefine/>
    <w:uiPriority w:val="39"/>
    <w:unhideWhenUsed/>
    <w:rsid w:val="00A004E9"/>
    <w:pPr>
      <w:spacing w:after="100"/>
      <w:ind w:left="1440"/>
    </w:pPr>
    <w:rPr>
      <w:rFonts w:eastAsiaTheme="minorEastAsia"/>
    </w:rPr>
  </w:style>
  <w:style w:type="paragraph" w:styleId="TOC8">
    <w:name w:val="toc 8"/>
    <w:basedOn w:val="Normal"/>
    <w:next w:val="Normal"/>
    <w:autoRedefine/>
    <w:uiPriority w:val="39"/>
    <w:unhideWhenUsed/>
    <w:rsid w:val="00A004E9"/>
    <w:pPr>
      <w:spacing w:after="100"/>
      <w:ind w:left="1680"/>
    </w:pPr>
    <w:rPr>
      <w:rFonts w:eastAsiaTheme="minorEastAsia"/>
    </w:rPr>
  </w:style>
  <w:style w:type="paragraph" w:styleId="TOC9">
    <w:name w:val="toc 9"/>
    <w:basedOn w:val="Normal"/>
    <w:next w:val="Normal"/>
    <w:autoRedefine/>
    <w:uiPriority w:val="39"/>
    <w:unhideWhenUsed/>
    <w:rsid w:val="00A004E9"/>
    <w:pPr>
      <w:spacing w:after="100"/>
      <w:ind w:left="1920"/>
    </w:pPr>
    <w:rPr>
      <w:rFonts w:eastAsiaTheme="minorEastAsia"/>
    </w:rPr>
  </w:style>
  <w:style w:type="character" w:styleId="Hyperlink">
    <w:name w:val="Hyperlink"/>
    <w:basedOn w:val="DefaultParagraphFont"/>
    <w:uiPriority w:val="99"/>
    <w:unhideWhenUsed/>
    <w:rsid w:val="00A004E9"/>
    <w:rPr>
      <w:color w:val="467886" w:themeColor="hyperlink"/>
      <w:u w:val="single"/>
    </w:rPr>
  </w:style>
  <w:style w:type="character" w:styleId="UnresolvedMention">
    <w:name w:val="Unresolved Mention"/>
    <w:basedOn w:val="DefaultParagraphFont"/>
    <w:uiPriority w:val="99"/>
    <w:semiHidden/>
    <w:unhideWhenUsed/>
    <w:rsid w:val="00A004E9"/>
    <w:rPr>
      <w:color w:val="605E5C"/>
      <w:shd w:val="clear" w:color="auto" w:fill="E1DFDD"/>
    </w:rPr>
  </w:style>
  <w:style w:type="character" w:styleId="Strong">
    <w:name w:val="Strong"/>
    <w:basedOn w:val="DefaultParagraphFont"/>
    <w:uiPriority w:val="22"/>
    <w:qFormat/>
    <w:rsid w:val="00AD42B5"/>
    <w:rPr>
      <w:b/>
      <w:bCs/>
    </w:rPr>
  </w:style>
  <w:style w:type="character" w:styleId="HTMLCode">
    <w:name w:val="HTML Code"/>
    <w:basedOn w:val="DefaultParagraphFont"/>
    <w:uiPriority w:val="99"/>
    <w:semiHidden/>
    <w:unhideWhenUsed/>
    <w:rsid w:val="00AD42B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0F7D8-ADCF-4935-BC75-1F7D5C13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56383</Words>
  <Characters>294885</Characters>
  <Application>Microsoft Office Word</Application>
  <DocSecurity>0</DocSecurity>
  <Lines>7021</Lines>
  <Paragraphs>7168</Paragraphs>
  <ScaleCrop>false</ScaleCrop>
  <Company/>
  <LinksUpToDate>false</LinksUpToDate>
  <CharactersWithSpaces>344100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41</cp:revision>
  <dcterms:created xsi:type="dcterms:W3CDTF">2025-11-22T10:09:00Z</dcterms:created>
  <dcterms:modified xsi:type="dcterms:W3CDTF">2025-12-23T21:50:00Z</dcterms:modified>
</cp:coreProperties>
</file>